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CD1" w:rsidRDefault="00F14CD1" w:rsidP="00F14CD1">
      <w:pPr>
        <w:pStyle w:val="a3"/>
        <w:tabs>
          <w:tab w:val="left" w:pos="9869"/>
        </w:tabs>
        <w:spacing w:after="0" w:line="288" w:lineRule="auto"/>
        <w:ind w:left="7080" w:right="424" w:firstLine="708"/>
        <w:jc w:val="right"/>
        <w:rPr>
          <w:b/>
        </w:rPr>
      </w:pPr>
    </w:p>
    <w:p w:rsidR="006112AB" w:rsidRDefault="006112AB" w:rsidP="006112AB">
      <w:pPr>
        <w:widowControl w:val="0"/>
        <w:suppressAutoHyphens/>
        <w:autoSpaceDE w:val="0"/>
        <w:autoSpaceDN w:val="0"/>
        <w:adjustRightInd w:val="0"/>
        <w:jc w:val="center"/>
      </w:pPr>
      <w:r>
        <w:t>Министерство образования и науки Челябинской области</w:t>
      </w:r>
    </w:p>
    <w:p w:rsidR="006112AB" w:rsidRDefault="006112AB" w:rsidP="006112AB">
      <w:pPr>
        <w:widowControl w:val="0"/>
        <w:suppressAutoHyphens/>
        <w:autoSpaceDE w:val="0"/>
        <w:autoSpaceDN w:val="0"/>
        <w:adjustRightInd w:val="0"/>
        <w:jc w:val="center"/>
      </w:pPr>
      <w:r>
        <w:t>Государственное бюджетное   профессиональное образовательное учреждение</w:t>
      </w:r>
    </w:p>
    <w:p w:rsidR="006112AB" w:rsidRDefault="006112AB" w:rsidP="006112AB">
      <w:pPr>
        <w:widowControl w:val="0"/>
        <w:suppressAutoHyphens/>
        <w:autoSpaceDE w:val="0"/>
        <w:autoSpaceDN w:val="0"/>
        <w:adjustRightInd w:val="0"/>
        <w:jc w:val="center"/>
        <w:rPr>
          <w:b/>
        </w:rPr>
      </w:pPr>
      <w:r>
        <w:rPr>
          <w:b/>
        </w:rPr>
        <w:t xml:space="preserve"> «Южно-Уральский государственный технический колледж»</w:t>
      </w:r>
    </w:p>
    <w:p w:rsidR="006112AB" w:rsidRDefault="006112AB" w:rsidP="006112AB">
      <w:pPr>
        <w:widowControl w:val="0"/>
        <w:suppressAutoHyphens/>
        <w:autoSpaceDE w:val="0"/>
        <w:autoSpaceDN w:val="0"/>
        <w:adjustRightInd w:val="0"/>
        <w:jc w:val="right"/>
        <w:rPr>
          <w:caps/>
        </w:rPr>
      </w:pPr>
    </w:p>
    <w:p w:rsidR="006112AB" w:rsidRDefault="006112AB" w:rsidP="006112AB">
      <w:pPr>
        <w:ind w:firstLine="540"/>
        <w:jc w:val="center"/>
      </w:pPr>
    </w:p>
    <w:p w:rsidR="00F14CD1" w:rsidRDefault="00F14CD1" w:rsidP="00F14CD1"/>
    <w:p w:rsidR="00F14CD1" w:rsidRDefault="00F14CD1" w:rsidP="00F14CD1"/>
    <w:p w:rsidR="00F14CD1" w:rsidRDefault="00F14CD1" w:rsidP="00F14CD1"/>
    <w:p w:rsidR="00F14CD1" w:rsidRDefault="00F14CD1" w:rsidP="00F14CD1"/>
    <w:p w:rsidR="00F14CD1" w:rsidRDefault="00F14CD1" w:rsidP="00F14CD1"/>
    <w:p w:rsidR="00F14CD1" w:rsidRDefault="00F14CD1" w:rsidP="00F14CD1"/>
    <w:p w:rsidR="00F14CD1" w:rsidRDefault="00F14CD1" w:rsidP="00F14CD1"/>
    <w:p w:rsidR="00F14CD1" w:rsidRDefault="00F14CD1" w:rsidP="00F14CD1"/>
    <w:p w:rsidR="00F14CD1" w:rsidRDefault="00F14CD1" w:rsidP="00F14CD1"/>
    <w:p w:rsidR="00F14CD1" w:rsidRDefault="00F14CD1" w:rsidP="00F14CD1"/>
    <w:p w:rsidR="006112AB" w:rsidRPr="00275C2D" w:rsidRDefault="006112AB" w:rsidP="00F14CD1">
      <w:pPr>
        <w:pStyle w:val="31"/>
        <w:jc w:val="center"/>
        <w:rPr>
          <w:b/>
          <w:sz w:val="32"/>
          <w:szCs w:val="32"/>
        </w:rPr>
      </w:pPr>
    </w:p>
    <w:p w:rsidR="00F14CD1" w:rsidRPr="00C91653" w:rsidRDefault="00C91653" w:rsidP="00C91653">
      <w:pPr>
        <w:pStyle w:val="31"/>
        <w:jc w:val="center"/>
        <w:rPr>
          <w:b/>
          <w:sz w:val="28"/>
          <w:szCs w:val="28"/>
        </w:rPr>
      </w:pPr>
      <w:r w:rsidRPr="00C91653">
        <w:rPr>
          <w:b/>
          <w:sz w:val="28"/>
          <w:szCs w:val="28"/>
        </w:rPr>
        <w:t>МЕТОДИЧЕСКИЕ РЕКОМЕНДАЦИИ</w:t>
      </w:r>
    </w:p>
    <w:p w:rsidR="00F14CD1" w:rsidRPr="00C91653" w:rsidRDefault="00C91653" w:rsidP="00C91653">
      <w:pPr>
        <w:pStyle w:val="31"/>
        <w:jc w:val="center"/>
        <w:rPr>
          <w:b/>
          <w:sz w:val="28"/>
          <w:szCs w:val="28"/>
        </w:rPr>
      </w:pPr>
      <w:r w:rsidRPr="00C91653">
        <w:rPr>
          <w:b/>
          <w:sz w:val="28"/>
          <w:szCs w:val="28"/>
        </w:rPr>
        <w:t>ПО ВЫПОЛНЕНИЮ ПРАКТИЧЕСКИХ РАБОТ</w:t>
      </w:r>
    </w:p>
    <w:p w:rsidR="00C91653" w:rsidRPr="00C91653" w:rsidRDefault="00C91653" w:rsidP="00C91653">
      <w:pPr>
        <w:spacing w:line="360" w:lineRule="auto"/>
        <w:jc w:val="center"/>
        <w:rPr>
          <w:b/>
          <w:sz w:val="28"/>
          <w:szCs w:val="28"/>
        </w:rPr>
      </w:pPr>
      <w:r w:rsidRPr="00C91653">
        <w:rPr>
          <w:b/>
          <w:sz w:val="28"/>
          <w:szCs w:val="28"/>
        </w:rPr>
        <w:t xml:space="preserve">ПО   УЧЕБНОЙ ДИСЦИПЛИНЕ </w:t>
      </w:r>
    </w:p>
    <w:p w:rsidR="00F14CD1" w:rsidRPr="00C91653" w:rsidRDefault="00C91653" w:rsidP="00C91653">
      <w:pPr>
        <w:spacing w:line="360" w:lineRule="auto"/>
        <w:jc w:val="center"/>
        <w:rPr>
          <w:b/>
          <w:sz w:val="28"/>
          <w:szCs w:val="28"/>
        </w:rPr>
      </w:pPr>
      <w:r w:rsidRPr="00C91653">
        <w:rPr>
          <w:b/>
          <w:sz w:val="28"/>
          <w:szCs w:val="28"/>
        </w:rPr>
        <w:t>«ПРАВОВОЕ ОБЕСПЕЧЕНИЕ ПРОФЕССИОНАЛЬНОЙ ДЕЯТЕЛЬНОСТИ»</w:t>
      </w:r>
    </w:p>
    <w:p w:rsidR="00F14CD1" w:rsidRPr="00C91653" w:rsidRDefault="00F14CD1" w:rsidP="00C91653">
      <w:pPr>
        <w:jc w:val="center"/>
        <w:rPr>
          <w:sz w:val="28"/>
          <w:szCs w:val="28"/>
        </w:rPr>
      </w:pPr>
    </w:p>
    <w:p w:rsidR="00306FD3" w:rsidRPr="00306FD3" w:rsidRDefault="00E262F6" w:rsidP="00306FD3">
      <w:pPr>
        <w:pStyle w:val="1"/>
        <w:jc w:val="center"/>
        <w:rPr>
          <w:rFonts w:ascii="Times New Roman" w:hAnsi="Times New Roman"/>
          <w:b w:val="0"/>
          <w:bCs w:val="0"/>
          <w:kern w:val="36"/>
          <w:sz w:val="28"/>
          <w:szCs w:val="28"/>
        </w:rPr>
      </w:pPr>
      <w:r w:rsidRPr="00306FD3">
        <w:rPr>
          <w:rFonts w:ascii="Times New Roman" w:hAnsi="Times New Roman"/>
          <w:sz w:val="28"/>
          <w:szCs w:val="28"/>
        </w:rPr>
        <w:t xml:space="preserve"> </w:t>
      </w:r>
      <w:r w:rsidR="00306FD3" w:rsidRPr="00306FD3">
        <w:rPr>
          <w:rFonts w:ascii="Times New Roman" w:hAnsi="Times New Roman"/>
          <w:b w:val="0"/>
          <w:sz w:val="28"/>
          <w:szCs w:val="28"/>
        </w:rPr>
        <w:t xml:space="preserve">для специальности </w:t>
      </w:r>
      <w:r w:rsidR="00306FD3" w:rsidRPr="00306FD3">
        <w:rPr>
          <w:rFonts w:ascii="Times New Roman" w:hAnsi="Times New Roman"/>
          <w:b w:val="0"/>
          <w:bCs w:val="0"/>
          <w:kern w:val="36"/>
          <w:sz w:val="28"/>
          <w:szCs w:val="28"/>
        </w:rPr>
        <w:t>21.02.06</w:t>
      </w:r>
    </w:p>
    <w:p w:rsidR="00306FD3" w:rsidRPr="00306FD3" w:rsidRDefault="00306FD3" w:rsidP="00306FD3">
      <w:pPr>
        <w:jc w:val="center"/>
        <w:outlineLvl w:val="1"/>
        <w:rPr>
          <w:bCs/>
          <w:sz w:val="28"/>
          <w:szCs w:val="28"/>
        </w:rPr>
      </w:pPr>
      <w:r w:rsidRPr="00306FD3">
        <w:rPr>
          <w:bCs/>
          <w:sz w:val="28"/>
          <w:szCs w:val="28"/>
        </w:rPr>
        <w:t>Информационные системы обеспечения градостроительной деятельности</w:t>
      </w:r>
    </w:p>
    <w:p w:rsidR="00306FD3" w:rsidRPr="00306FD3" w:rsidRDefault="00306FD3" w:rsidP="00306FD3">
      <w:pPr>
        <w:pStyle w:val="3"/>
        <w:spacing w:before="0"/>
        <w:jc w:val="center"/>
        <w:rPr>
          <w:rFonts w:ascii="Times New Roman" w:hAnsi="Times New Roman" w:cs="Times New Roman"/>
          <w:b w:val="0"/>
          <w:sz w:val="28"/>
          <w:szCs w:val="28"/>
        </w:rPr>
      </w:pPr>
    </w:p>
    <w:p w:rsidR="00306FD3" w:rsidRPr="00306FD3" w:rsidRDefault="00306FD3" w:rsidP="00306FD3">
      <w:pPr>
        <w:widowControl w:val="0"/>
        <w:jc w:val="center"/>
        <w:rPr>
          <w:sz w:val="28"/>
          <w:szCs w:val="28"/>
        </w:rPr>
      </w:pPr>
    </w:p>
    <w:p w:rsidR="00306FD3" w:rsidRPr="00546E66" w:rsidRDefault="00306FD3" w:rsidP="00306FD3">
      <w:pPr>
        <w:widowControl w:val="0"/>
        <w:jc w:val="center"/>
        <w:rPr>
          <w:b/>
          <w:sz w:val="28"/>
          <w:szCs w:val="28"/>
        </w:rPr>
      </w:pPr>
    </w:p>
    <w:p w:rsidR="00306FD3" w:rsidRPr="00546E66" w:rsidRDefault="00306FD3" w:rsidP="00306FD3">
      <w:pPr>
        <w:widowControl w:val="0"/>
        <w:jc w:val="center"/>
        <w:rPr>
          <w:sz w:val="28"/>
          <w:szCs w:val="28"/>
        </w:rPr>
      </w:pPr>
      <w:r w:rsidRPr="00546E66">
        <w:rPr>
          <w:sz w:val="28"/>
          <w:szCs w:val="28"/>
        </w:rPr>
        <w:t xml:space="preserve"> (базовая подготовка)</w:t>
      </w:r>
    </w:p>
    <w:p w:rsidR="00306FD3" w:rsidRPr="00546E66" w:rsidRDefault="00306FD3" w:rsidP="00306F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67"/>
        <w:jc w:val="center"/>
        <w:rPr>
          <w:sz w:val="28"/>
          <w:szCs w:val="28"/>
        </w:rPr>
      </w:pPr>
    </w:p>
    <w:p w:rsidR="00306FD3" w:rsidRPr="00546E66" w:rsidRDefault="00306FD3" w:rsidP="00306F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67"/>
        <w:jc w:val="center"/>
        <w:rPr>
          <w:sz w:val="28"/>
          <w:szCs w:val="28"/>
        </w:rPr>
      </w:pPr>
    </w:p>
    <w:p w:rsidR="00F14CD1" w:rsidRPr="00C91653" w:rsidRDefault="00F14CD1" w:rsidP="00306F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F14CD1" w:rsidRPr="00C91653" w:rsidRDefault="00F14CD1" w:rsidP="00C91653">
      <w:pPr>
        <w:jc w:val="center"/>
        <w:rPr>
          <w:sz w:val="28"/>
          <w:szCs w:val="28"/>
        </w:rPr>
      </w:pPr>
    </w:p>
    <w:p w:rsidR="00F14CD1" w:rsidRPr="00C91653" w:rsidRDefault="00F14CD1" w:rsidP="00C91653">
      <w:pPr>
        <w:jc w:val="center"/>
        <w:rPr>
          <w:sz w:val="28"/>
          <w:szCs w:val="28"/>
        </w:rPr>
      </w:pPr>
    </w:p>
    <w:p w:rsidR="00F14CD1" w:rsidRPr="00C91653" w:rsidRDefault="00F14CD1" w:rsidP="00C91653">
      <w:pPr>
        <w:rPr>
          <w:sz w:val="28"/>
          <w:szCs w:val="28"/>
        </w:rPr>
      </w:pPr>
    </w:p>
    <w:p w:rsidR="00F14CD1" w:rsidRPr="00C91653" w:rsidRDefault="00F14CD1" w:rsidP="00C91653">
      <w:pPr>
        <w:rPr>
          <w:sz w:val="28"/>
          <w:szCs w:val="28"/>
        </w:rPr>
      </w:pPr>
    </w:p>
    <w:p w:rsidR="00F14CD1" w:rsidRPr="00C91653" w:rsidRDefault="00F14CD1" w:rsidP="00F14CD1">
      <w:pPr>
        <w:rPr>
          <w:sz w:val="28"/>
          <w:szCs w:val="28"/>
        </w:rPr>
      </w:pPr>
    </w:p>
    <w:p w:rsidR="00F14CD1" w:rsidRPr="00C91653" w:rsidRDefault="00F14CD1" w:rsidP="00F14CD1">
      <w:pPr>
        <w:rPr>
          <w:sz w:val="28"/>
          <w:szCs w:val="28"/>
        </w:rPr>
      </w:pPr>
    </w:p>
    <w:p w:rsidR="00F14CD1" w:rsidRPr="00C91653" w:rsidRDefault="00F14CD1" w:rsidP="00F14CD1">
      <w:pPr>
        <w:rPr>
          <w:sz w:val="28"/>
          <w:szCs w:val="28"/>
        </w:rPr>
      </w:pPr>
    </w:p>
    <w:p w:rsidR="00F14CD1" w:rsidRPr="00C91653" w:rsidRDefault="00F14CD1" w:rsidP="00F14CD1">
      <w:pPr>
        <w:jc w:val="center"/>
        <w:rPr>
          <w:sz w:val="28"/>
          <w:szCs w:val="28"/>
        </w:rPr>
      </w:pPr>
    </w:p>
    <w:p w:rsidR="00F14CD1" w:rsidRPr="00C91653" w:rsidRDefault="00F14CD1" w:rsidP="00F14CD1">
      <w:pPr>
        <w:jc w:val="center"/>
        <w:rPr>
          <w:bCs/>
          <w:sz w:val="28"/>
          <w:szCs w:val="28"/>
        </w:rPr>
      </w:pPr>
    </w:p>
    <w:p w:rsidR="00F14CD1" w:rsidRDefault="00F14CD1" w:rsidP="00F14CD1">
      <w:pPr>
        <w:jc w:val="center"/>
        <w:rPr>
          <w:bCs/>
          <w:sz w:val="28"/>
          <w:szCs w:val="28"/>
          <w:lang w:val="en-US"/>
        </w:rPr>
      </w:pPr>
      <w:r w:rsidRPr="006262B9">
        <w:rPr>
          <w:bCs/>
          <w:sz w:val="28"/>
          <w:szCs w:val="28"/>
        </w:rPr>
        <w:t>Челябинск</w:t>
      </w:r>
      <w:r w:rsidR="00F978B5">
        <w:rPr>
          <w:bCs/>
          <w:sz w:val="28"/>
          <w:szCs w:val="28"/>
        </w:rPr>
        <w:t>, 2022</w:t>
      </w:r>
    </w:p>
    <w:p w:rsidR="006112AB" w:rsidRPr="006112AB" w:rsidRDefault="006112AB" w:rsidP="00F14CD1">
      <w:pPr>
        <w:jc w:val="center"/>
        <w:rPr>
          <w:bCs/>
          <w:sz w:val="28"/>
          <w:szCs w:val="28"/>
          <w:lang w:val="en-US"/>
        </w:rPr>
      </w:pPr>
    </w:p>
    <w:p w:rsidR="00F14CD1" w:rsidRDefault="00F14CD1" w:rsidP="00F14CD1">
      <w:pPr>
        <w:jc w:val="center"/>
        <w:rPr>
          <w:bCs/>
          <w:sz w:val="28"/>
          <w:szCs w:val="28"/>
        </w:rPr>
      </w:pPr>
    </w:p>
    <w:tbl>
      <w:tblPr>
        <w:tblW w:w="0" w:type="auto"/>
        <w:tblLayout w:type="fixed"/>
        <w:tblLook w:val="04A0" w:firstRow="1" w:lastRow="0" w:firstColumn="1" w:lastColumn="0" w:noHBand="0" w:noVBand="1"/>
      </w:tblPr>
      <w:tblGrid>
        <w:gridCol w:w="3085"/>
        <w:gridCol w:w="3529"/>
        <w:gridCol w:w="3240"/>
      </w:tblGrid>
      <w:tr w:rsidR="00F14CD1" w:rsidRPr="00734786" w:rsidTr="00253B91">
        <w:tc>
          <w:tcPr>
            <w:tcW w:w="3085" w:type="dxa"/>
          </w:tcPr>
          <w:p w:rsidR="00F14CD1" w:rsidRDefault="00F14CD1" w:rsidP="005E21F6">
            <w:pPr>
              <w:pStyle w:val="a7"/>
              <w:tabs>
                <w:tab w:val="center" w:pos="0"/>
                <w:tab w:val="center" w:pos="1202"/>
              </w:tabs>
              <w:spacing w:after="0"/>
              <w:ind w:left="0"/>
            </w:pPr>
            <w:r>
              <w:t xml:space="preserve">Методические рекомендации составлены в соответствии с </w:t>
            </w:r>
          </w:p>
          <w:p w:rsidR="00F14CD1" w:rsidRPr="003153C7" w:rsidRDefault="00F978B5" w:rsidP="005E21F6">
            <w:pPr>
              <w:pStyle w:val="a7"/>
              <w:tabs>
                <w:tab w:val="center" w:pos="0"/>
                <w:tab w:val="center" w:pos="1202"/>
              </w:tabs>
              <w:spacing w:after="0"/>
              <w:ind w:left="0"/>
            </w:pPr>
            <w:r>
              <w:t xml:space="preserve">рабочей </w:t>
            </w:r>
            <w:r w:rsidR="005E21F6">
              <w:t>п</w:t>
            </w:r>
            <w:r w:rsidR="00F14CD1">
              <w:t>рограммой</w:t>
            </w:r>
            <w:r w:rsidR="005E21F6">
              <w:t xml:space="preserve"> учебной </w:t>
            </w:r>
            <w:r w:rsidR="00F14CD1">
              <w:t xml:space="preserve">  дисциплины «Правовое обеспечение профессиональной деятельности»   </w:t>
            </w:r>
          </w:p>
        </w:tc>
        <w:tc>
          <w:tcPr>
            <w:tcW w:w="3529" w:type="dxa"/>
          </w:tcPr>
          <w:tbl>
            <w:tblPr>
              <w:tblW w:w="0" w:type="auto"/>
              <w:tblLayout w:type="fixed"/>
              <w:tblLook w:val="0000" w:firstRow="0" w:lastRow="0" w:firstColumn="0" w:lastColumn="0" w:noHBand="0" w:noVBand="0"/>
            </w:tblPr>
            <w:tblGrid>
              <w:gridCol w:w="3614"/>
            </w:tblGrid>
            <w:tr w:rsidR="00253B91" w:rsidTr="00253B91">
              <w:tc>
                <w:tcPr>
                  <w:tcW w:w="3614" w:type="dxa"/>
                </w:tcPr>
                <w:p w:rsidR="00253B91" w:rsidRPr="00F14CD1" w:rsidRDefault="00253B91" w:rsidP="00AD0431">
                  <w:pPr>
                    <w:pStyle w:val="9"/>
                    <w:tabs>
                      <w:tab w:val="center" w:pos="0"/>
                      <w:tab w:val="center" w:pos="1202"/>
                    </w:tabs>
                    <w:spacing w:before="0" w:after="0"/>
                    <w:rPr>
                      <w:rFonts w:ascii="Times New Roman" w:hAnsi="Times New Roman"/>
                    </w:rPr>
                  </w:pPr>
                  <w:r w:rsidRPr="00F14CD1">
                    <w:rPr>
                      <w:rFonts w:ascii="Times New Roman" w:hAnsi="Times New Roman"/>
                    </w:rPr>
                    <w:t>ОДОБРЕНА</w:t>
                  </w:r>
                </w:p>
                <w:p w:rsidR="00253B91" w:rsidRDefault="00253B91" w:rsidP="00AD0431">
                  <w:pPr>
                    <w:tabs>
                      <w:tab w:val="center" w:pos="0"/>
                      <w:tab w:val="center" w:pos="1202"/>
                    </w:tabs>
                  </w:pPr>
                  <w:r>
                    <w:t xml:space="preserve">Предметной (цикловой) </w:t>
                  </w:r>
                </w:p>
                <w:p w:rsidR="00253B91" w:rsidRDefault="00253B91" w:rsidP="00AD0431">
                  <w:pPr>
                    <w:tabs>
                      <w:tab w:val="center" w:pos="0"/>
                      <w:tab w:val="center" w:pos="1202"/>
                    </w:tabs>
                  </w:pPr>
                  <w:r>
                    <w:t>комис</w:t>
                  </w:r>
                  <w:r>
                    <w:softHyphen/>
                    <w:t>сией</w:t>
                  </w:r>
                </w:p>
                <w:p w:rsidR="00253B91" w:rsidRDefault="00CB5C09" w:rsidP="00AD0431">
                  <w:pPr>
                    <w:pStyle w:val="a9"/>
                    <w:tabs>
                      <w:tab w:val="clear" w:pos="4153"/>
                      <w:tab w:val="clear" w:pos="8306"/>
                      <w:tab w:val="center" w:pos="0"/>
                      <w:tab w:val="center" w:pos="1202"/>
                    </w:tabs>
                  </w:pPr>
                  <w:r>
                    <w:t>протокол №</w:t>
                  </w:r>
                  <w:r w:rsidR="00306FD3">
                    <w:t>____</w:t>
                  </w:r>
                </w:p>
                <w:p w:rsidR="00253B91" w:rsidRDefault="00F978B5" w:rsidP="00AD0431">
                  <w:pPr>
                    <w:pStyle w:val="a9"/>
                    <w:tabs>
                      <w:tab w:val="clear" w:pos="4153"/>
                      <w:tab w:val="clear" w:pos="8306"/>
                      <w:tab w:val="center" w:pos="0"/>
                      <w:tab w:val="center" w:pos="1202"/>
                    </w:tabs>
                  </w:pPr>
                  <w:r>
                    <w:t>от «__» ______ 20____</w:t>
                  </w:r>
                  <w:r w:rsidR="00253B91">
                    <w:t>г</w:t>
                  </w:r>
                </w:p>
                <w:p w:rsidR="00253B91" w:rsidRDefault="00253B91" w:rsidP="00AD0431">
                  <w:pPr>
                    <w:pStyle w:val="a9"/>
                    <w:tabs>
                      <w:tab w:val="clear" w:pos="4153"/>
                      <w:tab w:val="clear" w:pos="8306"/>
                      <w:tab w:val="center" w:pos="0"/>
                      <w:tab w:val="center" w:pos="1202"/>
                    </w:tabs>
                  </w:pPr>
                  <w:r>
                    <w:t>Председатель ПЦК</w:t>
                  </w:r>
                </w:p>
                <w:p w:rsidR="00253B91" w:rsidRPr="00273F84" w:rsidRDefault="00F978B5" w:rsidP="00AD0431">
                  <w:pPr>
                    <w:pStyle w:val="a9"/>
                    <w:tabs>
                      <w:tab w:val="clear" w:pos="4153"/>
                      <w:tab w:val="clear" w:pos="8306"/>
                      <w:tab w:val="center" w:pos="0"/>
                      <w:tab w:val="center" w:pos="1202"/>
                    </w:tabs>
                  </w:pPr>
                  <w:r>
                    <w:t>_________</w:t>
                  </w:r>
                  <w:r w:rsidR="00273F84">
                    <w:t>Шафигина Р.И.</w:t>
                  </w:r>
                </w:p>
                <w:p w:rsidR="00253B91" w:rsidRDefault="00253B91" w:rsidP="00AD0431">
                  <w:pPr>
                    <w:tabs>
                      <w:tab w:val="center" w:pos="0"/>
                      <w:tab w:val="center" w:pos="1202"/>
                    </w:tabs>
                  </w:pPr>
                </w:p>
              </w:tc>
            </w:tr>
          </w:tbl>
          <w:p w:rsidR="00F14CD1" w:rsidRPr="00734786" w:rsidRDefault="00F14CD1" w:rsidP="00AD0431">
            <w:pPr>
              <w:rPr>
                <w:sz w:val="28"/>
                <w:szCs w:val="28"/>
              </w:rPr>
            </w:pPr>
          </w:p>
        </w:tc>
        <w:tc>
          <w:tcPr>
            <w:tcW w:w="3240" w:type="dxa"/>
          </w:tcPr>
          <w:p w:rsidR="00F14CD1" w:rsidRPr="00F978B5" w:rsidRDefault="00F14CD1" w:rsidP="00AD0431">
            <w:pPr>
              <w:pStyle w:val="9"/>
              <w:tabs>
                <w:tab w:val="center" w:pos="0"/>
                <w:tab w:val="center" w:pos="1202"/>
              </w:tabs>
              <w:spacing w:before="0" w:after="0"/>
              <w:rPr>
                <w:rFonts w:ascii="Times New Roman" w:hAnsi="Times New Roman"/>
                <w:sz w:val="24"/>
              </w:rPr>
            </w:pPr>
            <w:r w:rsidRPr="00F978B5">
              <w:rPr>
                <w:rFonts w:ascii="Times New Roman" w:hAnsi="Times New Roman"/>
              </w:rPr>
              <w:t>УТВЕРЖДАЮ</w:t>
            </w:r>
          </w:p>
          <w:p w:rsidR="00F14CD1" w:rsidRPr="00F978B5" w:rsidRDefault="00F14CD1" w:rsidP="00AD0431">
            <w:pPr>
              <w:tabs>
                <w:tab w:val="center" w:pos="0"/>
                <w:tab w:val="center" w:pos="1202"/>
              </w:tabs>
            </w:pPr>
            <w:r w:rsidRPr="00F978B5">
              <w:t xml:space="preserve">Заместитель </w:t>
            </w:r>
          </w:p>
          <w:p w:rsidR="00F14CD1" w:rsidRPr="00F978B5" w:rsidRDefault="00F978B5" w:rsidP="00AD0431">
            <w:pPr>
              <w:tabs>
                <w:tab w:val="center" w:pos="0"/>
                <w:tab w:val="center" w:pos="1202"/>
              </w:tabs>
            </w:pPr>
            <w:r>
              <w:t>директора по У</w:t>
            </w:r>
            <w:r w:rsidR="00F14CD1" w:rsidRPr="00F978B5">
              <w:t>МР</w:t>
            </w:r>
          </w:p>
          <w:p w:rsidR="00F14CD1" w:rsidRPr="00F978B5" w:rsidRDefault="00306FD3" w:rsidP="00AD0431">
            <w:pPr>
              <w:tabs>
                <w:tab w:val="center" w:pos="0"/>
                <w:tab w:val="center" w:pos="1202"/>
              </w:tabs>
            </w:pPr>
            <w:r w:rsidRPr="00F978B5">
              <w:rPr>
                <w:noProof/>
              </w:rPr>
              <w:t>________</w:t>
            </w:r>
            <w:r w:rsidR="00F14CD1" w:rsidRPr="00F978B5">
              <w:t>Т.Ю.Крашакова</w:t>
            </w:r>
          </w:p>
          <w:p w:rsidR="00F14CD1" w:rsidRPr="00F978B5" w:rsidRDefault="00306FD3" w:rsidP="00AD0431">
            <w:pPr>
              <w:rPr>
                <w:sz w:val="28"/>
                <w:szCs w:val="28"/>
              </w:rPr>
            </w:pPr>
            <w:r w:rsidRPr="00F978B5">
              <w:t>«___ »________</w:t>
            </w:r>
            <w:r w:rsidR="00F978B5" w:rsidRPr="00F978B5">
              <w:t>20_____</w:t>
            </w:r>
            <w:r w:rsidR="00F14CD1" w:rsidRPr="00F978B5">
              <w:t xml:space="preserve"> г</w:t>
            </w:r>
          </w:p>
        </w:tc>
      </w:tr>
    </w:tbl>
    <w:p w:rsidR="00F14CD1" w:rsidRPr="000072B4" w:rsidRDefault="00F14CD1" w:rsidP="00F14CD1">
      <w:pPr>
        <w:rPr>
          <w:sz w:val="28"/>
          <w:szCs w:val="28"/>
        </w:rPr>
      </w:pPr>
    </w:p>
    <w:p w:rsidR="00F14CD1" w:rsidRDefault="00F14CD1" w:rsidP="00F14CD1">
      <w:pPr>
        <w:pStyle w:val="2"/>
        <w:tabs>
          <w:tab w:val="center" w:pos="0"/>
          <w:tab w:val="center" w:pos="1202"/>
        </w:tabs>
        <w:rPr>
          <w:sz w:val="28"/>
          <w:szCs w:val="28"/>
        </w:rPr>
      </w:pPr>
    </w:p>
    <w:p w:rsidR="00F14CD1" w:rsidRDefault="00F14CD1" w:rsidP="00F14CD1">
      <w:pPr>
        <w:pStyle w:val="2"/>
        <w:tabs>
          <w:tab w:val="center" w:pos="0"/>
          <w:tab w:val="center" w:pos="1202"/>
        </w:tabs>
        <w:rPr>
          <w:sz w:val="28"/>
          <w:szCs w:val="28"/>
        </w:rPr>
      </w:pPr>
    </w:p>
    <w:p w:rsidR="00F14CD1" w:rsidRDefault="00F14CD1" w:rsidP="00F14CD1">
      <w:pPr>
        <w:pStyle w:val="2"/>
        <w:tabs>
          <w:tab w:val="center" w:pos="0"/>
          <w:tab w:val="center" w:pos="1202"/>
        </w:tabs>
        <w:rPr>
          <w:sz w:val="28"/>
          <w:szCs w:val="28"/>
        </w:rPr>
      </w:pPr>
    </w:p>
    <w:p w:rsidR="00F14CD1" w:rsidRDefault="00F14CD1" w:rsidP="00F14CD1">
      <w:pPr>
        <w:pStyle w:val="2"/>
        <w:tabs>
          <w:tab w:val="center" w:pos="0"/>
          <w:tab w:val="center" w:pos="1202"/>
        </w:tabs>
        <w:rPr>
          <w:sz w:val="28"/>
          <w:szCs w:val="28"/>
        </w:rPr>
      </w:pPr>
    </w:p>
    <w:p w:rsidR="00F14CD1" w:rsidRDefault="00F14CD1" w:rsidP="00F14CD1">
      <w:pPr>
        <w:pStyle w:val="2"/>
        <w:tabs>
          <w:tab w:val="center" w:pos="0"/>
          <w:tab w:val="center" w:pos="1202"/>
        </w:tabs>
        <w:rPr>
          <w:sz w:val="28"/>
          <w:szCs w:val="28"/>
        </w:rPr>
      </w:pPr>
    </w:p>
    <w:p w:rsidR="00F14CD1" w:rsidRDefault="00F14CD1" w:rsidP="00F14CD1">
      <w:pPr>
        <w:pStyle w:val="2"/>
        <w:tabs>
          <w:tab w:val="center" w:pos="0"/>
          <w:tab w:val="center" w:pos="1202"/>
        </w:tabs>
        <w:rPr>
          <w:sz w:val="28"/>
          <w:szCs w:val="28"/>
        </w:rPr>
      </w:pPr>
    </w:p>
    <w:p w:rsidR="009943A2" w:rsidRDefault="009943A2" w:rsidP="00F14CD1">
      <w:pPr>
        <w:pStyle w:val="2"/>
        <w:tabs>
          <w:tab w:val="center" w:pos="0"/>
          <w:tab w:val="center" w:pos="1202"/>
        </w:tabs>
        <w:rPr>
          <w:szCs w:val="24"/>
        </w:rPr>
      </w:pPr>
    </w:p>
    <w:p w:rsidR="009943A2" w:rsidRDefault="009943A2" w:rsidP="00F14CD1">
      <w:pPr>
        <w:pStyle w:val="2"/>
        <w:tabs>
          <w:tab w:val="center" w:pos="0"/>
          <w:tab w:val="center" w:pos="1202"/>
        </w:tabs>
        <w:rPr>
          <w:szCs w:val="24"/>
        </w:rPr>
      </w:pPr>
    </w:p>
    <w:p w:rsidR="009943A2" w:rsidRDefault="009943A2" w:rsidP="00F14CD1">
      <w:pPr>
        <w:pStyle w:val="2"/>
        <w:tabs>
          <w:tab w:val="center" w:pos="0"/>
          <w:tab w:val="center" w:pos="1202"/>
        </w:tabs>
        <w:rPr>
          <w:szCs w:val="24"/>
        </w:rPr>
      </w:pPr>
    </w:p>
    <w:p w:rsidR="009943A2" w:rsidRDefault="009943A2" w:rsidP="00F14CD1">
      <w:pPr>
        <w:pStyle w:val="2"/>
        <w:tabs>
          <w:tab w:val="center" w:pos="0"/>
          <w:tab w:val="center" w:pos="1202"/>
        </w:tabs>
        <w:rPr>
          <w:szCs w:val="24"/>
        </w:rPr>
      </w:pPr>
    </w:p>
    <w:p w:rsidR="009943A2" w:rsidRDefault="009943A2" w:rsidP="00F14CD1">
      <w:pPr>
        <w:pStyle w:val="2"/>
        <w:tabs>
          <w:tab w:val="center" w:pos="0"/>
          <w:tab w:val="center" w:pos="1202"/>
        </w:tabs>
        <w:rPr>
          <w:szCs w:val="24"/>
        </w:rPr>
      </w:pPr>
    </w:p>
    <w:p w:rsidR="00F14CD1" w:rsidRPr="00AC1AAC" w:rsidRDefault="00F978B5" w:rsidP="00F14CD1">
      <w:pPr>
        <w:pStyle w:val="2"/>
        <w:tabs>
          <w:tab w:val="center" w:pos="0"/>
          <w:tab w:val="center" w:pos="1202"/>
        </w:tabs>
        <w:rPr>
          <w:szCs w:val="24"/>
        </w:rPr>
      </w:pPr>
      <w:r>
        <w:rPr>
          <w:szCs w:val="24"/>
        </w:rPr>
        <w:t>Составитель</w:t>
      </w:r>
      <w:r w:rsidR="00F14CD1" w:rsidRPr="00AC1AAC">
        <w:rPr>
          <w:szCs w:val="24"/>
        </w:rPr>
        <w:t>: Л.В. Якушева преподаватель ЮУрГТК</w:t>
      </w:r>
    </w:p>
    <w:p w:rsidR="00F14CD1" w:rsidRDefault="00F14CD1" w:rsidP="00F14CD1">
      <w:pPr>
        <w:pStyle w:val="a5"/>
        <w:spacing w:line="360" w:lineRule="auto"/>
        <w:rPr>
          <w:sz w:val="32"/>
          <w:szCs w:val="32"/>
        </w:rPr>
      </w:pPr>
    </w:p>
    <w:p w:rsidR="00F14CD1" w:rsidRDefault="00F14CD1" w:rsidP="00F14CD1">
      <w:pPr>
        <w:pStyle w:val="a5"/>
        <w:spacing w:line="360" w:lineRule="auto"/>
        <w:rPr>
          <w:sz w:val="32"/>
          <w:szCs w:val="32"/>
        </w:rPr>
      </w:pPr>
    </w:p>
    <w:p w:rsidR="00F14CD1" w:rsidRDefault="00F14CD1" w:rsidP="00F14CD1">
      <w:pPr>
        <w:pStyle w:val="a5"/>
        <w:spacing w:line="360" w:lineRule="auto"/>
        <w:rPr>
          <w:sz w:val="32"/>
          <w:szCs w:val="32"/>
        </w:rPr>
      </w:pPr>
    </w:p>
    <w:p w:rsidR="00F14CD1" w:rsidRDefault="00F14CD1" w:rsidP="00F14CD1">
      <w:pPr>
        <w:pStyle w:val="a5"/>
        <w:spacing w:line="360" w:lineRule="auto"/>
        <w:rPr>
          <w:sz w:val="32"/>
          <w:szCs w:val="32"/>
        </w:rPr>
      </w:pPr>
    </w:p>
    <w:p w:rsidR="00F14CD1" w:rsidRDefault="00F14CD1" w:rsidP="00F14CD1">
      <w:pPr>
        <w:pStyle w:val="a5"/>
        <w:spacing w:line="360" w:lineRule="auto"/>
        <w:rPr>
          <w:sz w:val="32"/>
          <w:szCs w:val="32"/>
        </w:rPr>
      </w:pPr>
    </w:p>
    <w:p w:rsidR="00F14CD1" w:rsidRDefault="00F14CD1" w:rsidP="00F14CD1">
      <w:pPr>
        <w:pStyle w:val="a5"/>
        <w:spacing w:line="360" w:lineRule="auto"/>
        <w:rPr>
          <w:sz w:val="32"/>
          <w:szCs w:val="32"/>
        </w:rPr>
      </w:pPr>
    </w:p>
    <w:p w:rsidR="00F14CD1" w:rsidRDefault="00F14CD1" w:rsidP="00F14CD1">
      <w:pPr>
        <w:pStyle w:val="a5"/>
        <w:spacing w:line="360" w:lineRule="auto"/>
        <w:rPr>
          <w:sz w:val="32"/>
          <w:szCs w:val="32"/>
        </w:rPr>
      </w:pPr>
    </w:p>
    <w:p w:rsidR="00F14CD1" w:rsidRDefault="00F14CD1" w:rsidP="00F14CD1">
      <w:pPr>
        <w:pStyle w:val="a5"/>
        <w:spacing w:line="360" w:lineRule="auto"/>
        <w:rPr>
          <w:sz w:val="32"/>
          <w:szCs w:val="32"/>
        </w:rPr>
      </w:pPr>
    </w:p>
    <w:p w:rsidR="00F14CD1" w:rsidRDefault="00F14CD1" w:rsidP="00F14CD1">
      <w:pPr>
        <w:pStyle w:val="a5"/>
        <w:spacing w:line="360" w:lineRule="auto"/>
        <w:rPr>
          <w:sz w:val="32"/>
          <w:szCs w:val="32"/>
        </w:rPr>
      </w:pPr>
    </w:p>
    <w:p w:rsidR="00F14CD1" w:rsidRDefault="00F14CD1" w:rsidP="00F14CD1">
      <w:pPr>
        <w:pStyle w:val="a5"/>
        <w:spacing w:line="360" w:lineRule="auto"/>
      </w:pPr>
    </w:p>
    <w:p w:rsidR="00F14CD1" w:rsidRDefault="00F14CD1" w:rsidP="00F14CD1">
      <w:pPr>
        <w:pStyle w:val="a5"/>
        <w:spacing w:line="360" w:lineRule="auto"/>
      </w:pPr>
    </w:p>
    <w:p w:rsidR="00F14CD1" w:rsidRDefault="00F14CD1" w:rsidP="00F14CD1">
      <w:pPr>
        <w:pStyle w:val="a5"/>
        <w:spacing w:line="360" w:lineRule="auto"/>
      </w:pPr>
    </w:p>
    <w:p w:rsidR="00F14CD1" w:rsidRDefault="00F14CD1" w:rsidP="00F14CD1">
      <w:pPr>
        <w:pStyle w:val="a5"/>
        <w:spacing w:line="360" w:lineRule="auto"/>
      </w:pPr>
    </w:p>
    <w:p w:rsidR="00361F59" w:rsidRPr="008C5C08" w:rsidRDefault="008C5C08" w:rsidP="00C91653">
      <w:pPr>
        <w:pStyle w:val="a5"/>
        <w:rPr>
          <w:sz w:val="26"/>
          <w:szCs w:val="26"/>
        </w:rPr>
      </w:pPr>
      <w:r>
        <w:rPr>
          <w:sz w:val="26"/>
          <w:szCs w:val="26"/>
        </w:rPr>
        <w:lastRenderedPageBreak/>
        <w:t>АКТ СОГЛАСОВАНИЯ</w:t>
      </w:r>
    </w:p>
    <w:p w:rsidR="00361F59" w:rsidRPr="00361F59" w:rsidRDefault="00C91653" w:rsidP="00C91653">
      <w:pPr>
        <w:pStyle w:val="1"/>
        <w:spacing w:before="0" w:after="0"/>
        <w:jc w:val="center"/>
        <w:rPr>
          <w:rFonts w:ascii="Times New Roman" w:hAnsi="Times New Roman"/>
          <w:sz w:val="26"/>
          <w:szCs w:val="26"/>
        </w:rPr>
      </w:pPr>
      <w:r>
        <w:rPr>
          <w:rFonts w:ascii="Times New Roman" w:hAnsi="Times New Roman"/>
          <w:sz w:val="26"/>
          <w:szCs w:val="26"/>
        </w:rPr>
        <w:t>н</w:t>
      </w:r>
      <w:r w:rsidR="00361F59" w:rsidRPr="00361F59">
        <w:rPr>
          <w:rFonts w:ascii="Times New Roman" w:hAnsi="Times New Roman"/>
          <w:sz w:val="26"/>
          <w:szCs w:val="26"/>
        </w:rPr>
        <w:t xml:space="preserve">а методические рекомендации по выполнению практических </w:t>
      </w:r>
      <w:r w:rsidR="00CB5C09" w:rsidRPr="00361F59">
        <w:rPr>
          <w:rFonts w:ascii="Times New Roman" w:hAnsi="Times New Roman"/>
          <w:sz w:val="26"/>
          <w:szCs w:val="26"/>
        </w:rPr>
        <w:t>работ по</w:t>
      </w:r>
      <w:r w:rsidR="00361F59" w:rsidRPr="00361F59">
        <w:rPr>
          <w:rFonts w:ascii="Times New Roman" w:hAnsi="Times New Roman"/>
          <w:sz w:val="26"/>
          <w:szCs w:val="26"/>
        </w:rPr>
        <w:t xml:space="preserve"> дисциплине «Правовое </w:t>
      </w:r>
      <w:r w:rsidR="00CB5C09" w:rsidRPr="00361F59">
        <w:rPr>
          <w:rFonts w:ascii="Times New Roman" w:hAnsi="Times New Roman"/>
          <w:sz w:val="26"/>
          <w:szCs w:val="26"/>
        </w:rPr>
        <w:t>обеспечение профессиональной</w:t>
      </w:r>
      <w:r w:rsidR="00361F59">
        <w:rPr>
          <w:rFonts w:ascii="Times New Roman" w:hAnsi="Times New Roman"/>
          <w:sz w:val="26"/>
          <w:szCs w:val="26"/>
        </w:rPr>
        <w:t xml:space="preserve"> деятельности», разработанные</w:t>
      </w:r>
      <w:r w:rsidR="00306FD3">
        <w:rPr>
          <w:rFonts w:ascii="Times New Roman" w:hAnsi="Times New Roman"/>
          <w:sz w:val="26"/>
          <w:szCs w:val="26"/>
        </w:rPr>
        <w:t xml:space="preserve"> </w:t>
      </w:r>
      <w:r w:rsidR="00361F59" w:rsidRPr="00361F59">
        <w:rPr>
          <w:rFonts w:ascii="Times New Roman" w:hAnsi="Times New Roman"/>
          <w:sz w:val="26"/>
          <w:szCs w:val="26"/>
        </w:rPr>
        <w:t>преподавателем ЮУрГТК Якушевой Ладой Валентиновной.</w:t>
      </w:r>
    </w:p>
    <w:p w:rsidR="00361F59" w:rsidRPr="00361F59" w:rsidRDefault="00361F59" w:rsidP="00C91653">
      <w:pPr>
        <w:jc w:val="center"/>
        <w:rPr>
          <w:sz w:val="26"/>
          <w:szCs w:val="26"/>
        </w:rPr>
      </w:pPr>
    </w:p>
    <w:p w:rsidR="00306FD3" w:rsidRPr="00306FD3" w:rsidRDefault="00361F59" w:rsidP="00306FD3">
      <w:pPr>
        <w:pStyle w:val="1"/>
        <w:spacing w:before="0" w:line="360" w:lineRule="auto"/>
        <w:jc w:val="both"/>
        <w:rPr>
          <w:rFonts w:ascii="Times New Roman" w:hAnsi="Times New Roman"/>
          <w:b w:val="0"/>
          <w:bCs w:val="0"/>
          <w:sz w:val="28"/>
          <w:szCs w:val="28"/>
        </w:rPr>
      </w:pPr>
      <w:r w:rsidRPr="00306FD3">
        <w:rPr>
          <w:rFonts w:ascii="Times New Roman" w:hAnsi="Times New Roman"/>
          <w:b w:val="0"/>
          <w:sz w:val="28"/>
          <w:szCs w:val="28"/>
        </w:rPr>
        <w:t xml:space="preserve">  Методические рекомендации по выполнению практических </w:t>
      </w:r>
      <w:r w:rsidR="00CB5C09" w:rsidRPr="00306FD3">
        <w:rPr>
          <w:rFonts w:ascii="Times New Roman" w:hAnsi="Times New Roman"/>
          <w:b w:val="0"/>
          <w:sz w:val="28"/>
          <w:szCs w:val="28"/>
        </w:rPr>
        <w:t xml:space="preserve">работ </w:t>
      </w:r>
      <w:r w:rsidR="00892775" w:rsidRPr="00306FD3">
        <w:rPr>
          <w:rFonts w:ascii="Times New Roman" w:hAnsi="Times New Roman"/>
          <w:b w:val="0"/>
          <w:sz w:val="28"/>
          <w:szCs w:val="28"/>
        </w:rPr>
        <w:t>по</w:t>
      </w:r>
      <w:r w:rsidR="00892775">
        <w:rPr>
          <w:rFonts w:ascii="Times New Roman" w:hAnsi="Times New Roman"/>
          <w:b w:val="0"/>
          <w:sz w:val="28"/>
          <w:szCs w:val="28"/>
        </w:rPr>
        <w:t xml:space="preserve"> дисциплине</w:t>
      </w:r>
      <w:r w:rsidR="00CB5C09" w:rsidRPr="00306FD3">
        <w:rPr>
          <w:rFonts w:ascii="Times New Roman" w:hAnsi="Times New Roman"/>
          <w:b w:val="0"/>
          <w:sz w:val="28"/>
          <w:szCs w:val="28"/>
        </w:rPr>
        <w:t xml:space="preserve"> «</w:t>
      </w:r>
      <w:r w:rsidRPr="00306FD3">
        <w:rPr>
          <w:rFonts w:ascii="Times New Roman" w:hAnsi="Times New Roman"/>
          <w:b w:val="0"/>
          <w:sz w:val="28"/>
          <w:szCs w:val="28"/>
        </w:rPr>
        <w:t>Правовое обеспечение профессиональной деятельности» составлены в соответст</w:t>
      </w:r>
      <w:r w:rsidR="002C6C59" w:rsidRPr="00306FD3">
        <w:rPr>
          <w:rFonts w:ascii="Times New Roman" w:hAnsi="Times New Roman"/>
          <w:b w:val="0"/>
          <w:sz w:val="28"/>
          <w:szCs w:val="28"/>
        </w:rPr>
        <w:t xml:space="preserve">вии с ФГОС СПО по специальности </w:t>
      </w:r>
      <w:r w:rsidR="00306FD3" w:rsidRPr="00306FD3">
        <w:rPr>
          <w:rFonts w:ascii="Times New Roman" w:hAnsi="Times New Roman"/>
          <w:b w:val="0"/>
          <w:sz w:val="28"/>
          <w:szCs w:val="28"/>
        </w:rPr>
        <w:t xml:space="preserve">для специальности </w:t>
      </w:r>
      <w:r w:rsidR="00306FD3" w:rsidRPr="00306FD3">
        <w:rPr>
          <w:rFonts w:ascii="Times New Roman" w:hAnsi="Times New Roman"/>
          <w:b w:val="0"/>
          <w:bCs w:val="0"/>
          <w:kern w:val="36"/>
          <w:sz w:val="28"/>
          <w:szCs w:val="28"/>
        </w:rPr>
        <w:t>21.02.06</w:t>
      </w:r>
      <w:r w:rsidR="00306FD3">
        <w:rPr>
          <w:rFonts w:ascii="Times New Roman" w:hAnsi="Times New Roman"/>
          <w:b w:val="0"/>
          <w:bCs w:val="0"/>
          <w:kern w:val="36"/>
          <w:sz w:val="28"/>
          <w:szCs w:val="28"/>
        </w:rPr>
        <w:t xml:space="preserve"> </w:t>
      </w:r>
      <w:r w:rsidR="00306FD3" w:rsidRPr="00306FD3">
        <w:rPr>
          <w:rFonts w:ascii="Times New Roman" w:hAnsi="Times New Roman"/>
          <w:b w:val="0"/>
          <w:bCs w:val="0"/>
          <w:sz w:val="28"/>
          <w:szCs w:val="28"/>
        </w:rPr>
        <w:t>Информационные системы обеспечения градостроительной деятельности</w:t>
      </w:r>
    </w:p>
    <w:p w:rsidR="00361F59" w:rsidRPr="00C91653" w:rsidRDefault="00361F59" w:rsidP="00306FD3">
      <w:pPr>
        <w:spacing w:line="360" w:lineRule="auto"/>
        <w:ind w:firstLine="567"/>
        <w:jc w:val="both"/>
        <w:rPr>
          <w:sz w:val="28"/>
          <w:szCs w:val="28"/>
        </w:rPr>
      </w:pPr>
      <w:r w:rsidRPr="00C91653">
        <w:rPr>
          <w:sz w:val="28"/>
          <w:szCs w:val="28"/>
        </w:rPr>
        <w:t>На нынешнем этапе развития российского общества правовая культура становится необходимым элементом общей культуры человека. Только законопослушные граждане могут сделать свою страну благополучной и уважаемой в мировом сообществе. Успешная профессиональная деятельность по многим специальностям также в значительной степени зависит от умения ориентироваться в законодательстве и правильно его применять. Чем бы ни занимался человек, знание прав и обязанностей, умение защищать свои интересы и в то же время сотрудничать с другими людьми поможет ему занять в обществе место, соответствующее его способностям.</w:t>
      </w:r>
    </w:p>
    <w:p w:rsidR="00361F59" w:rsidRPr="00C91653" w:rsidRDefault="00361F59" w:rsidP="00306FD3">
      <w:pPr>
        <w:pStyle w:val="25"/>
        <w:spacing w:after="0" w:line="360" w:lineRule="auto"/>
        <w:ind w:left="0" w:firstLine="567"/>
        <w:jc w:val="both"/>
        <w:rPr>
          <w:rFonts w:ascii="Times New Roman" w:hAnsi="Times New Roman"/>
          <w:sz w:val="28"/>
          <w:szCs w:val="28"/>
        </w:rPr>
      </w:pPr>
      <w:r w:rsidRPr="00C91653">
        <w:rPr>
          <w:rFonts w:ascii="Times New Roman" w:hAnsi="Times New Roman"/>
          <w:sz w:val="28"/>
          <w:szCs w:val="28"/>
        </w:rPr>
        <w:t xml:space="preserve">  Методические рекомендации по выполнению практических </w:t>
      </w:r>
      <w:r w:rsidR="00CB5C09" w:rsidRPr="00C91653">
        <w:rPr>
          <w:rFonts w:ascii="Times New Roman" w:hAnsi="Times New Roman"/>
          <w:sz w:val="28"/>
          <w:szCs w:val="28"/>
        </w:rPr>
        <w:t>работ по</w:t>
      </w:r>
      <w:r w:rsidR="00306FD3">
        <w:rPr>
          <w:rFonts w:ascii="Times New Roman" w:hAnsi="Times New Roman"/>
          <w:sz w:val="28"/>
          <w:szCs w:val="28"/>
        </w:rPr>
        <w:t xml:space="preserve"> </w:t>
      </w:r>
      <w:r w:rsidR="00CB5C09" w:rsidRPr="00C91653">
        <w:rPr>
          <w:rFonts w:ascii="Times New Roman" w:hAnsi="Times New Roman"/>
          <w:sz w:val="28"/>
          <w:szCs w:val="28"/>
        </w:rPr>
        <w:t>дисциплине «</w:t>
      </w:r>
      <w:r w:rsidRPr="00C91653">
        <w:rPr>
          <w:rFonts w:ascii="Times New Roman" w:hAnsi="Times New Roman"/>
          <w:sz w:val="28"/>
          <w:szCs w:val="28"/>
        </w:rPr>
        <w:t xml:space="preserve">Правовое обеспечение профессиональной </w:t>
      </w:r>
      <w:r w:rsidR="00CB5C09" w:rsidRPr="00C91653">
        <w:rPr>
          <w:rFonts w:ascii="Times New Roman" w:hAnsi="Times New Roman"/>
          <w:sz w:val="28"/>
          <w:szCs w:val="28"/>
        </w:rPr>
        <w:t>деятельности» соответствуют</w:t>
      </w:r>
      <w:r w:rsidRPr="00C91653">
        <w:rPr>
          <w:rFonts w:ascii="Times New Roman" w:hAnsi="Times New Roman"/>
          <w:sz w:val="28"/>
          <w:szCs w:val="28"/>
        </w:rPr>
        <w:t xml:space="preserve"> установленным требованиям и </w:t>
      </w:r>
      <w:r w:rsidR="00CB5C09" w:rsidRPr="00C91653">
        <w:rPr>
          <w:rFonts w:ascii="Times New Roman" w:hAnsi="Times New Roman"/>
          <w:sz w:val="28"/>
          <w:szCs w:val="28"/>
        </w:rPr>
        <w:t>могут быть</w:t>
      </w:r>
      <w:r w:rsidRPr="00C91653">
        <w:rPr>
          <w:rFonts w:ascii="Times New Roman" w:hAnsi="Times New Roman"/>
          <w:sz w:val="28"/>
          <w:szCs w:val="28"/>
        </w:rPr>
        <w:t xml:space="preserve"> рекомендованы для использования в учебном процессе. </w:t>
      </w:r>
    </w:p>
    <w:p w:rsidR="00361F59" w:rsidRPr="00C91653" w:rsidRDefault="00361F59" w:rsidP="00306FD3">
      <w:pPr>
        <w:pStyle w:val="25"/>
        <w:spacing w:after="0" w:line="360" w:lineRule="auto"/>
        <w:ind w:left="0" w:firstLine="567"/>
        <w:jc w:val="both"/>
        <w:rPr>
          <w:rFonts w:ascii="Times New Roman" w:hAnsi="Times New Roman"/>
          <w:sz w:val="28"/>
          <w:szCs w:val="28"/>
        </w:rPr>
      </w:pPr>
    </w:p>
    <w:p w:rsidR="00F978B5" w:rsidRPr="00033A23" w:rsidRDefault="00F978B5" w:rsidP="00F978B5">
      <w:pPr>
        <w:spacing w:line="276" w:lineRule="auto"/>
        <w:rPr>
          <w:sz w:val="26"/>
          <w:szCs w:val="26"/>
        </w:rPr>
      </w:pPr>
      <w:r w:rsidRPr="00033A23">
        <w:rPr>
          <w:sz w:val="26"/>
          <w:szCs w:val="26"/>
        </w:rPr>
        <w:t>И. О. начальника отдела по расследованию</w:t>
      </w:r>
    </w:p>
    <w:p w:rsidR="00F978B5" w:rsidRPr="00033A23" w:rsidRDefault="00F978B5" w:rsidP="00F978B5">
      <w:pPr>
        <w:spacing w:line="276" w:lineRule="auto"/>
        <w:rPr>
          <w:sz w:val="26"/>
          <w:szCs w:val="26"/>
        </w:rPr>
      </w:pPr>
      <w:r w:rsidRPr="00033A23">
        <w:rPr>
          <w:noProof/>
          <w:sz w:val="26"/>
          <w:szCs w:val="26"/>
        </w:rPr>
        <w:drawing>
          <wp:anchor distT="0" distB="0" distL="114300" distR="114300" simplePos="0" relativeHeight="251787264" behindDoc="1" locked="0" layoutInCell="1" allowOverlap="1" wp14:anchorId="2730AF94" wp14:editId="11CC9A02">
            <wp:simplePos x="0" y="0"/>
            <wp:positionH relativeFrom="column">
              <wp:posOffset>4838700</wp:posOffset>
            </wp:positionH>
            <wp:positionV relativeFrom="paragraph">
              <wp:posOffset>7451090</wp:posOffset>
            </wp:positionV>
            <wp:extent cx="1918970" cy="1352550"/>
            <wp:effectExtent l="19050" t="0" r="5080" b="0"/>
            <wp:wrapNone/>
            <wp:docPr id="2" name="Рисунок 2" descr="печать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ечать3"/>
                    <pic:cNvPicPr>
                      <a:picLocks noChangeAspect="1" noChangeArrowheads="1"/>
                    </pic:cNvPicPr>
                  </pic:nvPicPr>
                  <pic:blipFill>
                    <a:blip r:embed="rId8" cstate="print"/>
                    <a:srcRect/>
                    <a:stretch>
                      <a:fillRect/>
                    </a:stretch>
                  </pic:blipFill>
                  <pic:spPr bwMode="auto">
                    <a:xfrm>
                      <a:off x="0" y="0"/>
                      <a:ext cx="1918970" cy="1352550"/>
                    </a:xfrm>
                    <a:prstGeom prst="rect">
                      <a:avLst/>
                    </a:prstGeom>
                    <a:noFill/>
                    <a:ln w="9525">
                      <a:noFill/>
                      <a:miter lim="800000"/>
                      <a:headEnd/>
                      <a:tailEnd/>
                    </a:ln>
                  </pic:spPr>
                </pic:pic>
              </a:graphicData>
            </a:graphic>
          </wp:anchor>
        </w:drawing>
      </w:r>
      <w:r w:rsidRPr="00033A23">
        <w:rPr>
          <w:sz w:val="26"/>
          <w:szCs w:val="26"/>
        </w:rPr>
        <w:t>преступлений на территории обслуживаемой</w:t>
      </w:r>
    </w:p>
    <w:p w:rsidR="00F978B5" w:rsidRPr="00033A23" w:rsidRDefault="00F978B5" w:rsidP="00F978B5">
      <w:pPr>
        <w:spacing w:line="276" w:lineRule="auto"/>
        <w:rPr>
          <w:sz w:val="26"/>
          <w:szCs w:val="26"/>
        </w:rPr>
      </w:pPr>
      <w:r>
        <w:rPr>
          <w:noProof/>
          <w:sz w:val="26"/>
          <w:szCs w:val="26"/>
        </w:rPr>
        <w:drawing>
          <wp:anchor distT="12192" distB="20574" distL="114300" distR="121920" simplePos="0" relativeHeight="251788288" behindDoc="1" locked="0" layoutInCell="1" allowOverlap="1" wp14:anchorId="713CFF03" wp14:editId="4C101073">
            <wp:simplePos x="0" y="0"/>
            <wp:positionH relativeFrom="margin">
              <wp:posOffset>3893185</wp:posOffset>
            </wp:positionH>
            <wp:positionV relativeFrom="margin">
              <wp:posOffset>7084060</wp:posOffset>
            </wp:positionV>
            <wp:extent cx="1979930" cy="1511935"/>
            <wp:effectExtent l="19050" t="0" r="1270" b="0"/>
            <wp:wrapSquare wrapText="bothSides"/>
            <wp:docPr id="3" name="Рисунок 3" descr="печать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печать3"/>
                    <pic:cNvPicPr>
                      <a:picLocks noChangeAspect="1" noChangeArrowheads="1"/>
                    </pic:cNvPicPr>
                  </pic:nvPicPr>
                  <pic:blipFill>
                    <a:blip r:embed="rId9" cstate="print">
                      <a:lum bright="-10000" contrast="20000"/>
                    </a:blip>
                    <a:stretch>
                      <a:fillRect/>
                    </a:stretch>
                  </pic:blipFill>
                  <pic:spPr bwMode="auto">
                    <a:xfrm>
                      <a:off x="0" y="0"/>
                      <a:ext cx="1979930" cy="1511935"/>
                    </a:xfrm>
                    <a:prstGeom prst="rect">
                      <a:avLst/>
                    </a:prstGeom>
                    <a:ln>
                      <a:noFill/>
                    </a:ln>
                    <a:effectLst>
                      <a:softEdge rad="112500"/>
                    </a:effectLst>
                  </pic:spPr>
                </pic:pic>
              </a:graphicData>
            </a:graphic>
          </wp:anchor>
        </w:drawing>
      </w:r>
      <w:r w:rsidRPr="00033A23">
        <w:rPr>
          <w:sz w:val="26"/>
          <w:szCs w:val="26"/>
        </w:rPr>
        <w:t>ОП №6 СУ УМВД России по г. Челябинску</w:t>
      </w:r>
    </w:p>
    <w:p w:rsidR="00F978B5" w:rsidRPr="00033A23" w:rsidRDefault="00F978B5" w:rsidP="00F978B5">
      <w:pPr>
        <w:spacing w:line="276" w:lineRule="auto"/>
        <w:rPr>
          <w:sz w:val="26"/>
          <w:szCs w:val="26"/>
        </w:rPr>
      </w:pPr>
      <w:r w:rsidRPr="00033A23">
        <w:rPr>
          <w:sz w:val="26"/>
          <w:szCs w:val="26"/>
        </w:rPr>
        <w:t>подполковник юстиции О.В. Лукашева</w:t>
      </w:r>
    </w:p>
    <w:p w:rsidR="00C91653" w:rsidRDefault="00C91653" w:rsidP="00306FD3">
      <w:pPr>
        <w:spacing w:line="360" w:lineRule="auto"/>
      </w:pPr>
    </w:p>
    <w:p w:rsidR="00C91653" w:rsidRDefault="00C91653" w:rsidP="00C91653"/>
    <w:p w:rsidR="00C91653" w:rsidRDefault="00C91653" w:rsidP="00C91653"/>
    <w:p w:rsidR="009943A2" w:rsidRDefault="009943A2" w:rsidP="00C91653"/>
    <w:p w:rsidR="009943A2" w:rsidRDefault="009943A2" w:rsidP="00C91653"/>
    <w:p w:rsidR="00F14CD1" w:rsidRDefault="00F14CD1" w:rsidP="003818F1">
      <w:pPr>
        <w:pStyle w:val="1"/>
        <w:tabs>
          <w:tab w:val="left" w:pos="709"/>
        </w:tabs>
        <w:spacing w:before="0" w:after="0" w:line="276" w:lineRule="auto"/>
        <w:jc w:val="center"/>
        <w:rPr>
          <w:rFonts w:ascii="Times New Roman" w:hAnsi="Times New Roman"/>
          <w:sz w:val="24"/>
          <w:szCs w:val="24"/>
        </w:rPr>
      </w:pPr>
      <w:r w:rsidRPr="003818F1">
        <w:rPr>
          <w:rFonts w:ascii="Times New Roman" w:hAnsi="Times New Roman"/>
          <w:sz w:val="24"/>
          <w:szCs w:val="24"/>
        </w:rPr>
        <w:lastRenderedPageBreak/>
        <w:t>ПОЯСНИТЕЛЬНАЯ ЗАПИСКА</w:t>
      </w:r>
    </w:p>
    <w:p w:rsidR="00306FD3" w:rsidRPr="00306FD3" w:rsidRDefault="00F14CD1" w:rsidP="009943A2">
      <w:pPr>
        <w:pStyle w:val="1"/>
        <w:ind w:firstLine="567"/>
        <w:jc w:val="both"/>
        <w:rPr>
          <w:rFonts w:ascii="Times New Roman" w:hAnsi="Times New Roman"/>
          <w:b w:val="0"/>
          <w:bCs w:val="0"/>
          <w:sz w:val="24"/>
          <w:szCs w:val="24"/>
        </w:rPr>
      </w:pPr>
      <w:r w:rsidRPr="00306FD3">
        <w:rPr>
          <w:rFonts w:ascii="Times New Roman" w:hAnsi="Times New Roman"/>
          <w:b w:val="0"/>
          <w:sz w:val="24"/>
          <w:szCs w:val="24"/>
        </w:rPr>
        <w:t xml:space="preserve">Методические рекомендации по выполнению практических работ по учебной дисциплине «Правовое обеспечение профессиональной деятельности» предназначены для обучающихся по </w:t>
      </w:r>
      <w:r w:rsidR="00306FD3" w:rsidRPr="00306FD3">
        <w:rPr>
          <w:rFonts w:ascii="Times New Roman" w:hAnsi="Times New Roman"/>
          <w:b w:val="0"/>
          <w:sz w:val="24"/>
          <w:szCs w:val="24"/>
        </w:rPr>
        <w:t xml:space="preserve">для специальности </w:t>
      </w:r>
      <w:r w:rsidR="00306FD3" w:rsidRPr="00306FD3">
        <w:rPr>
          <w:rFonts w:ascii="Times New Roman" w:hAnsi="Times New Roman"/>
          <w:b w:val="0"/>
          <w:bCs w:val="0"/>
          <w:kern w:val="36"/>
          <w:sz w:val="24"/>
          <w:szCs w:val="24"/>
        </w:rPr>
        <w:t xml:space="preserve">21.02.06 </w:t>
      </w:r>
      <w:r w:rsidR="00306FD3" w:rsidRPr="00306FD3">
        <w:rPr>
          <w:rFonts w:ascii="Times New Roman" w:hAnsi="Times New Roman"/>
          <w:b w:val="0"/>
          <w:bCs w:val="0"/>
          <w:sz w:val="24"/>
          <w:szCs w:val="24"/>
        </w:rPr>
        <w:t>Информационные системы обеспечения градостроительной деятельности</w:t>
      </w:r>
    </w:p>
    <w:p w:rsidR="00F14CD1" w:rsidRPr="00306FD3" w:rsidRDefault="00F14CD1" w:rsidP="009943A2">
      <w:pPr>
        <w:pStyle w:val="a7"/>
        <w:tabs>
          <w:tab w:val="left" w:pos="709"/>
        </w:tabs>
        <w:spacing w:after="0"/>
        <w:ind w:left="0" w:firstLine="567"/>
        <w:jc w:val="both"/>
        <w:rPr>
          <w:b/>
        </w:rPr>
      </w:pPr>
      <w:r w:rsidRPr="00306FD3">
        <w:t xml:space="preserve">Практические занятия являются важным элементом учебной дисциплины. В процессе </w:t>
      </w:r>
      <w:r w:rsidR="00CB5C09" w:rsidRPr="00306FD3">
        <w:t>выполнения практических работ,</w:t>
      </w:r>
      <w:r w:rsidRPr="00306FD3">
        <w:t xml:space="preserve"> обучающиеся систематизируют и закрепляют полученные теоретические знания, развивают интеллектуальные и профессиональные умения, формируют элементы компетенций будущих специалистов.</w:t>
      </w:r>
    </w:p>
    <w:p w:rsidR="00F14CD1" w:rsidRPr="00306FD3" w:rsidRDefault="00F14CD1" w:rsidP="009943A2">
      <w:pPr>
        <w:pStyle w:val="a7"/>
        <w:tabs>
          <w:tab w:val="left" w:pos="709"/>
        </w:tabs>
        <w:spacing w:after="0"/>
        <w:ind w:left="0" w:firstLine="567"/>
        <w:jc w:val="both"/>
        <w:rPr>
          <w:b/>
        </w:rPr>
      </w:pPr>
      <w:r w:rsidRPr="00306FD3">
        <w:t>Методические рекомендации предназначены для организации выполнения практических работ по учебной дисциплине «Правовое обеспечение профессиональной деятельности».</w:t>
      </w:r>
    </w:p>
    <w:p w:rsidR="00F14CD1" w:rsidRPr="00306FD3" w:rsidRDefault="00F14CD1" w:rsidP="009943A2">
      <w:pPr>
        <w:pStyle w:val="a7"/>
        <w:tabs>
          <w:tab w:val="left" w:pos="709"/>
        </w:tabs>
        <w:spacing w:after="0"/>
        <w:ind w:left="0" w:firstLine="567"/>
        <w:jc w:val="both"/>
        <w:rPr>
          <w:b/>
          <w:i/>
        </w:rPr>
      </w:pPr>
      <w:r w:rsidRPr="00306FD3">
        <w:t>Программой учебной дисциплины «Правовое обеспечение профессиональной деятельности</w:t>
      </w:r>
      <w:r w:rsidR="008D5EA7" w:rsidRPr="00306FD3">
        <w:t xml:space="preserve">» предусмотрено выполнение </w:t>
      </w:r>
      <w:r w:rsidR="005E21F6" w:rsidRPr="00306FD3">
        <w:t>6</w:t>
      </w:r>
      <w:r w:rsidRPr="00306FD3">
        <w:t xml:space="preserve"> практических работ, направленных </w:t>
      </w:r>
      <w:r w:rsidR="00F978B5">
        <w:rPr>
          <w:b/>
        </w:rPr>
        <w:t>на достижение следующих результатов</w:t>
      </w:r>
      <w:r w:rsidR="008D5EA7" w:rsidRPr="00306FD3">
        <w:rPr>
          <w:b/>
          <w: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2"/>
        <w:gridCol w:w="4011"/>
        <w:gridCol w:w="4151"/>
      </w:tblGrid>
      <w:tr w:rsidR="00F978B5" w:rsidRPr="00A00C71" w:rsidTr="00F978B5">
        <w:trPr>
          <w:trHeight w:val="649"/>
        </w:trPr>
        <w:tc>
          <w:tcPr>
            <w:tcW w:w="859" w:type="pct"/>
            <w:hideMark/>
          </w:tcPr>
          <w:p w:rsidR="00F978B5" w:rsidRPr="00A00C71" w:rsidRDefault="00F978B5" w:rsidP="00F978B5">
            <w:pPr>
              <w:suppressAutoHyphens/>
              <w:jc w:val="center"/>
              <w:rPr>
                <w:sz w:val="28"/>
                <w:szCs w:val="28"/>
              </w:rPr>
            </w:pPr>
            <w:r w:rsidRPr="00A00C71">
              <w:rPr>
                <w:sz w:val="28"/>
                <w:szCs w:val="28"/>
              </w:rPr>
              <w:t xml:space="preserve">Код </w:t>
            </w:r>
          </w:p>
          <w:p w:rsidR="00F978B5" w:rsidRPr="00A00C71" w:rsidRDefault="00F978B5" w:rsidP="00F978B5">
            <w:pPr>
              <w:suppressAutoHyphens/>
              <w:jc w:val="center"/>
              <w:rPr>
                <w:sz w:val="28"/>
                <w:szCs w:val="28"/>
              </w:rPr>
            </w:pPr>
            <w:r w:rsidRPr="00A00C71">
              <w:rPr>
                <w:sz w:val="28"/>
                <w:szCs w:val="28"/>
              </w:rPr>
              <w:t>ПК, ОК, ЛР</w:t>
            </w:r>
          </w:p>
        </w:tc>
        <w:tc>
          <w:tcPr>
            <w:tcW w:w="2035" w:type="pct"/>
            <w:hideMark/>
          </w:tcPr>
          <w:p w:rsidR="00F978B5" w:rsidRPr="00A00C71" w:rsidRDefault="00F978B5" w:rsidP="00F978B5">
            <w:pPr>
              <w:suppressAutoHyphens/>
              <w:jc w:val="center"/>
              <w:rPr>
                <w:sz w:val="28"/>
                <w:szCs w:val="28"/>
              </w:rPr>
            </w:pPr>
            <w:r>
              <w:rPr>
                <w:sz w:val="28"/>
                <w:szCs w:val="28"/>
              </w:rPr>
              <w:t>Умений</w:t>
            </w:r>
          </w:p>
        </w:tc>
        <w:tc>
          <w:tcPr>
            <w:tcW w:w="2106" w:type="pct"/>
            <w:hideMark/>
          </w:tcPr>
          <w:p w:rsidR="00F978B5" w:rsidRPr="00A00C71" w:rsidRDefault="00F978B5" w:rsidP="00F978B5">
            <w:pPr>
              <w:suppressAutoHyphens/>
              <w:jc w:val="center"/>
              <w:rPr>
                <w:sz w:val="28"/>
                <w:szCs w:val="28"/>
              </w:rPr>
            </w:pPr>
            <w:r>
              <w:rPr>
                <w:sz w:val="28"/>
                <w:szCs w:val="28"/>
              </w:rPr>
              <w:t>Знаний</w:t>
            </w:r>
          </w:p>
        </w:tc>
      </w:tr>
      <w:tr w:rsidR="00F978B5" w:rsidRPr="00A00C71" w:rsidTr="00F978B5">
        <w:trPr>
          <w:trHeight w:val="212"/>
        </w:trPr>
        <w:tc>
          <w:tcPr>
            <w:tcW w:w="859" w:type="pct"/>
          </w:tcPr>
          <w:p w:rsidR="00F978B5" w:rsidRPr="00A00C71" w:rsidRDefault="00F978B5" w:rsidP="00F978B5">
            <w:pPr>
              <w:suppressAutoHyphens/>
              <w:jc w:val="center"/>
              <w:rPr>
                <w:bCs/>
                <w:sz w:val="28"/>
              </w:rPr>
            </w:pPr>
            <w:r w:rsidRPr="00A00C71">
              <w:rPr>
                <w:bCs/>
                <w:sz w:val="28"/>
              </w:rPr>
              <w:t>ОК 1,</w:t>
            </w:r>
          </w:p>
          <w:p w:rsidR="00F978B5" w:rsidRPr="00A00C71" w:rsidRDefault="00F978B5" w:rsidP="00F978B5">
            <w:pPr>
              <w:suppressAutoHyphens/>
              <w:jc w:val="center"/>
              <w:rPr>
                <w:bCs/>
                <w:sz w:val="28"/>
              </w:rPr>
            </w:pPr>
            <w:r w:rsidRPr="00A00C71">
              <w:rPr>
                <w:bCs/>
                <w:sz w:val="28"/>
              </w:rPr>
              <w:t>ОК 2,</w:t>
            </w:r>
          </w:p>
          <w:p w:rsidR="00F978B5" w:rsidRPr="00A00C71" w:rsidRDefault="00F978B5" w:rsidP="00F978B5">
            <w:pPr>
              <w:suppressAutoHyphens/>
              <w:jc w:val="center"/>
              <w:rPr>
                <w:bCs/>
                <w:sz w:val="28"/>
              </w:rPr>
            </w:pPr>
            <w:r w:rsidRPr="00A00C71">
              <w:rPr>
                <w:bCs/>
                <w:sz w:val="28"/>
              </w:rPr>
              <w:t>ОК 3,</w:t>
            </w:r>
          </w:p>
          <w:p w:rsidR="00F978B5" w:rsidRPr="00A00C71" w:rsidRDefault="00F978B5" w:rsidP="00F978B5">
            <w:pPr>
              <w:suppressAutoHyphens/>
              <w:jc w:val="center"/>
              <w:rPr>
                <w:bCs/>
                <w:sz w:val="28"/>
              </w:rPr>
            </w:pPr>
            <w:r w:rsidRPr="00A00C71">
              <w:rPr>
                <w:bCs/>
                <w:sz w:val="28"/>
              </w:rPr>
              <w:t>ОК 4,</w:t>
            </w:r>
          </w:p>
          <w:p w:rsidR="00F978B5" w:rsidRPr="00A00C71" w:rsidRDefault="00F978B5" w:rsidP="00F978B5">
            <w:pPr>
              <w:suppressAutoHyphens/>
              <w:jc w:val="center"/>
              <w:rPr>
                <w:bCs/>
                <w:sz w:val="28"/>
              </w:rPr>
            </w:pPr>
            <w:r w:rsidRPr="00A00C71">
              <w:rPr>
                <w:bCs/>
                <w:sz w:val="28"/>
              </w:rPr>
              <w:t>ОК 5,</w:t>
            </w:r>
          </w:p>
          <w:p w:rsidR="00F978B5" w:rsidRPr="00A00C71" w:rsidRDefault="00F978B5" w:rsidP="00F978B5">
            <w:pPr>
              <w:suppressAutoHyphens/>
              <w:jc w:val="center"/>
              <w:rPr>
                <w:bCs/>
                <w:sz w:val="28"/>
              </w:rPr>
            </w:pPr>
            <w:r w:rsidRPr="00A00C71">
              <w:rPr>
                <w:bCs/>
                <w:sz w:val="28"/>
              </w:rPr>
              <w:t>ОК 6,</w:t>
            </w:r>
          </w:p>
          <w:p w:rsidR="00F978B5" w:rsidRDefault="00F978B5" w:rsidP="00F978B5">
            <w:pPr>
              <w:suppressAutoHyphens/>
              <w:jc w:val="center"/>
              <w:rPr>
                <w:bCs/>
                <w:sz w:val="28"/>
              </w:rPr>
            </w:pPr>
            <w:r w:rsidRPr="00A00C71">
              <w:rPr>
                <w:bCs/>
                <w:sz w:val="28"/>
              </w:rPr>
              <w:t>ОК 7,</w:t>
            </w:r>
          </w:p>
          <w:p w:rsidR="00F978B5" w:rsidRPr="00A00C71" w:rsidRDefault="00F978B5" w:rsidP="00F978B5">
            <w:pPr>
              <w:suppressAutoHyphens/>
              <w:jc w:val="center"/>
              <w:rPr>
                <w:bCs/>
                <w:sz w:val="28"/>
              </w:rPr>
            </w:pPr>
            <w:r>
              <w:rPr>
                <w:bCs/>
                <w:sz w:val="28"/>
              </w:rPr>
              <w:t>ОК 8</w:t>
            </w:r>
          </w:p>
          <w:p w:rsidR="00F978B5" w:rsidRPr="00A00C71" w:rsidRDefault="00F978B5" w:rsidP="00F978B5">
            <w:pPr>
              <w:suppressAutoHyphens/>
              <w:jc w:val="center"/>
              <w:rPr>
                <w:bCs/>
                <w:sz w:val="28"/>
              </w:rPr>
            </w:pPr>
            <w:r>
              <w:rPr>
                <w:bCs/>
                <w:sz w:val="28"/>
              </w:rPr>
              <w:t>ОК 9</w:t>
            </w:r>
          </w:p>
          <w:p w:rsidR="00F978B5" w:rsidRDefault="00F978B5" w:rsidP="00F978B5">
            <w:pPr>
              <w:suppressAutoHyphens/>
              <w:jc w:val="center"/>
              <w:rPr>
                <w:bCs/>
                <w:sz w:val="28"/>
              </w:rPr>
            </w:pPr>
            <w:r>
              <w:rPr>
                <w:bCs/>
                <w:sz w:val="28"/>
              </w:rPr>
              <w:t>ПК 4.2</w:t>
            </w:r>
          </w:p>
          <w:p w:rsidR="00F978B5" w:rsidRPr="00A00C71" w:rsidRDefault="00F978B5" w:rsidP="00F978B5">
            <w:pPr>
              <w:suppressAutoHyphens/>
              <w:jc w:val="center"/>
              <w:rPr>
                <w:bCs/>
                <w:sz w:val="28"/>
              </w:rPr>
            </w:pPr>
            <w:r>
              <w:rPr>
                <w:bCs/>
                <w:sz w:val="28"/>
              </w:rPr>
              <w:t>ПК4.3</w:t>
            </w:r>
          </w:p>
          <w:p w:rsidR="00F978B5" w:rsidRPr="00BA6349" w:rsidRDefault="00F978B5" w:rsidP="00F978B5">
            <w:pPr>
              <w:suppressAutoHyphens/>
              <w:jc w:val="center"/>
              <w:rPr>
                <w:bCs/>
                <w:sz w:val="28"/>
              </w:rPr>
            </w:pPr>
            <w:r w:rsidRPr="00BA6349">
              <w:rPr>
                <w:bCs/>
                <w:sz w:val="28"/>
              </w:rPr>
              <w:t>ЛР.3</w:t>
            </w:r>
          </w:p>
          <w:p w:rsidR="00F978B5" w:rsidRPr="00BA6349" w:rsidRDefault="00F978B5" w:rsidP="00F978B5">
            <w:pPr>
              <w:suppressAutoHyphens/>
              <w:jc w:val="center"/>
              <w:rPr>
                <w:bCs/>
                <w:sz w:val="28"/>
              </w:rPr>
            </w:pPr>
            <w:r w:rsidRPr="00BA6349">
              <w:rPr>
                <w:bCs/>
                <w:sz w:val="28"/>
              </w:rPr>
              <w:t>ЛР.14</w:t>
            </w:r>
          </w:p>
          <w:p w:rsidR="00F978B5" w:rsidRPr="00A00C71" w:rsidRDefault="00F978B5" w:rsidP="00F978B5">
            <w:pPr>
              <w:suppressAutoHyphens/>
              <w:jc w:val="center"/>
              <w:rPr>
                <w:bCs/>
                <w:sz w:val="28"/>
              </w:rPr>
            </w:pPr>
            <w:r w:rsidRPr="00BA6349">
              <w:rPr>
                <w:bCs/>
                <w:sz w:val="28"/>
              </w:rPr>
              <w:t>ЛР.15</w:t>
            </w:r>
          </w:p>
        </w:tc>
        <w:tc>
          <w:tcPr>
            <w:tcW w:w="2035" w:type="pct"/>
          </w:tcPr>
          <w:p w:rsidR="00F978B5" w:rsidRPr="00A0317E" w:rsidRDefault="00F978B5" w:rsidP="00F978B5">
            <w:pPr>
              <w:numPr>
                <w:ilvl w:val="0"/>
                <w:numId w:val="19"/>
              </w:numPr>
              <w:tabs>
                <w:tab w:val="left" w:pos="371"/>
              </w:tabs>
              <w:suppressAutoHyphens/>
              <w:spacing w:line="276" w:lineRule="auto"/>
              <w:ind w:left="0" w:firstLine="0"/>
              <w:jc w:val="both"/>
              <w:rPr>
                <w:color w:val="000000"/>
                <w:sz w:val="28"/>
                <w:szCs w:val="28"/>
                <w:shd w:val="clear" w:color="auto" w:fill="FFFFFF"/>
              </w:rPr>
            </w:pPr>
            <w:r w:rsidRPr="00A0317E">
              <w:rPr>
                <w:color w:val="000000"/>
                <w:sz w:val="28"/>
                <w:szCs w:val="28"/>
                <w:shd w:val="clear" w:color="auto" w:fill="FFFFFF"/>
              </w:rPr>
              <w:t>квалифицированно применять положения гражданского, трудового и административного права в сфере профессиональной деятельности;</w:t>
            </w:r>
          </w:p>
          <w:p w:rsidR="00F978B5" w:rsidRPr="00A0317E" w:rsidRDefault="00F978B5" w:rsidP="00F978B5">
            <w:pPr>
              <w:numPr>
                <w:ilvl w:val="0"/>
                <w:numId w:val="19"/>
              </w:numPr>
              <w:tabs>
                <w:tab w:val="left" w:pos="371"/>
              </w:tabs>
              <w:suppressAutoHyphens/>
              <w:spacing w:line="276" w:lineRule="auto"/>
              <w:ind w:left="0" w:firstLine="0"/>
              <w:jc w:val="both"/>
              <w:rPr>
                <w:color w:val="000000"/>
                <w:sz w:val="28"/>
                <w:szCs w:val="28"/>
                <w:shd w:val="clear" w:color="auto" w:fill="FFFFFF"/>
              </w:rPr>
            </w:pPr>
            <w:r w:rsidRPr="00A0317E">
              <w:rPr>
                <w:color w:val="000000"/>
                <w:sz w:val="28"/>
                <w:szCs w:val="28"/>
                <w:shd w:val="clear" w:color="auto" w:fill="FFFFFF"/>
              </w:rPr>
              <w:t>готовить необходимую справочную информацию о правовом положении объектов недвижимости;</w:t>
            </w:r>
          </w:p>
          <w:p w:rsidR="00F978B5" w:rsidRPr="00A0317E" w:rsidRDefault="00F978B5" w:rsidP="00F978B5">
            <w:pPr>
              <w:numPr>
                <w:ilvl w:val="0"/>
                <w:numId w:val="19"/>
              </w:numPr>
              <w:tabs>
                <w:tab w:val="left" w:pos="371"/>
              </w:tabs>
              <w:suppressAutoHyphens/>
              <w:spacing w:line="276" w:lineRule="auto"/>
              <w:ind w:left="0" w:firstLine="0"/>
              <w:jc w:val="both"/>
              <w:rPr>
                <w:color w:val="000000"/>
                <w:sz w:val="28"/>
                <w:szCs w:val="28"/>
                <w:shd w:val="clear" w:color="auto" w:fill="FFFFFF"/>
              </w:rPr>
            </w:pPr>
            <w:r w:rsidRPr="00A0317E">
              <w:rPr>
                <w:color w:val="000000"/>
                <w:sz w:val="28"/>
                <w:szCs w:val="28"/>
                <w:shd w:val="clear" w:color="auto" w:fill="FFFFFF"/>
              </w:rPr>
              <w:t>работать с текстами правовых источников;</w:t>
            </w:r>
          </w:p>
          <w:p w:rsidR="00F978B5" w:rsidRPr="00A00C71" w:rsidRDefault="00F978B5" w:rsidP="00F978B5">
            <w:pPr>
              <w:pStyle w:val="Style1"/>
              <w:widowControl/>
              <w:tabs>
                <w:tab w:val="left" w:pos="709"/>
                <w:tab w:val="left" w:pos="1134"/>
              </w:tabs>
              <w:ind w:firstLine="567"/>
              <w:jc w:val="both"/>
              <w:rPr>
                <w:i/>
                <w:highlight w:val="yellow"/>
              </w:rPr>
            </w:pPr>
          </w:p>
        </w:tc>
        <w:tc>
          <w:tcPr>
            <w:tcW w:w="2106" w:type="pct"/>
          </w:tcPr>
          <w:p w:rsidR="00F978B5" w:rsidRPr="00A0317E" w:rsidRDefault="00F978B5" w:rsidP="00F978B5">
            <w:pPr>
              <w:numPr>
                <w:ilvl w:val="0"/>
                <w:numId w:val="18"/>
              </w:numPr>
              <w:tabs>
                <w:tab w:val="left" w:pos="29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color w:val="000000"/>
                <w:sz w:val="28"/>
                <w:szCs w:val="28"/>
                <w:shd w:val="clear" w:color="auto" w:fill="FFFFFF"/>
              </w:rPr>
            </w:pPr>
            <w:r w:rsidRPr="00A0317E">
              <w:rPr>
                <w:color w:val="000000"/>
                <w:sz w:val="28"/>
                <w:szCs w:val="28"/>
                <w:shd w:val="clear" w:color="auto" w:fill="FFFFFF"/>
              </w:rPr>
              <w:t>систему и структуру права Российской Федерации;</w:t>
            </w:r>
          </w:p>
          <w:p w:rsidR="00F978B5" w:rsidRPr="00A0317E" w:rsidRDefault="00F978B5" w:rsidP="00F978B5">
            <w:pPr>
              <w:numPr>
                <w:ilvl w:val="0"/>
                <w:numId w:val="18"/>
              </w:numPr>
              <w:tabs>
                <w:tab w:val="left" w:pos="29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color w:val="000000"/>
                <w:sz w:val="28"/>
                <w:szCs w:val="28"/>
                <w:shd w:val="clear" w:color="auto" w:fill="FFFFFF"/>
              </w:rPr>
            </w:pPr>
            <w:r w:rsidRPr="00A0317E">
              <w:rPr>
                <w:color w:val="000000"/>
                <w:sz w:val="28"/>
                <w:szCs w:val="28"/>
                <w:shd w:val="clear" w:color="auto" w:fill="FFFFFF"/>
              </w:rPr>
              <w:t>основные положения Конституции Российской Федерации,</w:t>
            </w:r>
          </w:p>
          <w:p w:rsidR="00F978B5" w:rsidRPr="00A0317E" w:rsidRDefault="00F978B5" w:rsidP="00F978B5">
            <w:pPr>
              <w:numPr>
                <w:ilvl w:val="0"/>
                <w:numId w:val="18"/>
              </w:numPr>
              <w:tabs>
                <w:tab w:val="left" w:pos="29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color w:val="000000"/>
                <w:sz w:val="28"/>
                <w:szCs w:val="28"/>
                <w:shd w:val="clear" w:color="auto" w:fill="FFFFFF"/>
              </w:rPr>
            </w:pPr>
            <w:r w:rsidRPr="00A0317E">
              <w:rPr>
                <w:color w:val="000000"/>
                <w:sz w:val="28"/>
                <w:szCs w:val="28"/>
                <w:shd w:val="clear" w:color="auto" w:fill="FFFFFF"/>
              </w:rPr>
              <w:t>Федерального закона от 26 де</w:t>
            </w:r>
            <w:r>
              <w:rPr>
                <w:color w:val="000000"/>
                <w:sz w:val="28"/>
                <w:szCs w:val="28"/>
                <w:shd w:val="clear" w:color="auto" w:fill="FFFFFF"/>
              </w:rPr>
              <w:t>кабря 1995 г.</w:t>
            </w:r>
            <w:r w:rsidRPr="00A0317E">
              <w:rPr>
                <w:color w:val="000000"/>
                <w:sz w:val="28"/>
                <w:szCs w:val="28"/>
                <w:shd w:val="clear" w:color="auto" w:fill="FFFFFF"/>
              </w:rPr>
              <w:t>№ 209-ФЗ “О геодезии и картографии”,</w:t>
            </w:r>
          </w:p>
          <w:p w:rsidR="00F978B5" w:rsidRPr="00A0317E" w:rsidRDefault="00F978B5" w:rsidP="00F978B5">
            <w:pPr>
              <w:numPr>
                <w:ilvl w:val="0"/>
                <w:numId w:val="18"/>
              </w:numPr>
              <w:tabs>
                <w:tab w:val="left" w:pos="29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A0317E">
              <w:rPr>
                <w:color w:val="000000"/>
                <w:sz w:val="28"/>
                <w:szCs w:val="28"/>
                <w:shd w:val="clear" w:color="auto" w:fill="FFFFFF"/>
              </w:rPr>
              <w:t>Федерального закона от 24 июля 2007 г. № 221-ФЗ “О государственном кадастре»</w:t>
            </w:r>
            <w:r w:rsidRPr="00A0317E">
              <w:rPr>
                <w:color w:val="000000"/>
                <w:sz w:val="28"/>
                <w:szCs w:val="28"/>
              </w:rPr>
              <w:br/>
            </w:r>
          </w:p>
          <w:p w:rsidR="00F978B5" w:rsidRPr="00A00C71" w:rsidRDefault="00F978B5" w:rsidP="00F978B5">
            <w:pPr>
              <w:pStyle w:val="Style2"/>
              <w:widowControl/>
              <w:tabs>
                <w:tab w:val="left" w:pos="284"/>
                <w:tab w:val="left" w:pos="709"/>
                <w:tab w:val="left" w:pos="1134"/>
              </w:tabs>
              <w:spacing w:line="240" w:lineRule="auto"/>
              <w:ind w:firstLine="0"/>
              <w:jc w:val="both"/>
              <w:rPr>
                <w:i/>
              </w:rPr>
            </w:pPr>
          </w:p>
        </w:tc>
      </w:tr>
    </w:tbl>
    <w:p w:rsidR="00306FD3" w:rsidRPr="003818F1" w:rsidRDefault="00306FD3" w:rsidP="00C91653">
      <w:pPr>
        <w:pStyle w:val="a7"/>
        <w:tabs>
          <w:tab w:val="left" w:pos="709"/>
        </w:tabs>
        <w:spacing w:after="0"/>
        <w:ind w:left="0" w:firstLine="567"/>
        <w:jc w:val="both"/>
        <w:rPr>
          <w:b/>
          <w:i/>
        </w:rPr>
      </w:pPr>
    </w:p>
    <w:p w:rsidR="00F14CD1" w:rsidRPr="003818F1" w:rsidRDefault="00F14CD1" w:rsidP="00C91653">
      <w:pPr>
        <w:pStyle w:val="a7"/>
        <w:tabs>
          <w:tab w:val="left" w:pos="709"/>
        </w:tabs>
        <w:spacing w:after="0"/>
        <w:ind w:left="0" w:firstLine="567"/>
        <w:jc w:val="both"/>
        <w:rPr>
          <w:b/>
        </w:rPr>
      </w:pPr>
      <w:r w:rsidRPr="003818F1">
        <w:t xml:space="preserve">Описание каждой практической работы содержит номер, название и цель работы, формируемые в процессе выполнения работы знания, умения и элементы компетенций, теоретическое изложение необходимого материала (при необходимости примеры выполнения заданий), варианты заданий, описание алгоритма выполнения работы и контрольные вопросы (с целью выявить и устранить недочеты в освоении материала). </w:t>
      </w:r>
    </w:p>
    <w:p w:rsidR="00F14CD1" w:rsidRPr="003818F1" w:rsidRDefault="00F14CD1" w:rsidP="00C91653">
      <w:pPr>
        <w:pStyle w:val="a7"/>
        <w:tabs>
          <w:tab w:val="left" w:pos="709"/>
        </w:tabs>
        <w:spacing w:after="0"/>
        <w:ind w:left="0" w:firstLine="567"/>
        <w:jc w:val="both"/>
        <w:rPr>
          <w:b/>
        </w:rPr>
      </w:pPr>
      <w:r w:rsidRPr="003818F1">
        <w:t xml:space="preserve">Для получения дополнительной, более подробной информации по основным вопросам учебной дисциплины в конце методических рекомендаций приведен перечень информационных источников. </w:t>
      </w:r>
    </w:p>
    <w:p w:rsidR="00F14CD1" w:rsidRDefault="00F14CD1" w:rsidP="00C91653">
      <w:pPr>
        <w:pStyle w:val="a7"/>
        <w:tabs>
          <w:tab w:val="left" w:pos="709"/>
        </w:tabs>
        <w:spacing w:after="0"/>
        <w:ind w:left="0" w:firstLine="567"/>
        <w:jc w:val="both"/>
      </w:pPr>
      <w:r w:rsidRPr="003818F1">
        <w:t>Отчеты студентов по практическим работам должны содержать номер, название и цель работы, выполненные задания и их результаты, ответы на контрольные вопросы и выводы по проделанной работе.</w:t>
      </w:r>
    </w:p>
    <w:p w:rsidR="00892775" w:rsidRPr="003818F1" w:rsidRDefault="00892775" w:rsidP="00C91653">
      <w:pPr>
        <w:pStyle w:val="a7"/>
        <w:tabs>
          <w:tab w:val="left" w:pos="709"/>
        </w:tabs>
        <w:spacing w:after="0"/>
        <w:ind w:left="0" w:firstLine="567"/>
        <w:jc w:val="both"/>
      </w:pPr>
    </w:p>
    <w:p w:rsidR="00361F59" w:rsidRPr="00E262F6" w:rsidRDefault="00361F59" w:rsidP="002C6C59">
      <w:pPr>
        <w:pStyle w:val="a7"/>
        <w:spacing w:after="0" w:line="276" w:lineRule="auto"/>
        <w:ind w:left="0" w:firstLine="567"/>
        <w:jc w:val="center"/>
        <w:rPr>
          <w:b/>
        </w:rPr>
      </w:pPr>
    </w:p>
    <w:p w:rsidR="00892775" w:rsidRDefault="00892775" w:rsidP="00875319">
      <w:pPr>
        <w:pStyle w:val="a7"/>
        <w:spacing w:after="0" w:line="276" w:lineRule="auto"/>
        <w:ind w:left="0" w:firstLine="284"/>
        <w:jc w:val="center"/>
        <w:rPr>
          <w:b/>
          <w:sz w:val="28"/>
          <w:szCs w:val="28"/>
        </w:rPr>
      </w:pPr>
    </w:p>
    <w:p w:rsidR="00875319" w:rsidRDefault="00875319" w:rsidP="00875319">
      <w:pPr>
        <w:pStyle w:val="a7"/>
        <w:spacing w:after="0" w:line="276" w:lineRule="auto"/>
        <w:ind w:left="0" w:firstLine="284"/>
        <w:jc w:val="center"/>
        <w:rPr>
          <w:sz w:val="28"/>
          <w:szCs w:val="28"/>
        </w:rPr>
      </w:pPr>
      <w:r w:rsidRPr="00875319">
        <w:rPr>
          <w:b/>
          <w:sz w:val="28"/>
          <w:szCs w:val="28"/>
        </w:rPr>
        <w:lastRenderedPageBreak/>
        <w:t>Перечень практических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6"/>
        <w:gridCol w:w="1276"/>
        <w:gridCol w:w="6379"/>
        <w:gridCol w:w="1291"/>
      </w:tblGrid>
      <w:tr w:rsidR="00875319" w:rsidRPr="0084792D" w:rsidTr="003818F1">
        <w:trPr>
          <w:jc w:val="center"/>
        </w:trPr>
        <w:tc>
          <w:tcPr>
            <w:tcW w:w="726" w:type="dxa"/>
            <w:vAlign w:val="center"/>
          </w:tcPr>
          <w:p w:rsidR="00875319" w:rsidRPr="0084792D" w:rsidRDefault="002C6C59" w:rsidP="002C6C59">
            <w:pPr>
              <w:pStyle w:val="a3"/>
              <w:jc w:val="center"/>
              <w:rPr>
                <w:b/>
              </w:rPr>
            </w:pPr>
            <w:r>
              <w:rPr>
                <w:b/>
              </w:rPr>
              <w:t>№</w:t>
            </w:r>
          </w:p>
        </w:tc>
        <w:tc>
          <w:tcPr>
            <w:tcW w:w="1276" w:type="dxa"/>
            <w:vAlign w:val="center"/>
          </w:tcPr>
          <w:p w:rsidR="00875319" w:rsidRPr="0084792D" w:rsidRDefault="00875319" w:rsidP="00875319">
            <w:pPr>
              <w:jc w:val="center"/>
              <w:rPr>
                <w:b/>
              </w:rPr>
            </w:pPr>
            <w:r w:rsidRPr="0084792D">
              <w:rPr>
                <w:b/>
              </w:rPr>
              <w:t>№</w:t>
            </w:r>
          </w:p>
          <w:p w:rsidR="00875319" w:rsidRPr="0084792D" w:rsidRDefault="00875319" w:rsidP="00875319">
            <w:pPr>
              <w:jc w:val="center"/>
              <w:rPr>
                <w:b/>
              </w:rPr>
            </w:pPr>
            <w:r w:rsidRPr="0084792D">
              <w:rPr>
                <w:b/>
              </w:rPr>
              <w:t>Темы</w:t>
            </w:r>
          </w:p>
        </w:tc>
        <w:tc>
          <w:tcPr>
            <w:tcW w:w="6379" w:type="dxa"/>
            <w:vAlign w:val="center"/>
          </w:tcPr>
          <w:p w:rsidR="00875319" w:rsidRPr="0084792D" w:rsidRDefault="00875319" w:rsidP="00875319">
            <w:pPr>
              <w:jc w:val="center"/>
              <w:rPr>
                <w:b/>
              </w:rPr>
            </w:pPr>
          </w:p>
          <w:p w:rsidR="00875319" w:rsidRPr="0084792D" w:rsidRDefault="00875319" w:rsidP="00875319">
            <w:pPr>
              <w:pStyle w:val="1"/>
              <w:jc w:val="center"/>
              <w:rPr>
                <w:sz w:val="24"/>
                <w:szCs w:val="24"/>
              </w:rPr>
            </w:pPr>
            <w:r w:rsidRPr="0084792D">
              <w:rPr>
                <w:sz w:val="24"/>
                <w:szCs w:val="24"/>
              </w:rPr>
              <w:t>Название практической работы</w:t>
            </w:r>
          </w:p>
          <w:p w:rsidR="00875319" w:rsidRPr="0084792D" w:rsidRDefault="00875319" w:rsidP="00875319">
            <w:pPr>
              <w:jc w:val="center"/>
              <w:rPr>
                <w:b/>
              </w:rPr>
            </w:pPr>
          </w:p>
        </w:tc>
        <w:tc>
          <w:tcPr>
            <w:tcW w:w="1291" w:type="dxa"/>
            <w:vAlign w:val="center"/>
          </w:tcPr>
          <w:p w:rsidR="00875319" w:rsidRDefault="00875319" w:rsidP="00875319">
            <w:pPr>
              <w:jc w:val="center"/>
              <w:rPr>
                <w:b/>
              </w:rPr>
            </w:pPr>
            <w:r w:rsidRPr="0084792D">
              <w:rPr>
                <w:b/>
              </w:rPr>
              <w:t xml:space="preserve">Количество </w:t>
            </w:r>
          </w:p>
          <w:p w:rsidR="00875319" w:rsidRPr="0084792D" w:rsidRDefault="00875319" w:rsidP="00875319">
            <w:pPr>
              <w:jc w:val="center"/>
              <w:rPr>
                <w:b/>
              </w:rPr>
            </w:pPr>
            <w:r w:rsidRPr="0084792D">
              <w:rPr>
                <w:b/>
              </w:rPr>
              <w:t>часов</w:t>
            </w:r>
          </w:p>
        </w:tc>
      </w:tr>
      <w:tr w:rsidR="00F978B5" w:rsidRPr="0084792D" w:rsidTr="003818F1">
        <w:trPr>
          <w:jc w:val="center"/>
        </w:trPr>
        <w:tc>
          <w:tcPr>
            <w:tcW w:w="726" w:type="dxa"/>
            <w:vAlign w:val="center"/>
          </w:tcPr>
          <w:p w:rsidR="00F978B5" w:rsidRPr="009943A2" w:rsidRDefault="00F978B5" w:rsidP="0018686E">
            <w:pPr>
              <w:pStyle w:val="a3"/>
              <w:numPr>
                <w:ilvl w:val="0"/>
                <w:numId w:val="20"/>
              </w:numPr>
              <w:jc w:val="center"/>
            </w:pPr>
          </w:p>
        </w:tc>
        <w:tc>
          <w:tcPr>
            <w:tcW w:w="1276" w:type="dxa"/>
            <w:vAlign w:val="center"/>
          </w:tcPr>
          <w:p w:rsidR="00F978B5" w:rsidRPr="000E103A" w:rsidRDefault="00F978B5" w:rsidP="000E103A">
            <w:pPr>
              <w:pStyle w:val="af"/>
              <w:ind w:right="-149"/>
              <w:jc w:val="center"/>
              <w:rPr>
                <w:rFonts w:ascii="Times New Roman" w:hAnsi="Times New Roman"/>
                <w:bCs/>
                <w:i w:val="0"/>
                <w:color w:val="auto"/>
              </w:rPr>
            </w:pPr>
            <w:r w:rsidRPr="000E103A">
              <w:rPr>
                <w:rFonts w:ascii="Times New Roman" w:hAnsi="Times New Roman"/>
                <w:bCs/>
                <w:i w:val="0"/>
                <w:color w:val="auto"/>
                <w:sz w:val="22"/>
                <w:szCs w:val="22"/>
              </w:rPr>
              <w:t>Тема 1.1</w:t>
            </w:r>
          </w:p>
          <w:p w:rsidR="00F978B5" w:rsidRPr="000E103A" w:rsidRDefault="00F978B5" w:rsidP="000E103A">
            <w:pPr>
              <w:jc w:val="center"/>
              <w:rPr>
                <w:b/>
              </w:rPr>
            </w:pPr>
          </w:p>
        </w:tc>
        <w:tc>
          <w:tcPr>
            <w:tcW w:w="6379" w:type="dxa"/>
            <w:vAlign w:val="center"/>
          </w:tcPr>
          <w:p w:rsidR="00F978B5" w:rsidRPr="0084792D" w:rsidRDefault="00F978B5" w:rsidP="0018686E">
            <w:pPr>
              <w:jc w:val="both"/>
              <w:rPr>
                <w:b/>
              </w:rPr>
            </w:pPr>
            <w:r w:rsidRPr="00A75740">
              <w:t>Анализ текстов правовых источников</w:t>
            </w:r>
            <w:r>
              <w:t xml:space="preserve"> в сфере профессиональной деятельности</w:t>
            </w:r>
          </w:p>
        </w:tc>
        <w:tc>
          <w:tcPr>
            <w:tcW w:w="1291" w:type="dxa"/>
            <w:vAlign w:val="center"/>
          </w:tcPr>
          <w:p w:rsidR="00F978B5" w:rsidRPr="0018686E" w:rsidRDefault="00F978B5" w:rsidP="00875319">
            <w:pPr>
              <w:jc w:val="center"/>
            </w:pPr>
            <w:r w:rsidRPr="0018686E">
              <w:t>2</w:t>
            </w:r>
          </w:p>
        </w:tc>
      </w:tr>
      <w:tr w:rsidR="00875319" w:rsidRPr="003818F1" w:rsidTr="003818F1">
        <w:trPr>
          <w:jc w:val="center"/>
        </w:trPr>
        <w:tc>
          <w:tcPr>
            <w:tcW w:w="726" w:type="dxa"/>
            <w:shd w:val="clear" w:color="auto" w:fill="auto"/>
            <w:vAlign w:val="center"/>
          </w:tcPr>
          <w:p w:rsidR="00875319" w:rsidRPr="009943A2" w:rsidRDefault="00875319" w:rsidP="0018686E">
            <w:pPr>
              <w:pStyle w:val="ac"/>
              <w:numPr>
                <w:ilvl w:val="0"/>
                <w:numId w:val="20"/>
              </w:numPr>
            </w:pPr>
          </w:p>
        </w:tc>
        <w:tc>
          <w:tcPr>
            <w:tcW w:w="1276" w:type="dxa"/>
            <w:vAlign w:val="center"/>
          </w:tcPr>
          <w:p w:rsidR="003818F1" w:rsidRPr="000E103A" w:rsidRDefault="0018686E" w:rsidP="000E103A">
            <w:pPr>
              <w:tabs>
                <w:tab w:val="left" w:pos="540"/>
              </w:tabs>
              <w:jc w:val="center"/>
            </w:pPr>
            <w:r w:rsidRPr="000E103A">
              <w:rPr>
                <w:sz w:val="22"/>
                <w:szCs w:val="22"/>
              </w:rPr>
              <w:t>Тема 1.5</w:t>
            </w:r>
          </w:p>
          <w:p w:rsidR="00875319" w:rsidRPr="000E103A" w:rsidRDefault="00875319" w:rsidP="000E103A">
            <w:pPr>
              <w:jc w:val="center"/>
            </w:pPr>
          </w:p>
        </w:tc>
        <w:tc>
          <w:tcPr>
            <w:tcW w:w="6379" w:type="dxa"/>
          </w:tcPr>
          <w:p w:rsidR="00875319" w:rsidRPr="003818F1" w:rsidRDefault="003818F1" w:rsidP="00A34610">
            <w:pPr>
              <w:jc w:val="both"/>
            </w:pPr>
            <w:r w:rsidRPr="003818F1">
              <w:rPr>
                <w:sz w:val="22"/>
                <w:szCs w:val="22"/>
              </w:rPr>
              <w:t>Определение правового статуса юридических лиц как субъектов предпринимательской деятельности</w:t>
            </w:r>
          </w:p>
        </w:tc>
        <w:tc>
          <w:tcPr>
            <w:tcW w:w="1291" w:type="dxa"/>
            <w:vAlign w:val="center"/>
          </w:tcPr>
          <w:p w:rsidR="00875319" w:rsidRPr="003818F1" w:rsidRDefault="0018686E" w:rsidP="00AD0431">
            <w:pPr>
              <w:jc w:val="center"/>
            </w:pPr>
            <w:r>
              <w:t>2</w:t>
            </w:r>
          </w:p>
        </w:tc>
      </w:tr>
      <w:tr w:rsidR="0018686E" w:rsidRPr="003818F1" w:rsidTr="003818F1">
        <w:trPr>
          <w:jc w:val="center"/>
        </w:trPr>
        <w:tc>
          <w:tcPr>
            <w:tcW w:w="726" w:type="dxa"/>
            <w:shd w:val="clear" w:color="auto" w:fill="auto"/>
            <w:vAlign w:val="center"/>
          </w:tcPr>
          <w:p w:rsidR="0018686E" w:rsidRPr="009943A2" w:rsidRDefault="0018686E" w:rsidP="0018686E">
            <w:pPr>
              <w:pStyle w:val="ac"/>
              <w:numPr>
                <w:ilvl w:val="0"/>
                <w:numId w:val="20"/>
              </w:numPr>
            </w:pPr>
          </w:p>
        </w:tc>
        <w:tc>
          <w:tcPr>
            <w:tcW w:w="1276" w:type="dxa"/>
            <w:vAlign w:val="center"/>
          </w:tcPr>
          <w:p w:rsidR="0018686E" w:rsidRPr="000E103A" w:rsidRDefault="0018686E" w:rsidP="000E103A">
            <w:pPr>
              <w:tabs>
                <w:tab w:val="left" w:pos="540"/>
              </w:tabs>
              <w:jc w:val="center"/>
            </w:pPr>
            <w:r w:rsidRPr="000E103A">
              <w:rPr>
                <w:sz w:val="22"/>
                <w:szCs w:val="22"/>
              </w:rPr>
              <w:t>Тема 1.6.</w:t>
            </w:r>
          </w:p>
        </w:tc>
        <w:tc>
          <w:tcPr>
            <w:tcW w:w="6379" w:type="dxa"/>
          </w:tcPr>
          <w:p w:rsidR="0018686E" w:rsidRPr="00072BA6" w:rsidRDefault="0018686E" w:rsidP="0018686E">
            <w:pPr>
              <w:tabs>
                <w:tab w:val="num" w:pos="1068"/>
              </w:tabs>
              <w:jc w:val="both"/>
            </w:pPr>
            <w:r w:rsidRPr="00746E8D">
              <w:t>Составление искового заявления в арбитражный суд. Составление претензии. Решение ситуационных задач</w:t>
            </w:r>
            <w:r>
              <w:t>.</w:t>
            </w:r>
          </w:p>
        </w:tc>
        <w:tc>
          <w:tcPr>
            <w:tcW w:w="1291" w:type="dxa"/>
            <w:vAlign w:val="center"/>
          </w:tcPr>
          <w:p w:rsidR="0018686E" w:rsidRDefault="0018686E" w:rsidP="0018686E">
            <w:pPr>
              <w:jc w:val="center"/>
            </w:pPr>
            <w:r>
              <w:t>2</w:t>
            </w:r>
          </w:p>
        </w:tc>
      </w:tr>
      <w:tr w:rsidR="0018686E" w:rsidRPr="003818F1" w:rsidTr="003818F1">
        <w:trPr>
          <w:jc w:val="center"/>
        </w:trPr>
        <w:tc>
          <w:tcPr>
            <w:tcW w:w="726" w:type="dxa"/>
            <w:shd w:val="clear" w:color="auto" w:fill="auto"/>
            <w:vAlign w:val="center"/>
          </w:tcPr>
          <w:p w:rsidR="0018686E" w:rsidRPr="009943A2" w:rsidRDefault="0018686E" w:rsidP="0018686E">
            <w:pPr>
              <w:pStyle w:val="ac"/>
              <w:numPr>
                <w:ilvl w:val="0"/>
                <w:numId w:val="20"/>
              </w:numPr>
            </w:pPr>
          </w:p>
        </w:tc>
        <w:tc>
          <w:tcPr>
            <w:tcW w:w="1276" w:type="dxa"/>
            <w:vAlign w:val="center"/>
          </w:tcPr>
          <w:p w:rsidR="0018686E" w:rsidRPr="000E103A" w:rsidRDefault="00BB1361" w:rsidP="000E103A">
            <w:pPr>
              <w:ind w:right="-139"/>
              <w:jc w:val="center"/>
              <w:rPr>
                <w:bCs/>
              </w:rPr>
            </w:pPr>
            <w:r>
              <w:rPr>
                <w:bCs/>
                <w:sz w:val="22"/>
                <w:szCs w:val="22"/>
              </w:rPr>
              <w:t>Тема 2.2</w:t>
            </w:r>
            <w:r w:rsidR="0018686E" w:rsidRPr="000E103A">
              <w:rPr>
                <w:bCs/>
                <w:sz w:val="22"/>
                <w:szCs w:val="22"/>
              </w:rPr>
              <w:t>.</w:t>
            </w:r>
          </w:p>
          <w:p w:rsidR="0018686E" w:rsidRPr="000E103A" w:rsidRDefault="0018686E" w:rsidP="000E103A">
            <w:pPr>
              <w:jc w:val="center"/>
            </w:pPr>
          </w:p>
        </w:tc>
        <w:tc>
          <w:tcPr>
            <w:tcW w:w="6379" w:type="dxa"/>
          </w:tcPr>
          <w:p w:rsidR="0018686E" w:rsidRPr="003818F1" w:rsidRDefault="0018686E" w:rsidP="0018686E">
            <w:pPr>
              <w:jc w:val="both"/>
            </w:pPr>
            <w:r w:rsidRPr="003818F1">
              <w:rPr>
                <w:sz w:val="22"/>
                <w:szCs w:val="22"/>
              </w:rPr>
              <w:t>Оформление документов при приеме на работу. Составление трудового договора. Решение ситуационных задач.</w:t>
            </w:r>
          </w:p>
        </w:tc>
        <w:tc>
          <w:tcPr>
            <w:tcW w:w="1291" w:type="dxa"/>
            <w:vAlign w:val="center"/>
          </w:tcPr>
          <w:p w:rsidR="0018686E" w:rsidRPr="003818F1" w:rsidRDefault="0018686E" w:rsidP="0018686E">
            <w:pPr>
              <w:jc w:val="center"/>
            </w:pPr>
            <w:r>
              <w:t>2</w:t>
            </w:r>
          </w:p>
        </w:tc>
      </w:tr>
      <w:tr w:rsidR="0018686E" w:rsidRPr="003818F1" w:rsidTr="009943A2">
        <w:trPr>
          <w:jc w:val="center"/>
        </w:trPr>
        <w:tc>
          <w:tcPr>
            <w:tcW w:w="726" w:type="dxa"/>
            <w:shd w:val="clear" w:color="auto" w:fill="auto"/>
            <w:vAlign w:val="center"/>
          </w:tcPr>
          <w:p w:rsidR="0018686E" w:rsidRPr="009943A2" w:rsidRDefault="0018686E" w:rsidP="0018686E">
            <w:pPr>
              <w:pStyle w:val="ac"/>
              <w:numPr>
                <w:ilvl w:val="0"/>
                <w:numId w:val="20"/>
              </w:numPr>
            </w:pPr>
          </w:p>
        </w:tc>
        <w:tc>
          <w:tcPr>
            <w:tcW w:w="1276" w:type="dxa"/>
            <w:vAlign w:val="center"/>
          </w:tcPr>
          <w:p w:rsidR="0018686E" w:rsidRPr="000E103A" w:rsidRDefault="0018686E" w:rsidP="000E103A">
            <w:pPr>
              <w:ind w:right="-139"/>
              <w:jc w:val="center"/>
              <w:rPr>
                <w:bCs/>
              </w:rPr>
            </w:pPr>
            <w:r w:rsidRPr="000E103A">
              <w:rPr>
                <w:bCs/>
                <w:sz w:val="22"/>
                <w:szCs w:val="22"/>
              </w:rPr>
              <w:t xml:space="preserve">Тема </w:t>
            </w:r>
            <w:r w:rsidR="00BB1361">
              <w:rPr>
                <w:bCs/>
                <w:sz w:val="22"/>
                <w:szCs w:val="22"/>
              </w:rPr>
              <w:t>2.3</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18686E" w:rsidRPr="00467E12" w:rsidRDefault="0018686E" w:rsidP="0018686E">
            <w:pPr>
              <w:jc w:val="both"/>
            </w:pPr>
            <w:r>
              <w:t xml:space="preserve">Применение норм  трудового законодательства о рабочем </w:t>
            </w:r>
            <w:r w:rsidRPr="00467E12">
              <w:t xml:space="preserve"> времени и времени отдыха</w:t>
            </w:r>
          </w:p>
        </w:tc>
        <w:tc>
          <w:tcPr>
            <w:tcW w:w="1291" w:type="dxa"/>
            <w:vAlign w:val="center"/>
          </w:tcPr>
          <w:p w:rsidR="0018686E" w:rsidRDefault="0018686E" w:rsidP="0018686E">
            <w:pPr>
              <w:jc w:val="center"/>
            </w:pPr>
            <w:r>
              <w:t>2</w:t>
            </w:r>
          </w:p>
        </w:tc>
      </w:tr>
      <w:tr w:rsidR="0018686E" w:rsidRPr="003818F1" w:rsidTr="003818F1">
        <w:trPr>
          <w:jc w:val="center"/>
        </w:trPr>
        <w:tc>
          <w:tcPr>
            <w:tcW w:w="726" w:type="dxa"/>
            <w:shd w:val="clear" w:color="auto" w:fill="auto"/>
            <w:vAlign w:val="center"/>
          </w:tcPr>
          <w:p w:rsidR="0018686E" w:rsidRPr="009943A2" w:rsidRDefault="0018686E" w:rsidP="0018686E">
            <w:pPr>
              <w:pStyle w:val="ac"/>
              <w:numPr>
                <w:ilvl w:val="0"/>
                <w:numId w:val="20"/>
              </w:numPr>
            </w:pPr>
          </w:p>
        </w:tc>
        <w:tc>
          <w:tcPr>
            <w:tcW w:w="1276" w:type="dxa"/>
            <w:vAlign w:val="center"/>
          </w:tcPr>
          <w:p w:rsidR="0018686E" w:rsidRPr="000E103A" w:rsidRDefault="00BB1361" w:rsidP="000E103A">
            <w:pPr>
              <w:jc w:val="center"/>
            </w:pPr>
            <w:r>
              <w:rPr>
                <w:sz w:val="22"/>
                <w:szCs w:val="22"/>
              </w:rPr>
              <w:t>Тема 2.5</w:t>
            </w:r>
          </w:p>
        </w:tc>
        <w:tc>
          <w:tcPr>
            <w:tcW w:w="6379" w:type="dxa"/>
          </w:tcPr>
          <w:p w:rsidR="0018686E" w:rsidRDefault="0018686E" w:rsidP="0018686E">
            <w:pPr>
              <w:jc w:val="both"/>
            </w:pPr>
            <w:r w:rsidRPr="003818F1">
              <w:rPr>
                <w:sz w:val="22"/>
                <w:szCs w:val="22"/>
              </w:rPr>
              <w:t>Порядок применения дисциплинарного взыскания</w:t>
            </w:r>
          </w:p>
          <w:p w:rsidR="009943A2" w:rsidRPr="003818F1" w:rsidRDefault="009943A2" w:rsidP="0018686E">
            <w:pPr>
              <w:jc w:val="both"/>
            </w:pPr>
          </w:p>
        </w:tc>
        <w:tc>
          <w:tcPr>
            <w:tcW w:w="1291" w:type="dxa"/>
            <w:vAlign w:val="center"/>
          </w:tcPr>
          <w:p w:rsidR="0018686E" w:rsidRPr="003818F1" w:rsidRDefault="0018686E" w:rsidP="0018686E">
            <w:pPr>
              <w:jc w:val="center"/>
            </w:pPr>
            <w:r>
              <w:t>2</w:t>
            </w:r>
          </w:p>
        </w:tc>
      </w:tr>
      <w:tr w:rsidR="0018686E" w:rsidRPr="003818F1" w:rsidTr="003818F1">
        <w:trPr>
          <w:jc w:val="center"/>
        </w:trPr>
        <w:tc>
          <w:tcPr>
            <w:tcW w:w="726" w:type="dxa"/>
            <w:shd w:val="clear" w:color="auto" w:fill="auto"/>
            <w:vAlign w:val="center"/>
          </w:tcPr>
          <w:p w:rsidR="0018686E" w:rsidRPr="009943A2" w:rsidRDefault="0018686E" w:rsidP="0018686E">
            <w:pPr>
              <w:pStyle w:val="ac"/>
              <w:numPr>
                <w:ilvl w:val="0"/>
                <w:numId w:val="20"/>
              </w:numPr>
            </w:pPr>
          </w:p>
        </w:tc>
        <w:tc>
          <w:tcPr>
            <w:tcW w:w="1276" w:type="dxa"/>
            <w:vAlign w:val="center"/>
          </w:tcPr>
          <w:p w:rsidR="0018686E" w:rsidRPr="000E103A" w:rsidRDefault="00BB1361" w:rsidP="000E103A">
            <w:pPr>
              <w:jc w:val="center"/>
            </w:pPr>
            <w:r>
              <w:rPr>
                <w:sz w:val="22"/>
                <w:szCs w:val="22"/>
              </w:rPr>
              <w:t>Тема 2.6</w:t>
            </w:r>
            <w:r w:rsidR="0018686E" w:rsidRPr="000E103A">
              <w:rPr>
                <w:sz w:val="22"/>
                <w:szCs w:val="22"/>
              </w:rPr>
              <w:t>.</w:t>
            </w:r>
          </w:p>
          <w:p w:rsidR="0018686E" w:rsidRPr="000E103A" w:rsidRDefault="0018686E" w:rsidP="000E103A">
            <w:pPr>
              <w:jc w:val="center"/>
            </w:pPr>
          </w:p>
        </w:tc>
        <w:tc>
          <w:tcPr>
            <w:tcW w:w="6379" w:type="dxa"/>
          </w:tcPr>
          <w:p w:rsidR="0018686E" w:rsidRPr="003818F1" w:rsidRDefault="0018686E" w:rsidP="0018686E">
            <w:pPr>
              <w:jc w:val="both"/>
            </w:pPr>
            <w:r w:rsidRPr="003818F1">
              <w:rPr>
                <w:sz w:val="22"/>
                <w:szCs w:val="22"/>
              </w:rPr>
              <w:t>Определение оснований и условий  наступления материальной ответственности сторон трудового правоотношения</w:t>
            </w:r>
          </w:p>
        </w:tc>
        <w:tc>
          <w:tcPr>
            <w:tcW w:w="1291" w:type="dxa"/>
            <w:vAlign w:val="center"/>
          </w:tcPr>
          <w:p w:rsidR="0018686E" w:rsidRPr="003818F1" w:rsidRDefault="0018686E" w:rsidP="0018686E">
            <w:pPr>
              <w:jc w:val="center"/>
            </w:pPr>
            <w:r>
              <w:t>2</w:t>
            </w:r>
          </w:p>
        </w:tc>
      </w:tr>
      <w:tr w:rsidR="0018686E" w:rsidRPr="003818F1" w:rsidTr="003818F1">
        <w:trPr>
          <w:jc w:val="center"/>
        </w:trPr>
        <w:tc>
          <w:tcPr>
            <w:tcW w:w="726" w:type="dxa"/>
            <w:shd w:val="clear" w:color="auto" w:fill="auto"/>
            <w:vAlign w:val="center"/>
          </w:tcPr>
          <w:p w:rsidR="0018686E" w:rsidRPr="009943A2" w:rsidRDefault="0018686E" w:rsidP="0018686E">
            <w:pPr>
              <w:pStyle w:val="ac"/>
              <w:numPr>
                <w:ilvl w:val="0"/>
                <w:numId w:val="20"/>
              </w:numPr>
            </w:pPr>
          </w:p>
        </w:tc>
        <w:tc>
          <w:tcPr>
            <w:tcW w:w="1276" w:type="dxa"/>
            <w:vAlign w:val="center"/>
          </w:tcPr>
          <w:p w:rsidR="0018686E" w:rsidRPr="000E103A" w:rsidRDefault="00BB1361" w:rsidP="000E103A">
            <w:pPr>
              <w:jc w:val="center"/>
            </w:pPr>
            <w:r>
              <w:rPr>
                <w:sz w:val="22"/>
                <w:szCs w:val="22"/>
              </w:rPr>
              <w:t>Тема 2.7</w:t>
            </w:r>
            <w:r w:rsidR="0018686E" w:rsidRPr="000E103A">
              <w:rPr>
                <w:sz w:val="22"/>
                <w:szCs w:val="22"/>
              </w:rPr>
              <w:t>.</w:t>
            </w:r>
          </w:p>
          <w:p w:rsidR="0018686E" w:rsidRPr="000E103A" w:rsidRDefault="0018686E" w:rsidP="000E103A">
            <w:pPr>
              <w:jc w:val="center"/>
            </w:pPr>
          </w:p>
        </w:tc>
        <w:tc>
          <w:tcPr>
            <w:tcW w:w="6379" w:type="dxa"/>
          </w:tcPr>
          <w:p w:rsidR="0018686E" w:rsidRPr="003818F1" w:rsidRDefault="0018686E" w:rsidP="0018686E">
            <w:pPr>
              <w:jc w:val="both"/>
            </w:pPr>
            <w:r w:rsidRPr="003818F1">
              <w:rPr>
                <w:sz w:val="22"/>
                <w:szCs w:val="22"/>
              </w:rPr>
              <w:t>Разрешение индивидуального трудового спора</w:t>
            </w:r>
          </w:p>
        </w:tc>
        <w:tc>
          <w:tcPr>
            <w:tcW w:w="1291" w:type="dxa"/>
            <w:vAlign w:val="center"/>
          </w:tcPr>
          <w:p w:rsidR="0018686E" w:rsidRPr="003818F1" w:rsidRDefault="0018686E" w:rsidP="0018686E">
            <w:pPr>
              <w:jc w:val="center"/>
            </w:pPr>
            <w:r>
              <w:t>2</w:t>
            </w:r>
          </w:p>
        </w:tc>
      </w:tr>
      <w:tr w:rsidR="0018686E" w:rsidRPr="003818F1" w:rsidTr="003818F1">
        <w:trPr>
          <w:jc w:val="center"/>
        </w:trPr>
        <w:tc>
          <w:tcPr>
            <w:tcW w:w="726" w:type="dxa"/>
            <w:shd w:val="clear" w:color="auto" w:fill="auto"/>
            <w:vAlign w:val="center"/>
          </w:tcPr>
          <w:p w:rsidR="0018686E" w:rsidRPr="009943A2" w:rsidRDefault="0018686E" w:rsidP="0018686E">
            <w:pPr>
              <w:pStyle w:val="ac"/>
              <w:numPr>
                <w:ilvl w:val="0"/>
                <w:numId w:val="20"/>
              </w:numPr>
            </w:pPr>
          </w:p>
        </w:tc>
        <w:tc>
          <w:tcPr>
            <w:tcW w:w="1276" w:type="dxa"/>
            <w:vAlign w:val="center"/>
          </w:tcPr>
          <w:p w:rsidR="0018686E" w:rsidRPr="000E103A" w:rsidRDefault="0018686E" w:rsidP="000E103A">
            <w:pPr>
              <w:jc w:val="center"/>
              <w:rPr>
                <w:bCs/>
                <w:noProof/>
              </w:rPr>
            </w:pPr>
            <w:r w:rsidRPr="000E103A">
              <w:rPr>
                <w:bCs/>
                <w:sz w:val="22"/>
                <w:szCs w:val="22"/>
              </w:rPr>
              <w:t>Тема</w:t>
            </w:r>
            <w:r w:rsidRPr="000E103A">
              <w:rPr>
                <w:bCs/>
                <w:noProof/>
                <w:sz w:val="22"/>
                <w:szCs w:val="22"/>
              </w:rPr>
              <w:t xml:space="preserve"> 3.1.</w:t>
            </w:r>
          </w:p>
          <w:p w:rsidR="0018686E" w:rsidRPr="000E103A" w:rsidRDefault="0018686E" w:rsidP="000E103A">
            <w:pPr>
              <w:jc w:val="center"/>
            </w:pPr>
          </w:p>
        </w:tc>
        <w:tc>
          <w:tcPr>
            <w:tcW w:w="6379" w:type="dxa"/>
          </w:tcPr>
          <w:p w:rsidR="0018686E" w:rsidRPr="003818F1" w:rsidRDefault="0018686E" w:rsidP="0018686E">
            <w:pPr>
              <w:jc w:val="both"/>
            </w:pPr>
            <w:r w:rsidRPr="003818F1">
              <w:rPr>
                <w:sz w:val="22"/>
                <w:szCs w:val="22"/>
              </w:rPr>
              <w:t>Определение  составов  административных правонарушений</w:t>
            </w:r>
          </w:p>
        </w:tc>
        <w:tc>
          <w:tcPr>
            <w:tcW w:w="1291" w:type="dxa"/>
            <w:vAlign w:val="center"/>
          </w:tcPr>
          <w:p w:rsidR="0018686E" w:rsidRPr="003818F1" w:rsidRDefault="0018686E" w:rsidP="0018686E">
            <w:pPr>
              <w:jc w:val="center"/>
            </w:pPr>
            <w:r>
              <w:t>2</w:t>
            </w:r>
          </w:p>
        </w:tc>
      </w:tr>
      <w:tr w:rsidR="0018686E" w:rsidRPr="003818F1" w:rsidTr="003818F1">
        <w:trPr>
          <w:jc w:val="center"/>
        </w:trPr>
        <w:tc>
          <w:tcPr>
            <w:tcW w:w="726" w:type="dxa"/>
            <w:vAlign w:val="center"/>
          </w:tcPr>
          <w:p w:rsidR="0018686E" w:rsidRPr="003818F1" w:rsidRDefault="0018686E" w:rsidP="0018686E">
            <w:pPr>
              <w:jc w:val="center"/>
            </w:pPr>
          </w:p>
        </w:tc>
        <w:tc>
          <w:tcPr>
            <w:tcW w:w="1276" w:type="dxa"/>
            <w:vAlign w:val="center"/>
          </w:tcPr>
          <w:p w:rsidR="0018686E" w:rsidRPr="003818F1" w:rsidRDefault="0018686E" w:rsidP="0018686E">
            <w:pPr>
              <w:jc w:val="center"/>
            </w:pPr>
          </w:p>
        </w:tc>
        <w:tc>
          <w:tcPr>
            <w:tcW w:w="6379" w:type="dxa"/>
            <w:vAlign w:val="center"/>
          </w:tcPr>
          <w:p w:rsidR="0018686E" w:rsidRPr="003818F1" w:rsidRDefault="0018686E" w:rsidP="0018686E">
            <w:pPr>
              <w:jc w:val="center"/>
              <w:rPr>
                <w:b/>
              </w:rPr>
            </w:pPr>
            <w:r w:rsidRPr="003818F1">
              <w:rPr>
                <w:b/>
                <w:sz w:val="22"/>
                <w:szCs w:val="22"/>
              </w:rPr>
              <w:t>Всего</w:t>
            </w:r>
          </w:p>
        </w:tc>
        <w:tc>
          <w:tcPr>
            <w:tcW w:w="1291" w:type="dxa"/>
            <w:vAlign w:val="center"/>
          </w:tcPr>
          <w:p w:rsidR="0018686E" w:rsidRPr="003818F1" w:rsidRDefault="0018686E" w:rsidP="0018686E">
            <w:pPr>
              <w:jc w:val="center"/>
              <w:rPr>
                <w:b/>
              </w:rPr>
            </w:pPr>
            <w:r>
              <w:rPr>
                <w:b/>
                <w:sz w:val="22"/>
                <w:szCs w:val="22"/>
              </w:rPr>
              <w:t>18</w:t>
            </w:r>
          </w:p>
        </w:tc>
      </w:tr>
    </w:tbl>
    <w:p w:rsidR="00875319" w:rsidRPr="003818F1" w:rsidRDefault="00875319" w:rsidP="00875319">
      <w:pPr>
        <w:pStyle w:val="a7"/>
        <w:spacing w:after="0" w:line="276" w:lineRule="auto"/>
        <w:ind w:left="0" w:firstLine="284"/>
        <w:jc w:val="both"/>
        <w:rPr>
          <w:sz w:val="22"/>
          <w:szCs w:val="22"/>
        </w:rPr>
      </w:pPr>
    </w:p>
    <w:p w:rsidR="00C91653" w:rsidRDefault="00C91653" w:rsidP="00A34610">
      <w:pPr>
        <w:spacing w:line="276" w:lineRule="auto"/>
        <w:jc w:val="center"/>
        <w:rPr>
          <w:b/>
          <w:bCs/>
        </w:rPr>
      </w:pPr>
    </w:p>
    <w:p w:rsidR="00A34610" w:rsidRPr="002C6C59" w:rsidRDefault="00A34610" w:rsidP="00A34610">
      <w:pPr>
        <w:spacing w:line="276" w:lineRule="auto"/>
        <w:jc w:val="center"/>
        <w:rPr>
          <w:b/>
          <w:bCs/>
        </w:rPr>
      </w:pPr>
      <w:r w:rsidRPr="002C6C59">
        <w:rPr>
          <w:b/>
          <w:bCs/>
        </w:rPr>
        <w:t xml:space="preserve">Критерии оценивания практических работ </w:t>
      </w:r>
    </w:p>
    <w:p w:rsidR="00A34610" w:rsidRPr="002C6C59" w:rsidRDefault="00A34610" w:rsidP="00A34610">
      <w:pPr>
        <w:spacing w:line="276" w:lineRule="auto"/>
        <w:jc w:val="center"/>
        <w:rPr>
          <w:b/>
          <w:bCs/>
        </w:rPr>
      </w:pPr>
    </w:p>
    <w:p w:rsidR="00A34610" w:rsidRPr="002C6C59" w:rsidRDefault="00A34610" w:rsidP="00A34610">
      <w:pPr>
        <w:pStyle w:val="31"/>
        <w:spacing w:after="0" w:line="276" w:lineRule="auto"/>
        <w:ind w:firstLine="284"/>
        <w:jc w:val="both"/>
        <w:rPr>
          <w:sz w:val="24"/>
          <w:szCs w:val="24"/>
        </w:rPr>
      </w:pPr>
      <w:r w:rsidRPr="002C6C59">
        <w:rPr>
          <w:sz w:val="24"/>
          <w:szCs w:val="24"/>
        </w:rPr>
        <w:t xml:space="preserve">Практическая работа выполняется в тетради после изучения конкретной темы с </w:t>
      </w:r>
      <w:r w:rsidR="003579AF" w:rsidRPr="002C6C59">
        <w:rPr>
          <w:sz w:val="24"/>
          <w:szCs w:val="24"/>
        </w:rPr>
        <w:t>использованием НПА</w:t>
      </w:r>
      <w:r w:rsidRPr="002C6C59">
        <w:rPr>
          <w:sz w:val="24"/>
          <w:szCs w:val="24"/>
        </w:rPr>
        <w:t>.</w:t>
      </w:r>
    </w:p>
    <w:p w:rsidR="00A34610" w:rsidRPr="002C6C59" w:rsidRDefault="00A34610" w:rsidP="00A34610">
      <w:pPr>
        <w:pStyle w:val="31"/>
        <w:spacing w:after="0" w:line="276" w:lineRule="auto"/>
        <w:ind w:firstLine="284"/>
        <w:jc w:val="both"/>
        <w:rPr>
          <w:sz w:val="24"/>
          <w:szCs w:val="24"/>
        </w:rPr>
      </w:pPr>
      <w:r w:rsidRPr="002C6C59">
        <w:rPr>
          <w:sz w:val="24"/>
          <w:szCs w:val="24"/>
        </w:rPr>
        <w:t>Оценка работы:</w:t>
      </w:r>
    </w:p>
    <w:p w:rsidR="00A34610" w:rsidRPr="002C6C59" w:rsidRDefault="00A34610" w:rsidP="00A34610">
      <w:pPr>
        <w:pStyle w:val="31"/>
        <w:spacing w:after="0" w:line="276" w:lineRule="auto"/>
        <w:ind w:firstLine="284"/>
        <w:jc w:val="both"/>
        <w:rPr>
          <w:sz w:val="24"/>
          <w:szCs w:val="24"/>
        </w:rPr>
      </w:pPr>
      <w:r w:rsidRPr="002C6C59">
        <w:rPr>
          <w:sz w:val="24"/>
          <w:szCs w:val="24"/>
        </w:rPr>
        <w:t>—</w:t>
      </w:r>
      <w:r w:rsidRPr="002C6C59">
        <w:rPr>
          <w:b/>
          <w:bCs/>
          <w:sz w:val="24"/>
          <w:szCs w:val="24"/>
        </w:rPr>
        <w:t xml:space="preserve"> «отлично»</w:t>
      </w:r>
      <w:r w:rsidRPr="002C6C59">
        <w:rPr>
          <w:sz w:val="24"/>
          <w:szCs w:val="24"/>
        </w:rPr>
        <w:t xml:space="preserve"> — весь материал выполнен на занятии в пределах установленного времени; оформление работы аккуратное, без исправлений; умение разрешить ситуацию, указанную в задании</w:t>
      </w:r>
      <w:r w:rsidRPr="002C6C59">
        <w:rPr>
          <w:b/>
          <w:bCs/>
          <w:sz w:val="24"/>
          <w:szCs w:val="24"/>
        </w:rPr>
        <w:t>.</w:t>
      </w:r>
      <w:r w:rsidRPr="002C6C59">
        <w:rPr>
          <w:sz w:val="24"/>
          <w:szCs w:val="24"/>
        </w:rPr>
        <w:t xml:space="preserve"> Без затруднений делает выводы на основе анализа фактического материала и знания темы, с применением действующего нормативного материала по данной теме. Грамотно отвечает на поставленные вопросы. </w:t>
      </w:r>
    </w:p>
    <w:p w:rsidR="00A34610" w:rsidRPr="002C6C59" w:rsidRDefault="00A34610" w:rsidP="00A34610">
      <w:pPr>
        <w:pStyle w:val="31"/>
        <w:spacing w:after="0" w:line="276" w:lineRule="auto"/>
        <w:ind w:firstLine="284"/>
        <w:jc w:val="both"/>
        <w:rPr>
          <w:sz w:val="24"/>
          <w:szCs w:val="24"/>
        </w:rPr>
      </w:pPr>
      <w:r w:rsidRPr="002C6C59">
        <w:rPr>
          <w:sz w:val="24"/>
          <w:szCs w:val="24"/>
        </w:rPr>
        <w:t>—</w:t>
      </w:r>
      <w:r w:rsidRPr="002C6C59">
        <w:rPr>
          <w:b/>
          <w:bCs/>
          <w:sz w:val="24"/>
          <w:szCs w:val="24"/>
        </w:rPr>
        <w:t xml:space="preserve"> «хорошо» — </w:t>
      </w:r>
      <w:r w:rsidRPr="002C6C59">
        <w:rPr>
          <w:sz w:val="24"/>
          <w:szCs w:val="24"/>
        </w:rPr>
        <w:t xml:space="preserve"> ставится, когда работа выполнена полностью, разрешена ситуация по данной теме, но имеются </w:t>
      </w:r>
      <w:r w:rsidR="000F504A" w:rsidRPr="002C6C59">
        <w:rPr>
          <w:sz w:val="24"/>
          <w:szCs w:val="24"/>
        </w:rPr>
        <w:t>небольшие замечания,</w:t>
      </w:r>
      <w:r w:rsidRPr="002C6C59">
        <w:rPr>
          <w:sz w:val="24"/>
          <w:szCs w:val="24"/>
        </w:rPr>
        <w:t xml:space="preserve"> которые устраняются после наводящих вопросов; Оформление отвечает соответствующим требованиям.</w:t>
      </w:r>
    </w:p>
    <w:p w:rsidR="00A34610" w:rsidRPr="002C6C59" w:rsidRDefault="00A34610" w:rsidP="00A34610">
      <w:pPr>
        <w:pStyle w:val="31"/>
        <w:spacing w:after="0" w:line="276" w:lineRule="auto"/>
        <w:ind w:firstLine="284"/>
        <w:jc w:val="both"/>
        <w:rPr>
          <w:sz w:val="24"/>
          <w:szCs w:val="24"/>
        </w:rPr>
      </w:pPr>
      <w:r w:rsidRPr="002C6C59">
        <w:rPr>
          <w:sz w:val="24"/>
          <w:szCs w:val="24"/>
        </w:rPr>
        <w:t>—</w:t>
      </w:r>
      <w:r w:rsidRPr="002C6C59">
        <w:rPr>
          <w:b/>
          <w:bCs/>
          <w:sz w:val="24"/>
          <w:szCs w:val="24"/>
        </w:rPr>
        <w:t xml:space="preserve"> «удовлетворительно» —</w:t>
      </w:r>
      <w:r w:rsidRPr="002C6C59">
        <w:rPr>
          <w:sz w:val="24"/>
          <w:szCs w:val="24"/>
        </w:rPr>
        <w:t xml:space="preserve"> ставится в случае, когда имеются замечания по работе: содержание работы по теме раскрыто не </w:t>
      </w:r>
      <w:r w:rsidR="0018686E" w:rsidRPr="002C6C59">
        <w:rPr>
          <w:sz w:val="24"/>
          <w:szCs w:val="24"/>
        </w:rPr>
        <w:t>в полном объеме</w:t>
      </w:r>
      <w:r w:rsidRPr="002C6C59">
        <w:rPr>
          <w:sz w:val="24"/>
          <w:szCs w:val="24"/>
        </w:rPr>
        <w:t xml:space="preserve">. На поставленные вопросы правильные ответы даются частично, имеются отклонения в оформлении работы. </w:t>
      </w:r>
    </w:p>
    <w:p w:rsidR="00A34610" w:rsidRPr="002C6C59" w:rsidRDefault="00A34610" w:rsidP="00A34610">
      <w:pPr>
        <w:pStyle w:val="31"/>
        <w:spacing w:after="0" w:line="276" w:lineRule="auto"/>
        <w:ind w:firstLine="284"/>
        <w:jc w:val="both"/>
        <w:rPr>
          <w:sz w:val="24"/>
          <w:szCs w:val="24"/>
        </w:rPr>
      </w:pPr>
      <w:r w:rsidRPr="002C6C59">
        <w:rPr>
          <w:sz w:val="24"/>
          <w:szCs w:val="24"/>
        </w:rPr>
        <w:t>—</w:t>
      </w:r>
      <w:r w:rsidRPr="002C6C59">
        <w:rPr>
          <w:b/>
          <w:bCs/>
          <w:sz w:val="24"/>
          <w:szCs w:val="24"/>
        </w:rPr>
        <w:t xml:space="preserve"> «неудовлетворительно» —</w:t>
      </w:r>
      <w:r w:rsidRPr="002C6C59">
        <w:rPr>
          <w:sz w:val="24"/>
          <w:szCs w:val="24"/>
        </w:rPr>
        <w:t xml:space="preserve"> работа выполнена не полностью, частично; не умеет пользоваться нормативным материалом; на вопросы отвечает плохо, показывает незнание дисциплины, неуверенность в своих ответах.</w:t>
      </w:r>
    </w:p>
    <w:p w:rsidR="00875319" w:rsidRDefault="00875319" w:rsidP="00A34610">
      <w:pPr>
        <w:pStyle w:val="a7"/>
        <w:spacing w:after="0" w:line="276" w:lineRule="auto"/>
        <w:ind w:left="0" w:firstLine="284"/>
        <w:jc w:val="both"/>
      </w:pPr>
    </w:p>
    <w:p w:rsidR="00C91653" w:rsidRDefault="00C91653" w:rsidP="00A34610">
      <w:pPr>
        <w:pStyle w:val="a7"/>
        <w:spacing w:after="0" w:line="276" w:lineRule="auto"/>
        <w:ind w:left="0" w:firstLine="284"/>
        <w:jc w:val="both"/>
      </w:pPr>
    </w:p>
    <w:p w:rsidR="00C91653" w:rsidRDefault="00C91653" w:rsidP="00A34610">
      <w:pPr>
        <w:pStyle w:val="a7"/>
        <w:spacing w:after="0" w:line="276" w:lineRule="auto"/>
        <w:ind w:left="0" w:firstLine="284"/>
        <w:jc w:val="both"/>
      </w:pPr>
    </w:p>
    <w:p w:rsidR="000E103A" w:rsidRPr="00D20D0A" w:rsidRDefault="000E103A" w:rsidP="000E103A">
      <w:pPr>
        <w:pStyle w:val="1"/>
        <w:spacing w:before="0" w:after="0"/>
        <w:jc w:val="center"/>
        <w:rPr>
          <w:rFonts w:ascii="Times New Roman" w:hAnsi="Times New Roman"/>
          <w:sz w:val="24"/>
          <w:szCs w:val="24"/>
        </w:rPr>
      </w:pPr>
      <w:r w:rsidRPr="00D20D0A">
        <w:rPr>
          <w:rFonts w:ascii="Times New Roman" w:hAnsi="Times New Roman"/>
          <w:sz w:val="24"/>
          <w:szCs w:val="24"/>
        </w:rPr>
        <w:lastRenderedPageBreak/>
        <w:t>ПРАКТИЧЕСКАЯ РАБОТА №1</w:t>
      </w:r>
    </w:p>
    <w:p w:rsidR="00C91653" w:rsidRDefault="000E103A" w:rsidP="00A34610">
      <w:pPr>
        <w:pStyle w:val="a7"/>
        <w:spacing w:after="0" w:line="276" w:lineRule="auto"/>
        <w:ind w:left="0" w:firstLine="284"/>
        <w:jc w:val="both"/>
      </w:pPr>
      <w:r w:rsidRPr="006F6CDC">
        <w:rPr>
          <w:b/>
        </w:rPr>
        <w:t>НАЗВАНИЕ ПРАКТИЧЕСКОЙ РАБОТЫ:</w:t>
      </w:r>
      <w:r w:rsidRPr="006F6CDC">
        <w:t xml:space="preserve"> </w:t>
      </w:r>
      <w:r w:rsidRPr="00A75740">
        <w:t>АНАЛИЗ ТЕКСТОВ ПРАВОВЫХ ИСТОЧНИКОВ</w:t>
      </w:r>
      <w:r>
        <w:t xml:space="preserve"> В СФЕРЕ ПРОФЕССИОНАЛЬНОЙ ДЕЯТЕЛЬНОСТИ</w:t>
      </w:r>
    </w:p>
    <w:p w:rsidR="00137047" w:rsidRPr="000E103A" w:rsidRDefault="00137047" w:rsidP="00137047">
      <w:pPr>
        <w:jc w:val="both"/>
        <w:rPr>
          <w:b/>
          <w:bCs/>
          <w:sz w:val="28"/>
          <w:szCs w:val="28"/>
        </w:rPr>
      </w:pPr>
    </w:p>
    <w:p w:rsidR="00137047" w:rsidRDefault="00137047" w:rsidP="00137047">
      <w:pPr>
        <w:jc w:val="both"/>
        <w:rPr>
          <w:bCs/>
          <w:sz w:val="28"/>
          <w:szCs w:val="28"/>
        </w:rPr>
      </w:pPr>
      <w:r w:rsidRPr="000E103A">
        <w:rPr>
          <w:b/>
          <w:bCs/>
          <w:sz w:val="28"/>
          <w:szCs w:val="28"/>
        </w:rPr>
        <w:t>Цель работы:</w:t>
      </w:r>
      <w:r>
        <w:rPr>
          <w:bCs/>
          <w:sz w:val="28"/>
          <w:szCs w:val="28"/>
        </w:rPr>
        <w:t xml:space="preserve"> научиться применять полученные знания на практике</w:t>
      </w:r>
    </w:p>
    <w:p w:rsidR="00137047" w:rsidRPr="000E103A" w:rsidRDefault="00137047" w:rsidP="00137047">
      <w:pPr>
        <w:jc w:val="both"/>
        <w:rPr>
          <w:bCs/>
          <w:sz w:val="28"/>
          <w:szCs w:val="28"/>
        </w:rPr>
      </w:pPr>
    </w:p>
    <w:p w:rsidR="00137047" w:rsidRDefault="00137047" w:rsidP="00137047">
      <w:pPr>
        <w:tabs>
          <w:tab w:val="left" w:pos="29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000000"/>
          <w:sz w:val="28"/>
          <w:szCs w:val="28"/>
          <w:shd w:val="clear" w:color="auto" w:fill="FFFFFF"/>
        </w:rPr>
      </w:pPr>
      <w:r>
        <w:rPr>
          <w:color w:val="000000"/>
          <w:sz w:val="28"/>
          <w:szCs w:val="28"/>
          <w:shd w:val="clear" w:color="auto" w:fill="FFFFFF"/>
        </w:rPr>
        <w:t>Знать:</w:t>
      </w:r>
      <w:r w:rsidRPr="00137047">
        <w:rPr>
          <w:color w:val="000000"/>
          <w:sz w:val="28"/>
          <w:szCs w:val="28"/>
          <w:shd w:val="clear" w:color="auto" w:fill="FFFFFF"/>
        </w:rPr>
        <w:t xml:space="preserve"> </w:t>
      </w:r>
    </w:p>
    <w:p w:rsidR="00137047" w:rsidRPr="00137047" w:rsidRDefault="00137047" w:rsidP="00137047">
      <w:pPr>
        <w:pStyle w:val="ac"/>
        <w:numPr>
          <w:ilvl w:val="0"/>
          <w:numId w:val="23"/>
        </w:numPr>
        <w:tabs>
          <w:tab w:val="left" w:pos="29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000000"/>
          <w:sz w:val="28"/>
          <w:szCs w:val="28"/>
          <w:shd w:val="clear" w:color="auto" w:fill="FFFFFF"/>
        </w:rPr>
      </w:pPr>
      <w:r w:rsidRPr="00137047">
        <w:rPr>
          <w:color w:val="000000"/>
          <w:sz w:val="28"/>
          <w:szCs w:val="28"/>
          <w:shd w:val="clear" w:color="auto" w:fill="FFFFFF"/>
        </w:rPr>
        <w:t>систему и структуру права Российской Федерации;</w:t>
      </w:r>
    </w:p>
    <w:p w:rsidR="00137047" w:rsidRPr="00A0317E" w:rsidRDefault="00137047" w:rsidP="00137047">
      <w:pPr>
        <w:numPr>
          <w:ilvl w:val="0"/>
          <w:numId w:val="23"/>
        </w:numPr>
        <w:tabs>
          <w:tab w:val="left" w:pos="29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000000"/>
          <w:sz w:val="28"/>
          <w:szCs w:val="28"/>
          <w:shd w:val="clear" w:color="auto" w:fill="FFFFFF"/>
        </w:rPr>
      </w:pPr>
      <w:r w:rsidRPr="00A0317E">
        <w:rPr>
          <w:color w:val="000000"/>
          <w:sz w:val="28"/>
          <w:szCs w:val="28"/>
          <w:shd w:val="clear" w:color="auto" w:fill="FFFFFF"/>
        </w:rPr>
        <w:t>основные положения Конституции Российской Федерации,</w:t>
      </w:r>
    </w:p>
    <w:p w:rsidR="00137047" w:rsidRPr="00137047" w:rsidRDefault="00137047" w:rsidP="00137047">
      <w:pPr>
        <w:pStyle w:val="ac"/>
        <w:numPr>
          <w:ilvl w:val="0"/>
          <w:numId w:val="23"/>
        </w:numPr>
        <w:tabs>
          <w:tab w:val="left" w:pos="29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000000"/>
          <w:sz w:val="28"/>
          <w:szCs w:val="28"/>
          <w:shd w:val="clear" w:color="auto" w:fill="FFFFFF"/>
        </w:rPr>
      </w:pPr>
      <w:r w:rsidRPr="00137047">
        <w:rPr>
          <w:color w:val="000000"/>
          <w:sz w:val="28"/>
          <w:szCs w:val="28"/>
          <w:shd w:val="clear" w:color="auto" w:fill="FFFFFF"/>
        </w:rPr>
        <w:t>Федеральный закон от 24 июля 2007 г. № 221-ФЗ “О государственном кадастре»</w:t>
      </w:r>
    </w:p>
    <w:p w:rsidR="00137047" w:rsidRDefault="00137047" w:rsidP="00137047">
      <w:pPr>
        <w:tabs>
          <w:tab w:val="left" w:pos="29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000000"/>
          <w:sz w:val="28"/>
          <w:szCs w:val="28"/>
          <w:shd w:val="clear" w:color="auto" w:fill="FFFFFF"/>
        </w:rPr>
      </w:pPr>
      <w:r>
        <w:rPr>
          <w:color w:val="000000"/>
          <w:sz w:val="28"/>
          <w:szCs w:val="28"/>
          <w:shd w:val="clear" w:color="auto" w:fill="FFFFFF"/>
        </w:rPr>
        <w:t>Уметь:</w:t>
      </w:r>
    </w:p>
    <w:p w:rsidR="00137047" w:rsidRPr="00137047" w:rsidRDefault="00137047" w:rsidP="00137047">
      <w:pPr>
        <w:pStyle w:val="ac"/>
        <w:numPr>
          <w:ilvl w:val="0"/>
          <w:numId w:val="24"/>
        </w:numPr>
        <w:tabs>
          <w:tab w:val="left" w:pos="29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000000"/>
          <w:sz w:val="28"/>
          <w:szCs w:val="28"/>
          <w:shd w:val="clear" w:color="auto" w:fill="FFFFFF"/>
        </w:rPr>
      </w:pPr>
      <w:r w:rsidRPr="00137047">
        <w:rPr>
          <w:color w:val="000000"/>
          <w:sz w:val="28"/>
          <w:szCs w:val="28"/>
          <w:shd w:val="clear" w:color="auto" w:fill="FFFFFF"/>
        </w:rPr>
        <w:t>работать с текстами правовых источников</w:t>
      </w:r>
    </w:p>
    <w:p w:rsidR="00137047" w:rsidRDefault="00137047" w:rsidP="00A34610">
      <w:pPr>
        <w:pStyle w:val="a7"/>
        <w:spacing w:after="0" w:line="276" w:lineRule="auto"/>
        <w:ind w:left="0" w:firstLine="284"/>
        <w:jc w:val="both"/>
      </w:pPr>
    </w:p>
    <w:p w:rsidR="00137047" w:rsidRPr="000E103A" w:rsidRDefault="00137047" w:rsidP="00137047">
      <w:pPr>
        <w:tabs>
          <w:tab w:val="left" w:pos="284"/>
        </w:tabs>
        <w:suppressAutoHyphens/>
        <w:snapToGrid w:val="0"/>
        <w:jc w:val="both"/>
        <w:rPr>
          <w:bCs/>
          <w:color w:val="000000"/>
          <w:sz w:val="28"/>
          <w:szCs w:val="28"/>
        </w:rPr>
      </w:pPr>
      <w:r w:rsidRPr="000E103A">
        <w:rPr>
          <w:bCs/>
          <w:color w:val="000000"/>
          <w:sz w:val="28"/>
          <w:szCs w:val="28"/>
        </w:rPr>
        <w:t>ЛР.3, ЛР.14, ЛР.15</w:t>
      </w:r>
    </w:p>
    <w:p w:rsidR="00137047" w:rsidRPr="00137047" w:rsidRDefault="00137047" w:rsidP="00137047">
      <w:pPr>
        <w:pStyle w:val="af3"/>
        <w:spacing w:after="0"/>
        <w:jc w:val="both"/>
        <w:textAlignment w:val="baseline"/>
        <w:rPr>
          <w:b/>
          <w:i/>
          <w:color w:val="000000"/>
          <w:sz w:val="28"/>
          <w:szCs w:val="28"/>
        </w:rPr>
      </w:pPr>
      <w:r w:rsidRPr="00137047">
        <w:rPr>
          <w:b/>
          <w:i/>
          <w:color w:val="000000"/>
          <w:sz w:val="28"/>
          <w:szCs w:val="28"/>
        </w:rPr>
        <w:t>1. Дать понятие, соответствующее определению:</w:t>
      </w:r>
    </w:p>
    <w:p w:rsidR="00137047" w:rsidRPr="00137047" w:rsidRDefault="00137047" w:rsidP="00137047">
      <w:pPr>
        <w:spacing w:line="276" w:lineRule="auto"/>
        <w:jc w:val="both"/>
        <w:textAlignment w:val="baseline"/>
        <w:rPr>
          <w:bCs/>
          <w:iCs/>
          <w:color w:val="000000"/>
          <w:sz w:val="28"/>
          <w:szCs w:val="28"/>
          <w:bdr w:val="none" w:sz="0" w:space="0" w:color="auto" w:frame="1"/>
        </w:rPr>
      </w:pPr>
      <w:r w:rsidRPr="00137047">
        <w:rPr>
          <w:bCs/>
          <w:iCs/>
          <w:color w:val="000000"/>
          <w:sz w:val="28"/>
          <w:szCs w:val="28"/>
          <w:bdr w:val="none" w:sz="0" w:space="0" w:color="auto" w:frame="1"/>
        </w:rPr>
        <w:t>А. Внешняя форма закрепления норм права – _______________________________________</w:t>
      </w:r>
      <w:r>
        <w:rPr>
          <w:bCs/>
          <w:iCs/>
          <w:color w:val="000000"/>
          <w:sz w:val="28"/>
          <w:szCs w:val="28"/>
          <w:bdr w:val="none" w:sz="0" w:space="0" w:color="auto" w:frame="1"/>
        </w:rPr>
        <w:t>_____________________________</w:t>
      </w:r>
    </w:p>
    <w:p w:rsidR="00137047" w:rsidRPr="00137047" w:rsidRDefault="00137047" w:rsidP="00137047">
      <w:pPr>
        <w:spacing w:line="276" w:lineRule="auto"/>
        <w:jc w:val="both"/>
        <w:textAlignment w:val="baseline"/>
        <w:rPr>
          <w:bCs/>
          <w:iCs/>
          <w:color w:val="000000"/>
          <w:sz w:val="28"/>
          <w:szCs w:val="28"/>
          <w:bdr w:val="none" w:sz="0" w:space="0" w:color="auto" w:frame="1"/>
        </w:rPr>
      </w:pPr>
      <w:r w:rsidRPr="00137047">
        <w:rPr>
          <w:bCs/>
          <w:iCs/>
          <w:color w:val="000000"/>
          <w:sz w:val="28"/>
          <w:szCs w:val="28"/>
          <w:bdr w:val="none" w:sz="0" w:space="0" w:color="auto" w:frame="1"/>
        </w:rPr>
        <w:t>Б. Нормативно-правовой акт высшей юридической силы – _____________________________</w:t>
      </w:r>
      <w:r>
        <w:rPr>
          <w:bCs/>
          <w:iCs/>
          <w:color w:val="000000"/>
          <w:sz w:val="28"/>
          <w:szCs w:val="28"/>
          <w:bdr w:val="none" w:sz="0" w:space="0" w:color="auto" w:frame="1"/>
        </w:rPr>
        <w:t>_______________________________________</w:t>
      </w:r>
    </w:p>
    <w:p w:rsidR="00137047" w:rsidRPr="00137047" w:rsidRDefault="00137047" w:rsidP="00137047">
      <w:pPr>
        <w:spacing w:line="276" w:lineRule="auto"/>
        <w:jc w:val="both"/>
        <w:textAlignment w:val="baseline"/>
        <w:rPr>
          <w:bCs/>
          <w:iCs/>
          <w:color w:val="000000"/>
          <w:sz w:val="28"/>
          <w:szCs w:val="28"/>
          <w:bdr w:val="none" w:sz="0" w:space="0" w:color="auto" w:frame="1"/>
        </w:rPr>
      </w:pPr>
      <w:r w:rsidRPr="00137047">
        <w:rPr>
          <w:bCs/>
          <w:iCs/>
          <w:color w:val="000000"/>
          <w:sz w:val="28"/>
          <w:szCs w:val="28"/>
          <w:bdr w:val="none" w:sz="0" w:space="0" w:color="auto" w:frame="1"/>
        </w:rPr>
        <w:t>Г) Нормативно-правовые акты, принимаемые и</w:t>
      </w:r>
      <w:r>
        <w:rPr>
          <w:bCs/>
          <w:iCs/>
          <w:color w:val="000000"/>
          <w:sz w:val="28"/>
          <w:szCs w:val="28"/>
          <w:bdr w:val="none" w:sz="0" w:space="0" w:color="auto" w:frame="1"/>
        </w:rPr>
        <w:t xml:space="preserve">сполнительными органами власти </w:t>
      </w:r>
      <w:r w:rsidRPr="00137047">
        <w:rPr>
          <w:bCs/>
          <w:iCs/>
          <w:color w:val="000000"/>
          <w:sz w:val="28"/>
          <w:szCs w:val="28"/>
          <w:bdr w:val="none" w:sz="0" w:space="0" w:color="auto" w:frame="1"/>
        </w:rPr>
        <w:t>________________________________________________________</w:t>
      </w:r>
      <w:r>
        <w:rPr>
          <w:bCs/>
          <w:iCs/>
          <w:color w:val="000000"/>
          <w:sz w:val="28"/>
          <w:szCs w:val="28"/>
          <w:bdr w:val="none" w:sz="0" w:space="0" w:color="auto" w:frame="1"/>
        </w:rPr>
        <w:t>____________</w:t>
      </w:r>
    </w:p>
    <w:p w:rsidR="00137047" w:rsidRPr="00137047" w:rsidRDefault="00137047" w:rsidP="00137047">
      <w:pPr>
        <w:spacing w:line="276" w:lineRule="auto"/>
        <w:jc w:val="both"/>
        <w:textAlignment w:val="baseline"/>
        <w:rPr>
          <w:bCs/>
          <w:iCs/>
          <w:color w:val="000000"/>
          <w:sz w:val="28"/>
          <w:szCs w:val="28"/>
          <w:bdr w:val="none" w:sz="0" w:space="0" w:color="auto" w:frame="1"/>
        </w:rPr>
      </w:pPr>
      <w:r w:rsidRPr="00137047">
        <w:rPr>
          <w:bCs/>
          <w:iCs/>
          <w:color w:val="000000"/>
          <w:sz w:val="28"/>
          <w:szCs w:val="28"/>
          <w:bdr w:val="none" w:sz="0" w:space="0" w:color="auto" w:frame="1"/>
        </w:rPr>
        <w:t>Д) Подзаконный акт, принимаемый Правительством РФ ________________________________</w:t>
      </w:r>
      <w:r>
        <w:rPr>
          <w:bCs/>
          <w:iCs/>
          <w:color w:val="000000"/>
          <w:sz w:val="28"/>
          <w:szCs w:val="28"/>
          <w:bdr w:val="none" w:sz="0" w:space="0" w:color="auto" w:frame="1"/>
        </w:rPr>
        <w:t>____________________________________</w:t>
      </w:r>
    </w:p>
    <w:p w:rsidR="00137047" w:rsidRPr="00137047" w:rsidRDefault="00137047" w:rsidP="00137047">
      <w:pPr>
        <w:jc w:val="both"/>
        <w:rPr>
          <w:rStyle w:val="apple-converted-space"/>
          <w:b/>
          <w:i/>
          <w:color w:val="000000"/>
          <w:sz w:val="28"/>
          <w:szCs w:val="28"/>
          <w:shd w:val="clear" w:color="auto" w:fill="FFFFFF"/>
        </w:rPr>
      </w:pPr>
    </w:p>
    <w:p w:rsidR="00137047" w:rsidRPr="00AD5264" w:rsidRDefault="00137047" w:rsidP="00137047">
      <w:pPr>
        <w:rPr>
          <w:rFonts w:eastAsia="Calibri"/>
          <w:b/>
          <w:bCs/>
          <w:i/>
          <w:sz w:val="28"/>
          <w:szCs w:val="28"/>
        </w:rPr>
      </w:pPr>
      <w:r w:rsidRPr="00137047">
        <w:rPr>
          <w:rStyle w:val="apple-converted-space"/>
          <w:b/>
          <w:i/>
          <w:color w:val="000000"/>
          <w:sz w:val="28"/>
          <w:szCs w:val="28"/>
          <w:shd w:val="clear" w:color="auto" w:fill="FFFFFF"/>
        </w:rPr>
        <w:t>2. Заполнить логическую схему:</w:t>
      </w:r>
      <w:r w:rsidRPr="00137047">
        <w:rPr>
          <w:b/>
          <w:i/>
          <w:color w:val="000000"/>
          <w:sz w:val="28"/>
          <w:szCs w:val="28"/>
          <w:shd w:val="clear" w:color="auto" w:fill="FFFFFF"/>
        </w:rPr>
        <w:t xml:space="preserve"> «Иерархия нормативных правовых актов РФ» </w:t>
      </w:r>
      <w:r w:rsidRPr="00137047">
        <w:rPr>
          <w:color w:val="000000"/>
          <w:sz w:val="28"/>
          <w:szCs w:val="28"/>
        </w:rPr>
        <w:br/>
      </w:r>
      <w:r w:rsidRPr="0095082B">
        <w:rPr>
          <w:noProof/>
          <w:sz w:val="28"/>
          <w:szCs w:val="28"/>
        </w:rPr>
        <w:drawing>
          <wp:inline distT="0" distB="0" distL="0" distR="0" wp14:anchorId="43477E41" wp14:editId="28C358F5">
            <wp:extent cx="6105525" cy="1676400"/>
            <wp:effectExtent l="0" t="0" r="9525" b="0"/>
            <wp:docPr id="5" name="Рисунок 1" descr="http://fs.nashaucheba.ru/tw_files2/urls_5/27/d-26543/26543_html_21425f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s.nashaucheba.ru/tw_files2/urls_5/27/d-26543/26543_html_21425f09.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05525" cy="1676400"/>
                    </a:xfrm>
                    <a:prstGeom prst="rect">
                      <a:avLst/>
                    </a:prstGeom>
                    <a:noFill/>
                    <a:ln>
                      <a:noFill/>
                    </a:ln>
                  </pic:spPr>
                </pic:pic>
              </a:graphicData>
            </a:graphic>
          </wp:inline>
        </w:drawing>
      </w:r>
    </w:p>
    <w:p w:rsidR="00137047" w:rsidRDefault="00137047" w:rsidP="00137047">
      <w:pPr>
        <w:rPr>
          <w:b/>
          <w:i/>
          <w:iCs/>
          <w:shd w:val="clear" w:color="auto" w:fill="FFFFFF"/>
        </w:rPr>
      </w:pPr>
    </w:p>
    <w:p w:rsidR="00137047" w:rsidRDefault="00137047" w:rsidP="00A34610">
      <w:pPr>
        <w:pStyle w:val="a7"/>
        <w:spacing w:after="0" w:line="276" w:lineRule="auto"/>
        <w:ind w:left="0" w:firstLine="284"/>
        <w:jc w:val="both"/>
      </w:pPr>
    </w:p>
    <w:p w:rsidR="00203AEC" w:rsidRPr="00137047" w:rsidRDefault="00203AEC" w:rsidP="00137047">
      <w:pPr>
        <w:pStyle w:val="a7"/>
        <w:spacing w:after="0" w:line="276" w:lineRule="auto"/>
        <w:ind w:left="0"/>
        <w:jc w:val="both"/>
        <w:rPr>
          <w:sz w:val="28"/>
          <w:szCs w:val="28"/>
        </w:rPr>
      </w:pPr>
    </w:p>
    <w:p w:rsidR="00203AEC" w:rsidRPr="00137047" w:rsidRDefault="00137047" w:rsidP="00137047">
      <w:pPr>
        <w:pStyle w:val="Style6"/>
        <w:widowControl/>
        <w:tabs>
          <w:tab w:val="left" w:pos="0"/>
          <w:tab w:val="left" w:pos="284"/>
          <w:tab w:val="left" w:pos="426"/>
          <w:tab w:val="left" w:pos="567"/>
          <w:tab w:val="left" w:pos="709"/>
        </w:tabs>
        <w:spacing w:line="276" w:lineRule="auto"/>
        <w:rPr>
          <w:rStyle w:val="FontStyle15"/>
          <w:i/>
          <w:sz w:val="28"/>
          <w:szCs w:val="28"/>
          <w:lang w:eastAsia="en-US"/>
        </w:rPr>
      </w:pPr>
      <w:r w:rsidRPr="00137047">
        <w:rPr>
          <w:rStyle w:val="FontStyle15"/>
          <w:i/>
          <w:sz w:val="28"/>
          <w:szCs w:val="28"/>
        </w:rPr>
        <w:lastRenderedPageBreak/>
        <w:t>3</w:t>
      </w:r>
      <w:r w:rsidR="00203AEC" w:rsidRPr="00137047">
        <w:rPr>
          <w:rStyle w:val="FontStyle15"/>
          <w:i/>
          <w:sz w:val="28"/>
          <w:szCs w:val="28"/>
        </w:rPr>
        <w:t>.</w:t>
      </w:r>
      <w:r w:rsidR="00203AEC" w:rsidRPr="00137047">
        <w:rPr>
          <w:rStyle w:val="FontStyle15"/>
          <w:sz w:val="28"/>
          <w:szCs w:val="28"/>
        </w:rPr>
        <w:tab/>
      </w:r>
      <w:r w:rsidR="00203AEC" w:rsidRPr="00137047">
        <w:rPr>
          <w:rStyle w:val="FontStyle12"/>
          <w:i/>
          <w:sz w:val="28"/>
          <w:szCs w:val="28"/>
          <w:lang w:eastAsia="en-US"/>
        </w:rPr>
        <w:t xml:space="preserve"> </w:t>
      </w:r>
      <w:r w:rsidR="00203AEC" w:rsidRPr="00137047">
        <w:rPr>
          <w:rStyle w:val="FontStyle15"/>
          <w:i/>
          <w:sz w:val="28"/>
          <w:szCs w:val="28"/>
          <w:lang w:eastAsia="en-US"/>
        </w:rPr>
        <w:t>Расставьте перечисленные ниже источники права по степени убывания их юридической силы:</w:t>
      </w:r>
    </w:p>
    <w:p w:rsidR="00203AEC" w:rsidRPr="00137047" w:rsidRDefault="00203AEC" w:rsidP="00137047">
      <w:pPr>
        <w:pStyle w:val="Style5"/>
        <w:widowControl/>
        <w:tabs>
          <w:tab w:val="left" w:pos="0"/>
          <w:tab w:val="left" w:pos="284"/>
          <w:tab w:val="left" w:pos="426"/>
          <w:tab w:val="left" w:pos="567"/>
          <w:tab w:val="left" w:pos="619"/>
          <w:tab w:val="left" w:pos="709"/>
        </w:tabs>
        <w:spacing w:line="276" w:lineRule="auto"/>
        <w:jc w:val="both"/>
        <w:rPr>
          <w:rStyle w:val="FontStyle13"/>
          <w:sz w:val="28"/>
          <w:szCs w:val="28"/>
        </w:rPr>
      </w:pPr>
      <w:r w:rsidRPr="00137047">
        <w:rPr>
          <w:rStyle w:val="FontStyle15"/>
          <w:sz w:val="28"/>
          <w:szCs w:val="28"/>
        </w:rPr>
        <w:t>а)</w:t>
      </w:r>
      <w:r w:rsidRPr="00137047">
        <w:rPr>
          <w:rStyle w:val="FontStyle15"/>
          <w:sz w:val="28"/>
          <w:szCs w:val="28"/>
        </w:rPr>
        <w:tab/>
      </w:r>
      <w:r w:rsidRPr="00137047">
        <w:rPr>
          <w:rStyle w:val="FontStyle13"/>
          <w:sz w:val="28"/>
          <w:szCs w:val="28"/>
        </w:rPr>
        <w:t>Указ Президента РФ «О приобретении гражданства Российской Федерации и выходе из гражданства Российской Федерации»;</w:t>
      </w:r>
    </w:p>
    <w:p w:rsidR="00203AEC" w:rsidRPr="00137047" w:rsidRDefault="00203AEC" w:rsidP="00137047">
      <w:pPr>
        <w:pStyle w:val="Style5"/>
        <w:widowControl/>
        <w:tabs>
          <w:tab w:val="left" w:pos="0"/>
          <w:tab w:val="left" w:pos="284"/>
          <w:tab w:val="left" w:pos="426"/>
          <w:tab w:val="left" w:pos="567"/>
          <w:tab w:val="left" w:pos="619"/>
          <w:tab w:val="left" w:pos="709"/>
        </w:tabs>
        <w:spacing w:line="276" w:lineRule="auto"/>
        <w:jc w:val="both"/>
        <w:rPr>
          <w:rStyle w:val="FontStyle13"/>
          <w:sz w:val="28"/>
          <w:szCs w:val="28"/>
        </w:rPr>
      </w:pPr>
      <w:r w:rsidRPr="00137047">
        <w:rPr>
          <w:rStyle w:val="FontStyle15"/>
          <w:sz w:val="28"/>
          <w:szCs w:val="28"/>
        </w:rPr>
        <w:t>б)</w:t>
      </w:r>
      <w:r w:rsidRPr="00137047">
        <w:rPr>
          <w:rStyle w:val="FontStyle15"/>
          <w:sz w:val="28"/>
          <w:szCs w:val="28"/>
        </w:rPr>
        <w:tab/>
      </w:r>
      <w:r w:rsidRPr="00137047">
        <w:rPr>
          <w:rStyle w:val="FontStyle13"/>
          <w:sz w:val="28"/>
          <w:szCs w:val="28"/>
        </w:rPr>
        <w:t>Федеральный закон «О персональных данных»;</w:t>
      </w:r>
    </w:p>
    <w:p w:rsidR="00203AEC" w:rsidRPr="00137047" w:rsidRDefault="00203AEC" w:rsidP="00137047">
      <w:pPr>
        <w:pStyle w:val="Style5"/>
        <w:widowControl/>
        <w:tabs>
          <w:tab w:val="left" w:pos="0"/>
          <w:tab w:val="left" w:pos="284"/>
          <w:tab w:val="left" w:pos="426"/>
          <w:tab w:val="left" w:pos="567"/>
          <w:tab w:val="left" w:pos="619"/>
          <w:tab w:val="left" w:pos="709"/>
        </w:tabs>
        <w:spacing w:line="276" w:lineRule="auto"/>
        <w:jc w:val="both"/>
        <w:rPr>
          <w:rStyle w:val="FontStyle13"/>
          <w:sz w:val="28"/>
          <w:szCs w:val="28"/>
        </w:rPr>
      </w:pPr>
      <w:r w:rsidRPr="00137047">
        <w:rPr>
          <w:rStyle w:val="FontStyle15"/>
          <w:sz w:val="28"/>
          <w:szCs w:val="28"/>
        </w:rPr>
        <w:t>в)</w:t>
      </w:r>
      <w:r w:rsidRPr="00137047">
        <w:rPr>
          <w:rStyle w:val="FontStyle15"/>
          <w:sz w:val="28"/>
          <w:szCs w:val="28"/>
        </w:rPr>
        <w:tab/>
      </w:r>
      <w:r w:rsidRPr="00137047">
        <w:rPr>
          <w:rStyle w:val="FontStyle13"/>
          <w:sz w:val="28"/>
          <w:szCs w:val="28"/>
        </w:rPr>
        <w:t>Кодекс об административных правонарушениях;</w:t>
      </w:r>
    </w:p>
    <w:p w:rsidR="00203AEC" w:rsidRPr="00137047" w:rsidRDefault="00203AEC" w:rsidP="00137047">
      <w:pPr>
        <w:pStyle w:val="Style5"/>
        <w:widowControl/>
        <w:tabs>
          <w:tab w:val="left" w:pos="0"/>
          <w:tab w:val="left" w:pos="284"/>
          <w:tab w:val="left" w:pos="426"/>
          <w:tab w:val="left" w:pos="567"/>
          <w:tab w:val="left" w:pos="619"/>
          <w:tab w:val="left" w:pos="709"/>
        </w:tabs>
        <w:spacing w:line="276" w:lineRule="auto"/>
        <w:jc w:val="both"/>
        <w:rPr>
          <w:rStyle w:val="FontStyle13"/>
          <w:sz w:val="28"/>
          <w:szCs w:val="28"/>
        </w:rPr>
      </w:pPr>
      <w:r w:rsidRPr="00137047">
        <w:rPr>
          <w:rStyle w:val="FontStyle15"/>
          <w:sz w:val="28"/>
          <w:szCs w:val="28"/>
        </w:rPr>
        <w:t>г)</w:t>
      </w:r>
      <w:r w:rsidRPr="00137047">
        <w:rPr>
          <w:rStyle w:val="FontStyle15"/>
          <w:sz w:val="28"/>
          <w:szCs w:val="28"/>
        </w:rPr>
        <w:tab/>
      </w:r>
      <w:r w:rsidRPr="00137047">
        <w:rPr>
          <w:rStyle w:val="FontStyle13"/>
          <w:sz w:val="28"/>
          <w:szCs w:val="28"/>
        </w:rPr>
        <w:t>Постановление Правительства РФ от 22 февраля 2016. №277-р «О распределении в 2016 году субсидий субъектам Федерации на развитие животноводства, переработки и реализации продукции животноводства»;</w:t>
      </w:r>
    </w:p>
    <w:p w:rsidR="00203AEC" w:rsidRPr="00137047" w:rsidRDefault="00203AEC" w:rsidP="00137047">
      <w:pPr>
        <w:pStyle w:val="Style5"/>
        <w:widowControl/>
        <w:tabs>
          <w:tab w:val="left" w:pos="0"/>
          <w:tab w:val="left" w:pos="284"/>
          <w:tab w:val="left" w:pos="426"/>
          <w:tab w:val="left" w:pos="567"/>
          <w:tab w:val="left" w:pos="619"/>
          <w:tab w:val="left" w:pos="709"/>
        </w:tabs>
        <w:spacing w:line="276" w:lineRule="auto"/>
        <w:jc w:val="both"/>
        <w:rPr>
          <w:rStyle w:val="FontStyle13"/>
          <w:sz w:val="28"/>
          <w:szCs w:val="28"/>
        </w:rPr>
      </w:pPr>
      <w:r w:rsidRPr="00137047">
        <w:rPr>
          <w:rStyle w:val="FontStyle13"/>
          <w:b/>
          <w:sz w:val="28"/>
          <w:szCs w:val="28"/>
        </w:rPr>
        <w:t>д)</w:t>
      </w:r>
      <w:r w:rsidRPr="00137047">
        <w:rPr>
          <w:rStyle w:val="FontStyle13"/>
          <w:sz w:val="28"/>
          <w:szCs w:val="28"/>
        </w:rPr>
        <w:tab/>
        <w:t>Закон Московской области ««О муниципальном жилищном контроле на территории Воронежской области»;</w:t>
      </w:r>
    </w:p>
    <w:p w:rsidR="00203AEC" w:rsidRPr="00137047" w:rsidRDefault="00203AEC" w:rsidP="00137047">
      <w:pPr>
        <w:pStyle w:val="Style5"/>
        <w:widowControl/>
        <w:tabs>
          <w:tab w:val="left" w:pos="0"/>
          <w:tab w:val="left" w:pos="284"/>
          <w:tab w:val="left" w:pos="426"/>
          <w:tab w:val="left" w:pos="567"/>
          <w:tab w:val="left" w:pos="619"/>
          <w:tab w:val="left" w:pos="709"/>
        </w:tabs>
        <w:spacing w:line="276" w:lineRule="auto"/>
        <w:jc w:val="both"/>
        <w:rPr>
          <w:rStyle w:val="FontStyle13"/>
          <w:sz w:val="28"/>
          <w:szCs w:val="28"/>
        </w:rPr>
      </w:pPr>
      <w:r w:rsidRPr="00137047">
        <w:rPr>
          <w:rStyle w:val="FontStyle15"/>
          <w:sz w:val="28"/>
          <w:szCs w:val="28"/>
        </w:rPr>
        <w:t>е)</w:t>
      </w:r>
      <w:r w:rsidRPr="00137047">
        <w:rPr>
          <w:rStyle w:val="FontStyle15"/>
          <w:sz w:val="28"/>
          <w:szCs w:val="28"/>
        </w:rPr>
        <w:tab/>
      </w:r>
      <w:r w:rsidRPr="00137047">
        <w:rPr>
          <w:rStyle w:val="FontStyle15"/>
          <w:b w:val="0"/>
          <w:sz w:val="28"/>
          <w:szCs w:val="28"/>
        </w:rPr>
        <w:t>Приказ Минобрнауки России от 26.01.2016 N 35 "Об утверждении единого расписания и продолжительности проведения основного государственного экзамена по каждому учебному предмету, перечня средств обучения и воспитания, используемых при его проведении в 2016 году"</w:t>
      </w:r>
      <w:r w:rsidRPr="00137047">
        <w:rPr>
          <w:rStyle w:val="FontStyle13"/>
          <w:b/>
          <w:sz w:val="28"/>
          <w:szCs w:val="28"/>
        </w:rPr>
        <w:t>;</w:t>
      </w:r>
    </w:p>
    <w:p w:rsidR="00203AEC" w:rsidRPr="00137047" w:rsidRDefault="00203AEC" w:rsidP="00137047">
      <w:pPr>
        <w:pStyle w:val="Style5"/>
        <w:widowControl/>
        <w:tabs>
          <w:tab w:val="left" w:pos="0"/>
          <w:tab w:val="left" w:pos="284"/>
          <w:tab w:val="left" w:pos="426"/>
          <w:tab w:val="left" w:pos="567"/>
          <w:tab w:val="left" w:pos="619"/>
          <w:tab w:val="left" w:pos="709"/>
        </w:tabs>
        <w:spacing w:line="276" w:lineRule="auto"/>
        <w:jc w:val="both"/>
        <w:rPr>
          <w:rStyle w:val="FontStyle13"/>
          <w:b/>
          <w:sz w:val="28"/>
          <w:szCs w:val="28"/>
        </w:rPr>
      </w:pPr>
      <w:r w:rsidRPr="00137047">
        <w:rPr>
          <w:rStyle w:val="FontStyle15"/>
          <w:sz w:val="28"/>
          <w:szCs w:val="28"/>
        </w:rPr>
        <w:t>ж)</w:t>
      </w:r>
      <w:r w:rsidRPr="00137047">
        <w:rPr>
          <w:rStyle w:val="FontStyle15"/>
          <w:sz w:val="28"/>
          <w:szCs w:val="28"/>
        </w:rPr>
        <w:tab/>
        <w:t xml:space="preserve"> </w:t>
      </w:r>
      <w:r w:rsidRPr="00137047">
        <w:rPr>
          <w:rStyle w:val="FontStyle15"/>
          <w:b w:val="0"/>
          <w:sz w:val="28"/>
          <w:szCs w:val="28"/>
        </w:rPr>
        <w:t>ФКЗ «О референдуме Российской Федерации»</w:t>
      </w:r>
      <w:r w:rsidRPr="00137047">
        <w:rPr>
          <w:rStyle w:val="FontStyle13"/>
          <w:b/>
          <w:sz w:val="28"/>
          <w:szCs w:val="28"/>
        </w:rPr>
        <w:t>.</w:t>
      </w:r>
    </w:p>
    <w:p w:rsidR="00203AEC" w:rsidRDefault="00203AEC" w:rsidP="00137047">
      <w:pPr>
        <w:pStyle w:val="a7"/>
        <w:tabs>
          <w:tab w:val="left" w:pos="0"/>
        </w:tabs>
        <w:spacing w:after="0" w:line="276" w:lineRule="auto"/>
        <w:ind w:left="0"/>
        <w:jc w:val="both"/>
      </w:pPr>
    </w:p>
    <w:p w:rsidR="00203AEC" w:rsidRDefault="00137047" w:rsidP="00137047">
      <w:pPr>
        <w:pStyle w:val="a7"/>
        <w:tabs>
          <w:tab w:val="left" w:pos="0"/>
        </w:tabs>
        <w:spacing w:after="0" w:line="276" w:lineRule="auto"/>
        <w:ind w:left="0"/>
        <w:jc w:val="both"/>
        <w:rPr>
          <w:sz w:val="28"/>
          <w:szCs w:val="28"/>
        </w:rPr>
      </w:pPr>
      <w:r>
        <w:rPr>
          <w:sz w:val="28"/>
          <w:szCs w:val="28"/>
        </w:rPr>
        <w:t>4</w:t>
      </w:r>
      <w:r w:rsidR="006439C2">
        <w:rPr>
          <w:sz w:val="28"/>
          <w:szCs w:val="28"/>
        </w:rPr>
        <w:t>.</w:t>
      </w:r>
      <w:r w:rsidR="006439C2" w:rsidRPr="006439C2">
        <w:rPr>
          <w:sz w:val="28"/>
          <w:szCs w:val="28"/>
        </w:rPr>
        <w:t>Во время рассмотрения темы «Источники права» студент Семенов объяснил, что нормативно-правовым актом следует считать обычай, установленный государством, и именно он обладает общеобязательной силой. По мнению студентки Вергизовой, нормативный правовой акт — это решение, которое принимается судом по конкретному делу, которое также обладает общеобязательной силой. Студент Семенов был с этим не согласен. Он утверждал, что нормативный правовой акт — это официальный документ, который создан специально уполномоченными на то государственными органами и содержит общеобязательные юридические нормы.</w:t>
      </w:r>
    </w:p>
    <w:p w:rsidR="006439C2" w:rsidRDefault="006439C2" w:rsidP="00137047">
      <w:pPr>
        <w:pStyle w:val="a7"/>
        <w:tabs>
          <w:tab w:val="left" w:pos="0"/>
        </w:tabs>
        <w:spacing w:after="0" w:line="276" w:lineRule="auto"/>
        <w:ind w:left="0"/>
        <w:jc w:val="both"/>
        <w:rPr>
          <w:b/>
          <w:i/>
          <w:sz w:val="28"/>
          <w:szCs w:val="28"/>
        </w:rPr>
      </w:pPr>
      <w:r w:rsidRPr="00203AEC">
        <w:rPr>
          <w:b/>
          <w:i/>
          <w:sz w:val="28"/>
          <w:szCs w:val="28"/>
        </w:rPr>
        <w:t xml:space="preserve"> Кто из студентов прав в данном случае?</w:t>
      </w:r>
    </w:p>
    <w:p w:rsidR="00137047" w:rsidRPr="00203AEC" w:rsidRDefault="00137047" w:rsidP="00137047">
      <w:pPr>
        <w:pStyle w:val="a7"/>
        <w:tabs>
          <w:tab w:val="left" w:pos="0"/>
        </w:tabs>
        <w:spacing w:after="0" w:line="276" w:lineRule="auto"/>
        <w:ind w:left="0"/>
        <w:jc w:val="both"/>
        <w:rPr>
          <w:b/>
          <w:i/>
          <w:sz w:val="28"/>
          <w:szCs w:val="28"/>
        </w:rPr>
      </w:pPr>
    </w:p>
    <w:p w:rsidR="00203AEC" w:rsidRDefault="00137047" w:rsidP="00137047">
      <w:pPr>
        <w:pStyle w:val="a7"/>
        <w:tabs>
          <w:tab w:val="left" w:pos="0"/>
        </w:tabs>
        <w:spacing w:after="0" w:line="276" w:lineRule="auto"/>
        <w:ind w:left="0"/>
        <w:jc w:val="both"/>
        <w:rPr>
          <w:sz w:val="28"/>
          <w:szCs w:val="28"/>
        </w:rPr>
      </w:pPr>
      <w:r>
        <w:rPr>
          <w:sz w:val="28"/>
          <w:szCs w:val="28"/>
        </w:rPr>
        <w:t xml:space="preserve"> 5</w:t>
      </w:r>
      <w:r w:rsidR="006439C2" w:rsidRPr="006439C2">
        <w:rPr>
          <w:sz w:val="28"/>
          <w:szCs w:val="28"/>
        </w:rPr>
        <w:t>. Студентке Васиной во время проведения семинарского занятия было предложено ответить на вопрос: «Какие законы и подзаконные нормативные правовые акты действуют на территории РФ?». Ответ был сформулирован следующим образом: «К законам относятся: Конституция</w:t>
      </w:r>
      <w:r>
        <w:rPr>
          <w:sz w:val="28"/>
          <w:szCs w:val="28"/>
        </w:rPr>
        <w:t xml:space="preserve"> РФ, постановления Правительства РФ</w:t>
      </w:r>
      <w:r w:rsidR="006439C2" w:rsidRPr="006439C2">
        <w:rPr>
          <w:sz w:val="28"/>
          <w:szCs w:val="28"/>
        </w:rPr>
        <w:t xml:space="preserve">. К подзаконным нормативным правовым актам, по ее мнению, </w:t>
      </w:r>
      <w:r w:rsidR="00203AEC">
        <w:rPr>
          <w:sz w:val="28"/>
          <w:szCs w:val="28"/>
        </w:rPr>
        <w:t>относятся</w:t>
      </w:r>
      <w:r>
        <w:rPr>
          <w:sz w:val="28"/>
          <w:szCs w:val="28"/>
        </w:rPr>
        <w:t xml:space="preserve"> указы Президента РФ, правовые обычаи.</w:t>
      </w:r>
      <w:r w:rsidR="006439C2" w:rsidRPr="006439C2">
        <w:rPr>
          <w:sz w:val="28"/>
          <w:szCs w:val="28"/>
        </w:rPr>
        <w:t xml:space="preserve"> </w:t>
      </w:r>
    </w:p>
    <w:p w:rsidR="006439C2" w:rsidRDefault="006439C2" w:rsidP="00137047">
      <w:pPr>
        <w:pStyle w:val="a7"/>
        <w:tabs>
          <w:tab w:val="left" w:pos="0"/>
        </w:tabs>
        <w:spacing w:after="0" w:line="276" w:lineRule="auto"/>
        <w:ind w:left="0"/>
        <w:jc w:val="both"/>
        <w:rPr>
          <w:b/>
          <w:i/>
          <w:sz w:val="28"/>
          <w:szCs w:val="28"/>
        </w:rPr>
      </w:pPr>
      <w:r w:rsidRPr="00203AEC">
        <w:rPr>
          <w:b/>
          <w:i/>
          <w:sz w:val="28"/>
          <w:szCs w:val="28"/>
        </w:rPr>
        <w:t>Что является неверным в ответе Васиной?</w:t>
      </w:r>
    </w:p>
    <w:p w:rsidR="00137047" w:rsidRPr="00203AEC" w:rsidRDefault="00137047" w:rsidP="00A34610">
      <w:pPr>
        <w:pStyle w:val="a7"/>
        <w:spacing w:after="0" w:line="276" w:lineRule="auto"/>
        <w:ind w:left="0" w:firstLine="284"/>
        <w:jc w:val="both"/>
        <w:rPr>
          <w:b/>
          <w:i/>
          <w:sz w:val="28"/>
          <w:szCs w:val="28"/>
        </w:rPr>
      </w:pPr>
    </w:p>
    <w:p w:rsidR="004A7768" w:rsidRPr="00E7505D" w:rsidRDefault="003579AF" w:rsidP="004A7768">
      <w:pPr>
        <w:pStyle w:val="1"/>
        <w:shd w:val="clear" w:color="auto" w:fill="FFFFFF"/>
        <w:spacing w:before="161" w:after="161"/>
        <w:jc w:val="both"/>
        <w:rPr>
          <w:rFonts w:ascii="Times New Roman" w:hAnsi="Times New Roman"/>
          <w:i/>
          <w:color w:val="22272F"/>
          <w:kern w:val="36"/>
          <w:sz w:val="28"/>
          <w:szCs w:val="28"/>
        </w:rPr>
      </w:pPr>
      <w:r>
        <w:rPr>
          <w:rFonts w:ascii="Times New Roman" w:hAnsi="Times New Roman"/>
          <w:b w:val="0"/>
          <w:sz w:val="28"/>
          <w:szCs w:val="28"/>
        </w:rPr>
        <w:lastRenderedPageBreak/>
        <w:t>6.</w:t>
      </w:r>
      <w:r w:rsidR="00E7505D" w:rsidRPr="00E7505D">
        <w:rPr>
          <w:rFonts w:ascii="Times New Roman" w:hAnsi="Times New Roman"/>
          <w:i/>
          <w:sz w:val="28"/>
          <w:szCs w:val="28"/>
        </w:rPr>
        <w:t xml:space="preserve"> </w:t>
      </w:r>
      <w:r>
        <w:rPr>
          <w:rFonts w:ascii="Times New Roman" w:hAnsi="Times New Roman"/>
          <w:i/>
          <w:sz w:val="28"/>
          <w:szCs w:val="28"/>
        </w:rPr>
        <w:t>Осуществите</w:t>
      </w:r>
      <w:r w:rsidR="004A7768" w:rsidRPr="00E7505D">
        <w:rPr>
          <w:rFonts w:ascii="Times New Roman" w:hAnsi="Times New Roman"/>
          <w:i/>
          <w:sz w:val="28"/>
          <w:szCs w:val="28"/>
        </w:rPr>
        <w:t xml:space="preserve"> анализ: </w:t>
      </w:r>
      <w:r w:rsidR="004A7768" w:rsidRPr="00E7505D">
        <w:rPr>
          <w:rFonts w:ascii="Times New Roman" w:hAnsi="Times New Roman"/>
          <w:i/>
          <w:color w:val="22272F"/>
          <w:kern w:val="36"/>
          <w:sz w:val="28"/>
          <w:szCs w:val="28"/>
        </w:rPr>
        <w:t>Федерального закона от 24 июля 2007 г. N 221-ФЗ "О кадастровой деятельности" (с изменениями и дополнениями)</w:t>
      </w:r>
    </w:p>
    <w:p w:rsidR="004A7768" w:rsidRDefault="004A7768" w:rsidP="004A7768">
      <w:pPr>
        <w:pStyle w:val="a7"/>
        <w:spacing w:after="0" w:line="276" w:lineRule="auto"/>
        <w:ind w:left="0" w:firstLine="284"/>
        <w:jc w:val="both"/>
        <w:rPr>
          <w:sz w:val="28"/>
          <w:szCs w:val="28"/>
        </w:rPr>
      </w:pPr>
      <w:r w:rsidRPr="004A7768">
        <w:rPr>
          <w:sz w:val="28"/>
          <w:szCs w:val="28"/>
        </w:rPr>
        <w:t>Результаты представьте в виде таблицы, которая имеет столбцы со следующими названиями:</w:t>
      </w:r>
    </w:p>
    <w:p w:rsidR="00E7505D" w:rsidRPr="004A7768" w:rsidRDefault="00E7505D" w:rsidP="00E7505D">
      <w:pPr>
        <w:pStyle w:val="a7"/>
        <w:numPr>
          <w:ilvl w:val="0"/>
          <w:numId w:val="27"/>
        </w:numPr>
        <w:spacing w:after="0" w:line="276" w:lineRule="auto"/>
        <w:jc w:val="both"/>
        <w:rPr>
          <w:sz w:val="28"/>
          <w:szCs w:val="28"/>
        </w:rPr>
      </w:pPr>
      <w:r>
        <w:rPr>
          <w:sz w:val="28"/>
          <w:szCs w:val="28"/>
        </w:rPr>
        <w:t>структура закона</w:t>
      </w:r>
    </w:p>
    <w:p w:rsidR="004A7768" w:rsidRPr="004A7768" w:rsidRDefault="004A7768" w:rsidP="00E7505D">
      <w:pPr>
        <w:pStyle w:val="a7"/>
        <w:numPr>
          <w:ilvl w:val="0"/>
          <w:numId w:val="27"/>
        </w:numPr>
        <w:tabs>
          <w:tab w:val="left" w:pos="284"/>
        </w:tabs>
        <w:spacing w:after="0" w:line="276" w:lineRule="auto"/>
        <w:jc w:val="both"/>
        <w:rPr>
          <w:sz w:val="28"/>
          <w:szCs w:val="28"/>
        </w:rPr>
      </w:pPr>
      <w:r w:rsidRPr="004A7768">
        <w:rPr>
          <w:sz w:val="28"/>
          <w:szCs w:val="28"/>
        </w:rPr>
        <w:t>какие отношения регулирует;</w:t>
      </w:r>
    </w:p>
    <w:p w:rsidR="004A7768" w:rsidRDefault="004A7768" w:rsidP="00E7505D">
      <w:pPr>
        <w:pStyle w:val="a7"/>
        <w:numPr>
          <w:ilvl w:val="0"/>
          <w:numId w:val="27"/>
        </w:numPr>
        <w:tabs>
          <w:tab w:val="left" w:pos="284"/>
        </w:tabs>
        <w:spacing w:after="0" w:line="276" w:lineRule="auto"/>
        <w:jc w:val="both"/>
        <w:rPr>
          <w:sz w:val="28"/>
          <w:szCs w:val="28"/>
        </w:rPr>
      </w:pPr>
      <w:r>
        <w:rPr>
          <w:sz w:val="28"/>
          <w:szCs w:val="28"/>
        </w:rPr>
        <w:t>что является кадастровой деятельностью:</w:t>
      </w:r>
    </w:p>
    <w:p w:rsidR="004A7768" w:rsidRPr="004A7768" w:rsidRDefault="00E7505D" w:rsidP="00E7505D">
      <w:pPr>
        <w:pStyle w:val="a7"/>
        <w:numPr>
          <w:ilvl w:val="0"/>
          <w:numId w:val="27"/>
        </w:numPr>
        <w:tabs>
          <w:tab w:val="left" w:pos="284"/>
        </w:tabs>
        <w:spacing w:after="0" w:line="276" w:lineRule="auto"/>
        <w:jc w:val="both"/>
        <w:rPr>
          <w:sz w:val="28"/>
          <w:szCs w:val="28"/>
        </w:rPr>
      </w:pPr>
      <w:r>
        <w:rPr>
          <w:sz w:val="28"/>
          <w:szCs w:val="28"/>
        </w:rPr>
        <w:t>в</w:t>
      </w:r>
      <w:r w:rsidR="004A7768">
        <w:rPr>
          <w:sz w:val="28"/>
          <w:szCs w:val="28"/>
        </w:rPr>
        <w:t xml:space="preserve"> отношении каких объектов осуществляются кадастровые работы</w:t>
      </w:r>
    </w:p>
    <w:p w:rsidR="00C91653" w:rsidRPr="004A7768" w:rsidRDefault="00C91653" w:rsidP="00E7505D">
      <w:pPr>
        <w:pStyle w:val="a7"/>
        <w:tabs>
          <w:tab w:val="left" w:pos="284"/>
        </w:tabs>
        <w:spacing w:after="0" w:line="276" w:lineRule="auto"/>
        <w:ind w:left="360"/>
        <w:jc w:val="both"/>
        <w:rPr>
          <w:sz w:val="28"/>
          <w:szCs w:val="28"/>
        </w:rPr>
      </w:pPr>
    </w:p>
    <w:p w:rsidR="00E7505D" w:rsidRPr="000E103A" w:rsidRDefault="00E7505D" w:rsidP="00E7505D">
      <w:pPr>
        <w:tabs>
          <w:tab w:val="left" w:pos="284"/>
        </w:tabs>
        <w:jc w:val="both"/>
        <w:rPr>
          <w:b/>
          <w:i/>
          <w:sz w:val="28"/>
          <w:szCs w:val="28"/>
        </w:rPr>
      </w:pPr>
      <w:bookmarkStart w:id="0" w:name="_Toc367653546"/>
      <w:r w:rsidRPr="000E103A">
        <w:rPr>
          <w:b/>
          <w:i/>
          <w:sz w:val="28"/>
          <w:szCs w:val="28"/>
        </w:rPr>
        <w:t>Оформите и сдайте отчет</w:t>
      </w:r>
    </w:p>
    <w:p w:rsidR="00137047" w:rsidRDefault="00137047" w:rsidP="000E103A">
      <w:pPr>
        <w:pStyle w:val="1"/>
        <w:spacing w:before="0" w:after="0"/>
        <w:jc w:val="center"/>
        <w:rPr>
          <w:rFonts w:ascii="Times New Roman" w:hAnsi="Times New Roman"/>
          <w:sz w:val="24"/>
          <w:szCs w:val="24"/>
        </w:rPr>
      </w:pPr>
    </w:p>
    <w:p w:rsidR="00137047" w:rsidRDefault="00137047" w:rsidP="000E103A">
      <w:pPr>
        <w:pStyle w:val="1"/>
        <w:spacing w:before="0" w:after="0"/>
        <w:jc w:val="center"/>
        <w:rPr>
          <w:rFonts w:ascii="Times New Roman" w:hAnsi="Times New Roman"/>
          <w:sz w:val="24"/>
          <w:szCs w:val="24"/>
        </w:rPr>
      </w:pPr>
    </w:p>
    <w:p w:rsidR="00DF256F" w:rsidRPr="00D20D0A" w:rsidRDefault="000E103A" w:rsidP="000E103A">
      <w:pPr>
        <w:pStyle w:val="1"/>
        <w:spacing w:before="0" w:after="0"/>
        <w:jc w:val="center"/>
        <w:rPr>
          <w:rFonts w:ascii="Times New Roman" w:hAnsi="Times New Roman"/>
          <w:sz w:val="24"/>
          <w:szCs w:val="24"/>
        </w:rPr>
      </w:pPr>
      <w:r>
        <w:rPr>
          <w:rFonts w:ascii="Times New Roman" w:hAnsi="Times New Roman"/>
          <w:sz w:val="24"/>
          <w:szCs w:val="24"/>
        </w:rPr>
        <w:t>ПРАКТИЧЕСКАЯ РАБОТА №2</w:t>
      </w:r>
    </w:p>
    <w:p w:rsidR="00DF256F" w:rsidRPr="00D20D0A" w:rsidRDefault="00DF256F" w:rsidP="000E103A"/>
    <w:p w:rsidR="00DF256F" w:rsidRPr="006F6CDC" w:rsidRDefault="00DF256F" w:rsidP="000E103A">
      <w:pPr>
        <w:jc w:val="both"/>
      </w:pPr>
      <w:r w:rsidRPr="006F6CDC">
        <w:rPr>
          <w:b/>
        </w:rPr>
        <w:t>НАЗВАНИЕ ПРАКТИЧЕСКОЙ РАБОТЫ:</w:t>
      </w:r>
      <w:r w:rsidRPr="006F6CDC">
        <w:t xml:space="preserve"> ОПРЕДЕЛЕНИЕ ПРАВОВОГО СТАТУСА ЮРИДИЧЕСКИХ ЛИЦ КАК СУБЪЕКТОВ ПРЕДПРИНИМАТЕЛЬСКОЙ ДЕЯТЕЛЬНОСТИ</w:t>
      </w:r>
    </w:p>
    <w:p w:rsidR="00DF256F" w:rsidRPr="006F6CDC" w:rsidRDefault="00DF256F" w:rsidP="000E103A">
      <w:pPr>
        <w:pStyle w:val="a5"/>
        <w:jc w:val="both"/>
        <w:rPr>
          <w:sz w:val="24"/>
          <w:szCs w:val="24"/>
        </w:rPr>
      </w:pPr>
    </w:p>
    <w:p w:rsidR="000E103A" w:rsidRPr="000E103A" w:rsidRDefault="000E103A" w:rsidP="000E103A">
      <w:pPr>
        <w:jc w:val="both"/>
        <w:rPr>
          <w:b/>
          <w:bCs/>
          <w:sz w:val="28"/>
          <w:szCs w:val="28"/>
        </w:rPr>
      </w:pPr>
    </w:p>
    <w:p w:rsidR="000E103A" w:rsidRPr="000E103A" w:rsidRDefault="000E103A" w:rsidP="000E103A">
      <w:pPr>
        <w:jc w:val="both"/>
        <w:rPr>
          <w:bCs/>
          <w:sz w:val="28"/>
          <w:szCs w:val="28"/>
        </w:rPr>
      </w:pPr>
      <w:r w:rsidRPr="000E103A">
        <w:rPr>
          <w:b/>
          <w:bCs/>
          <w:sz w:val="28"/>
          <w:szCs w:val="28"/>
        </w:rPr>
        <w:t>Цель работы:</w:t>
      </w:r>
      <w:r w:rsidRPr="000E103A">
        <w:rPr>
          <w:bCs/>
          <w:sz w:val="28"/>
          <w:szCs w:val="28"/>
        </w:rPr>
        <w:t xml:space="preserve"> научиться использовать необходимые нормативно-правовые акты при определении правового статуса юридических лиц как субъектов предпринимательской деятельности.</w:t>
      </w:r>
    </w:p>
    <w:p w:rsidR="000E103A" w:rsidRPr="000E103A" w:rsidRDefault="000E103A" w:rsidP="000E103A">
      <w:pPr>
        <w:jc w:val="both"/>
        <w:rPr>
          <w:bCs/>
          <w:sz w:val="28"/>
          <w:szCs w:val="28"/>
        </w:rPr>
      </w:pPr>
    </w:p>
    <w:p w:rsidR="000E103A" w:rsidRPr="000E103A" w:rsidRDefault="000E103A" w:rsidP="000E103A">
      <w:pPr>
        <w:jc w:val="both"/>
        <w:rPr>
          <w:b/>
          <w:bCs/>
          <w:sz w:val="28"/>
          <w:szCs w:val="28"/>
        </w:rPr>
      </w:pPr>
      <w:r w:rsidRPr="000E103A">
        <w:rPr>
          <w:b/>
          <w:bCs/>
          <w:sz w:val="28"/>
          <w:szCs w:val="28"/>
        </w:rPr>
        <w:t xml:space="preserve">знания </w:t>
      </w:r>
      <w:r w:rsidRPr="000E103A">
        <w:rPr>
          <w:bCs/>
          <w:sz w:val="28"/>
          <w:szCs w:val="28"/>
        </w:rPr>
        <w:t>(актуализация)</w:t>
      </w:r>
      <w:r w:rsidRPr="000E103A">
        <w:rPr>
          <w:b/>
          <w:bCs/>
          <w:sz w:val="28"/>
          <w:szCs w:val="28"/>
        </w:rPr>
        <w:t>:</w:t>
      </w:r>
    </w:p>
    <w:p w:rsidR="000E103A" w:rsidRPr="000E103A" w:rsidRDefault="000E103A" w:rsidP="000E103A">
      <w:pPr>
        <w:numPr>
          <w:ilvl w:val="0"/>
          <w:numId w:val="2"/>
        </w:numPr>
        <w:tabs>
          <w:tab w:val="left" w:pos="284"/>
        </w:tabs>
        <w:suppressAutoHyphens/>
        <w:snapToGrid w:val="0"/>
        <w:ind w:left="0" w:firstLine="0"/>
        <w:contextualSpacing/>
        <w:jc w:val="both"/>
        <w:rPr>
          <w:bCs/>
          <w:color w:val="000000"/>
          <w:sz w:val="28"/>
          <w:szCs w:val="28"/>
        </w:rPr>
      </w:pPr>
      <w:r w:rsidRPr="000E103A">
        <w:rPr>
          <w:bCs/>
          <w:color w:val="000000"/>
          <w:sz w:val="28"/>
          <w:szCs w:val="28"/>
        </w:rPr>
        <w:t>организационно-правовые формы юридических лиц;</w:t>
      </w:r>
    </w:p>
    <w:p w:rsidR="000E103A" w:rsidRPr="000E103A" w:rsidRDefault="000E103A" w:rsidP="000E103A">
      <w:pPr>
        <w:numPr>
          <w:ilvl w:val="0"/>
          <w:numId w:val="2"/>
        </w:numPr>
        <w:tabs>
          <w:tab w:val="left" w:pos="284"/>
        </w:tabs>
        <w:suppressAutoHyphens/>
        <w:snapToGrid w:val="0"/>
        <w:ind w:left="0" w:firstLine="0"/>
        <w:contextualSpacing/>
        <w:jc w:val="both"/>
        <w:rPr>
          <w:bCs/>
          <w:color w:val="000000"/>
          <w:sz w:val="28"/>
          <w:szCs w:val="28"/>
        </w:rPr>
      </w:pPr>
      <w:r w:rsidRPr="000E103A">
        <w:rPr>
          <w:bCs/>
          <w:color w:val="000000"/>
          <w:sz w:val="28"/>
          <w:szCs w:val="28"/>
        </w:rPr>
        <w:t>правовое положение субъектов предпринимательской деятельности.</w:t>
      </w:r>
    </w:p>
    <w:p w:rsidR="000E103A" w:rsidRPr="000E103A" w:rsidRDefault="000E103A" w:rsidP="000E103A">
      <w:pPr>
        <w:tabs>
          <w:tab w:val="left" w:pos="284"/>
        </w:tabs>
        <w:suppressAutoHyphens/>
        <w:snapToGrid w:val="0"/>
        <w:contextualSpacing/>
        <w:jc w:val="both"/>
        <w:rPr>
          <w:bCs/>
          <w:color w:val="000000"/>
          <w:sz w:val="28"/>
          <w:szCs w:val="28"/>
        </w:rPr>
      </w:pPr>
    </w:p>
    <w:p w:rsidR="000E103A" w:rsidRPr="000E103A" w:rsidRDefault="000E103A" w:rsidP="000E103A">
      <w:pPr>
        <w:jc w:val="both"/>
        <w:rPr>
          <w:b/>
          <w:bCs/>
          <w:sz w:val="28"/>
          <w:szCs w:val="28"/>
        </w:rPr>
      </w:pPr>
      <w:r w:rsidRPr="000E103A">
        <w:rPr>
          <w:b/>
          <w:bCs/>
          <w:sz w:val="28"/>
          <w:szCs w:val="28"/>
        </w:rPr>
        <w:t>умения:</w:t>
      </w:r>
    </w:p>
    <w:p w:rsidR="000E103A" w:rsidRPr="000E103A" w:rsidRDefault="000E103A" w:rsidP="000E103A">
      <w:pPr>
        <w:numPr>
          <w:ilvl w:val="0"/>
          <w:numId w:val="1"/>
        </w:numPr>
        <w:tabs>
          <w:tab w:val="left" w:pos="284"/>
        </w:tabs>
        <w:suppressAutoHyphens/>
        <w:snapToGrid w:val="0"/>
        <w:ind w:left="0" w:firstLine="0"/>
        <w:contextualSpacing/>
        <w:jc w:val="both"/>
        <w:rPr>
          <w:bCs/>
          <w:color w:val="000000"/>
          <w:sz w:val="28"/>
          <w:szCs w:val="28"/>
        </w:rPr>
      </w:pPr>
      <w:r w:rsidRPr="000E103A">
        <w:rPr>
          <w:bCs/>
          <w:color w:val="000000"/>
          <w:sz w:val="28"/>
          <w:szCs w:val="28"/>
        </w:rPr>
        <w:t>использовать необходимые нормативно-правовые документы;</w:t>
      </w:r>
    </w:p>
    <w:p w:rsidR="000E103A" w:rsidRPr="000E103A" w:rsidRDefault="000E103A" w:rsidP="000E103A">
      <w:pPr>
        <w:tabs>
          <w:tab w:val="left" w:pos="284"/>
        </w:tabs>
        <w:suppressAutoHyphens/>
        <w:snapToGrid w:val="0"/>
        <w:contextualSpacing/>
        <w:jc w:val="both"/>
        <w:rPr>
          <w:bCs/>
          <w:color w:val="000000"/>
          <w:sz w:val="28"/>
          <w:szCs w:val="28"/>
        </w:rPr>
      </w:pPr>
    </w:p>
    <w:p w:rsidR="000E103A" w:rsidRPr="000E103A" w:rsidRDefault="000E103A" w:rsidP="000E103A">
      <w:pPr>
        <w:tabs>
          <w:tab w:val="left" w:pos="284"/>
        </w:tabs>
        <w:suppressAutoHyphens/>
        <w:snapToGrid w:val="0"/>
        <w:jc w:val="both"/>
        <w:rPr>
          <w:bCs/>
          <w:color w:val="000000"/>
          <w:sz w:val="28"/>
          <w:szCs w:val="28"/>
        </w:rPr>
      </w:pPr>
      <w:r w:rsidRPr="000E103A">
        <w:rPr>
          <w:bCs/>
          <w:color w:val="000000"/>
          <w:sz w:val="28"/>
          <w:szCs w:val="28"/>
        </w:rPr>
        <w:t>ЛР.3, ЛР.14, ЛР.15</w:t>
      </w:r>
    </w:p>
    <w:p w:rsidR="000E103A" w:rsidRPr="000E103A" w:rsidRDefault="000E103A" w:rsidP="000E103A">
      <w:pPr>
        <w:ind w:right="707"/>
        <w:contextualSpacing/>
        <w:jc w:val="both"/>
        <w:rPr>
          <w:rFonts w:eastAsia="Calibri"/>
          <w:b/>
          <w:sz w:val="28"/>
          <w:szCs w:val="28"/>
        </w:rPr>
      </w:pPr>
    </w:p>
    <w:p w:rsidR="000E103A" w:rsidRPr="000E103A" w:rsidRDefault="000E103A" w:rsidP="000E103A">
      <w:pPr>
        <w:shd w:val="clear" w:color="auto" w:fill="FFFFFF"/>
        <w:jc w:val="center"/>
        <w:rPr>
          <w:b/>
          <w:sz w:val="28"/>
          <w:szCs w:val="28"/>
        </w:rPr>
      </w:pPr>
      <w:r w:rsidRPr="000E103A">
        <w:rPr>
          <w:b/>
          <w:sz w:val="28"/>
          <w:szCs w:val="28"/>
        </w:rPr>
        <w:t>Порядок выполнения работы</w:t>
      </w:r>
    </w:p>
    <w:p w:rsidR="000E103A" w:rsidRPr="000E103A" w:rsidRDefault="000E103A" w:rsidP="000E103A">
      <w:pPr>
        <w:shd w:val="clear" w:color="auto" w:fill="FFFFFF"/>
        <w:jc w:val="both"/>
        <w:rPr>
          <w:sz w:val="28"/>
          <w:szCs w:val="28"/>
        </w:rPr>
      </w:pPr>
    </w:p>
    <w:p w:rsidR="000E103A" w:rsidRPr="000E103A" w:rsidRDefault="000E103A" w:rsidP="000E103A">
      <w:pPr>
        <w:jc w:val="both"/>
        <w:rPr>
          <w:color w:val="000000"/>
          <w:sz w:val="28"/>
          <w:szCs w:val="28"/>
        </w:rPr>
      </w:pPr>
      <w:r w:rsidRPr="000E103A">
        <w:rPr>
          <w:sz w:val="28"/>
          <w:szCs w:val="28"/>
        </w:rPr>
        <w:t xml:space="preserve">Приступая к решению задач, студент должен хорошо изучить ее условие и, исходя из уже полученных им теоретических знаний, установить, какие вопросы необходимо рассмотреть в ходе ее решения. Решение задачи должно быть мотивированным и содержать ссылки на конкретные нормы права. </w:t>
      </w:r>
      <w:r w:rsidRPr="000E103A">
        <w:rPr>
          <w:color w:val="000000"/>
          <w:sz w:val="28"/>
          <w:szCs w:val="28"/>
        </w:rPr>
        <w:t xml:space="preserve">Законодательные акты следует называть полностью, указывать, кем и когда они были утверждены. </w:t>
      </w:r>
    </w:p>
    <w:p w:rsidR="000E103A" w:rsidRPr="000E103A" w:rsidRDefault="000E103A" w:rsidP="000E103A">
      <w:pPr>
        <w:shd w:val="clear" w:color="auto" w:fill="FFFFFF"/>
        <w:jc w:val="both"/>
        <w:rPr>
          <w:color w:val="000000"/>
          <w:sz w:val="28"/>
          <w:szCs w:val="28"/>
        </w:rPr>
      </w:pPr>
      <w:r w:rsidRPr="000E103A">
        <w:rPr>
          <w:sz w:val="28"/>
          <w:szCs w:val="28"/>
        </w:rPr>
        <w:t xml:space="preserve">Если по условиям задачи возможны несколько вариантов решения, в тетради следует представить все варианты. При решении задач студенты должны использовать новейшее законодательство, учитывать последние изменения, внесенные в действующие нормативные акты. </w:t>
      </w:r>
      <w:r w:rsidRPr="000E103A">
        <w:rPr>
          <w:color w:val="000000"/>
          <w:sz w:val="28"/>
          <w:szCs w:val="28"/>
        </w:rPr>
        <w:t xml:space="preserve">Критериями оценки ответа являются полнота и правильность представленных на проверку задач, умение </w:t>
      </w:r>
      <w:r w:rsidRPr="000E103A">
        <w:rPr>
          <w:color w:val="000000"/>
          <w:sz w:val="28"/>
          <w:szCs w:val="28"/>
        </w:rPr>
        <w:lastRenderedPageBreak/>
        <w:t>логично, кратко и аргументировано излагать существующие точки зрения и собственную позицию, формулировать выводы.</w:t>
      </w:r>
    </w:p>
    <w:p w:rsidR="000E103A" w:rsidRPr="000E103A" w:rsidRDefault="000E103A" w:rsidP="000E103A">
      <w:pPr>
        <w:shd w:val="clear" w:color="auto" w:fill="FFFFFF"/>
        <w:jc w:val="both"/>
        <w:rPr>
          <w:color w:val="000000"/>
          <w:sz w:val="28"/>
          <w:szCs w:val="28"/>
        </w:rPr>
      </w:pPr>
    </w:p>
    <w:p w:rsidR="000E103A" w:rsidRPr="000E103A" w:rsidRDefault="000E103A" w:rsidP="000E103A">
      <w:pPr>
        <w:ind w:right="707"/>
        <w:jc w:val="both"/>
        <w:rPr>
          <w:b/>
          <w:bCs/>
          <w:sz w:val="28"/>
          <w:szCs w:val="28"/>
        </w:rPr>
      </w:pPr>
      <w:r w:rsidRPr="000E103A">
        <w:rPr>
          <w:b/>
          <w:bCs/>
          <w:sz w:val="28"/>
          <w:szCs w:val="28"/>
        </w:rPr>
        <w:t>Решите задачи:</w:t>
      </w:r>
    </w:p>
    <w:p w:rsidR="000E103A" w:rsidRPr="000E103A" w:rsidRDefault="000E103A" w:rsidP="000E103A">
      <w:pPr>
        <w:shd w:val="clear" w:color="auto" w:fill="FFFFFF"/>
        <w:jc w:val="both"/>
        <w:rPr>
          <w:b/>
          <w:sz w:val="28"/>
          <w:szCs w:val="28"/>
        </w:rPr>
      </w:pPr>
      <w:r w:rsidRPr="000E103A">
        <w:rPr>
          <w:b/>
          <w:iCs/>
          <w:color w:val="000000"/>
          <w:sz w:val="28"/>
          <w:szCs w:val="28"/>
        </w:rPr>
        <w:t>Задача 1</w:t>
      </w:r>
    </w:p>
    <w:p w:rsidR="000E103A" w:rsidRPr="000E103A" w:rsidRDefault="000E103A" w:rsidP="000E103A">
      <w:pPr>
        <w:shd w:val="clear" w:color="auto" w:fill="FFFFFF"/>
        <w:jc w:val="both"/>
        <w:rPr>
          <w:sz w:val="28"/>
          <w:szCs w:val="28"/>
        </w:rPr>
      </w:pPr>
      <w:r w:rsidRPr="000E103A">
        <w:rPr>
          <w:iCs/>
          <w:color w:val="000000"/>
          <w:sz w:val="28"/>
          <w:szCs w:val="28"/>
        </w:rPr>
        <w:t xml:space="preserve">Три фермера, имеющие смежно расположенные участки земли, создали </w:t>
      </w:r>
      <w:r w:rsidR="009C700C">
        <w:rPr>
          <w:iCs/>
          <w:color w:val="000000"/>
          <w:sz w:val="28"/>
          <w:szCs w:val="28"/>
        </w:rPr>
        <w:t xml:space="preserve">полное </w:t>
      </w:r>
      <w:r w:rsidRPr="000E103A">
        <w:rPr>
          <w:iCs/>
          <w:color w:val="000000"/>
          <w:sz w:val="28"/>
          <w:szCs w:val="28"/>
        </w:rPr>
        <w:t>товарищество «Рассвет» по выращиванию овощей и фруктов и продаже их на рынке. Они подали документы в налоговую инспекцию для регистрации их товарищества в качестве юридического лица</w:t>
      </w:r>
    </w:p>
    <w:p w:rsidR="000E103A" w:rsidRPr="000E103A" w:rsidRDefault="000E103A" w:rsidP="000E103A">
      <w:pPr>
        <w:shd w:val="clear" w:color="auto" w:fill="FFFFFF"/>
        <w:jc w:val="both"/>
        <w:rPr>
          <w:b/>
          <w:i/>
          <w:color w:val="000000"/>
          <w:sz w:val="28"/>
          <w:szCs w:val="28"/>
        </w:rPr>
      </w:pPr>
      <w:r w:rsidRPr="000E103A">
        <w:rPr>
          <w:b/>
          <w:i/>
          <w:color w:val="000000"/>
          <w:sz w:val="28"/>
          <w:szCs w:val="28"/>
        </w:rPr>
        <w:t>С какого момента товарищество «Рассвет» будет считаться юридическим лицом? Какие действия должны предпринять фермеры в случае отказа в государственной регистрации их товарищества «Рассвет»?</w:t>
      </w:r>
    </w:p>
    <w:p w:rsidR="000E103A" w:rsidRPr="000E103A" w:rsidRDefault="000E103A" w:rsidP="000E103A">
      <w:pPr>
        <w:shd w:val="clear" w:color="auto" w:fill="FFFFFF"/>
        <w:jc w:val="both"/>
        <w:rPr>
          <w:b/>
          <w:i/>
          <w:color w:val="000000"/>
          <w:sz w:val="28"/>
          <w:szCs w:val="28"/>
        </w:rPr>
      </w:pPr>
    </w:p>
    <w:p w:rsidR="000E103A" w:rsidRPr="000E103A" w:rsidRDefault="000E103A" w:rsidP="000E103A">
      <w:pPr>
        <w:jc w:val="both"/>
        <w:rPr>
          <w:b/>
          <w:sz w:val="28"/>
          <w:szCs w:val="28"/>
        </w:rPr>
      </w:pPr>
      <w:r w:rsidRPr="000E103A">
        <w:rPr>
          <w:b/>
          <w:sz w:val="28"/>
          <w:szCs w:val="28"/>
        </w:rPr>
        <w:t>Задача №2</w:t>
      </w:r>
    </w:p>
    <w:p w:rsidR="000E103A" w:rsidRPr="000E103A" w:rsidRDefault="000E103A" w:rsidP="000E103A">
      <w:pPr>
        <w:jc w:val="both"/>
        <w:rPr>
          <w:sz w:val="28"/>
          <w:szCs w:val="28"/>
        </w:rPr>
      </w:pPr>
      <w:r w:rsidRPr="000E103A">
        <w:rPr>
          <w:sz w:val="28"/>
          <w:szCs w:val="28"/>
        </w:rPr>
        <w:t xml:space="preserve">Банк России при рассмотрении заявления о государственной регистрации кредитной организации отказал ей в государственной регистрации по той причине, что такое наименование кредитной организации уже содержится в книге госрегистрации кредитных организаций. </w:t>
      </w:r>
    </w:p>
    <w:p w:rsidR="000E103A" w:rsidRPr="000E103A" w:rsidRDefault="000E103A" w:rsidP="000E103A">
      <w:pPr>
        <w:jc w:val="both"/>
        <w:rPr>
          <w:b/>
          <w:i/>
          <w:sz w:val="28"/>
          <w:szCs w:val="28"/>
        </w:rPr>
      </w:pPr>
      <w:r w:rsidRPr="000E103A">
        <w:rPr>
          <w:b/>
          <w:i/>
          <w:sz w:val="28"/>
          <w:szCs w:val="28"/>
        </w:rPr>
        <w:t>Правомерны ли действия Бака России?</w:t>
      </w:r>
    </w:p>
    <w:p w:rsidR="000E103A" w:rsidRPr="000E103A" w:rsidRDefault="000E103A" w:rsidP="000E103A">
      <w:pPr>
        <w:jc w:val="both"/>
        <w:rPr>
          <w:b/>
          <w:i/>
          <w:sz w:val="28"/>
          <w:szCs w:val="28"/>
        </w:rPr>
      </w:pPr>
    </w:p>
    <w:p w:rsidR="000E103A" w:rsidRPr="000E103A" w:rsidRDefault="000E103A" w:rsidP="000E103A">
      <w:pPr>
        <w:jc w:val="both"/>
        <w:rPr>
          <w:b/>
          <w:sz w:val="28"/>
          <w:szCs w:val="28"/>
        </w:rPr>
      </w:pPr>
      <w:r w:rsidRPr="000E103A">
        <w:rPr>
          <w:b/>
          <w:sz w:val="28"/>
          <w:szCs w:val="28"/>
        </w:rPr>
        <w:t>Задача №3</w:t>
      </w:r>
    </w:p>
    <w:p w:rsidR="000E103A" w:rsidRPr="000E103A" w:rsidRDefault="000E103A" w:rsidP="000E103A">
      <w:pPr>
        <w:jc w:val="both"/>
        <w:rPr>
          <w:sz w:val="28"/>
          <w:szCs w:val="28"/>
        </w:rPr>
      </w:pPr>
      <w:r w:rsidRPr="000E103A">
        <w:rPr>
          <w:sz w:val="28"/>
          <w:szCs w:val="28"/>
        </w:rPr>
        <w:t>Коммерческий банк «Тандем» находился в г. Мытищи и там прошел госрегистрацию. Через 1 год банк переехал в г. Москву и там продолжил свою деятельность.</w:t>
      </w:r>
    </w:p>
    <w:p w:rsidR="000E103A" w:rsidRPr="000E103A" w:rsidRDefault="000E103A" w:rsidP="000E103A">
      <w:pPr>
        <w:jc w:val="both"/>
        <w:rPr>
          <w:b/>
          <w:i/>
          <w:sz w:val="28"/>
          <w:szCs w:val="28"/>
        </w:rPr>
      </w:pPr>
      <w:r w:rsidRPr="000E103A">
        <w:rPr>
          <w:b/>
          <w:i/>
          <w:sz w:val="28"/>
          <w:szCs w:val="28"/>
        </w:rPr>
        <w:t>Какой город является местом нахождения коммерческого банка «</w:t>
      </w:r>
      <w:r w:rsidR="009C700C" w:rsidRPr="000E103A">
        <w:rPr>
          <w:b/>
          <w:i/>
          <w:sz w:val="28"/>
          <w:szCs w:val="28"/>
        </w:rPr>
        <w:t>Тандем»?</w:t>
      </w:r>
      <w:r w:rsidR="009C700C">
        <w:rPr>
          <w:b/>
          <w:i/>
          <w:sz w:val="28"/>
          <w:szCs w:val="28"/>
        </w:rPr>
        <w:t xml:space="preserve"> Для чего необходимо определение местонахождения юридического лица?</w:t>
      </w:r>
    </w:p>
    <w:p w:rsidR="000E103A" w:rsidRPr="000E103A" w:rsidRDefault="000E103A" w:rsidP="000E103A">
      <w:pPr>
        <w:jc w:val="both"/>
        <w:rPr>
          <w:b/>
          <w:i/>
          <w:sz w:val="28"/>
          <w:szCs w:val="28"/>
        </w:rPr>
      </w:pPr>
    </w:p>
    <w:p w:rsidR="000E103A" w:rsidRPr="000E103A" w:rsidRDefault="000E103A" w:rsidP="000E103A">
      <w:pPr>
        <w:shd w:val="clear" w:color="auto" w:fill="FFFFFF"/>
        <w:jc w:val="both"/>
        <w:rPr>
          <w:sz w:val="28"/>
          <w:szCs w:val="28"/>
        </w:rPr>
      </w:pPr>
      <w:r w:rsidRPr="000E103A">
        <w:rPr>
          <w:b/>
          <w:bCs/>
          <w:color w:val="000000"/>
          <w:sz w:val="28"/>
          <w:szCs w:val="28"/>
        </w:rPr>
        <w:t>Задача 4</w:t>
      </w:r>
    </w:p>
    <w:p w:rsidR="000E103A" w:rsidRPr="000E103A" w:rsidRDefault="000E103A" w:rsidP="000E103A">
      <w:pPr>
        <w:shd w:val="clear" w:color="auto" w:fill="FFFFFF"/>
        <w:jc w:val="both"/>
        <w:rPr>
          <w:color w:val="000000"/>
          <w:sz w:val="28"/>
          <w:szCs w:val="28"/>
        </w:rPr>
      </w:pPr>
      <w:r w:rsidRPr="000E103A">
        <w:rPr>
          <w:color w:val="000000"/>
          <w:sz w:val="28"/>
          <w:szCs w:val="28"/>
        </w:rPr>
        <w:t>Конструкторское бюро машиностроения на правах юридического лица подверглось реорганизации в форме присоединения к нему Опытного цеха с целью оперативного изготовления и испытания изде</w:t>
      </w:r>
      <w:r w:rsidRPr="000E103A">
        <w:rPr>
          <w:color w:val="000000"/>
          <w:sz w:val="28"/>
          <w:szCs w:val="28"/>
        </w:rPr>
        <w:softHyphen/>
        <w:t xml:space="preserve">лий, разработанных этим бюро. </w:t>
      </w:r>
    </w:p>
    <w:p w:rsidR="000E103A" w:rsidRPr="000E103A" w:rsidRDefault="000E103A" w:rsidP="000E103A">
      <w:pPr>
        <w:shd w:val="clear" w:color="auto" w:fill="FFFFFF"/>
        <w:jc w:val="both"/>
        <w:rPr>
          <w:b/>
          <w:i/>
          <w:iCs/>
          <w:color w:val="000000"/>
          <w:sz w:val="28"/>
          <w:szCs w:val="28"/>
        </w:rPr>
      </w:pPr>
      <w:r w:rsidRPr="000E103A">
        <w:rPr>
          <w:b/>
          <w:color w:val="000000"/>
          <w:sz w:val="28"/>
          <w:szCs w:val="28"/>
        </w:rPr>
        <w:t xml:space="preserve">С </w:t>
      </w:r>
      <w:r w:rsidRPr="000E103A">
        <w:rPr>
          <w:b/>
          <w:i/>
          <w:iCs/>
          <w:color w:val="000000"/>
          <w:sz w:val="28"/>
          <w:szCs w:val="28"/>
        </w:rPr>
        <w:t>какого момента конструкторское бюро машиностроения будет считаться реорганизованным?</w:t>
      </w:r>
    </w:p>
    <w:p w:rsidR="000E103A" w:rsidRPr="000E103A" w:rsidRDefault="000E103A" w:rsidP="000E103A">
      <w:pPr>
        <w:shd w:val="clear" w:color="auto" w:fill="FFFFFF"/>
        <w:jc w:val="both"/>
        <w:rPr>
          <w:i/>
          <w:iCs/>
          <w:color w:val="000000"/>
          <w:sz w:val="28"/>
          <w:szCs w:val="28"/>
        </w:rPr>
      </w:pPr>
    </w:p>
    <w:p w:rsidR="000E103A" w:rsidRPr="000E103A" w:rsidRDefault="000E103A" w:rsidP="000E103A">
      <w:pPr>
        <w:widowControl w:val="0"/>
        <w:jc w:val="both"/>
        <w:rPr>
          <w:rFonts w:eastAsia="Calibri"/>
          <w:b/>
          <w:bCs/>
          <w:sz w:val="28"/>
          <w:szCs w:val="28"/>
        </w:rPr>
      </w:pPr>
      <w:r w:rsidRPr="000E103A">
        <w:rPr>
          <w:rFonts w:eastAsia="Calibri"/>
          <w:b/>
          <w:bCs/>
          <w:sz w:val="28"/>
          <w:szCs w:val="28"/>
        </w:rPr>
        <w:t>Задача 5</w:t>
      </w:r>
    </w:p>
    <w:p w:rsidR="000E103A" w:rsidRPr="000E103A" w:rsidRDefault="000E103A" w:rsidP="000E103A">
      <w:pPr>
        <w:widowControl w:val="0"/>
        <w:jc w:val="both"/>
        <w:rPr>
          <w:rFonts w:eastAsia="Calibri"/>
          <w:sz w:val="28"/>
          <w:szCs w:val="28"/>
        </w:rPr>
      </w:pPr>
      <w:r w:rsidRPr="000E103A">
        <w:rPr>
          <w:rFonts w:eastAsia="Calibri"/>
          <w:sz w:val="28"/>
          <w:szCs w:val="28"/>
        </w:rPr>
        <w:t>Член производственного кооператива по ремонту мебели Мастерков вышел из кооператива и потребовал возврата паевого взноса: 500 тыс. руб., набор столярного инструмента, ксерокс.</w:t>
      </w:r>
    </w:p>
    <w:p w:rsidR="000E103A" w:rsidRDefault="000E103A" w:rsidP="000E103A">
      <w:pPr>
        <w:widowControl w:val="0"/>
        <w:jc w:val="both"/>
        <w:rPr>
          <w:rFonts w:eastAsia="Calibri"/>
          <w:b/>
          <w:i/>
          <w:sz w:val="28"/>
          <w:szCs w:val="28"/>
        </w:rPr>
      </w:pPr>
      <w:r w:rsidRPr="000E103A">
        <w:rPr>
          <w:rFonts w:eastAsia="Calibri"/>
          <w:b/>
          <w:i/>
          <w:sz w:val="28"/>
          <w:szCs w:val="28"/>
        </w:rPr>
        <w:t>Правомерно ли требование члена производственного кооператива?</w:t>
      </w:r>
    </w:p>
    <w:p w:rsidR="000F504A" w:rsidRDefault="000F504A" w:rsidP="000E103A">
      <w:pPr>
        <w:widowControl w:val="0"/>
        <w:jc w:val="both"/>
        <w:rPr>
          <w:rFonts w:eastAsia="Calibri"/>
          <w:b/>
          <w:i/>
          <w:sz w:val="28"/>
          <w:szCs w:val="28"/>
        </w:rPr>
      </w:pPr>
    </w:p>
    <w:p w:rsidR="000F504A" w:rsidRPr="000E103A" w:rsidRDefault="000F504A" w:rsidP="000E103A">
      <w:pPr>
        <w:widowControl w:val="0"/>
        <w:jc w:val="both"/>
        <w:rPr>
          <w:rFonts w:eastAsia="Calibri"/>
          <w:b/>
          <w:i/>
          <w:sz w:val="28"/>
          <w:szCs w:val="28"/>
        </w:rPr>
      </w:pPr>
    </w:p>
    <w:p w:rsidR="000E103A" w:rsidRPr="000E103A" w:rsidRDefault="000E103A" w:rsidP="000E103A">
      <w:pPr>
        <w:widowControl w:val="0"/>
        <w:jc w:val="both"/>
        <w:rPr>
          <w:rFonts w:eastAsia="Calibri"/>
          <w:b/>
          <w:i/>
          <w:sz w:val="28"/>
          <w:szCs w:val="28"/>
        </w:rPr>
      </w:pPr>
    </w:p>
    <w:p w:rsidR="000E103A" w:rsidRPr="000E103A" w:rsidRDefault="000E103A" w:rsidP="000E103A">
      <w:pPr>
        <w:autoSpaceDE w:val="0"/>
        <w:autoSpaceDN w:val="0"/>
        <w:adjustRightInd w:val="0"/>
        <w:spacing w:line="276" w:lineRule="auto"/>
        <w:rPr>
          <w:b/>
          <w:i/>
          <w:iCs/>
          <w:sz w:val="28"/>
          <w:szCs w:val="28"/>
        </w:rPr>
      </w:pPr>
      <w:r w:rsidRPr="000E103A">
        <w:rPr>
          <w:b/>
          <w:i/>
          <w:iCs/>
          <w:sz w:val="28"/>
          <w:szCs w:val="28"/>
        </w:rPr>
        <w:lastRenderedPageBreak/>
        <w:t>2.Заполнените таблицу “Организационно-правовые формы предприятий”.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4"/>
        <w:gridCol w:w="1516"/>
        <w:gridCol w:w="1543"/>
        <w:gridCol w:w="1332"/>
        <w:gridCol w:w="1372"/>
        <w:gridCol w:w="2077"/>
      </w:tblGrid>
      <w:tr w:rsidR="000E103A" w:rsidRPr="000E103A" w:rsidTr="009943A2">
        <w:tc>
          <w:tcPr>
            <w:tcW w:w="1022" w:type="pct"/>
            <w:vMerge w:val="restart"/>
            <w:tcBorders>
              <w:top w:val="single" w:sz="12" w:space="0" w:color="auto"/>
              <w:left w:val="single" w:sz="12" w:space="0" w:color="auto"/>
              <w:right w:val="single" w:sz="12" w:space="0" w:color="auto"/>
            </w:tcBorders>
          </w:tcPr>
          <w:p w:rsidR="000E103A" w:rsidRPr="000E103A" w:rsidRDefault="000E103A" w:rsidP="000E103A">
            <w:pPr>
              <w:autoSpaceDE w:val="0"/>
              <w:autoSpaceDN w:val="0"/>
              <w:adjustRightInd w:val="0"/>
              <w:spacing w:line="276" w:lineRule="auto"/>
              <w:jc w:val="center"/>
              <w:rPr>
                <w:b/>
                <w:iCs/>
              </w:rPr>
            </w:pPr>
            <w:r w:rsidRPr="000E103A">
              <w:rPr>
                <w:b/>
                <w:iCs/>
              </w:rPr>
              <w:t>Вопросы для сравнения</w:t>
            </w:r>
          </w:p>
        </w:tc>
        <w:tc>
          <w:tcPr>
            <w:tcW w:w="1552" w:type="pct"/>
            <w:gridSpan w:val="2"/>
            <w:tcBorders>
              <w:top w:val="single" w:sz="12" w:space="0" w:color="auto"/>
              <w:left w:val="single" w:sz="12" w:space="0" w:color="auto"/>
              <w:bottom w:val="single" w:sz="12" w:space="0" w:color="auto"/>
              <w:right w:val="single" w:sz="12" w:space="0" w:color="auto"/>
            </w:tcBorders>
          </w:tcPr>
          <w:p w:rsidR="000E103A" w:rsidRPr="000E103A" w:rsidRDefault="000E103A" w:rsidP="000E103A">
            <w:pPr>
              <w:autoSpaceDE w:val="0"/>
              <w:autoSpaceDN w:val="0"/>
              <w:adjustRightInd w:val="0"/>
              <w:spacing w:line="276" w:lineRule="auto"/>
              <w:jc w:val="center"/>
              <w:rPr>
                <w:b/>
                <w:iCs/>
              </w:rPr>
            </w:pPr>
            <w:r w:rsidRPr="000E103A">
              <w:rPr>
                <w:b/>
                <w:iCs/>
              </w:rPr>
              <w:t>Хозяйственное товарищество</w:t>
            </w:r>
          </w:p>
          <w:p w:rsidR="000E103A" w:rsidRPr="000E103A" w:rsidRDefault="000E103A" w:rsidP="000E103A">
            <w:pPr>
              <w:autoSpaceDE w:val="0"/>
              <w:autoSpaceDN w:val="0"/>
              <w:adjustRightInd w:val="0"/>
              <w:spacing w:line="276" w:lineRule="auto"/>
              <w:jc w:val="center"/>
              <w:rPr>
                <w:b/>
                <w:iCs/>
              </w:rPr>
            </w:pPr>
          </w:p>
        </w:tc>
        <w:tc>
          <w:tcPr>
            <w:tcW w:w="1372" w:type="pct"/>
            <w:gridSpan w:val="2"/>
            <w:tcBorders>
              <w:top w:val="single" w:sz="12" w:space="0" w:color="auto"/>
              <w:left w:val="single" w:sz="12" w:space="0" w:color="auto"/>
              <w:bottom w:val="single" w:sz="12" w:space="0" w:color="auto"/>
              <w:right w:val="single" w:sz="12" w:space="0" w:color="auto"/>
            </w:tcBorders>
          </w:tcPr>
          <w:p w:rsidR="000E103A" w:rsidRPr="000E103A" w:rsidRDefault="000E103A" w:rsidP="000E103A">
            <w:pPr>
              <w:autoSpaceDE w:val="0"/>
              <w:autoSpaceDN w:val="0"/>
              <w:adjustRightInd w:val="0"/>
              <w:spacing w:line="276" w:lineRule="auto"/>
              <w:jc w:val="center"/>
              <w:rPr>
                <w:b/>
                <w:iCs/>
              </w:rPr>
            </w:pPr>
            <w:r w:rsidRPr="000E103A">
              <w:rPr>
                <w:b/>
                <w:iCs/>
              </w:rPr>
              <w:t>Акционерные общества</w:t>
            </w:r>
          </w:p>
          <w:p w:rsidR="000E103A" w:rsidRPr="000E103A" w:rsidRDefault="000E103A" w:rsidP="000E103A">
            <w:pPr>
              <w:autoSpaceDE w:val="0"/>
              <w:autoSpaceDN w:val="0"/>
              <w:adjustRightInd w:val="0"/>
              <w:spacing w:line="276" w:lineRule="auto"/>
              <w:jc w:val="center"/>
              <w:rPr>
                <w:b/>
                <w:iCs/>
              </w:rPr>
            </w:pPr>
          </w:p>
        </w:tc>
        <w:tc>
          <w:tcPr>
            <w:tcW w:w="1054" w:type="pct"/>
            <w:tcBorders>
              <w:top w:val="single" w:sz="12" w:space="0" w:color="auto"/>
              <w:left w:val="single" w:sz="12" w:space="0" w:color="auto"/>
              <w:bottom w:val="single" w:sz="12" w:space="0" w:color="auto"/>
              <w:right w:val="single" w:sz="12" w:space="0" w:color="auto"/>
            </w:tcBorders>
          </w:tcPr>
          <w:p w:rsidR="000E103A" w:rsidRPr="000E103A" w:rsidRDefault="000E103A" w:rsidP="000E103A">
            <w:pPr>
              <w:autoSpaceDE w:val="0"/>
              <w:autoSpaceDN w:val="0"/>
              <w:adjustRightInd w:val="0"/>
              <w:spacing w:line="276" w:lineRule="auto"/>
              <w:jc w:val="center"/>
              <w:rPr>
                <w:b/>
                <w:iCs/>
              </w:rPr>
            </w:pPr>
            <w:r w:rsidRPr="000E103A">
              <w:rPr>
                <w:b/>
                <w:iCs/>
              </w:rPr>
              <w:t>Производственный кооператив</w:t>
            </w:r>
          </w:p>
          <w:p w:rsidR="000E103A" w:rsidRPr="000E103A" w:rsidRDefault="000E103A" w:rsidP="000E103A">
            <w:pPr>
              <w:autoSpaceDE w:val="0"/>
              <w:autoSpaceDN w:val="0"/>
              <w:adjustRightInd w:val="0"/>
              <w:spacing w:line="276" w:lineRule="auto"/>
              <w:jc w:val="center"/>
              <w:rPr>
                <w:b/>
                <w:i/>
                <w:iCs/>
              </w:rPr>
            </w:pPr>
          </w:p>
        </w:tc>
      </w:tr>
      <w:tr w:rsidR="000E103A" w:rsidRPr="000E103A" w:rsidTr="009943A2">
        <w:tc>
          <w:tcPr>
            <w:tcW w:w="1022" w:type="pct"/>
            <w:vMerge/>
            <w:tcBorders>
              <w:left w:val="single" w:sz="12" w:space="0" w:color="auto"/>
              <w:right w:val="single" w:sz="12" w:space="0" w:color="auto"/>
            </w:tcBorders>
          </w:tcPr>
          <w:p w:rsidR="000E103A" w:rsidRPr="000E103A" w:rsidRDefault="000E103A" w:rsidP="000E103A">
            <w:pPr>
              <w:autoSpaceDE w:val="0"/>
              <w:autoSpaceDN w:val="0"/>
              <w:adjustRightInd w:val="0"/>
              <w:spacing w:line="276" w:lineRule="auto"/>
              <w:jc w:val="center"/>
              <w:rPr>
                <w:b/>
                <w:iCs/>
              </w:rPr>
            </w:pPr>
          </w:p>
        </w:tc>
        <w:tc>
          <w:tcPr>
            <w:tcW w:w="769" w:type="pct"/>
            <w:tcBorders>
              <w:top w:val="single" w:sz="12" w:space="0" w:color="auto"/>
              <w:left w:val="single" w:sz="12" w:space="0" w:color="auto"/>
              <w:bottom w:val="single" w:sz="12" w:space="0" w:color="auto"/>
              <w:right w:val="single" w:sz="12" w:space="0" w:color="auto"/>
            </w:tcBorders>
          </w:tcPr>
          <w:p w:rsidR="000E103A" w:rsidRPr="000E103A" w:rsidRDefault="000E103A" w:rsidP="000E103A">
            <w:pPr>
              <w:autoSpaceDE w:val="0"/>
              <w:autoSpaceDN w:val="0"/>
              <w:adjustRightInd w:val="0"/>
              <w:spacing w:line="276" w:lineRule="auto"/>
              <w:rPr>
                <w:b/>
                <w:iCs/>
              </w:rPr>
            </w:pPr>
            <w:r w:rsidRPr="000E103A">
              <w:rPr>
                <w:b/>
                <w:iCs/>
              </w:rPr>
              <w:t>Полное</w:t>
            </w:r>
          </w:p>
        </w:tc>
        <w:tc>
          <w:tcPr>
            <w:tcW w:w="783" w:type="pct"/>
            <w:tcBorders>
              <w:top w:val="single" w:sz="12" w:space="0" w:color="auto"/>
              <w:left w:val="single" w:sz="12" w:space="0" w:color="auto"/>
              <w:right w:val="single" w:sz="12" w:space="0" w:color="auto"/>
            </w:tcBorders>
          </w:tcPr>
          <w:p w:rsidR="000E103A" w:rsidRPr="000E103A" w:rsidRDefault="000E103A" w:rsidP="000E103A">
            <w:pPr>
              <w:autoSpaceDE w:val="0"/>
              <w:autoSpaceDN w:val="0"/>
              <w:adjustRightInd w:val="0"/>
              <w:spacing w:line="276" w:lineRule="auto"/>
              <w:jc w:val="center"/>
              <w:rPr>
                <w:b/>
                <w:iCs/>
              </w:rPr>
            </w:pPr>
            <w:r w:rsidRPr="000E103A">
              <w:rPr>
                <w:b/>
                <w:iCs/>
              </w:rPr>
              <w:t>Коммандитное</w:t>
            </w:r>
          </w:p>
        </w:tc>
        <w:tc>
          <w:tcPr>
            <w:tcW w:w="676" w:type="pct"/>
            <w:tcBorders>
              <w:top w:val="single" w:sz="12" w:space="0" w:color="auto"/>
              <w:left w:val="single" w:sz="12" w:space="0" w:color="auto"/>
              <w:bottom w:val="single" w:sz="12" w:space="0" w:color="auto"/>
              <w:right w:val="single" w:sz="12" w:space="0" w:color="auto"/>
            </w:tcBorders>
          </w:tcPr>
          <w:p w:rsidR="000E103A" w:rsidRPr="000E103A" w:rsidRDefault="000E103A" w:rsidP="000E103A">
            <w:pPr>
              <w:tabs>
                <w:tab w:val="left" w:pos="937"/>
              </w:tabs>
              <w:autoSpaceDE w:val="0"/>
              <w:autoSpaceDN w:val="0"/>
              <w:adjustRightInd w:val="0"/>
              <w:spacing w:line="276" w:lineRule="auto"/>
              <w:jc w:val="center"/>
              <w:rPr>
                <w:b/>
                <w:iCs/>
              </w:rPr>
            </w:pPr>
            <w:r w:rsidRPr="000E103A">
              <w:rPr>
                <w:b/>
                <w:iCs/>
              </w:rPr>
              <w:t>ПАО</w:t>
            </w:r>
          </w:p>
        </w:tc>
        <w:tc>
          <w:tcPr>
            <w:tcW w:w="696" w:type="pct"/>
            <w:tcBorders>
              <w:top w:val="single" w:sz="12" w:space="0" w:color="auto"/>
              <w:left w:val="single" w:sz="12" w:space="0" w:color="auto"/>
              <w:bottom w:val="single" w:sz="12" w:space="0" w:color="auto"/>
              <w:right w:val="single" w:sz="12" w:space="0" w:color="auto"/>
            </w:tcBorders>
          </w:tcPr>
          <w:p w:rsidR="000E103A" w:rsidRPr="000E103A" w:rsidRDefault="000E103A" w:rsidP="000E103A">
            <w:pPr>
              <w:autoSpaceDE w:val="0"/>
              <w:autoSpaceDN w:val="0"/>
              <w:adjustRightInd w:val="0"/>
              <w:spacing w:line="276" w:lineRule="auto"/>
              <w:jc w:val="center"/>
              <w:rPr>
                <w:b/>
                <w:iCs/>
              </w:rPr>
            </w:pPr>
            <w:r w:rsidRPr="000E103A">
              <w:rPr>
                <w:b/>
                <w:iCs/>
              </w:rPr>
              <w:t>НАО</w:t>
            </w:r>
          </w:p>
        </w:tc>
        <w:tc>
          <w:tcPr>
            <w:tcW w:w="1054" w:type="pct"/>
            <w:tcBorders>
              <w:left w:val="single" w:sz="12" w:space="0" w:color="auto"/>
              <w:bottom w:val="single" w:sz="12" w:space="0" w:color="auto"/>
              <w:right w:val="single" w:sz="12" w:space="0" w:color="auto"/>
            </w:tcBorders>
          </w:tcPr>
          <w:p w:rsidR="000E103A" w:rsidRPr="000E103A" w:rsidRDefault="000E103A" w:rsidP="000E103A">
            <w:pPr>
              <w:autoSpaceDE w:val="0"/>
              <w:autoSpaceDN w:val="0"/>
              <w:adjustRightInd w:val="0"/>
              <w:spacing w:line="276" w:lineRule="auto"/>
              <w:rPr>
                <w:iCs/>
              </w:rPr>
            </w:pPr>
          </w:p>
        </w:tc>
      </w:tr>
      <w:tr w:rsidR="000E103A" w:rsidRPr="000E103A" w:rsidTr="009943A2">
        <w:trPr>
          <w:trHeight w:hRule="exact" w:val="903"/>
        </w:trPr>
        <w:tc>
          <w:tcPr>
            <w:tcW w:w="1022" w:type="pct"/>
            <w:tcBorders>
              <w:left w:val="single" w:sz="12" w:space="0" w:color="auto"/>
              <w:right w:val="single" w:sz="12" w:space="0" w:color="auto"/>
            </w:tcBorders>
          </w:tcPr>
          <w:p w:rsidR="000E103A" w:rsidRPr="000E103A" w:rsidRDefault="000E103A" w:rsidP="000E103A">
            <w:pPr>
              <w:autoSpaceDE w:val="0"/>
              <w:autoSpaceDN w:val="0"/>
              <w:adjustRightInd w:val="0"/>
              <w:spacing w:line="276" w:lineRule="auto"/>
              <w:jc w:val="center"/>
              <w:rPr>
                <w:b/>
                <w:iCs/>
              </w:rPr>
            </w:pPr>
            <w:r w:rsidRPr="000E103A">
              <w:rPr>
                <w:b/>
                <w:iCs/>
              </w:rPr>
              <w:t>Учредительные документы</w:t>
            </w:r>
          </w:p>
        </w:tc>
        <w:tc>
          <w:tcPr>
            <w:tcW w:w="769" w:type="pct"/>
            <w:tcBorders>
              <w:top w:val="single" w:sz="12" w:space="0" w:color="auto"/>
              <w:left w:val="single" w:sz="12" w:space="0" w:color="auto"/>
            </w:tcBorders>
          </w:tcPr>
          <w:p w:rsidR="000E103A" w:rsidRPr="000E103A" w:rsidRDefault="000E103A" w:rsidP="000E103A">
            <w:pPr>
              <w:autoSpaceDE w:val="0"/>
              <w:autoSpaceDN w:val="0"/>
              <w:adjustRightInd w:val="0"/>
              <w:spacing w:line="276" w:lineRule="auto"/>
              <w:jc w:val="center"/>
              <w:rPr>
                <w:iCs/>
              </w:rPr>
            </w:pPr>
          </w:p>
          <w:p w:rsidR="000E103A" w:rsidRPr="000E103A" w:rsidRDefault="000E103A" w:rsidP="000E103A">
            <w:pPr>
              <w:autoSpaceDE w:val="0"/>
              <w:autoSpaceDN w:val="0"/>
              <w:adjustRightInd w:val="0"/>
              <w:spacing w:line="276" w:lineRule="auto"/>
              <w:jc w:val="center"/>
              <w:rPr>
                <w:iCs/>
              </w:rPr>
            </w:pPr>
          </w:p>
          <w:p w:rsidR="000E103A" w:rsidRPr="000E103A" w:rsidRDefault="000E103A" w:rsidP="000E103A">
            <w:pPr>
              <w:autoSpaceDE w:val="0"/>
              <w:autoSpaceDN w:val="0"/>
              <w:adjustRightInd w:val="0"/>
              <w:spacing w:line="276" w:lineRule="auto"/>
              <w:jc w:val="center"/>
              <w:rPr>
                <w:iCs/>
              </w:rPr>
            </w:pPr>
          </w:p>
          <w:p w:rsidR="000E103A" w:rsidRPr="000E103A" w:rsidRDefault="000E103A" w:rsidP="000E103A">
            <w:pPr>
              <w:autoSpaceDE w:val="0"/>
              <w:autoSpaceDN w:val="0"/>
              <w:adjustRightInd w:val="0"/>
              <w:spacing w:line="276" w:lineRule="auto"/>
              <w:jc w:val="center"/>
              <w:rPr>
                <w:iCs/>
              </w:rPr>
            </w:pPr>
          </w:p>
          <w:p w:rsidR="000E103A" w:rsidRPr="000E103A" w:rsidRDefault="000E103A" w:rsidP="000E103A">
            <w:pPr>
              <w:autoSpaceDE w:val="0"/>
              <w:autoSpaceDN w:val="0"/>
              <w:adjustRightInd w:val="0"/>
              <w:spacing w:line="276" w:lineRule="auto"/>
              <w:jc w:val="center"/>
              <w:rPr>
                <w:iCs/>
              </w:rPr>
            </w:pPr>
          </w:p>
        </w:tc>
        <w:tc>
          <w:tcPr>
            <w:tcW w:w="783" w:type="pct"/>
            <w:tcBorders>
              <w:top w:val="single" w:sz="12" w:space="0" w:color="auto"/>
              <w:right w:val="single" w:sz="12" w:space="0" w:color="auto"/>
            </w:tcBorders>
          </w:tcPr>
          <w:p w:rsidR="000E103A" w:rsidRPr="000E103A" w:rsidRDefault="000E103A" w:rsidP="000E103A">
            <w:pPr>
              <w:autoSpaceDE w:val="0"/>
              <w:autoSpaceDN w:val="0"/>
              <w:adjustRightInd w:val="0"/>
              <w:spacing w:line="276" w:lineRule="auto"/>
              <w:jc w:val="center"/>
              <w:rPr>
                <w:iCs/>
              </w:rPr>
            </w:pPr>
          </w:p>
        </w:tc>
        <w:tc>
          <w:tcPr>
            <w:tcW w:w="676" w:type="pct"/>
            <w:tcBorders>
              <w:top w:val="single" w:sz="12" w:space="0" w:color="auto"/>
              <w:left w:val="single" w:sz="12" w:space="0" w:color="auto"/>
            </w:tcBorders>
          </w:tcPr>
          <w:p w:rsidR="000E103A" w:rsidRPr="000E103A" w:rsidRDefault="000E103A" w:rsidP="000E103A">
            <w:pPr>
              <w:autoSpaceDE w:val="0"/>
              <w:autoSpaceDN w:val="0"/>
              <w:adjustRightInd w:val="0"/>
              <w:spacing w:line="276" w:lineRule="auto"/>
              <w:jc w:val="center"/>
              <w:rPr>
                <w:b/>
                <w:iCs/>
              </w:rPr>
            </w:pPr>
          </w:p>
        </w:tc>
        <w:tc>
          <w:tcPr>
            <w:tcW w:w="696" w:type="pct"/>
            <w:tcBorders>
              <w:top w:val="single" w:sz="12" w:space="0" w:color="auto"/>
              <w:right w:val="single" w:sz="12" w:space="0" w:color="auto"/>
            </w:tcBorders>
          </w:tcPr>
          <w:p w:rsidR="000E103A" w:rsidRPr="000E103A" w:rsidRDefault="000E103A" w:rsidP="000E103A">
            <w:pPr>
              <w:autoSpaceDE w:val="0"/>
              <w:autoSpaceDN w:val="0"/>
              <w:adjustRightInd w:val="0"/>
              <w:spacing w:line="276" w:lineRule="auto"/>
              <w:jc w:val="center"/>
              <w:rPr>
                <w:b/>
                <w:iCs/>
              </w:rPr>
            </w:pPr>
          </w:p>
        </w:tc>
        <w:tc>
          <w:tcPr>
            <w:tcW w:w="1054" w:type="pct"/>
            <w:tcBorders>
              <w:top w:val="single" w:sz="12" w:space="0" w:color="auto"/>
              <w:left w:val="single" w:sz="12" w:space="0" w:color="auto"/>
              <w:right w:val="single" w:sz="12" w:space="0" w:color="auto"/>
            </w:tcBorders>
          </w:tcPr>
          <w:p w:rsidR="000E103A" w:rsidRPr="000E103A" w:rsidRDefault="000E103A" w:rsidP="000E103A">
            <w:pPr>
              <w:autoSpaceDE w:val="0"/>
              <w:autoSpaceDN w:val="0"/>
              <w:adjustRightInd w:val="0"/>
              <w:spacing w:line="276" w:lineRule="auto"/>
              <w:jc w:val="center"/>
              <w:rPr>
                <w:iCs/>
              </w:rPr>
            </w:pPr>
          </w:p>
          <w:p w:rsidR="000E103A" w:rsidRPr="000E103A" w:rsidRDefault="000E103A" w:rsidP="000E103A">
            <w:pPr>
              <w:autoSpaceDE w:val="0"/>
              <w:autoSpaceDN w:val="0"/>
              <w:adjustRightInd w:val="0"/>
              <w:spacing w:line="276" w:lineRule="auto"/>
              <w:jc w:val="center"/>
              <w:rPr>
                <w:iCs/>
              </w:rPr>
            </w:pPr>
          </w:p>
          <w:p w:rsidR="000E103A" w:rsidRPr="000E103A" w:rsidRDefault="000E103A" w:rsidP="000E103A">
            <w:pPr>
              <w:autoSpaceDE w:val="0"/>
              <w:autoSpaceDN w:val="0"/>
              <w:adjustRightInd w:val="0"/>
              <w:spacing w:line="276" w:lineRule="auto"/>
              <w:jc w:val="center"/>
              <w:rPr>
                <w:iCs/>
              </w:rPr>
            </w:pPr>
          </w:p>
          <w:p w:rsidR="000E103A" w:rsidRPr="000E103A" w:rsidRDefault="000E103A" w:rsidP="000E103A">
            <w:pPr>
              <w:autoSpaceDE w:val="0"/>
              <w:autoSpaceDN w:val="0"/>
              <w:adjustRightInd w:val="0"/>
              <w:spacing w:line="276" w:lineRule="auto"/>
              <w:jc w:val="center"/>
              <w:rPr>
                <w:iCs/>
              </w:rPr>
            </w:pPr>
          </w:p>
        </w:tc>
      </w:tr>
      <w:tr w:rsidR="000E103A" w:rsidRPr="000E103A" w:rsidTr="009943A2">
        <w:trPr>
          <w:trHeight w:hRule="exact" w:val="680"/>
        </w:trPr>
        <w:tc>
          <w:tcPr>
            <w:tcW w:w="1022" w:type="pct"/>
            <w:tcBorders>
              <w:left w:val="single" w:sz="12" w:space="0" w:color="auto"/>
              <w:right w:val="single" w:sz="12" w:space="0" w:color="auto"/>
            </w:tcBorders>
          </w:tcPr>
          <w:p w:rsidR="000E103A" w:rsidRPr="000E103A" w:rsidRDefault="000E103A" w:rsidP="000E103A">
            <w:pPr>
              <w:autoSpaceDE w:val="0"/>
              <w:autoSpaceDN w:val="0"/>
              <w:adjustRightInd w:val="0"/>
              <w:spacing w:line="276" w:lineRule="auto"/>
              <w:jc w:val="center"/>
              <w:rPr>
                <w:b/>
                <w:iCs/>
              </w:rPr>
            </w:pPr>
            <w:r w:rsidRPr="000E103A">
              <w:rPr>
                <w:b/>
                <w:iCs/>
              </w:rPr>
              <w:t>Уставной капитал</w:t>
            </w:r>
          </w:p>
        </w:tc>
        <w:tc>
          <w:tcPr>
            <w:tcW w:w="769" w:type="pct"/>
            <w:tcBorders>
              <w:left w:val="single" w:sz="12" w:space="0" w:color="auto"/>
            </w:tcBorders>
          </w:tcPr>
          <w:p w:rsidR="000E103A" w:rsidRPr="000E103A" w:rsidRDefault="000E103A" w:rsidP="000E103A">
            <w:pPr>
              <w:autoSpaceDE w:val="0"/>
              <w:autoSpaceDN w:val="0"/>
              <w:adjustRightInd w:val="0"/>
              <w:spacing w:line="276" w:lineRule="auto"/>
              <w:jc w:val="center"/>
              <w:rPr>
                <w:iCs/>
              </w:rPr>
            </w:pPr>
          </w:p>
          <w:p w:rsidR="000E103A" w:rsidRPr="000E103A" w:rsidRDefault="000E103A" w:rsidP="000E103A">
            <w:pPr>
              <w:autoSpaceDE w:val="0"/>
              <w:autoSpaceDN w:val="0"/>
              <w:adjustRightInd w:val="0"/>
              <w:spacing w:line="276" w:lineRule="auto"/>
              <w:jc w:val="center"/>
              <w:rPr>
                <w:iCs/>
              </w:rPr>
            </w:pPr>
          </w:p>
          <w:p w:rsidR="000E103A" w:rsidRPr="000E103A" w:rsidRDefault="000E103A" w:rsidP="000E103A">
            <w:pPr>
              <w:autoSpaceDE w:val="0"/>
              <w:autoSpaceDN w:val="0"/>
              <w:adjustRightInd w:val="0"/>
              <w:spacing w:line="276" w:lineRule="auto"/>
              <w:jc w:val="center"/>
              <w:rPr>
                <w:iCs/>
              </w:rPr>
            </w:pPr>
          </w:p>
          <w:p w:rsidR="000E103A" w:rsidRPr="000E103A" w:rsidRDefault="000E103A" w:rsidP="000E103A">
            <w:pPr>
              <w:autoSpaceDE w:val="0"/>
              <w:autoSpaceDN w:val="0"/>
              <w:adjustRightInd w:val="0"/>
              <w:spacing w:line="276" w:lineRule="auto"/>
              <w:jc w:val="center"/>
              <w:rPr>
                <w:iCs/>
              </w:rPr>
            </w:pPr>
          </w:p>
          <w:p w:rsidR="000E103A" w:rsidRPr="000E103A" w:rsidRDefault="000E103A" w:rsidP="000E103A">
            <w:pPr>
              <w:autoSpaceDE w:val="0"/>
              <w:autoSpaceDN w:val="0"/>
              <w:adjustRightInd w:val="0"/>
              <w:spacing w:line="276" w:lineRule="auto"/>
              <w:jc w:val="center"/>
              <w:rPr>
                <w:iCs/>
              </w:rPr>
            </w:pPr>
          </w:p>
        </w:tc>
        <w:tc>
          <w:tcPr>
            <w:tcW w:w="783" w:type="pct"/>
            <w:tcBorders>
              <w:right w:val="single" w:sz="12" w:space="0" w:color="auto"/>
            </w:tcBorders>
          </w:tcPr>
          <w:p w:rsidR="000E103A" w:rsidRPr="000E103A" w:rsidRDefault="000E103A" w:rsidP="000E103A">
            <w:pPr>
              <w:autoSpaceDE w:val="0"/>
              <w:autoSpaceDN w:val="0"/>
              <w:adjustRightInd w:val="0"/>
              <w:spacing w:line="276" w:lineRule="auto"/>
              <w:jc w:val="center"/>
              <w:rPr>
                <w:iCs/>
              </w:rPr>
            </w:pPr>
          </w:p>
          <w:p w:rsidR="000E103A" w:rsidRPr="000E103A" w:rsidRDefault="000E103A" w:rsidP="000E103A">
            <w:pPr>
              <w:autoSpaceDE w:val="0"/>
              <w:autoSpaceDN w:val="0"/>
              <w:adjustRightInd w:val="0"/>
              <w:spacing w:line="276" w:lineRule="auto"/>
              <w:jc w:val="center"/>
              <w:rPr>
                <w:iCs/>
              </w:rPr>
            </w:pPr>
          </w:p>
          <w:p w:rsidR="000E103A" w:rsidRPr="000E103A" w:rsidRDefault="000E103A" w:rsidP="000E103A">
            <w:pPr>
              <w:autoSpaceDE w:val="0"/>
              <w:autoSpaceDN w:val="0"/>
              <w:adjustRightInd w:val="0"/>
              <w:spacing w:line="276" w:lineRule="auto"/>
              <w:jc w:val="center"/>
              <w:rPr>
                <w:iCs/>
              </w:rPr>
            </w:pPr>
          </w:p>
          <w:p w:rsidR="000E103A" w:rsidRPr="000E103A" w:rsidRDefault="000E103A" w:rsidP="000E103A">
            <w:pPr>
              <w:autoSpaceDE w:val="0"/>
              <w:autoSpaceDN w:val="0"/>
              <w:adjustRightInd w:val="0"/>
              <w:spacing w:line="276" w:lineRule="auto"/>
              <w:jc w:val="center"/>
              <w:rPr>
                <w:iCs/>
              </w:rPr>
            </w:pPr>
          </w:p>
          <w:p w:rsidR="000E103A" w:rsidRPr="000E103A" w:rsidRDefault="000E103A" w:rsidP="000E103A">
            <w:pPr>
              <w:autoSpaceDE w:val="0"/>
              <w:autoSpaceDN w:val="0"/>
              <w:adjustRightInd w:val="0"/>
              <w:spacing w:line="276" w:lineRule="auto"/>
              <w:jc w:val="center"/>
              <w:rPr>
                <w:iCs/>
              </w:rPr>
            </w:pPr>
          </w:p>
        </w:tc>
        <w:tc>
          <w:tcPr>
            <w:tcW w:w="676" w:type="pct"/>
            <w:tcBorders>
              <w:left w:val="single" w:sz="12" w:space="0" w:color="auto"/>
            </w:tcBorders>
          </w:tcPr>
          <w:p w:rsidR="000E103A" w:rsidRPr="000E103A" w:rsidRDefault="000E103A" w:rsidP="000E103A">
            <w:pPr>
              <w:autoSpaceDE w:val="0"/>
              <w:autoSpaceDN w:val="0"/>
              <w:adjustRightInd w:val="0"/>
              <w:spacing w:line="276" w:lineRule="auto"/>
              <w:jc w:val="center"/>
              <w:rPr>
                <w:iCs/>
              </w:rPr>
            </w:pPr>
          </w:p>
          <w:p w:rsidR="000E103A" w:rsidRPr="000E103A" w:rsidRDefault="000E103A" w:rsidP="000E103A">
            <w:pPr>
              <w:autoSpaceDE w:val="0"/>
              <w:autoSpaceDN w:val="0"/>
              <w:adjustRightInd w:val="0"/>
              <w:spacing w:line="276" w:lineRule="auto"/>
              <w:jc w:val="center"/>
              <w:rPr>
                <w:iCs/>
              </w:rPr>
            </w:pPr>
          </w:p>
          <w:p w:rsidR="000E103A" w:rsidRPr="000E103A" w:rsidRDefault="000E103A" w:rsidP="000E103A">
            <w:pPr>
              <w:autoSpaceDE w:val="0"/>
              <w:autoSpaceDN w:val="0"/>
              <w:adjustRightInd w:val="0"/>
              <w:spacing w:line="276" w:lineRule="auto"/>
              <w:jc w:val="center"/>
              <w:rPr>
                <w:iCs/>
              </w:rPr>
            </w:pPr>
          </w:p>
          <w:p w:rsidR="000E103A" w:rsidRPr="000E103A" w:rsidRDefault="000E103A" w:rsidP="000E103A">
            <w:pPr>
              <w:autoSpaceDE w:val="0"/>
              <w:autoSpaceDN w:val="0"/>
              <w:adjustRightInd w:val="0"/>
              <w:spacing w:line="276" w:lineRule="auto"/>
              <w:jc w:val="center"/>
              <w:rPr>
                <w:iCs/>
              </w:rPr>
            </w:pPr>
          </w:p>
        </w:tc>
        <w:tc>
          <w:tcPr>
            <w:tcW w:w="696" w:type="pct"/>
            <w:tcBorders>
              <w:right w:val="single" w:sz="12" w:space="0" w:color="auto"/>
            </w:tcBorders>
          </w:tcPr>
          <w:p w:rsidR="000E103A" w:rsidRPr="000E103A" w:rsidRDefault="000E103A" w:rsidP="000E103A">
            <w:pPr>
              <w:spacing w:after="200" w:line="276" w:lineRule="auto"/>
              <w:rPr>
                <w:iCs/>
              </w:rPr>
            </w:pPr>
          </w:p>
          <w:p w:rsidR="000E103A" w:rsidRPr="000E103A" w:rsidRDefault="000E103A" w:rsidP="000E103A">
            <w:pPr>
              <w:spacing w:after="200" w:line="276" w:lineRule="auto"/>
              <w:rPr>
                <w:iCs/>
              </w:rPr>
            </w:pPr>
          </w:p>
          <w:p w:rsidR="000E103A" w:rsidRPr="000E103A" w:rsidRDefault="000E103A" w:rsidP="000E103A">
            <w:pPr>
              <w:spacing w:after="200" w:line="276" w:lineRule="auto"/>
              <w:rPr>
                <w:iCs/>
              </w:rPr>
            </w:pPr>
          </w:p>
          <w:p w:rsidR="000E103A" w:rsidRPr="000E103A" w:rsidRDefault="000E103A" w:rsidP="000E103A">
            <w:pPr>
              <w:autoSpaceDE w:val="0"/>
              <w:autoSpaceDN w:val="0"/>
              <w:adjustRightInd w:val="0"/>
              <w:spacing w:line="276" w:lineRule="auto"/>
              <w:jc w:val="center"/>
              <w:rPr>
                <w:iCs/>
              </w:rPr>
            </w:pPr>
          </w:p>
        </w:tc>
        <w:tc>
          <w:tcPr>
            <w:tcW w:w="1054" w:type="pct"/>
            <w:tcBorders>
              <w:left w:val="single" w:sz="12" w:space="0" w:color="auto"/>
              <w:right w:val="single" w:sz="12" w:space="0" w:color="auto"/>
            </w:tcBorders>
          </w:tcPr>
          <w:p w:rsidR="000E103A" w:rsidRPr="000E103A" w:rsidRDefault="000E103A" w:rsidP="000E103A">
            <w:pPr>
              <w:autoSpaceDE w:val="0"/>
              <w:autoSpaceDN w:val="0"/>
              <w:adjustRightInd w:val="0"/>
              <w:spacing w:line="276" w:lineRule="auto"/>
              <w:jc w:val="center"/>
              <w:rPr>
                <w:iCs/>
              </w:rPr>
            </w:pPr>
          </w:p>
        </w:tc>
      </w:tr>
      <w:tr w:rsidR="000E103A" w:rsidRPr="000E103A" w:rsidTr="009943A2">
        <w:trPr>
          <w:trHeight w:hRule="exact" w:val="510"/>
        </w:trPr>
        <w:tc>
          <w:tcPr>
            <w:tcW w:w="1022" w:type="pct"/>
            <w:tcBorders>
              <w:left w:val="single" w:sz="12" w:space="0" w:color="auto"/>
              <w:right w:val="single" w:sz="12" w:space="0" w:color="auto"/>
            </w:tcBorders>
          </w:tcPr>
          <w:p w:rsidR="000E103A" w:rsidRPr="000E103A" w:rsidRDefault="000E103A" w:rsidP="000E103A">
            <w:pPr>
              <w:autoSpaceDE w:val="0"/>
              <w:autoSpaceDN w:val="0"/>
              <w:adjustRightInd w:val="0"/>
              <w:spacing w:line="276" w:lineRule="auto"/>
              <w:jc w:val="center"/>
              <w:rPr>
                <w:b/>
                <w:iCs/>
              </w:rPr>
            </w:pPr>
            <w:r w:rsidRPr="000E103A">
              <w:rPr>
                <w:b/>
                <w:iCs/>
              </w:rPr>
              <w:t>Управление</w:t>
            </w:r>
          </w:p>
        </w:tc>
        <w:tc>
          <w:tcPr>
            <w:tcW w:w="769" w:type="pct"/>
            <w:tcBorders>
              <w:left w:val="single" w:sz="12" w:space="0" w:color="auto"/>
            </w:tcBorders>
          </w:tcPr>
          <w:p w:rsidR="000E103A" w:rsidRPr="000E103A" w:rsidRDefault="000E103A" w:rsidP="000E103A">
            <w:pPr>
              <w:autoSpaceDE w:val="0"/>
              <w:autoSpaceDN w:val="0"/>
              <w:adjustRightInd w:val="0"/>
              <w:spacing w:line="276" w:lineRule="auto"/>
              <w:jc w:val="center"/>
              <w:rPr>
                <w:iCs/>
              </w:rPr>
            </w:pPr>
          </w:p>
          <w:p w:rsidR="000E103A" w:rsidRPr="000E103A" w:rsidRDefault="000E103A" w:rsidP="000E103A">
            <w:pPr>
              <w:autoSpaceDE w:val="0"/>
              <w:autoSpaceDN w:val="0"/>
              <w:adjustRightInd w:val="0"/>
              <w:spacing w:line="276" w:lineRule="auto"/>
              <w:jc w:val="center"/>
              <w:rPr>
                <w:iCs/>
              </w:rPr>
            </w:pPr>
          </w:p>
          <w:p w:rsidR="000E103A" w:rsidRPr="000E103A" w:rsidRDefault="000E103A" w:rsidP="000E103A">
            <w:pPr>
              <w:autoSpaceDE w:val="0"/>
              <w:autoSpaceDN w:val="0"/>
              <w:adjustRightInd w:val="0"/>
              <w:spacing w:line="276" w:lineRule="auto"/>
              <w:jc w:val="center"/>
              <w:rPr>
                <w:iCs/>
              </w:rPr>
            </w:pPr>
          </w:p>
          <w:p w:rsidR="000E103A" w:rsidRPr="000E103A" w:rsidRDefault="000E103A" w:rsidP="000E103A">
            <w:pPr>
              <w:autoSpaceDE w:val="0"/>
              <w:autoSpaceDN w:val="0"/>
              <w:adjustRightInd w:val="0"/>
              <w:spacing w:line="276" w:lineRule="auto"/>
              <w:jc w:val="center"/>
              <w:rPr>
                <w:iCs/>
              </w:rPr>
            </w:pPr>
          </w:p>
          <w:p w:rsidR="000E103A" w:rsidRPr="000E103A" w:rsidRDefault="000E103A" w:rsidP="000E103A">
            <w:pPr>
              <w:autoSpaceDE w:val="0"/>
              <w:autoSpaceDN w:val="0"/>
              <w:adjustRightInd w:val="0"/>
              <w:spacing w:line="276" w:lineRule="auto"/>
              <w:jc w:val="center"/>
              <w:rPr>
                <w:iCs/>
              </w:rPr>
            </w:pPr>
          </w:p>
        </w:tc>
        <w:tc>
          <w:tcPr>
            <w:tcW w:w="783" w:type="pct"/>
            <w:tcBorders>
              <w:right w:val="single" w:sz="12" w:space="0" w:color="auto"/>
            </w:tcBorders>
          </w:tcPr>
          <w:p w:rsidR="000E103A" w:rsidRPr="000E103A" w:rsidRDefault="000E103A" w:rsidP="000E103A">
            <w:pPr>
              <w:autoSpaceDE w:val="0"/>
              <w:autoSpaceDN w:val="0"/>
              <w:adjustRightInd w:val="0"/>
              <w:spacing w:line="276" w:lineRule="auto"/>
              <w:jc w:val="center"/>
              <w:rPr>
                <w:iCs/>
              </w:rPr>
            </w:pPr>
          </w:p>
          <w:p w:rsidR="000E103A" w:rsidRPr="000E103A" w:rsidRDefault="000E103A" w:rsidP="000E103A">
            <w:pPr>
              <w:autoSpaceDE w:val="0"/>
              <w:autoSpaceDN w:val="0"/>
              <w:adjustRightInd w:val="0"/>
              <w:spacing w:line="276" w:lineRule="auto"/>
              <w:jc w:val="center"/>
              <w:rPr>
                <w:iCs/>
              </w:rPr>
            </w:pPr>
          </w:p>
          <w:p w:rsidR="000E103A" w:rsidRPr="000E103A" w:rsidRDefault="000E103A" w:rsidP="000E103A">
            <w:pPr>
              <w:autoSpaceDE w:val="0"/>
              <w:autoSpaceDN w:val="0"/>
              <w:adjustRightInd w:val="0"/>
              <w:spacing w:line="276" w:lineRule="auto"/>
              <w:jc w:val="center"/>
              <w:rPr>
                <w:iCs/>
              </w:rPr>
            </w:pPr>
          </w:p>
          <w:p w:rsidR="000E103A" w:rsidRPr="000E103A" w:rsidRDefault="000E103A" w:rsidP="000E103A">
            <w:pPr>
              <w:autoSpaceDE w:val="0"/>
              <w:autoSpaceDN w:val="0"/>
              <w:adjustRightInd w:val="0"/>
              <w:spacing w:line="276" w:lineRule="auto"/>
              <w:jc w:val="center"/>
              <w:rPr>
                <w:iCs/>
              </w:rPr>
            </w:pPr>
          </w:p>
        </w:tc>
        <w:tc>
          <w:tcPr>
            <w:tcW w:w="676" w:type="pct"/>
            <w:tcBorders>
              <w:left w:val="single" w:sz="12" w:space="0" w:color="auto"/>
            </w:tcBorders>
          </w:tcPr>
          <w:p w:rsidR="000E103A" w:rsidRPr="000E103A" w:rsidRDefault="000E103A" w:rsidP="000E103A">
            <w:pPr>
              <w:autoSpaceDE w:val="0"/>
              <w:autoSpaceDN w:val="0"/>
              <w:adjustRightInd w:val="0"/>
              <w:spacing w:line="276" w:lineRule="auto"/>
              <w:jc w:val="center"/>
              <w:rPr>
                <w:iCs/>
              </w:rPr>
            </w:pPr>
          </w:p>
        </w:tc>
        <w:tc>
          <w:tcPr>
            <w:tcW w:w="696" w:type="pct"/>
            <w:tcBorders>
              <w:right w:val="single" w:sz="12" w:space="0" w:color="auto"/>
            </w:tcBorders>
          </w:tcPr>
          <w:p w:rsidR="000E103A" w:rsidRPr="000E103A" w:rsidRDefault="000E103A" w:rsidP="000E103A">
            <w:pPr>
              <w:autoSpaceDE w:val="0"/>
              <w:autoSpaceDN w:val="0"/>
              <w:adjustRightInd w:val="0"/>
              <w:spacing w:line="276" w:lineRule="auto"/>
              <w:jc w:val="center"/>
              <w:rPr>
                <w:iCs/>
              </w:rPr>
            </w:pPr>
          </w:p>
        </w:tc>
        <w:tc>
          <w:tcPr>
            <w:tcW w:w="1054" w:type="pct"/>
            <w:tcBorders>
              <w:left w:val="single" w:sz="12" w:space="0" w:color="auto"/>
              <w:right w:val="single" w:sz="12" w:space="0" w:color="auto"/>
            </w:tcBorders>
          </w:tcPr>
          <w:p w:rsidR="000E103A" w:rsidRPr="000E103A" w:rsidRDefault="000E103A" w:rsidP="000E103A">
            <w:pPr>
              <w:autoSpaceDE w:val="0"/>
              <w:autoSpaceDN w:val="0"/>
              <w:adjustRightInd w:val="0"/>
              <w:spacing w:line="276" w:lineRule="auto"/>
              <w:jc w:val="center"/>
              <w:rPr>
                <w:iCs/>
              </w:rPr>
            </w:pPr>
          </w:p>
        </w:tc>
      </w:tr>
      <w:tr w:rsidR="000E103A" w:rsidRPr="000E103A" w:rsidTr="009943A2">
        <w:trPr>
          <w:trHeight w:hRule="exact" w:val="624"/>
        </w:trPr>
        <w:tc>
          <w:tcPr>
            <w:tcW w:w="1022" w:type="pct"/>
            <w:tcBorders>
              <w:left w:val="single" w:sz="12" w:space="0" w:color="auto"/>
              <w:right w:val="single" w:sz="12" w:space="0" w:color="auto"/>
            </w:tcBorders>
          </w:tcPr>
          <w:p w:rsidR="000E103A" w:rsidRPr="000E103A" w:rsidRDefault="000E103A" w:rsidP="000E103A">
            <w:pPr>
              <w:autoSpaceDE w:val="0"/>
              <w:autoSpaceDN w:val="0"/>
              <w:adjustRightInd w:val="0"/>
              <w:spacing w:line="276" w:lineRule="auto"/>
              <w:jc w:val="center"/>
              <w:outlineLvl w:val="5"/>
              <w:rPr>
                <w:b/>
              </w:rPr>
            </w:pPr>
            <w:r w:rsidRPr="000E103A">
              <w:rPr>
                <w:b/>
              </w:rPr>
              <w:t>Распределение прибыли</w:t>
            </w:r>
          </w:p>
          <w:p w:rsidR="000E103A" w:rsidRPr="000E103A" w:rsidRDefault="000E103A" w:rsidP="000E103A">
            <w:pPr>
              <w:autoSpaceDE w:val="0"/>
              <w:autoSpaceDN w:val="0"/>
              <w:adjustRightInd w:val="0"/>
              <w:spacing w:line="276" w:lineRule="auto"/>
              <w:jc w:val="center"/>
              <w:rPr>
                <w:b/>
                <w:iCs/>
                <w:color w:val="FF0000"/>
              </w:rPr>
            </w:pPr>
          </w:p>
        </w:tc>
        <w:tc>
          <w:tcPr>
            <w:tcW w:w="769" w:type="pct"/>
            <w:tcBorders>
              <w:left w:val="single" w:sz="12" w:space="0" w:color="auto"/>
            </w:tcBorders>
          </w:tcPr>
          <w:p w:rsidR="000E103A" w:rsidRPr="000E103A" w:rsidRDefault="000E103A" w:rsidP="000E103A">
            <w:pPr>
              <w:autoSpaceDE w:val="0"/>
              <w:autoSpaceDN w:val="0"/>
              <w:adjustRightInd w:val="0"/>
              <w:spacing w:line="276" w:lineRule="auto"/>
              <w:jc w:val="center"/>
            </w:pPr>
          </w:p>
          <w:p w:rsidR="000E103A" w:rsidRPr="000E103A" w:rsidRDefault="000E103A" w:rsidP="000E103A">
            <w:pPr>
              <w:autoSpaceDE w:val="0"/>
              <w:autoSpaceDN w:val="0"/>
              <w:adjustRightInd w:val="0"/>
              <w:spacing w:line="276" w:lineRule="auto"/>
              <w:jc w:val="center"/>
            </w:pPr>
          </w:p>
          <w:p w:rsidR="000E103A" w:rsidRPr="000E103A" w:rsidRDefault="000E103A" w:rsidP="000E103A">
            <w:pPr>
              <w:autoSpaceDE w:val="0"/>
              <w:autoSpaceDN w:val="0"/>
              <w:adjustRightInd w:val="0"/>
              <w:spacing w:line="276" w:lineRule="auto"/>
              <w:jc w:val="center"/>
            </w:pPr>
          </w:p>
          <w:p w:rsidR="000E103A" w:rsidRPr="000E103A" w:rsidRDefault="000E103A" w:rsidP="000E103A">
            <w:pPr>
              <w:autoSpaceDE w:val="0"/>
              <w:autoSpaceDN w:val="0"/>
              <w:adjustRightInd w:val="0"/>
              <w:spacing w:line="276" w:lineRule="auto"/>
              <w:jc w:val="center"/>
            </w:pPr>
          </w:p>
          <w:p w:rsidR="000E103A" w:rsidRPr="000E103A" w:rsidRDefault="000E103A" w:rsidP="000E103A">
            <w:pPr>
              <w:autoSpaceDE w:val="0"/>
              <w:autoSpaceDN w:val="0"/>
              <w:adjustRightInd w:val="0"/>
              <w:spacing w:line="276" w:lineRule="auto"/>
              <w:jc w:val="center"/>
            </w:pPr>
          </w:p>
          <w:p w:rsidR="000E103A" w:rsidRPr="000E103A" w:rsidRDefault="000E103A" w:rsidP="000E103A">
            <w:pPr>
              <w:autoSpaceDE w:val="0"/>
              <w:autoSpaceDN w:val="0"/>
              <w:adjustRightInd w:val="0"/>
              <w:spacing w:line="276" w:lineRule="auto"/>
              <w:jc w:val="center"/>
            </w:pPr>
          </w:p>
        </w:tc>
        <w:tc>
          <w:tcPr>
            <w:tcW w:w="783" w:type="pct"/>
            <w:tcBorders>
              <w:right w:val="single" w:sz="12" w:space="0" w:color="auto"/>
            </w:tcBorders>
          </w:tcPr>
          <w:p w:rsidR="000E103A" w:rsidRPr="000E103A" w:rsidRDefault="000E103A" w:rsidP="000E103A">
            <w:pPr>
              <w:autoSpaceDE w:val="0"/>
              <w:autoSpaceDN w:val="0"/>
              <w:adjustRightInd w:val="0"/>
              <w:spacing w:line="276" w:lineRule="auto"/>
              <w:jc w:val="center"/>
              <w:rPr>
                <w:iCs/>
              </w:rPr>
            </w:pPr>
          </w:p>
        </w:tc>
        <w:tc>
          <w:tcPr>
            <w:tcW w:w="676" w:type="pct"/>
            <w:tcBorders>
              <w:left w:val="single" w:sz="12" w:space="0" w:color="auto"/>
            </w:tcBorders>
          </w:tcPr>
          <w:p w:rsidR="000E103A" w:rsidRPr="000E103A" w:rsidRDefault="000E103A" w:rsidP="000E103A">
            <w:pPr>
              <w:autoSpaceDE w:val="0"/>
              <w:autoSpaceDN w:val="0"/>
              <w:adjustRightInd w:val="0"/>
              <w:spacing w:line="276" w:lineRule="auto"/>
              <w:jc w:val="center"/>
              <w:rPr>
                <w:iCs/>
              </w:rPr>
            </w:pPr>
          </w:p>
        </w:tc>
        <w:tc>
          <w:tcPr>
            <w:tcW w:w="696" w:type="pct"/>
            <w:tcBorders>
              <w:right w:val="single" w:sz="12" w:space="0" w:color="auto"/>
            </w:tcBorders>
          </w:tcPr>
          <w:p w:rsidR="000E103A" w:rsidRPr="000E103A" w:rsidRDefault="000E103A" w:rsidP="000E103A">
            <w:pPr>
              <w:autoSpaceDE w:val="0"/>
              <w:autoSpaceDN w:val="0"/>
              <w:adjustRightInd w:val="0"/>
              <w:spacing w:line="276" w:lineRule="auto"/>
              <w:jc w:val="center"/>
              <w:rPr>
                <w:iCs/>
              </w:rPr>
            </w:pPr>
          </w:p>
        </w:tc>
        <w:tc>
          <w:tcPr>
            <w:tcW w:w="1054" w:type="pct"/>
            <w:tcBorders>
              <w:left w:val="single" w:sz="12" w:space="0" w:color="auto"/>
              <w:right w:val="single" w:sz="12" w:space="0" w:color="auto"/>
            </w:tcBorders>
          </w:tcPr>
          <w:p w:rsidR="000E103A" w:rsidRPr="000E103A" w:rsidRDefault="000E103A" w:rsidP="000E103A">
            <w:pPr>
              <w:autoSpaceDE w:val="0"/>
              <w:autoSpaceDN w:val="0"/>
              <w:adjustRightInd w:val="0"/>
              <w:spacing w:line="276" w:lineRule="auto"/>
              <w:jc w:val="center"/>
              <w:rPr>
                <w:iCs/>
              </w:rPr>
            </w:pPr>
          </w:p>
        </w:tc>
      </w:tr>
      <w:tr w:rsidR="000E103A" w:rsidRPr="000E103A" w:rsidTr="009943A2">
        <w:trPr>
          <w:trHeight w:hRule="exact" w:val="680"/>
        </w:trPr>
        <w:tc>
          <w:tcPr>
            <w:tcW w:w="1022" w:type="pct"/>
            <w:tcBorders>
              <w:left w:val="single" w:sz="12" w:space="0" w:color="auto"/>
              <w:bottom w:val="single" w:sz="12" w:space="0" w:color="auto"/>
              <w:right w:val="single" w:sz="12" w:space="0" w:color="auto"/>
            </w:tcBorders>
          </w:tcPr>
          <w:p w:rsidR="000E103A" w:rsidRPr="000E103A" w:rsidRDefault="000E103A" w:rsidP="000E103A">
            <w:pPr>
              <w:autoSpaceDE w:val="0"/>
              <w:autoSpaceDN w:val="0"/>
              <w:adjustRightInd w:val="0"/>
              <w:spacing w:line="276" w:lineRule="auto"/>
              <w:jc w:val="center"/>
              <w:rPr>
                <w:b/>
                <w:iCs/>
              </w:rPr>
            </w:pPr>
            <w:r w:rsidRPr="000E103A">
              <w:rPr>
                <w:b/>
                <w:iCs/>
              </w:rPr>
              <w:t>Ответственность</w:t>
            </w:r>
          </w:p>
        </w:tc>
        <w:tc>
          <w:tcPr>
            <w:tcW w:w="769" w:type="pct"/>
            <w:tcBorders>
              <w:left w:val="single" w:sz="12" w:space="0" w:color="auto"/>
              <w:bottom w:val="single" w:sz="12" w:space="0" w:color="auto"/>
            </w:tcBorders>
          </w:tcPr>
          <w:p w:rsidR="000E103A" w:rsidRPr="000E103A" w:rsidRDefault="000E103A" w:rsidP="000E103A">
            <w:pPr>
              <w:autoSpaceDE w:val="0"/>
              <w:autoSpaceDN w:val="0"/>
              <w:adjustRightInd w:val="0"/>
              <w:spacing w:line="276" w:lineRule="auto"/>
              <w:jc w:val="center"/>
              <w:rPr>
                <w:iCs/>
              </w:rPr>
            </w:pPr>
          </w:p>
        </w:tc>
        <w:tc>
          <w:tcPr>
            <w:tcW w:w="783" w:type="pct"/>
            <w:tcBorders>
              <w:bottom w:val="single" w:sz="12" w:space="0" w:color="auto"/>
              <w:right w:val="single" w:sz="12" w:space="0" w:color="auto"/>
            </w:tcBorders>
          </w:tcPr>
          <w:p w:rsidR="000E103A" w:rsidRPr="000E103A" w:rsidRDefault="000E103A" w:rsidP="000E103A">
            <w:pPr>
              <w:autoSpaceDE w:val="0"/>
              <w:autoSpaceDN w:val="0"/>
              <w:adjustRightInd w:val="0"/>
              <w:spacing w:line="276" w:lineRule="auto"/>
              <w:jc w:val="center"/>
              <w:rPr>
                <w:iCs/>
              </w:rPr>
            </w:pPr>
          </w:p>
          <w:p w:rsidR="000E103A" w:rsidRPr="000E103A" w:rsidRDefault="000E103A" w:rsidP="000E103A">
            <w:pPr>
              <w:autoSpaceDE w:val="0"/>
              <w:autoSpaceDN w:val="0"/>
              <w:adjustRightInd w:val="0"/>
              <w:spacing w:line="276" w:lineRule="auto"/>
              <w:jc w:val="center"/>
              <w:rPr>
                <w:iCs/>
              </w:rPr>
            </w:pPr>
          </w:p>
          <w:p w:rsidR="000E103A" w:rsidRPr="000E103A" w:rsidRDefault="000E103A" w:rsidP="000E103A">
            <w:pPr>
              <w:autoSpaceDE w:val="0"/>
              <w:autoSpaceDN w:val="0"/>
              <w:adjustRightInd w:val="0"/>
              <w:spacing w:line="276" w:lineRule="auto"/>
              <w:jc w:val="center"/>
              <w:rPr>
                <w:iCs/>
              </w:rPr>
            </w:pPr>
          </w:p>
          <w:p w:rsidR="000E103A" w:rsidRPr="000E103A" w:rsidRDefault="000E103A" w:rsidP="000E103A">
            <w:pPr>
              <w:autoSpaceDE w:val="0"/>
              <w:autoSpaceDN w:val="0"/>
              <w:adjustRightInd w:val="0"/>
              <w:spacing w:line="276" w:lineRule="auto"/>
              <w:jc w:val="center"/>
              <w:rPr>
                <w:iCs/>
              </w:rPr>
            </w:pPr>
          </w:p>
          <w:p w:rsidR="000E103A" w:rsidRPr="000E103A" w:rsidRDefault="000E103A" w:rsidP="000E103A">
            <w:pPr>
              <w:autoSpaceDE w:val="0"/>
              <w:autoSpaceDN w:val="0"/>
              <w:adjustRightInd w:val="0"/>
              <w:spacing w:line="276" w:lineRule="auto"/>
              <w:jc w:val="center"/>
              <w:rPr>
                <w:iCs/>
              </w:rPr>
            </w:pPr>
          </w:p>
          <w:p w:rsidR="000E103A" w:rsidRPr="000E103A" w:rsidRDefault="000E103A" w:rsidP="000E103A">
            <w:pPr>
              <w:autoSpaceDE w:val="0"/>
              <w:autoSpaceDN w:val="0"/>
              <w:adjustRightInd w:val="0"/>
              <w:spacing w:line="276" w:lineRule="auto"/>
              <w:jc w:val="center"/>
              <w:rPr>
                <w:iCs/>
              </w:rPr>
            </w:pPr>
          </w:p>
          <w:p w:rsidR="000E103A" w:rsidRPr="000E103A" w:rsidRDefault="000E103A" w:rsidP="000E103A">
            <w:pPr>
              <w:autoSpaceDE w:val="0"/>
              <w:autoSpaceDN w:val="0"/>
              <w:adjustRightInd w:val="0"/>
              <w:spacing w:line="276" w:lineRule="auto"/>
              <w:jc w:val="center"/>
              <w:rPr>
                <w:iCs/>
              </w:rPr>
            </w:pPr>
          </w:p>
        </w:tc>
        <w:tc>
          <w:tcPr>
            <w:tcW w:w="676" w:type="pct"/>
            <w:tcBorders>
              <w:left w:val="single" w:sz="12" w:space="0" w:color="auto"/>
              <w:bottom w:val="single" w:sz="12" w:space="0" w:color="auto"/>
            </w:tcBorders>
          </w:tcPr>
          <w:p w:rsidR="000E103A" w:rsidRPr="000E103A" w:rsidRDefault="000E103A" w:rsidP="000E103A">
            <w:pPr>
              <w:autoSpaceDE w:val="0"/>
              <w:autoSpaceDN w:val="0"/>
              <w:adjustRightInd w:val="0"/>
              <w:spacing w:line="276" w:lineRule="auto"/>
              <w:jc w:val="center"/>
              <w:rPr>
                <w:iCs/>
              </w:rPr>
            </w:pPr>
          </w:p>
        </w:tc>
        <w:tc>
          <w:tcPr>
            <w:tcW w:w="696" w:type="pct"/>
            <w:tcBorders>
              <w:bottom w:val="single" w:sz="12" w:space="0" w:color="auto"/>
              <w:right w:val="single" w:sz="12" w:space="0" w:color="auto"/>
            </w:tcBorders>
          </w:tcPr>
          <w:p w:rsidR="000E103A" w:rsidRPr="000E103A" w:rsidRDefault="000E103A" w:rsidP="000E103A">
            <w:pPr>
              <w:autoSpaceDE w:val="0"/>
              <w:autoSpaceDN w:val="0"/>
              <w:adjustRightInd w:val="0"/>
              <w:spacing w:line="276" w:lineRule="auto"/>
              <w:jc w:val="center"/>
              <w:rPr>
                <w:iCs/>
              </w:rPr>
            </w:pPr>
          </w:p>
        </w:tc>
        <w:tc>
          <w:tcPr>
            <w:tcW w:w="1054" w:type="pct"/>
            <w:tcBorders>
              <w:left w:val="single" w:sz="12" w:space="0" w:color="auto"/>
              <w:bottom w:val="single" w:sz="12" w:space="0" w:color="auto"/>
              <w:right w:val="single" w:sz="12" w:space="0" w:color="auto"/>
            </w:tcBorders>
          </w:tcPr>
          <w:p w:rsidR="000E103A" w:rsidRPr="000E103A" w:rsidRDefault="000E103A" w:rsidP="000E103A">
            <w:pPr>
              <w:autoSpaceDE w:val="0"/>
              <w:autoSpaceDN w:val="0"/>
              <w:adjustRightInd w:val="0"/>
              <w:spacing w:line="276" w:lineRule="auto"/>
              <w:jc w:val="center"/>
              <w:rPr>
                <w:iCs/>
              </w:rPr>
            </w:pPr>
          </w:p>
        </w:tc>
      </w:tr>
    </w:tbl>
    <w:p w:rsidR="000E103A" w:rsidRPr="000E103A" w:rsidRDefault="000E103A" w:rsidP="000E103A">
      <w:pPr>
        <w:tabs>
          <w:tab w:val="left" w:pos="284"/>
        </w:tabs>
        <w:jc w:val="both"/>
        <w:rPr>
          <w:b/>
          <w:bCs/>
          <w:sz w:val="28"/>
          <w:szCs w:val="28"/>
        </w:rPr>
      </w:pPr>
    </w:p>
    <w:p w:rsidR="000E103A" w:rsidRPr="000E103A" w:rsidRDefault="000E103A" w:rsidP="000E103A">
      <w:pPr>
        <w:tabs>
          <w:tab w:val="left" w:pos="284"/>
        </w:tabs>
        <w:jc w:val="both"/>
        <w:rPr>
          <w:b/>
          <w:bCs/>
          <w:sz w:val="28"/>
          <w:szCs w:val="28"/>
        </w:rPr>
      </w:pPr>
      <w:r w:rsidRPr="000E103A">
        <w:rPr>
          <w:b/>
          <w:bCs/>
          <w:sz w:val="28"/>
          <w:szCs w:val="28"/>
        </w:rPr>
        <w:t>Контрольные вопросы</w:t>
      </w:r>
    </w:p>
    <w:p w:rsidR="000E103A" w:rsidRPr="000E103A" w:rsidRDefault="000E103A" w:rsidP="000E103A">
      <w:pPr>
        <w:tabs>
          <w:tab w:val="left" w:pos="284"/>
        </w:tabs>
        <w:jc w:val="both"/>
        <w:rPr>
          <w:b/>
          <w:bCs/>
          <w:sz w:val="28"/>
          <w:szCs w:val="28"/>
        </w:rPr>
      </w:pPr>
      <w:r w:rsidRPr="000E103A">
        <w:rPr>
          <w:sz w:val="28"/>
          <w:szCs w:val="28"/>
        </w:rPr>
        <w:t xml:space="preserve">1. Понятие и признаки юридического лица. </w:t>
      </w:r>
    </w:p>
    <w:p w:rsidR="000E103A" w:rsidRPr="000E103A" w:rsidRDefault="000E103A" w:rsidP="000E103A">
      <w:pPr>
        <w:tabs>
          <w:tab w:val="left" w:pos="284"/>
        </w:tabs>
        <w:jc w:val="both"/>
        <w:rPr>
          <w:sz w:val="28"/>
          <w:szCs w:val="28"/>
        </w:rPr>
      </w:pPr>
      <w:r w:rsidRPr="000E103A">
        <w:rPr>
          <w:sz w:val="28"/>
          <w:szCs w:val="28"/>
        </w:rPr>
        <w:t xml:space="preserve">2. Виды юридических лиц. </w:t>
      </w:r>
    </w:p>
    <w:p w:rsidR="000E103A" w:rsidRPr="000E103A" w:rsidRDefault="000E103A" w:rsidP="000E103A">
      <w:pPr>
        <w:tabs>
          <w:tab w:val="left" w:pos="284"/>
        </w:tabs>
        <w:jc w:val="both"/>
        <w:rPr>
          <w:sz w:val="28"/>
          <w:szCs w:val="28"/>
        </w:rPr>
      </w:pPr>
      <w:r w:rsidRPr="000E103A">
        <w:rPr>
          <w:sz w:val="28"/>
          <w:szCs w:val="28"/>
        </w:rPr>
        <w:t>3. Учредительные документы, органы управления;</w:t>
      </w:r>
    </w:p>
    <w:p w:rsidR="000E103A" w:rsidRPr="000E103A" w:rsidRDefault="000E103A" w:rsidP="000E103A">
      <w:pPr>
        <w:tabs>
          <w:tab w:val="left" w:pos="284"/>
        </w:tabs>
        <w:jc w:val="both"/>
        <w:rPr>
          <w:sz w:val="28"/>
          <w:szCs w:val="28"/>
        </w:rPr>
      </w:pPr>
      <w:r w:rsidRPr="000E103A">
        <w:rPr>
          <w:sz w:val="28"/>
          <w:szCs w:val="28"/>
        </w:rPr>
        <w:t>4. Способы создания и реорганизации юридических лиц;</w:t>
      </w:r>
    </w:p>
    <w:p w:rsidR="000E103A" w:rsidRPr="000E103A" w:rsidRDefault="000E103A" w:rsidP="000E103A">
      <w:pPr>
        <w:tabs>
          <w:tab w:val="left" w:pos="284"/>
        </w:tabs>
        <w:jc w:val="both"/>
        <w:rPr>
          <w:sz w:val="28"/>
          <w:szCs w:val="28"/>
        </w:rPr>
      </w:pPr>
      <w:r w:rsidRPr="000E103A">
        <w:rPr>
          <w:sz w:val="28"/>
          <w:szCs w:val="28"/>
        </w:rPr>
        <w:t>5. Порядок регистрации и ликвидации юридических лиц;</w:t>
      </w:r>
    </w:p>
    <w:p w:rsidR="000E103A" w:rsidRPr="000E103A" w:rsidRDefault="000E103A" w:rsidP="000E103A">
      <w:pPr>
        <w:tabs>
          <w:tab w:val="left" w:pos="284"/>
        </w:tabs>
        <w:jc w:val="both"/>
        <w:rPr>
          <w:b/>
          <w:bCs/>
          <w:sz w:val="28"/>
          <w:szCs w:val="28"/>
        </w:rPr>
      </w:pPr>
      <w:r w:rsidRPr="000E103A">
        <w:rPr>
          <w:b/>
          <w:bCs/>
          <w:sz w:val="28"/>
          <w:szCs w:val="28"/>
        </w:rPr>
        <w:t>Литература:</w:t>
      </w:r>
    </w:p>
    <w:p w:rsidR="000E103A" w:rsidRPr="000E103A" w:rsidRDefault="000E103A" w:rsidP="000E103A">
      <w:pPr>
        <w:tabs>
          <w:tab w:val="left" w:pos="284"/>
        </w:tabs>
        <w:jc w:val="both"/>
        <w:rPr>
          <w:sz w:val="28"/>
          <w:szCs w:val="28"/>
        </w:rPr>
      </w:pPr>
      <w:r w:rsidRPr="000E103A">
        <w:rPr>
          <w:sz w:val="28"/>
          <w:szCs w:val="28"/>
        </w:rPr>
        <w:t xml:space="preserve">1.Гражданский кодекс РФ часть 1 ст.  48- 123ГК РФ. </w:t>
      </w:r>
    </w:p>
    <w:p w:rsidR="000E103A" w:rsidRPr="000E103A" w:rsidRDefault="000E103A" w:rsidP="000E103A">
      <w:pPr>
        <w:tabs>
          <w:tab w:val="left" w:pos="284"/>
        </w:tabs>
        <w:jc w:val="both"/>
        <w:rPr>
          <w:b/>
          <w:i/>
          <w:sz w:val="28"/>
          <w:szCs w:val="28"/>
        </w:rPr>
      </w:pPr>
      <w:r w:rsidRPr="000E103A">
        <w:rPr>
          <w:b/>
          <w:i/>
          <w:sz w:val="28"/>
          <w:szCs w:val="28"/>
        </w:rPr>
        <w:t>Оформите и сдайте отчет</w:t>
      </w:r>
    </w:p>
    <w:p w:rsidR="00DF256F" w:rsidRDefault="00DF256F" w:rsidP="000E103A">
      <w:pPr>
        <w:tabs>
          <w:tab w:val="left" w:pos="284"/>
        </w:tabs>
        <w:spacing w:line="276" w:lineRule="auto"/>
        <w:jc w:val="both"/>
        <w:rPr>
          <w:b/>
          <w:i/>
        </w:rPr>
      </w:pPr>
    </w:p>
    <w:p w:rsidR="000E103A" w:rsidRDefault="000E103A" w:rsidP="000E103A">
      <w:pPr>
        <w:pStyle w:val="1"/>
        <w:jc w:val="center"/>
        <w:rPr>
          <w:rFonts w:ascii="Times New Roman" w:hAnsi="Times New Roman"/>
          <w:sz w:val="24"/>
          <w:szCs w:val="24"/>
        </w:rPr>
      </w:pPr>
      <w:r w:rsidRPr="00D20D0A">
        <w:rPr>
          <w:rFonts w:ascii="Times New Roman" w:hAnsi="Times New Roman"/>
          <w:sz w:val="24"/>
          <w:szCs w:val="24"/>
        </w:rPr>
        <w:t>ПРАКТИЧЕСКАЯ РАБОТА №</w:t>
      </w:r>
      <w:r>
        <w:rPr>
          <w:rFonts w:ascii="Times New Roman" w:hAnsi="Times New Roman"/>
          <w:sz w:val="24"/>
          <w:szCs w:val="24"/>
        </w:rPr>
        <w:t>3</w:t>
      </w:r>
    </w:p>
    <w:p w:rsidR="000E103A" w:rsidRPr="000E103A" w:rsidRDefault="000E103A" w:rsidP="000E103A">
      <w:pPr>
        <w:tabs>
          <w:tab w:val="left" w:pos="284"/>
        </w:tabs>
        <w:ind w:firstLine="567"/>
        <w:jc w:val="both"/>
        <w:rPr>
          <w:sz w:val="28"/>
          <w:szCs w:val="28"/>
        </w:rPr>
      </w:pPr>
      <w:r w:rsidRPr="000E103A">
        <w:rPr>
          <w:b/>
          <w:sz w:val="28"/>
          <w:szCs w:val="28"/>
        </w:rPr>
        <w:t>НАЗВАНИЕ ПРАКТИЧЕСКОЙ РАБОТЫ</w:t>
      </w:r>
      <w:r w:rsidRPr="000E103A">
        <w:rPr>
          <w:sz w:val="28"/>
          <w:szCs w:val="28"/>
        </w:rPr>
        <w:t>: СОСТАВЛЕНИЕ ИСКОВОГО ЗАЯВЛЕНИЯ В АРБИТРАЖНЫЙ СУД. СОСТАВЛЕНИЕ ПРЕТЕНЗИИ. РЕШЕНИЕ СИТУАЦИОННЫХ ЗАДАЧ.</w:t>
      </w:r>
    </w:p>
    <w:p w:rsidR="000E103A" w:rsidRPr="000E103A" w:rsidRDefault="000E103A" w:rsidP="000E103A">
      <w:pPr>
        <w:tabs>
          <w:tab w:val="left" w:pos="284"/>
        </w:tabs>
        <w:ind w:firstLine="567"/>
        <w:jc w:val="both"/>
        <w:rPr>
          <w:sz w:val="28"/>
          <w:szCs w:val="28"/>
        </w:rPr>
      </w:pPr>
    </w:p>
    <w:p w:rsidR="000E103A" w:rsidRPr="000E103A" w:rsidRDefault="000E103A" w:rsidP="000E103A">
      <w:pPr>
        <w:ind w:right="-143" w:firstLine="567"/>
        <w:jc w:val="both"/>
        <w:rPr>
          <w:bCs/>
          <w:sz w:val="28"/>
          <w:szCs w:val="28"/>
        </w:rPr>
      </w:pPr>
      <w:r w:rsidRPr="000E103A">
        <w:rPr>
          <w:b/>
          <w:bCs/>
          <w:sz w:val="28"/>
          <w:szCs w:val="28"/>
        </w:rPr>
        <w:t>Цель работы:</w:t>
      </w:r>
      <w:r w:rsidRPr="000E103A">
        <w:rPr>
          <w:bCs/>
          <w:sz w:val="28"/>
          <w:szCs w:val="28"/>
        </w:rPr>
        <w:t xml:space="preserve"> научиться использовать необходимые нормативно-правовые акты при составлении искового заявления в арбитражный суд, составлении претензии, для защиты своих прав </w:t>
      </w:r>
    </w:p>
    <w:p w:rsidR="000E103A" w:rsidRPr="000E103A" w:rsidRDefault="000E103A" w:rsidP="000E103A">
      <w:pPr>
        <w:ind w:right="-143" w:firstLine="567"/>
        <w:jc w:val="both"/>
        <w:rPr>
          <w:bCs/>
          <w:sz w:val="28"/>
          <w:szCs w:val="28"/>
        </w:rPr>
      </w:pPr>
    </w:p>
    <w:p w:rsidR="000E103A" w:rsidRPr="000E103A" w:rsidRDefault="000E103A" w:rsidP="000E103A">
      <w:pPr>
        <w:ind w:right="707" w:firstLine="567"/>
        <w:jc w:val="both"/>
        <w:rPr>
          <w:b/>
          <w:bCs/>
          <w:sz w:val="28"/>
          <w:szCs w:val="28"/>
        </w:rPr>
      </w:pPr>
      <w:r w:rsidRPr="000E103A">
        <w:rPr>
          <w:b/>
          <w:bCs/>
          <w:sz w:val="28"/>
          <w:szCs w:val="28"/>
        </w:rPr>
        <w:t xml:space="preserve">знания </w:t>
      </w:r>
      <w:r w:rsidRPr="000E103A">
        <w:rPr>
          <w:bCs/>
          <w:sz w:val="28"/>
          <w:szCs w:val="28"/>
        </w:rPr>
        <w:t>(актуализация)</w:t>
      </w:r>
      <w:r w:rsidRPr="000E103A">
        <w:rPr>
          <w:b/>
          <w:bCs/>
          <w:sz w:val="28"/>
          <w:szCs w:val="28"/>
        </w:rPr>
        <w:t>:</w:t>
      </w:r>
    </w:p>
    <w:p w:rsidR="000E103A" w:rsidRPr="000E103A" w:rsidRDefault="000E103A" w:rsidP="000E103A">
      <w:pPr>
        <w:numPr>
          <w:ilvl w:val="0"/>
          <w:numId w:val="2"/>
        </w:numPr>
        <w:tabs>
          <w:tab w:val="left" w:pos="284"/>
        </w:tabs>
        <w:spacing w:after="120"/>
        <w:ind w:left="0" w:right="707" w:firstLine="567"/>
        <w:jc w:val="both"/>
        <w:rPr>
          <w:b/>
          <w:i/>
          <w:sz w:val="28"/>
          <w:szCs w:val="28"/>
        </w:rPr>
      </w:pPr>
      <w:r w:rsidRPr="000E103A">
        <w:rPr>
          <w:bCs/>
          <w:color w:val="000000"/>
          <w:sz w:val="28"/>
          <w:szCs w:val="28"/>
        </w:rPr>
        <w:t>нормы защиты нарушенных прав и судебный порядок разрешения споров</w:t>
      </w:r>
    </w:p>
    <w:p w:rsidR="000E103A" w:rsidRPr="000E103A" w:rsidRDefault="000E103A" w:rsidP="000E103A">
      <w:pPr>
        <w:ind w:right="707" w:firstLine="567"/>
        <w:jc w:val="both"/>
        <w:rPr>
          <w:b/>
          <w:bCs/>
          <w:sz w:val="28"/>
          <w:szCs w:val="28"/>
        </w:rPr>
      </w:pPr>
      <w:r w:rsidRPr="000E103A">
        <w:rPr>
          <w:b/>
          <w:bCs/>
          <w:sz w:val="28"/>
          <w:szCs w:val="28"/>
        </w:rPr>
        <w:t>умения:</w:t>
      </w:r>
    </w:p>
    <w:p w:rsidR="000E103A" w:rsidRPr="000E103A" w:rsidRDefault="000E103A" w:rsidP="000E103A">
      <w:pPr>
        <w:numPr>
          <w:ilvl w:val="0"/>
          <w:numId w:val="1"/>
        </w:numPr>
        <w:tabs>
          <w:tab w:val="left" w:pos="284"/>
        </w:tabs>
        <w:suppressAutoHyphens/>
        <w:snapToGrid w:val="0"/>
        <w:ind w:left="0" w:firstLine="567"/>
        <w:contextualSpacing/>
        <w:jc w:val="both"/>
        <w:rPr>
          <w:bCs/>
          <w:color w:val="000000"/>
          <w:sz w:val="28"/>
          <w:szCs w:val="28"/>
        </w:rPr>
      </w:pPr>
      <w:r w:rsidRPr="000E103A">
        <w:rPr>
          <w:bCs/>
          <w:color w:val="000000"/>
          <w:sz w:val="28"/>
          <w:szCs w:val="28"/>
        </w:rPr>
        <w:t>использовать необходимые нормативно-правовые документы;</w:t>
      </w:r>
    </w:p>
    <w:p w:rsidR="000E103A" w:rsidRPr="000E103A" w:rsidRDefault="000E103A" w:rsidP="000E103A">
      <w:pPr>
        <w:numPr>
          <w:ilvl w:val="0"/>
          <w:numId w:val="1"/>
        </w:numPr>
        <w:tabs>
          <w:tab w:val="left" w:pos="284"/>
        </w:tabs>
        <w:suppressAutoHyphens/>
        <w:snapToGrid w:val="0"/>
        <w:ind w:left="0" w:firstLine="567"/>
        <w:contextualSpacing/>
        <w:jc w:val="both"/>
        <w:rPr>
          <w:bCs/>
          <w:color w:val="000000"/>
          <w:sz w:val="28"/>
          <w:szCs w:val="28"/>
        </w:rPr>
      </w:pPr>
      <w:r w:rsidRPr="000E103A">
        <w:rPr>
          <w:bCs/>
          <w:color w:val="000000"/>
          <w:sz w:val="28"/>
          <w:szCs w:val="28"/>
        </w:rPr>
        <w:t>защищать свои права в соответствии с законодательством</w:t>
      </w:r>
    </w:p>
    <w:p w:rsidR="000E103A" w:rsidRPr="000E103A" w:rsidRDefault="000E103A" w:rsidP="000E103A">
      <w:pPr>
        <w:spacing w:line="276" w:lineRule="auto"/>
        <w:ind w:right="707" w:firstLine="567"/>
        <w:rPr>
          <w:iCs/>
          <w:sz w:val="28"/>
          <w:szCs w:val="28"/>
        </w:rPr>
      </w:pPr>
      <w:r w:rsidRPr="000E103A">
        <w:rPr>
          <w:iCs/>
          <w:sz w:val="28"/>
          <w:szCs w:val="28"/>
        </w:rPr>
        <w:lastRenderedPageBreak/>
        <w:t>ЛР.3, ЛР.14, ЛР.15</w:t>
      </w:r>
    </w:p>
    <w:p w:rsidR="000E103A" w:rsidRPr="000E103A" w:rsidRDefault="000E103A" w:rsidP="000E103A">
      <w:pPr>
        <w:spacing w:line="276" w:lineRule="auto"/>
        <w:ind w:right="707"/>
        <w:jc w:val="center"/>
        <w:rPr>
          <w:b/>
          <w:iCs/>
          <w:sz w:val="28"/>
          <w:szCs w:val="28"/>
        </w:rPr>
      </w:pPr>
    </w:p>
    <w:p w:rsidR="000E103A" w:rsidRPr="000E103A" w:rsidRDefault="000E103A" w:rsidP="000E103A">
      <w:pPr>
        <w:spacing w:line="276" w:lineRule="auto"/>
        <w:ind w:right="707"/>
        <w:jc w:val="center"/>
        <w:rPr>
          <w:b/>
          <w:bCs/>
          <w:sz w:val="28"/>
          <w:szCs w:val="28"/>
        </w:rPr>
      </w:pPr>
      <w:r w:rsidRPr="000E103A">
        <w:rPr>
          <w:b/>
          <w:iCs/>
          <w:sz w:val="28"/>
          <w:szCs w:val="28"/>
        </w:rPr>
        <w:t>Ход работы</w:t>
      </w:r>
      <w:r w:rsidRPr="000E103A">
        <w:rPr>
          <w:b/>
          <w:bCs/>
          <w:sz w:val="28"/>
          <w:szCs w:val="28"/>
        </w:rPr>
        <w:t>:</w:t>
      </w:r>
    </w:p>
    <w:p w:rsidR="000E103A" w:rsidRPr="000E103A" w:rsidRDefault="000E103A" w:rsidP="000E103A">
      <w:pPr>
        <w:ind w:right="707" w:firstLine="567"/>
        <w:rPr>
          <w:b/>
          <w:bCs/>
          <w:sz w:val="28"/>
          <w:szCs w:val="28"/>
        </w:rPr>
      </w:pPr>
      <w:r w:rsidRPr="000E103A">
        <w:rPr>
          <w:b/>
          <w:bCs/>
          <w:sz w:val="28"/>
          <w:szCs w:val="28"/>
        </w:rPr>
        <w:t>Решите задачи:</w:t>
      </w:r>
    </w:p>
    <w:p w:rsidR="000E103A" w:rsidRPr="000E103A" w:rsidRDefault="000E103A" w:rsidP="000E103A">
      <w:pPr>
        <w:shd w:val="clear" w:color="auto" w:fill="FFFFFF"/>
        <w:ind w:firstLine="567"/>
        <w:jc w:val="both"/>
        <w:rPr>
          <w:sz w:val="28"/>
          <w:szCs w:val="28"/>
        </w:rPr>
      </w:pPr>
      <w:r w:rsidRPr="000E103A">
        <w:rPr>
          <w:b/>
          <w:bCs/>
          <w:color w:val="000000"/>
          <w:sz w:val="28"/>
          <w:szCs w:val="28"/>
        </w:rPr>
        <w:t>Задача 1</w:t>
      </w:r>
    </w:p>
    <w:p w:rsidR="000E103A" w:rsidRPr="000E103A" w:rsidRDefault="000E103A" w:rsidP="000E103A">
      <w:pPr>
        <w:shd w:val="clear" w:color="auto" w:fill="FFFFFF"/>
        <w:ind w:firstLine="567"/>
        <w:jc w:val="both"/>
        <w:rPr>
          <w:sz w:val="28"/>
          <w:szCs w:val="28"/>
        </w:rPr>
      </w:pPr>
      <w:r w:rsidRPr="000E103A">
        <w:rPr>
          <w:color w:val="000000"/>
          <w:sz w:val="28"/>
          <w:szCs w:val="28"/>
        </w:rPr>
        <w:t>Уфимская компания, работающая на московском рынке, обратилась с иском к АО «СтройКа» об оплате стоимости поставленной продукции.</w:t>
      </w:r>
    </w:p>
    <w:p w:rsidR="000E103A" w:rsidRPr="000E103A" w:rsidRDefault="000E103A" w:rsidP="000E103A">
      <w:pPr>
        <w:shd w:val="clear" w:color="auto" w:fill="FFFFFF"/>
        <w:ind w:firstLine="567"/>
        <w:jc w:val="both"/>
        <w:rPr>
          <w:b/>
          <w:i/>
          <w:iCs/>
          <w:color w:val="000000"/>
          <w:sz w:val="28"/>
          <w:szCs w:val="28"/>
        </w:rPr>
      </w:pPr>
      <w:r w:rsidRPr="000E103A">
        <w:rPr>
          <w:b/>
          <w:i/>
          <w:iCs/>
          <w:color w:val="000000"/>
          <w:sz w:val="28"/>
          <w:szCs w:val="28"/>
        </w:rPr>
        <w:t>Определите подсудность рассмотрения данного спора. Как быть, если одна из сторон не владеет языком, на котором ведется судопроизводство?</w:t>
      </w:r>
    </w:p>
    <w:p w:rsidR="000E103A" w:rsidRPr="000E103A" w:rsidRDefault="000E103A" w:rsidP="000E103A">
      <w:pPr>
        <w:ind w:firstLine="567"/>
        <w:jc w:val="both"/>
        <w:rPr>
          <w:sz w:val="28"/>
          <w:szCs w:val="28"/>
        </w:rPr>
      </w:pPr>
    </w:p>
    <w:p w:rsidR="000E103A" w:rsidRPr="000E103A" w:rsidRDefault="000E103A" w:rsidP="000E103A">
      <w:pPr>
        <w:shd w:val="clear" w:color="auto" w:fill="FFFFFF"/>
        <w:ind w:firstLine="567"/>
        <w:jc w:val="both"/>
        <w:rPr>
          <w:sz w:val="28"/>
          <w:szCs w:val="28"/>
        </w:rPr>
      </w:pPr>
      <w:r w:rsidRPr="000E103A">
        <w:rPr>
          <w:b/>
          <w:bCs/>
          <w:color w:val="000000"/>
          <w:sz w:val="28"/>
          <w:szCs w:val="28"/>
        </w:rPr>
        <w:t>Задача 2</w:t>
      </w:r>
    </w:p>
    <w:p w:rsidR="000E103A" w:rsidRPr="000E103A" w:rsidRDefault="000E103A" w:rsidP="000E103A">
      <w:pPr>
        <w:shd w:val="clear" w:color="auto" w:fill="FFFFFF"/>
        <w:ind w:firstLine="567"/>
        <w:jc w:val="both"/>
        <w:rPr>
          <w:b/>
          <w:i/>
          <w:iCs/>
          <w:color w:val="000000"/>
          <w:sz w:val="28"/>
          <w:szCs w:val="28"/>
        </w:rPr>
      </w:pPr>
      <w:r w:rsidRPr="000E103A">
        <w:rPr>
          <w:color w:val="000000"/>
          <w:sz w:val="28"/>
          <w:szCs w:val="28"/>
        </w:rPr>
        <w:t>При рассмотрении дела в Арбитражном суде г. Москвы между АО «Роема» и строительной фирмой «Козырь» представителем истца вы</w:t>
      </w:r>
      <w:r w:rsidRPr="000E103A">
        <w:rPr>
          <w:color w:val="000000"/>
          <w:sz w:val="28"/>
          <w:szCs w:val="28"/>
        </w:rPr>
        <w:softHyphen/>
        <w:t>ступил юрисконсульт Штрыков. В ходе рассмотрения дела Штрыков изменил размер исковых требований.</w:t>
      </w:r>
      <w:r w:rsidRPr="000E103A">
        <w:rPr>
          <w:b/>
          <w:i/>
          <w:iCs/>
          <w:color w:val="000000"/>
          <w:sz w:val="28"/>
          <w:szCs w:val="28"/>
        </w:rPr>
        <w:t xml:space="preserve"> Правомерны ли действия Штрыкова?</w:t>
      </w:r>
    </w:p>
    <w:p w:rsidR="000E103A" w:rsidRPr="000E103A" w:rsidRDefault="000E103A" w:rsidP="000E103A">
      <w:pPr>
        <w:shd w:val="clear" w:color="auto" w:fill="FFFFFF"/>
        <w:ind w:firstLine="567"/>
        <w:jc w:val="both"/>
        <w:rPr>
          <w:i/>
          <w:iCs/>
          <w:color w:val="000000"/>
          <w:sz w:val="28"/>
          <w:szCs w:val="28"/>
        </w:rPr>
      </w:pPr>
    </w:p>
    <w:p w:rsidR="000E103A" w:rsidRPr="000E103A" w:rsidRDefault="000E103A" w:rsidP="000E103A">
      <w:pPr>
        <w:shd w:val="clear" w:color="auto" w:fill="FFFFFF"/>
        <w:ind w:firstLine="567"/>
        <w:jc w:val="both"/>
        <w:rPr>
          <w:sz w:val="28"/>
          <w:szCs w:val="28"/>
        </w:rPr>
      </w:pPr>
      <w:r w:rsidRPr="000E103A">
        <w:rPr>
          <w:b/>
          <w:bCs/>
          <w:color w:val="000000"/>
          <w:sz w:val="28"/>
          <w:szCs w:val="28"/>
        </w:rPr>
        <w:t>Задача 3</w:t>
      </w:r>
    </w:p>
    <w:p w:rsidR="000E103A" w:rsidRPr="000E103A" w:rsidRDefault="000E103A" w:rsidP="000E103A">
      <w:pPr>
        <w:shd w:val="clear" w:color="auto" w:fill="FFFFFF"/>
        <w:ind w:firstLine="567"/>
        <w:jc w:val="both"/>
        <w:rPr>
          <w:b/>
          <w:i/>
          <w:iCs/>
          <w:color w:val="000000"/>
          <w:sz w:val="28"/>
          <w:szCs w:val="28"/>
        </w:rPr>
      </w:pPr>
      <w:r w:rsidRPr="000E103A">
        <w:rPr>
          <w:color w:val="000000"/>
          <w:sz w:val="28"/>
          <w:szCs w:val="28"/>
        </w:rPr>
        <w:t>АО «Гном» обратилось в Арбитражный суд г. Москвы с требовани</w:t>
      </w:r>
      <w:r w:rsidRPr="000E103A">
        <w:rPr>
          <w:color w:val="000000"/>
          <w:sz w:val="28"/>
          <w:szCs w:val="28"/>
        </w:rPr>
        <w:softHyphen/>
        <w:t>ем о взыскании с фирмы «Великан» причиненных убытков. В исковом требовании истец включил в сумму убытков оплату услуг адвоката по подготовке искового заявления.</w:t>
      </w:r>
      <w:r w:rsidRPr="000E103A">
        <w:rPr>
          <w:b/>
          <w:i/>
          <w:iCs/>
          <w:color w:val="000000"/>
          <w:sz w:val="28"/>
          <w:szCs w:val="28"/>
        </w:rPr>
        <w:t xml:space="preserve"> Правомерно ли заявленное требование? Как должен поступить суд?</w:t>
      </w:r>
    </w:p>
    <w:p w:rsidR="000E103A" w:rsidRPr="000E103A" w:rsidRDefault="000E103A" w:rsidP="000E103A">
      <w:pPr>
        <w:shd w:val="clear" w:color="auto" w:fill="FFFFFF"/>
        <w:ind w:firstLine="567"/>
        <w:jc w:val="both"/>
        <w:rPr>
          <w:i/>
          <w:iCs/>
          <w:color w:val="000000"/>
          <w:sz w:val="28"/>
          <w:szCs w:val="28"/>
        </w:rPr>
      </w:pPr>
    </w:p>
    <w:p w:rsidR="000E103A" w:rsidRPr="000E103A" w:rsidRDefault="000E103A" w:rsidP="000E103A">
      <w:pPr>
        <w:shd w:val="clear" w:color="auto" w:fill="FFFFFF"/>
        <w:ind w:firstLine="567"/>
        <w:jc w:val="both"/>
        <w:rPr>
          <w:sz w:val="28"/>
          <w:szCs w:val="28"/>
        </w:rPr>
      </w:pPr>
      <w:r w:rsidRPr="000E103A">
        <w:rPr>
          <w:b/>
          <w:bCs/>
          <w:color w:val="000000"/>
          <w:sz w:val="28"/>
          <w:szCs w:val="28"/>
        </w:rPr>
        <w:t xml:space="preserve">Задача </w:t>
      </w:r>
      <w:r w:rsidRPr="000E103A">
        <w:rPr>
          <w:b/>
          <w:bCs/>
          <w:iCs/>
          <w:color w:val="000000"/>
          <w:sz w:val="28"/>
          <w:szCs w:val="28"/>
        </w:rPr>
        <w:t>4</w:t>
      </w:r>
    </w:p>
    <w:p w:rsidR="000E103A" w:rsidRPr="000E103A" w:rsidRDefault="000E103A" w:rsidP="000E103A">
      <w:pPr>
        <w:shd w:val="clear" w:color="auto" w:fill="FFFFFF"/>
        <w:ind w:firstLine="567"/>
        <w:jc w:val="both"/>
        <w:rPr>
          <w:b/>
          <w:i/>
          <w:iCs/>
          <w:color w:val="000000"/>
          <w:sz w:val="28"/>
          <w:szCs w:val="28"/>
        </w:rPr>
      </w:pPr>
      <w:r w:rsidRPr="000E103A">
        <w:rPr>
          <w:color w:val="000000"/>
          <w:sz w:val="28"/>
          <w:szCs w:val="28"/>
        </w:rPr>
        <w:t>Инспекция МНС обратилась в арбитражный суд с требованием признать индивидуального предпринимателя Шнырева банкротом. Шнырев обратился к своему школьному другу Правдину — следовате</w:t>
      </w:r>
      <w:r w:rsidRPr="000E103A">
        <w:rPr>
          <w:color w:val="000000"/>
          <w:sz w:val="28"/>
          <w:szCs w:val="28"/>
        </w:rPr>
        <w:softHyphen/>
        <w:t>лю военной прокуратуры, с просьбой представлять его интересы в суде.</w:t>
      </w:r>
      <w:r w:rsidRPr="000E103A">
        <w:rPr>
          <w:b/>
          <w:i/>
          <w:iCs/>
          <w:color w:val="000000"/>
          <w:sz w:val="28"/>
          <w:szCs w:val="28"/>
        </w:rPr>
        <w:t xml:space="preserve"> Может ли Правдин выполнить его просьбу?</w:t>
      </w:r>
    </w:p>
    <w:p w:rsidR="000E103A" w:rsidRPr="000E103A" w:rsidRDefault="000E103A" w:rsidP="000E103A">
      <w:pPr>
        <w:shd w:val="clear" w:color="auto" w:fill="FFFFFF"/>
        <w:ind w:firstLine="567"/>
        <w:jc w:val="both"/>
        <w:rPr>
          <w:i/>
          <w:iCs/>
          <w:color w:val="000000"/>
          <w:sz w:val="28"/>
          <w:szCs w:val="28"/>
        </w:rPr>
      </w:pPr>
    </w:p>
    <w:p w:rsidR="000E103A" w:rsidRPr="000E103A" w:rsidRDefault="000E103A" w:rsidP="000E103A">
      <w:pPr>
        <w:shd w:val="clear" w:color="auto" w:fill="FFFFFF"/>
        <w:ind w:firstLine="567"/>
        <w:jc w:val="both"/>
        <w:rPr>
          <w:b/>
          <w:sz w:val="28"/>
          <w:szCs w:val="28"/>
        </w:rPr>
      </w:pPr>
      <w:r w:rsidRPr="000E103A">
        <w:rPr>
          <w:b/>
          <w:color w:val="000000"/>
          <w:sz w:val="28"/>
          <w:szCs w:val="28"/>
        </w:rPr>
        <w:t>Задача 5</w:t>
      </w:r>
    </w:p>
    <w:p w:rsidR="000E103A" w:rsidRPr="000E103A" w:rsidRDefault="000E103A" w:rsidP="000E103A">
      <w:pPr>
        <w:shd w:val="clear" w:color="auto" w:fill="FFFFFF"/>
        <w:ind w:firstLine="567"/>
        <w:jc w:val="both"/>
        <w:rPr>
          <w:b/>
          <w:i/>
          <w:iCs/>
          <w:color w:val="000000"/>
          <w:sz w:val="28"/>
          <w:szCs w:val="28"/>
        </w:rPr>
      </w:pPr>
      <w:r w:rsidRPr="000E103A">
        <w:rPr>
          <w:color w:val="000000"/>
          <w:sz w:val="28"/>
          <w:szCs w:val="28"/>
        </w:rPr>
        <w:t>При заключении лизинговой сделки стороны включили в договор пункт о разрешении возможных споров только в порядке переговоров, без обращения в арбитражный суд.</w:t>
      </w:r>
      <w:r w:rsidRPr="000E103A">
        <w:rPr>
          <w:b/>
          <w:i/>
          <w:iCs/>
          <w:color w:val="000000"/>
          <w:sz w:val="28"/>
          <w:szCs w:val="28"/>
        </w:rPr>
        <w:t xml:space="preserve"> Является ли включение такого условия правомерным?</w:t>
      </w:r>
    </w:p>
    <w:p w:rsidR="000E103A" w:rsidRPr="000E103A" w:rsidRDefault="000E103A" w:rsidP="000E103A">
      <w:pPr>
        <w:shd w:val="clear" w:color="auto" w:fill="FFFFFF"/>
        <w:ind w:firstLine="567"/>
        <w:jc w:val="both"/>
        <w:rPr>
          <w:b/>
          <w:i/>
          <w:iCs/>
          <w:color w:val="000000"/>
          <w:sz w:val="28"/>
          <w:szCs w:val="28"/>
        </w:rPr>
      </w:pPr>
    </w:p>
    <w:p w:rsidR="000E103A" w:rsidRPr="000E103A" w:rsidRDefault="000E103A" w:rsidP="000E103A">
      <w:pPr>
        <w:shd w:val="clear" w:color="auto" w:fill="FFFFFF"/>
        <w:ind w:firstLine="567"/>
        <w:jc w:val="both"/>
        <w:rPr>
          <w:sz w:val="28"/>
          <w:szCs w:val="28"/>
        </w:rPr>
      </w:pPr>
      <w:r w:rsidRPr="000E103A">
        <w:rPr>
          <w:b/>
          <w:bCs/>
          <w:color w:val="000000"/>
          <w:sz w:val="28"/>
          <w:szCs w:val="28"/>
        </w:rPr>
        <w:t>Задача 6</w:t>
      </w:r>
    </w:p>
    <w:p w:rsidR="000E103A" w:rsidRPr="000E103A" w:rsidRDefault="000E103A" w:rsidP="000E103A">
      <w:pPr>
        <w:shd w:val="clear" w:color="auto" w:fill="FFFFFF"/>
        <w:ind w:firstLine="567"/>
        <w:jc w:val="both"/>
        <w:rPr>
          <w:sz w:val="28"/>
          <w:szCs w:val="28"/>
        </w:rPr>
      </w:pPr>
      <w:r w:rsidRPr="000E103A">
        <w:rPr>
          <w:color w:val="000000"/>
          <w:sz w:val="28"/>
          <w:szCs w:val="28"/>
        </w:rPr>
        <w:t>Между фирмами «Контакт» и «Полюс» возник спор по договору поставки. В договоре содержался пункт о рассмотрении возможных споров, связанных с нарушением обязательств, в третейском суде. Од</w:t>
      </w:r>
      <w:r w:rsidRPr="000E103A">
        <w:rPr>
          <w:color w:val="000000"/>
          <w:sz w:val="28"/>
          <w:szCs w:val="28"/>
        </w:rPr>
        <w:softHyphen/>
        <w:t>нако фирма «Полюс» подала заявление в арбитражный суд.</w:t>
      </w:r>
    </w:p>
    <w:p w:rsidR="000E103A" w:rsidRPr="000E103A" w:rsidRDefault="000E103A" w:rsidP="000E103A">
      <w:pPr>
        <w:shd w:val="clear" w:color="auto" w:fill="FFFFFF"/>
        <w:ind w:firstLine="567"/>
        <w:jc w:val="both"/>
        <w:rPr>
          <w:b/>
          <w:i/>
          <w:iCs/>
          <w:color w:val="000000"/>
          <w:sz w:val="28"/>
          <w:szCs w:val="28"/>
        </w:rPr>
      </w:pPr>
      <w:r w:rsidRPr="000E103A">
        <w:rPr>
          <w:b/>
          <w:i/>
          <w:iCs/>
          <w:color w:val="000000"/>
          <w:sz w:val="28"/>
          <w:szCs w:val="28"/>
        </w:rPr>
        <w:t>Где должен рассматриваться данный спор? Правомерны ли действия фирмы «Полюс»?</w:t>
      </w:r>
    </w:p>
    <w:p w:rsidR="000E103A" w:rsidRPr="000E103A" w:rsidRDefault="000E103A" w:rsidP="000E103A">
      <w:pPr>
        <w:shd w:val="clear" w:color="auto" w:fill="FFFFFF"/>
        <w:ind w:firstLine="567"/>
        <w:jc w:val="both"/>
        <w:rPr>
          <w:b/>
          <w:i/>
          <w:iCs/>
          <w:color w:val="000000"/>
          <w:sz w:val="28"/>
          <w:szCs w:val="28"/>
        </w:rPr>
      </w:pPr>
      <w:r w:rsidRPr="000E103A">
        <w:rPr>
          <w:b/>
          <w:i/>
          <w:iCs/>
          <w:color w:val="000000"/>
          <w:sz w:val="28"/>
          <w:szCs w:val="28"/>
        </w:rPr>
        <w:t>Используя образец, составьте проект искового заявления в арбитражный суд.</w:t>
      </w:r>
    </w:p>
    <w:p w:rsidR="000E103A" w:rsidRPr="000E103A" w:rsidRDefault="000E103A" w:rsidP="000E103A">
      <w:pPr>
        <w:shd w:val="clear" w:color="auto" w:fill="FFFFFF"/>
        <w:ind w:firstLine="567"/>
        <w:jc w:val="both"/>
        <w:rPr>
          <w:b/>
          <w:i/>
          <w:iCs/>
          <w:color w:val="000000"/>
          <w:sz w:val="28"/>
          <w:szCs w:val="28"/>
        </w:rPr>
      </w:pPr>
    </w:p>
    <w:p w:rsidR="000E103A" w:rsidRPr="000E103A" w:rsidRDefault="000E103A" w:rsidP="000E103A">
      <w:pPr>
        <w:jc w:val="right"/>
        <w:textAlignment w:val="baseline"/>
        <w:rPr>
          <w:sz w:val="18"/>
          <w:szCs w:val="18"/>
        </w:rPr>
      </w:pPr>
      <w:r w:rsidRPr="000E103A">
        <w:rPr>
          <w:b/>
          <w:bCs/>
          <w:sz w:val="18"/>
          <w:szCs w:val="18"/>
          <w:bdr w:val="none" w:sz="0" w:space="0" w:color="auto" w:frame="1"/>
        </w:rPr>
        <w:t>В Арбитражный суд Челябинской</w:t>
      </w:r>
    </w:p>
    <w:p w:rsidR="000E103A" w:rsidRPr="000E103A" w:rsidRDefault="000E103A" w:rsidP="000E103A">
      <w:pPr>
        <w:jc w:val="right"/>
        <w:textAlignment w:val="baseline"/>
        <w:rPr>
          <w:sz w:val="18"/>
          <w:szCs w:val="18"/>
        </w:rPr>
      </w:pPr>
      <w:r w:rsidRPr="000E103A">
        <w:rPr>
          <w:b/>
          <w:bCs/>
          <w:sz w:val="18"/>
          <w:szCs w:val="18"/>
          <w:bdr w:val="none" w:sz="0" w:space="0" w:color="auto" w:frame="1"/>
        </w:rPr>
        <w:t xml:space="preserve"> области.</w:t>
      </w:r>
    </w:p>
    <w:p w:rsidR="000E103A" w:rsidRPr="000E103A" w:rsidRDefault="000E103A" w:rsidP="000E103A">
      <w:pPr>
        <w:jc w:val="right"/>
        <w:textAlignment w:val="baseline"/>
        <w:rPr>
          <w:sz w:val="18"/>
          <w:szCs w:val="18"/>
        </w:rPr>
      </w:pPr>
      <w:r w:rsidRPr="000E103A">
        <w:rPr>
          <w:sz w:val="18"/>
          <w:szCs w:val="18"/>
        </w:rPr>
        <w:t>пр Ленина., дом 55</w:t>
      </w:r>
    </w:p>
    <w:p w:rsidR="000E103A" w:rsidRPr="000E103A" w:rsidRDefault="000E103A" w:rsidP="000E103A">
      <w:pPr>
        <w:jc w:val="right"/>
        <w:textAlignment w:val="baseline"/>
        <w:rPr>
          <w:sz w:val="18"/>
          <w:szCs w:val="18"/>
        </w:rPr>
      </w:pPr>
      <w:r w:rsidRPr="000E103A">
        <w:rPr>
          <w:sz w:val="18"/>
          <w:szCs w:val="18"/>
        </w:rPr>
        <w:t> </w:t>
      </w:r>
    </w:p>
    <w:p w:rsidR="000E103A" w:rsidRPr="000E103A" w:rsidRDefault="000E103A" w:rsidP="000E103A">
      <w:pPr>
        <w:jc w:val="right"/>
        <w:textAlignment w:val="baseline"/>
        <w:rPr>
          <w:sz w:val="18"/>
          <w:szCs w:val="18"/>
        </w:rPr>
      </w:pPr>
      <w:r w:rsidRPr="000E103A">
        <w:rPr>
          <w:b/>
          <w:bCs/>
          <w:sz w:val="18"/>
          <w:szCs w:val="18"/>
          <w:bdr w:val="none" w:sz="0" w:space="0" w:color="auto" w:frame="1"/>
        </w:rPr>
        <w:t>Истец</w:t>
      </w:r>
      <w:r w:rsidRPr="000E103A">
        <w:rPr>
          <w:sz w:val="18"/>
          <w:szCs w:val="18"/>
        </w:rPr>
        <w:t>: ООО «</w:t>
      </w:r>
      <w:r w:rsidRPr="000E103A">
        <w:rPr>
          <w:sz w:val="18"/>
          <w:szCs w:val="18"/>
          <w:u w:val="single"/>
          <w:bdr w:val="none" w:sz="0" w:space="0" w:color="auto" w:frame="1"/>
        </w:rPr>
        <w:t>           Наименование - Общество № 1           </w:t>
      </w:r>
      <w:r w:rsidRPr="000E103A">
        <w:rPr>
          <w:sz w:val="18"/>
          <w:szCs w:val="18"/>
        </w:rPr>
        <w:t>»,</w:t>
      </w:r>
    </w:p>
    <w:p w:rsidR="000E103A" w:rsidRPr="000E103A" w:rsidRDefault="000E103A" w:rsidP="000E103A">
      <w:pPr>
        <w:jc w:val="right"/>
        <w:textAlignment w:val="baseline"/>
        <w:rPr>
          <w:sz w:val="18"/>
          <w:szCs w:val="18"/>
        </w:rPr>
      </w:pPr>
      <w:r w:rsidRPr="000E103A">
        <w:rPr>
          <w:sz w:val="18"/>
          <w:szCs w:val="18"/>
        </w:rPr>
        <w:t>юридический и фактический адрес: </w:t>
      </w:r>
      <w:r w:rsidRPr="000E103A">
        <w:rPr>
          <w:sz w:val="18"/>
          <w:szCs w:val="18"/>
          <w:u w:val="single"/>
          <w:bdr w:val="none" w:sz="0" w:space="0" w:color="auto" w:frame="1"/>
        </w:rPr>
        <w:t>  индекс  </w:t>
      </w:r>
      <w:r w:rsidRPr="000E103A">
        <w:rPr>
          <w:sz w:val="18"/>
          <w:szCs w:val="18"/>
        </w:rPr>
        <w:t>Челябинск,</w:t>
      </w:r>
    </w:p>
    <w:p w:rsidR="000E103A" w:rsidRPr="000E103A" w:rsidRDefault="000E103A" w:rsidP="000E103A">
      <w:pPr>
        <w:jc w:val="right"/>
        <w:textAlignment w:val="baseline"/>
        <w:rPr>
          <w:sz w:val="18"/>
          <w:szCs w:val="18"/>
        </w:rPr>
      </w:pPr>
      <w:r w:rsidRPr="000E103A">
        <w:rPr>
          <w:sz w:val="18"/>
          <w:szCs w:val="18"/>
        </w:rPr>
        <w:t>ул. ______________, д. _____, пом. ____, телефон _________</w:t>
      </w:r>
    </w:p>
    <w:p w:rsidR="000E103A" w:rsidRPr="000E103A" w:rsidRDefault="000E103A" w:rsidP="000E103A">
      <w:pPr>
        <w:jc w:val="right"/>
        <w:textAlignment w:val="baseline"/>
        <w:rPr>
          <w:sz w:val="18"/>
          <w:szCs w:val="18"/>
        </w:rPr>
      </w:pPr>
      <w:r w:rsidRPr="000E103A">
        <w:rPr>
          <w:sz w:val="18"/>
          <w:szCs w:val="18"/>
        </w:rPr>
        <w:t>ИНН ________, КПП _______, ОГРН _______, р/счет ________,</w:t>
      </w:r>
    </w:p>
    <w:p w:rsidR="000E103A" w:rsidRPr="000E103A" w:rsidRDefault="000E103A" w:rsidP="000E103A">
      <w:pPr>
        <w:jc w:val="right"/>
        <w:textAlignment w:val="baseline"/>
        <w:rPr>
          <w:sz w:val="18"/>
          <w:szCs w:val="18"/>
        </w:rPr>
      </w:pPr>
      <w:r w:rsidRPr="000E103A">
        <w:rPr>
          <w:sz w:val="18"/>
          <w:szCs w:val="18"/>
        </w:rPr>
        <w:t>кор/счет ________. Генеральный директор </w:t>
      </w:r>
      <w:r w:rsidRPr="000E103A">
        <w:rPr>
          <w:sz w:val="18"/>
          <w:szCs w:val="18"/>
          <w:u w:val="single"/>
          <w:bdr w:val="none" w:sz="0" w:space="0" w:color="auto" w:frame="1"/>
        </w:rPr>
        <w:t>          Ф.И.О         </w:t>
      </w:r>
      <w:r w:rsidRPr="000E103A">
        <w:rPr>
          <w:sz w:val="18"/>
          <w:szCs w:val="18"/>
        </w:rPr>
        <w:t>.</w:t>
      </w:r>
    </w:p>
    <w:p w:rsidR="000E103A" w:rsidRPr="000E103A" w:rsidRDefault="000E103A" w:rsidP="000E103A">
      <w:pPr>
        <w:jc w:val="right"/>
        <w:textAlignment w:val="baseline"/>
        <w:rPr>
          <w:sz w:val="18"/>
          <w:szCs w:val="18"/>
        </w:rPr>
      </w:pPr>
      <w:r w:rsidRPr="000E103A">
        <w:rPr>
          <w:sz w:val="18"/>
          <w:szCs w:val="18"/>
        </w:rPr>
        <w:t> </w:t>
      </w:r>
    </w:p>
    <w:p w:rsidR="000E103A" w:rsidRPr="000E103A" w:rsidRDefault="000E103A" w:rsidP="000E103A">
      <w:pPr>
        <w:jc w:val="right"/>
        <w:textAlignment w:val="baseline"/>
        <w:rPr>
          <w:sz w:val="18"/>
          <w:szCs w:val="18"/>
        </w:rPr>
      </w:pPr>
      <w:r w:rsidRPr="000E103A">
        <w:rPr>
          <w:b/>
          <w:bCs/>
          <w:sz w:val="18"/>
          <w:szCs w:val="18"/>
          <w:bdr w:val="none" w:sz="0" w:space="0" w:color="auto" w:frame="1"/>
        </w:rPr>
        <w:t>Ответчик</w:t>
      </w:r>
      <w:r w:rsidRPr="000E103A">
        <w:rPr>
          <w:sz w:val="18"/>
          <w:szCs w:val="18"/>
        </w:rPr>
        <w:t>: ООО «</w:t>
      </w:r>
      <w:r w:rsidRPr="000E103A">
        <w:rPr>
          <w:sz w:val="18"/>
          <w:szCs w:val="18"/>
          <w:u w:val="single"/>
          <w:bdr w:val="none" w:sz="0" w:space="0" w:color="auto" w:frame="1"/>
        </w:rPr>
        <w:t>         Наименование - Общество № 2        </w:t>
      </w:r>
      <w:r w:rsidRPr="000E103A">
        <w:rPr>
          <w:sz w:val="18"/>
          <w:szCs w:val="18"/>
        </w:rPr>
        <w:t>»,</w:t>
      </w:r>
    </w:p>
    <w:p w:rsidR="000E103A" w:rsidRPr="000E103A" w:rsidRDefault="000E103A" w:rsidP="000E103A">
      <w:pPr>
        <w:jc w:val="right"/>
        <w:textAlignment w:val="baseline"/>
        <w:rPr>
          <w:sz w:val="18"/>
          <w:szCs w:val="18"/>
        </w:rPr>
      </w:pPr>
      <w:r w:rsidRPr="000E103A">
        <w:rPr>
          <w:sz w:val="18"/>
          <w:szCs w:val="18"/>
        </w:rPr>
        <w:t>юридический и фактический адрес: </w:t>
      </w:r>
      <w:r w:rsidRPr="000E103A">
        <w:rPr>
          <w:sz w:val="18"/>
          <w:szCs w:val="18"/>
          <w:u w:val="single"/>
          <w:bdr w:val="none" w:sz="0" w:space="0" w:color="auto" w:frame="1"/>
        </w:rPr>
        <w:t>  индекс  </w:t>
      </w:r>
      <w:r w:rsidRPr="000E103A">
        <w:rPr>
          <w:sz w:val="18"/>
          <w:szCs w:val="18"/>
        </w:rPr>
        <w:t>Челябинск г,</w:t>
      </w:r>
    </w:p>
    <w:p w:rsidR="000E103A" w:rsidRPr="000E103A" w:rsidRDefault="000E103A" w:rsidP="000E103A">
      <w:pPr>
        <w:jc w:val="right"/>
        <w:textAlignment w:val="baseline"/>
        <w:rPr>
          <w:sz w:val="18"/>
          <w:szCs w:val="18"/>
        </w:rPr>
      </w:pPr>
      <w:r w:rsidRPr="000E103A">
        <w:rPr>
          <w:sz w:val="18"/>
          <w:szCs w:val="18"/>
        </w:rPr>
        <w:t>ул. ______________, д. _____, пом. ____, телефон _________</w:t>
      </w:r>
    </w:p>
    <w:p w:rsidR="000E103A" w:rsidRPr="000E103A" w:rsidRDefault="000E103A" w:rsidP="000E103A">
      <w:pPr>
        <w:jc w:val="right"/>
        <w:textAlignment w:val="baseline"/>
        <w:rPr>
          <w:sz w:val="18"/>
          <w:szCs w:val="18"/>
        </w:rPr>
      </w:pPr>
      <w:r w:rsidRPr="000E103A">
        <w:rPr>
          <w:sz w:val="18"/>
          <w:szCs w:val="18"/>
        </w:rPr>
        <w:t>ИНН ________, КПП _______, ОГРН _______, р/счет ________,</w:t>
      </w:r>
    </w:p>
    <w:p w:rsidR="000E103A" w:rsidRPr="000E103A" w:rsidRDefault="000E103A" w:rsidP="000E103A">
      <w:pPr>
        <w:jc w:val="right"/>
        <w:textAlignment w:val="baseline"/>
        <w:rPr>
          <w:sz w:val="18"/>
          <w:szCs w:val="18"/>
        </w:rPr>
      </w:pPr>
      <w:r w:rsidRPr="000E103A">
        <w:rPr>
          <w:sz w:val="18"/>
          <w:szCs w:val="18"/>
        </w:rPr>
        <w:t>кор/счет ________. Генеральный директор </w:t>
      </w:r>
      <w:r w:rsidRPr="000E103A">
        <w:rPr>
          <w:sz w:val="18"/>
          <w:szCs w:val="18"/>
          <w:u w:val="single"/>
          <w:bdr w:val="none" w:sz="0" w:space="0" w:color="auto" w:frame="1"/>
        </w:rPr>
        <w:t>          Ф.И.О         </w:t>
      </w:r>
      <w:r w:rsidRPr="000E103A">
        <w:rPr>
          <w:sz w:val="18"/>
          <w:szCs w:val="18"/>
        </w:rPr>
        <w:t>.</w:t>
      </w:r>
    </w:p>
    <w:p w:rsidR="000E103A" w:rsidRPr="000E103A" w:rsidRDefault="000E103A" w:rsidP="000E103A">
      <w:pPr>
        <w:jc w:val="right"/>
        <w:textAlignment w:val="baseline"/>
        <w:rPr>
          <w:sz w:val="18"/>
          <w:szCs w:val="18"/>
        </w:rPr>
      </w:pPr>
      <w:r w:rsidRPr="000E103A">
        <w:rPr>
          <w:sz w:val="18"/>
          <w:szCs w:val="18"/>
        </w:rPr>
        <w:t> </w:t>
      </w:r>
    </w:p>
    <w:p w:rsidR="000E103A" w:rsidRPr="000E103A" w:rsidRDefault="000E103A" w:rsidP="000E103A">
      <w:pPr>
        <w:jc w:val="right"/>
        <w:textAlignment w:val="baseline"/>
        <w:rPr>
          <w:sz w:val="18"/>
          <w:szCs w:val="18"/>
        </w:rPr>
      </w:pPr>
      <w:r w:rsidRPr="000E103A">
        <w:rPr>
          <w:sz w:val="18"/>
          <w:szCs w:val="18"/>
        </w:rPr>
        <w:t>Цена иска: __________ руб.</w:t>
      </w:r>
    </w:p>
    <w:p w:rsidR="000E103A" w:rsidRPr="000E103A" w:rsidRDefault="000E103A" w:rsidP="000E103A">
      <w:pPr>
        <w:jc w:val="right"/>
        <w:textAlignment w:val="baseline"/>
        <w:rPr>
          <w:sz w:val="18"/>
          <w:szCs w:val="18"/>
        </w:rPr>
      </w:pPr>
      <w:r w:rsidRPr="000E103A">
        <w:rPr>
          <w:sz w:val="18"/>
          <w:szCs w:val="18"/>
        </w:rPr>
        <w:t>Государственная пошлина: __________ руб.</w:t>
      </w:r>
    </w:p>
    <w:p w:rsidR="000E103A" w:rsidRPr="000E103A" w:rsidRDefault="000E103A" w:rsidP="000E103A">
      <w:pPr>
        <w:jc w:val="both"/>
        <w:textAlignment w:val="baseline"/>
        <w:rPr>
          <w:sz w:val="18"/>
          <w:szCs w:val="18"/>
        </w:rPr>
      </w:pPr>
      <w:r w:rsidRPr="000E103A">
        <w:rPr>
          <w:sz w:val="18"/>
          <w:szCs w:val="18"/>
        </w:rPr>
        <w:t> </w:t>
      </w:r>
    </w:p>
    <w:p w:rsidR="000E103A" w:rsidRPr="000E103A" w:rsidRDefault="000E103A" w:rsidP="000E103A">
      <w:pPr>
        <w:jc w:val="both"/>
        <w:textAlignment w:val="baseline"/>
        <w:rPr>
          <w:sz w:val="18"/>
          <w:szCs w:val="18"/>
        </w:rPr>
      </w:pPr>
      <w:r w:rsidRPr="000E103A">
        <w:rPr>
          <w:sz w:val="18"/>
          <w:szCs w:val="18"/>
        </w:rPr>
        <w:t> </w:t>
      </w:r>
    </w:p>
    <w:p w:rsidR="000E103A" w:rsidRPr="000E103A" w:rsidRDefault="000E103A" w:rsidP="000E103A">
      <w:pPr>
        <w:jc w:val="center"/>
        <w:textAlignment w:val="baseline"/>
        <w:rPr>
          <w:sz w:val="18"/>
          <w:szCs w:val="18"/>
        </w:rPr>
      </w:pPr>
      <w:r w:rsidRPr="000E103A">
        <w:rPr>
          <w:b/>
          <w:bCs/>
          <w:sz w:val="18"/>
          <w:szCs w:val="18"/>
          <w:bdr w:val="none" w:sz="0" w:space="0" w:color="auto" w:frame="1"/>
        </w:rPr>
        <w:t>И С К О В О Е     З А Я В Л Е Н И Е</w:t>
      </w:r>
    </w:p>
    <w:p w:rsidR="000E103A" w:rsidRPr="000E103A" w:rsidRDefault="000E103A" w:rsidP="000E103A">
      <w:pPr>
        <w:jc w:val="center"/>
        <w:textAlignment w:val="baseline"/>
        <w:rPr>
          <w:sz w:val="18"/>
          <w:szCs w:val="18"/>
        </w:rPr>
      </w:pPr>
      <w:r w:rsidRPr="000E103A">
        <w:rPr>
          <w:b/>
          <w:bCs/>
          <w:sz w:val="18"/>
          <w:szCs w:val="18"/>
          <w:bdr w:val="none" w:sz="0" w:space="0" w:color="auto" w:frame="1"/>
        </w:rPr>
        <w:t>о взыскании задолженности по договору и уплате пени</w:t>
      </w:r>
    </w:p>
    <w:p w:rsidR="000E103A" w:rsidRPr="000E103A" w:rsidRDefault="000E103A" w:rsidP="000E103A">
      <w:pPr>
        <w:jc w:val="both"/>
        <w:textAlignment w:val="baseline"/>
        <w:rPr>
          <w:sz w:val="18"/>
          <w:szCs w:val="18"/>
        </w:rPr>
      </w:pPr>
      <w:r w:rsidRPr="000E103A">
        <w:rPr>
          <w:sz w:val="18"/>
          <w:szCs w:val="18"/>
        </w:rPr>
        <w:t> </w:t>
      </w:r>
    </w:p>
    <w:p w:rsidR="000E103A" w:rsidRPr="000E103A" w:rsidRDefault="000E103A" w:rsidP="000E103A">
      <w:pPr>
        <w:jc w:val="both"/>
        <w:textAlignment w:val="baseline"/>
        <w:rPr>
          <w:sz w:val="18"/>
          <w:szCs w:val="18"/>
        </w:rPr>
      </w:pPr>
      <w:r w:rsidRPr="000E103A">
        <w:rPr>
          <w:sz w:val="18"/>
          <w:szCs w:val="18"/>
        </w:rPr>
        <w:t>«___» ___________ 20__ года между истцом ООО «</w:t>
      </w:r>
      <w:r w:rsidRPr="000E103A">
        <w:rPr>
          <w:sz w:val="18"/>
          <w:szCs w:val="18"/>
          <w:u w:val="single"/>
          <w:bdr w:val="none" w:sz="0" w:space="0" w:color="auto" w:frame="1"/>
        </w:rPr>
        <w:t>   Общество № 1   </w:t>
      </w:r>
      <w:r w:rsidRPr="000E103A">
        <w:rPr>
          <w:sz w:val="18"/>
          <w:szCs w:val="18"/>
        </w:rPr>
        <w:t>» и ответчиком ООО «</w:t>
      </w:r>
      <w:r w:rsidRPr="000E103A">
        <w:rPr>
          <w:sz w:val="18"/>
          <w:szCs w:val="18"/>
          <w:u w:val="single"/>
          <w:bdr w:val="none" w:sz="0" w:space="0" w:color="auto" w:frame="1"/>
        </w:rPr>
        <w:t>   Общество № 2   </w:t>
      </w:r>
      <w:r w:rsidRPr="000E103A">
        <w:rPr>
          <w:sz w:val="18"/>
          <w:szCs w:val="18"/>
        </w:rPr>
        <w:t>» был заключен договор поставки № ___/2013, предметом которого являлась поставка </w:t>
      </w:r>
      <w:r w:rsidRPr="000E103A">
        <w:rPr>
          <w:sz w:val="18"/>
          <w:szCs w:val="18"/>
          <w:u w:val="single"/>
          <w:bdr w:val="none" w:sz="0" w:space="0" w:color="auto" w:frame="1"/>
        </w:rPr>
        <w:t>    указать каких именно товаров, например автозапчастей   .</w:t>
      </w:r>
    </w:p>
    <w:p w:rsidR="000E103A" w:rsidRPr="000E103A" w:rsidRDefault="000E103A" w:rsidP="000E103A">
      <w:pPr>
        <w:jc w:val="both"/>
        <w:textAlignment w:val="baseline"/>
        <w:rPr>
          <w:sz w:val="18"/>
          <w:szCs w:val="18"/>
        </w:rPr>
      </w:pPr>
    </w:p>
    <w:p w:rsidR="000E103A" w:rsidRPr="000E103A" w:rsidRDefault="000E103A" w:rsidP="000E103A">
      <w:pPr>
        <w:jc w:val="both"/>
        <w:textAlignment w:val="baseline"/>
        <w:rPr>
          <w:sz w:val="18"/>
          <w:szCs w:val="18"/>
        </w:rPr>
      </w:pPr>
      <w:r w:rsidRPr="000E103A">
        <w:rPr>
          <w:sz w:val="18"/>
          <w:szCs w:val="18"/>
        </w:rPr>
        <w:t>Истцом все условия данного договора были выполнены полностью, ответчик выполнил свои обязательства только частично.</w:t>
      </w:r>
    </w:p>
    <w:p w:rsidR="000E103A" w:rsidRPr="000E103A" w:rsidRDefault="000E103A" w:rsidP="000E103A">
      <w:pPr>
        <w:jc w:val="both"/>
        <w:textAlignment w:val="baseline"/>
        <w:rPr>
          <w:sz w:val="18"/>
          <w:szCs w:val="18"/>
        </w:rPr>
      </w:pPr>
      <w:r w:rsidRPr="000E103A">
        <w:rPr>
          <w:sz w:val="18"/>
          <w:szCs w:val="18"/>
        </w:rPr>
        <w:t> </w:t>
      </w:r>
    </w:p>
    <w:p w:rsidR="000E103A" w:rsidRPr="000E103A" w:rsidRDefault="000E103A" w:rsidP="000E103A">
      <w:pPr>
        <w:jc w:val="both"/>
        <w:textAlignment w:val="baseline"/>
        <w:rPr>
          <w:sz w:val="18"/>
          <w:szCs w:val="18"/>
        </w:rPr>
      </w:pPr>
      <w:r w:rsidRPr="000E103A">
        <w:rPr>
          <w:sz w:val="18"/>
          <w:szCs w:val="18"/>
        </w:rPr>
        <w:t>В соответствии с вышеуказанным договором, в период с «___» ___________ 20__ года по «___» ___________ 20__ года, наша организация поставила ответчику товары на общую сумму </w:t>
      </w:r>
      <w:r w:rsidRPr="000E103A">
        <w:rPr>
          <w:sz w:val="18"/>
          <w:szCs w:val="18"/>
          <w:u w:val="single"/>
          <w:bdr w:val="none" w:sz="0" w:space="0" w:color="auto" w:frame="1"/>
        </w:rPr>
        <w:t>   3 000 000   </w:t>
      </w:r>
      <w:r w:rsidRPr="000E103A">
        <w:rPr>
          <w:sz w:val="18"/>
          <w:szCs w:val="18"/>
        </w:rPr>
        <w:t> рублей. Ответчик произвёл лишь частичную оплату за поставленный товар, в размере </w:t>
      </w:r>
      <w:r w:rsidRPr="000E103A">
        <w:rPr>
          <w:sz w:val="18"/>
          <w:szCs w:val="18"/>
          <w:u w:val="single"/>
          <w:bdr w:val="none" w:sz="0" w:space="0" w:color="auto" w:frame="1"/>
        </w:rPr>
        <w:t>   2 000 000   </w:t>
      </w:r>
      <w:r w:rsidRPr="000E103A">
        <w:rPr>
          <w:sz w:val="18"/>
          <w:szCs w:val="18"/>
        </w:rPr>
        <w:t> рублей.</w:t>
      </w:r>
    </w:p>
    <w:p w:rsidR="000E103A" w:rsidRPr="000E103A" w:rsidRDefault="000E103A" w:rsidP="000E103A">
      <w:pPr>
        <w:jc w:val="both"/>
        <w:textAlignment w:val="baseline"/>
        <w:rPr>
          <w:sz w:val="18"/>
          <w:szCs w:val="18"/>
        </w:rPr>
      </w:pPr>
      <w:r w:rsidRPr="000E103A">
        <w:rPr>
          <w:sz w:val="18"/>
          <w:szCs w:val="18"/>
        </w:rPr>
        <w:t> </w:t>
      </w:r>
    </w:p>
    <w:p w:rsidR="000E103A" w:rsidRPr="000E103A" w:rsidRDefault="000E103A" w:rsidP="000E103A">
      <w:pPr>
        <w:jc w:val="both"/>
        <w:textAlignment w:val="baseline"/>
        <w:rPr>
          <w:sz w:val="18"/>
          <w:szCs w:val="18"/>
        </w:rPr>
      </w:pPr>
      <w:r w:rsidRPr="000E103A">
        <w:rPr>
          <w:sz w:val="18"/>
          <w:szCs w:val="18"/>
        </w:rPr>
        <w:t>В соответствии с п.___ договора поставки № ___/2013, ответчик должен был оплатить товар еще до его отгрузки, но эти обязательства им выполнены не были. До настоящего времени не произведена оплата двух поставок, о чём свидетельствуют следующие документы:</w:t>
      </w:r>
    </w:p>
    <w:p w:rsidR="000E103A" w:rsidRPr="000E103A" w:rsidRDefault="000E103A" w:rsidP="000E103A">
      <w:pPr>
        <w:jc w:val="both"/>
        <w:textAlignment w:val="baseline"/>
        <w:rPr>
          <w:sz w:val="18"/>
          <w:szCs w:val="18"/>
        </w:rPr>
      </w:pPr>
      <w:r w:rsidRPr="000E103A">
        <w:rPr>
          <w:sz w:val="18"/>
          <w:szCs w:val="18"/>
        </w:rPr>
        <w:t> </w:t>
      </w:r>
    </w:p>
    <w:p w:rsidR="000E103A" w:rsidRPr="000E103A" w:rsidRDefault="000E103A" w:rsidP="000E103A">
      <w:pPr>
        <w:jc w:val="both"/>
        <w:textAlignment w:val="baseline"/>
        <w:rPr>
          <w:sz w:val="18"/>
          <w:szCs w:val="18"/>
        </w:rPr>
      </w:pPr>
      <w:r w:rsidRPr="000E103A">
        <w:rPr>
          <w:sz w:val="18"/>
          <w:szCs w:val="18"/>
        </w:rPr>
        <w:t>1.Счет-фактура и Товарная  накладная № ____ от «___» ___________ 20__ года, на общую сумму </w:t>
      </w:r>
      <w:r w:rsidRPr="000E103A">
        <w:rPr>
          <w:sz w:val="18"/>
          <w:szCs w:val="18"/>
          <w:u w:val="single"/>
          <w:bdr w:val="none" w:sz="0" w:space="0" w:color="auto" w:frame="1"/>
        </w:rPr>
        <w:t>   600 000   </w:t>
      </w:r>
      <w:r w:rsidRPr="000E103A">
        <w:rPr>
          <w:sz w:val="18"/>
          <w:szCs w:val="18"/>
        </w:rPr>
        <w:t> рублей.</w:t>
      </w:r>
    </w:p>
    <w:p w:rsidR="000E103A" w:rsidRPr="000E103A" w:rsidRDefault="000E103A" w:rsidP="000E103A">
      <w:pPr>
        <w:jc w:val="both"/>
        <w:textAlignment w:val="baseline"/>
        <w:rPr>
          <w:sz w:val="18"/>
          <w:szCs w:val="18"/>
        </w:rPr>
      </w:pPr>
      <w:r w:rsidRPr="000E103A">
        <w:rPr>
          <w:sz w:val="18"/>
          <w:szCs w:val="18"/>
        </w:rPr>
        <w:t>2. Счет-фактура и Товарная  накладная № ____ от «___» ___________ 20__ года, на общую сумму </w:t>
      </w:r>
      <w:r w:rsidRPr="000E103A">
        <w:rPr>
          <w:sz w:val="18"/>
          <w:szCs w:val="18"/>
          <w:u w:val="single"/>
          <w:bdr w:val="none" w:sz="0" w:space="0" w:color="auto" w:frame="1"/>
        </w:rPr>
        <w:t>   400 000   </w:t>
      </w:r>
      <w:r w:rsidRPr="000E103A">
        <w:rPr>
          <w:sz w:val="18"/>
          <w:szCs w:val="18"/>
        </w:rPr>
        <w:t> рублей.</w:t>
      </w:r>
    </w:p>
    <w:p w:rsidR="000E103A" w:rsidRPr="000E103A" w:rsidRDefault="000E103A" w:rsidP="000E103A">
      <w:pPr>
        <w:jc w:val="both"/>
        <w:textAlignment w:val="baseline"/>
        <w:rPr>
          <w:sz w:val="18"/>
          <w:szCs w:val="18"/>
        </w:rPr>
      </w:pPr>
      <w:r w:rsidRPr="000E103A">
        <w:rPr>
          <w:sz w:val="18"/>
          <w:szCs w:val="18"/>
        </w:rPr>
        <w:t> </w:t>
      </w:r>
    </w:p>
    <w:p w:rsidR="000E103A" w:rsidRPr="000E103A" w:rsidRDefault="000E103A" w:rsidP="000E103A">
      <w:pPr>
        <w:jc w:val="both"/>
        <w:textAlignment w:val="baseline"/>
        <w:rPr>
          <w:sz w:val="18"/>
          <w:szCs w:val="18"/>
        </w:rPr>
      </w:pPr>
      <w:r w:rsidRPr="000E103A">
        <w:rPr>
          <w:sz w:val="18"/>
          <w:szCs w:val="18"/>
        </w:rPr>
        <w:t>Таким образом, у ООО «</w:t>
      </w:r>
      <w:r w:rsidRPr="000E103A">
        <w:rPr>
          <w:sz w:val="18"/>
          <w:szCs w:val="18"/>
          <w:u w:val="single"/>
          <w:bdr w:val="none" w:sz="0" w:space="0" w:color="auto" w:frame="1"/>
        </w:rPr>
        <w:t>   Общество № 2   </w:t>
      </w:r>
      <w:r w:rsidRPr="000E103A">
        <w:rPr>
          <w:sz w:val="18"/>
          <w:szCs w:val="18"/>
        </w:rPr>
        <w:t>» образовалась задолженность по договору  перед ООО «</w:t>
      </w:r>
      <w:r w:rsidRPr="000E103A">
        <w:rPr>
          <w:sz w:val="18"/>
          <w:szCs w:val="18"/>
          <w:u w:val="single"/>
          <w:bdr w:val="none" w:sz="0" w:space="0" w:color="auto" w:frame="1"/>
        </w:rPr>
        <w:t>   Общество № 1   </w:t>
      </w:r>
      <w:r w:rsidRPr="000E103A">
        <w:rPr>
          <w:sz w:val="18"/>
          <w:szCs w:val="18"/>
        </w:rPr>
        <w:t>», в размере </w:t>
      </w:r>
      <w:r w:rsidRPr="000E103A">
        <w:rPr>
          <w:sz w:val="18"/>
          <w:szCs w:val="18"/>
          <w:u w:val="single"/>
          <w:bdr w:val="none" w:sz="0" w:space="0" w:color="auto" w:frame="1"/>
        </w:rPr>
        <w:t>   1 000 000   </w:t>
      </w:r>
      <w:r w:rsidRPr="000E103A">
        <w:rPr>
          <w:sz w:val="18"/>
          <w:szCs w:val="18"/>
        </w:rPr>
        <w:t> рублей.</w:t>
      </w:r>
    </w:p>
    <w:p w:rsidR="000E103A" w:rsidRPr="000E103A" w:rsidRDefault="000E103A" w:rsidP="000E103A">
      <w:pPr>
        <w:jc w:val="both"/>
        <w:textAlignment w:val="baseline"/>
        <w:rPr>
          <w:sz w:val="18"/>
          <w:szCs w:val="18"/>
        </w:rPr>
      </w:pPr>
      <w:r w:rsidRPr="000E103A">
        <w:rPr>
          <w:sz w:val="18"/>
          <w:szCs w:val="18"/>
        </w:rPr>
        <w:t> </w:t>
      </w:r>
    </w:p>
    <w:p w:rsidR="000E103A" w:rsidRPr="000E103A" w:rsidRDefault="000E103A" w:rsidP="000E103A">
      <w:pPr>
        <w:jc w:val="both"/>
        <w:textAlignment w:val="baseline"/>
        <w:rPr>
          <w:sz w:val="18"/>
          <w:szCs w:val="18"/>
        </w:rPr>
      </w:pPr>
      <w:r w:rsidRPr="000E103A">
        <w:rPr>
          <w:sz w:val="18"/>
          <w:szCs w:val="18"/>
        </w:rPr>
        <w:t>Размер образовавшейся задолженности также подтверждается актом сверки от «___» ___________ 20__ года.</w:t>
      </w:r>
    </w:p>
    <w:p w:rsidR="000E103A" w:rsidRPr="000E103A" w:rsidRDefault="000E103A" w:rsidP="000E103A">
      <w:pPr>
        <w:jc w:val="both"/>
        <w:textAlignment w:val="baseline"/>
        <w:rPr>
          <w:sz w:val="18"/>
          <w:szCs w:val="18"/>
        </w:rPr>
      </w:pPr>
      <w:r w:rsidRPr="000E103A">
        <w:rPr>
          <w:sz w:val="18"/>
          <w:szCs w:val="18"/>
        </w:rPr>
        <w:t> </w:t>
      </w:r>
    </w:p>
    <w:p w:rsidR="000E103A" w:rsidRPr="000E103A" w:rsidRDefault="000E103A" w:rsidP="000E103A">
      <w:pPr>
        <w:jc w:val="both"/>
        <w:textAlignment w:val="baseline"/>
        <w:rPr>
          <w:sz w:val="18"/>
          <w:szCs w:val="18"/>
        </w:rPr>
      </w:pPr>
      <w:r w:rsidRPr="000E103A">
        <w:rPr>
          <w:sz w:val="18"/>
          <w:szCs w:val="18"/>
        </w:rPr>
        <w:t>В п.___ договора поставки № ___/2013, стороны установили, что в случае просрочки оплаты Покупатель выплачивает Продавцу пеню в размере 0,1% от неоплаченной суммы задолженности за каждый день просрочки оплаты платежа, но не более 10% от общей суммы.</w:t>
      </w:r>
    </w:p>
    <w:p w:rsidR="000E103A" w:rsidRPr="000E103A" w:rsidRDefault="000E103A" w:rsidP="000E103A">
      <w:pPr>
        <w:jc w:val="both"/>
        <w:textAlignment w:val="baseline"/>
        <w:rPr>
          <w:sz w:val="18"/>
          <w:szCs w:val="18"/>
        </w:rPr>
      </w:pPr>
      <w:r w:rsidRPr="000E103A">
        <w:rPr>
          <w:sz w:val="18"/>
          <w:szCs w:val="18"/>
        </w:rPr>
        <w:t> </w:t>
      </w:r>
    </w:p>
    <w:p w:rsidR="000E103A" w:rsidRPr="000E103A" w:rsidRDefault="000E103A" w:rsidP="000E103A">
      <w:pPr>
        <w:jc w:val="both"/>
        <w:textAlignment w:val="baseline"/>
        <w:rPr>
          <w:sz w:val="18"/>
          <w:szCs w:val="18"/>
        </w:rPr>
      </w:pPr>
      <w:r w:rsidRPr="000E103A">
        <w:rPr>
          <w:sz w:val="18"/>
          <w:szCs w:val="18"/>
        </w:rPr>
        <w:t>Размер пени по долгу с «___» ___________ 20__ года по «___» ___________ 20__ года, то есть за </w:t>
      </w:r>
      <w:r w:rsidRPr="000E103A">
        <w:rPr>
          <w:sz w:val="18"/>
          <w:szCs w:val="18"/>
          <w:u w:val="single"/>
          <w:bdr w:val="none" w:sz="0" w:space="0" w:color="auto" w:frame="1"/>
        </w:rPr>
        <w:t>    50    </w:t>
      </w:r>
      <w:r w:rsidRPr="000E103A">
        <w:rPr>
          <w:sz w:val="18"/>
          <w:szCs w:val="18"/>
        </w:rPr>
        <w:t> дней, составляют:</w:t>
      </w:r>
    </w:p>
    <w:p w:rsidR="000E103A" w:rsidRPr="000E103A" w:rsidRDefault="000E103A" w:rsidP="000E103A">
      <w:pPr>
        <w:jc w:val="center"/>
        <w:textAlignment w:val="baseline"/>
        <w:rPr>
          <w:sz w:val="18"/>
          <w:szCs w:val="18"/>
        </w:rPr>
      </w:pPr>
      <w:r w:rsidRPr="000E103A">
        <w:rPr>
          <w:sz w:val="18"/>
          <w:szCs w:val="18"/>
        </w:rPr>
        <w:t> </w:t>
      </w:r>
    </w:p>
    <w:p w:rsidR="000E103A" w:rsidRPr="000E103A" w:rsidRDefault="000E103A" w:rsidP="000E103A">
      <w:pPr>
        <w:jc w:val="center"/>
        <w:textAlignment w:val="baseline"/>
        <w:rPr>
          <w:sz w:val="18"/>
          <w:szCs w:val="18"/>
        </w:rPr>
      </w:pPr>
      <w:r w:rsidRPr="000E103A">
        <w:rPr>
          <w:sz w:val="18"/>
          <w:szCs w:val="18"/>
          <w:u w:val="single"/>
          <w:bdr w:val="none" w:sz="0" w:space="0" w:color="auto" w:frame="1"/>
        </w:rPr>
        <w:t>   1 000 000   </w:t>
      </w:r>
      <w:r w:rsidRPr="000E103A">
        <w:rPr>
          <w:sz w:val="18"/>
          <w:szCs w:val="18"/>
        </w:rPr>
        <w:t> рублей. x 0.1 % x </w:t>
      </w:r>
      <w:r w:rsidRPr="000E103A">
        <w:rPr>
          <w:sz w:val="18"/>
          <w:szCs w:val="18"/>
          <w:u w:val="single"/>
          <w:bdr w:val="none" w:sz="0" w:space="0" w:color="auto" w:frame="1"/>
        </w:rPr>
        <w:t>    50    </w:t>
      </w:r>
      <w:r w:rsidRPr="000E103A">
        <w:rPr>
          <w:sz w:val="18"/>
          <w:szCs w:val="18"/>
        </w:rPr>
        <w:t> дней = </w:t>
      </w:r>
      <w:r w:rsidRPr="000E103A">
        <w:rPr>
          <w:sz w:val="18"/>
          <w:szCs w:val="18"/>
          <w:u w:val="single"/>
          <w:bdr w:val="none" w:sz="0" w:space="0" w:color="auto" w:frame="1"/>
        </w:rPr>
        <w:t>     50 000     </w:t>
      </w:r>
      <w:r w:rsidRPr="000E103A">
        <w:rPr>
          <w:sz w:val="18"/>
          <w:szCs w:val="18"/>
        </w:rPr>
        <w:t> рублей.</w:t>
      </w:r>
    </w:p>
    <w:p w:rsidR="000E103A" w:rsidRPr="000E103A" w:rsidRDefault="000E103A" w:rsidP="000E103A">
      <w:pPr>
        <w:jc w:val="both"/>
        <w:textAlignment w:val="baseline"/>
        <w:rPr>
          <w:sz w:val="18"/>
          <w:szCs w:val="18"/>
        </w:rPr>
      </w:pPr>
      <w:r w:rsidRPr="000E103A">
        <w:rPr>
          <w:sz w:val="18"/>
          <w:szCs w:val="18"/>
        </w:rPr>
        <w:t> </w:t>
      </w:r>
    </w:p>
    <w:p w:rsidR="000E103A" w:rsidRPr="000E103A" w:rsidRDefault="000E103A" w:rsidP="000E103A">
      <w:pPr>
        <w:jc w:val="both"/>
        <w:textAlignment w:val="baseline"/>
        <w:rPr>
          <w:sz w:val="18"/>
          <w:szCs w:val="18"/>
        </w:rPr>
      </w:pPr>
      <w:r w:rsidRPr="000E103A">
        <w:rPr>
          <w:sz w:val="18"/>
          <w:szCs w:val="18"/>
        </w:rPr>
        <w:t>Таким образом, общая задолженность ООО «</w:t>
      </w:r>
      <w:r w:rsidRPr="000E103A">
        <w:rPr>
          <w:sz w:val="18"/>
          <w:szCs w:val="18"/>
          <w:u w:val="single"/>
          <w:bdr w:val="none" w:sz="0" w:space="0" w:color="auto" w:frame="1"/>
        </w:rPr>
        <w:t>   Общество № 2   </w:t>
      </w:r>
      <w:r w:rsidRPr="000E103A">
        <w:rPr>
          <w:sz w:val="18"/>
          <w:szCs w:val="18"/>
        </w:rPr>
        <w:t>» перед ООО «</w:t>
      </w:r>
      <w:r w:rsidRPr="000E103A">
        <w:rPr>
          <w:sz w:val="18"/>
          <w:szCs w:val="18"/>
          <w:u w:val="single"/>
          <w:bdr w:val="none" w:sz="0" w:space="0" w:color="auto" w:frame="1"/>
        </w:rPr>
        <w:t>   Общество № 1   </w:t>
      </w:r>
      <w:r w:rsidRPr="000E103A">
        <w:rPr>
          <w:sz w:val="18"/>
          <w:szCs w:val="18"/>
        </w:rPr>
        <w:t>», составляет:</w:t>
      </w:r>
    </w:p>
    <w:p w:rsidR="000E103A" w:rsidRPr="000E103A" w:rsidRDefault="000E103A" w:rsidP="000E103A">
      <w:pPr>
        <w:jc w:val="both"/>
        <w:textAlignment w:val="baseline"/>
        <w:rPr>
          <w:sz w:val="18"/>
          <w:szCs w:val="18"/>
        </w:rPr>
      </w:pPr>
      <w:r w:rsidRPr="000E103A">
        <w:rPr>
          <w:sz w:val="18"/>
          <w:szCs w:val="18"/>
        </w:rPr>
        <w:t> </w:t>
      </w:r>
    </w:p>
    <w:p w:rsidR="000E103A" w:rsidRPr="000E103A" w:rsidRDefault="000E103A" w:rsidP="000E103A">
      <w:pPr>
        <w:jc w:val="center"/>
        <w:textAlignment w:val="baseline"/>
        <w:rPr>
          <w:sz w:val="18"/>
          <w:szCs w:val="18"/>
        </w:rPr>
      </w:pPr>
      <w:r w:rsidRPr="000E103A">
        <w:rPr>
          <w:sz w:val="18"/>
          <w:szCs w:val="18"/>
          <w:u w:val="single"/>
          <w:bdr w:val="none" w:sz="0" w:space="0" w:color="auto" w:frame="1"/>
        </w:rPr>
        <w:t>   1 000 000   </w:t>
      </w:r>
      <w:r w:rsidRPr="000E103A">
        <w:rPr>
          <w:sz w:val="18"/>
          <w:szCs w:val="18"/>
        </w:rPr>
        <w:t> рублей + </w:t>
      </w:r>
      <w:r w:rsidRPr="000E103A">
        <w:rPr>
          <w:sz w:val="18"/>
          <w:szCs w:val="18"/>
          <w:u w:val="single"/>
          <w:bdr w:val="none" w:sz="0" w:space="0" w:color="auto" w:frame="1"/>
        </w:rPr>
        <w:t>     50 000     </w:t>
      </w:r>
      <w:r w:rsidRPr="000E103A">
        <w:rPr>
          <w:sz w:val="18"/>
          <w:szCs w:val="18"/>
        </w:rPr>
        <w:t> рублей = </w:t>
      </w:r>
      <w:r w:rsidRPr="000E103A">
        <w:rPr>
          <w:sz w:val="18"/>
          <w:szCs w:val="18"/>
          <w:u w:val="single"/>
          <w:bdr w:val="none" w:sz="0" w:space="0" w:color="auto" w:frame="1"/>
        </w:rPr>
        <w:t>   1 000 000   </w:t>
      </w:r>
      <w:r w:rsidRPr="000E103A">
        <w:rPr>
          <w:sz w:val="18"/>
          <w:szCs w:val="18"/>
        </w:rPr>
        <w:t> рублей.</w:t>
      </w:r>
    </w:p>
    <w:p w:rsidR="000E103A" w:rsidRPr="000E103A" w:rsidRDefault="000E103A" w:rsidP="000E103A">
      <w:pPr>
        <w:jc w:val="both"/>
        <w:textAlignment w:val="baseline"/>
        <w:rPr>
          <w:sz w:val="18"/>
          <w:szCs w:val="18"/>
        </w:rPr>
      </w:pPr>
      <w:r w:rsidRPr="000E103A">
        <w:rPr>
          <w:sz w:val="18"/>
          <w:szCs w:val="18"/>
        </w:rPr>
        <w:t> </w:t>
      </w:r>
    </w:p>
    <w:p w:rsidR="000E103A" w:rsidRPr="000E103A" w:rsidRDefault="000E103A" w:rsidP="000E103A">
      <w:pPr>
        <w:jc w:val="both"/>
        <w:textAlignment w:val="baseline"/>
        <w:rPr>
          <w:sz w:val="18"/>
          <w:szCs w:val="18"/>
        </w:rPr>
      </w:pPr>
      <w:r w:rsidRPr="000E103A">
        <w:rPr>
          <w:sz w:val="18"/>
          <w:szCs w:val="18"/>
        </w:rPr>
        <w:t>В целях соблюдения претензионного порядка урегулирования споров «___» ___________ 20__ года ответчику была направлена претензия, о чём свидетельствует кассовый чек и почтовая квитанция ФГУП Почта России, но заявленную претензию ответчик проигнорировал.</w:t>
      </w:r>
    </w:p>
    <w:p w:rsidR="000E103A" w:rsidRPr="000E103A" w:rsidRDefault="000E103A" w:rsidP="000E103A">
      <w:pPr>
        <w:jc w:val="both"/>
        <w:textAlignment w:val="baseline"/>
        <w:rPr>
          <w:sz w:val="18"/>
          <w:szCs w:val="18"/>
        </w:rPr>
      </w:pPr>
      <w:r w:rsidRPr="000E103A">
        <w:rPr>
          <w:sz w:val="18"/>
          <w:szCs w:val="18"/>
        </w:rPr>
        <w:t> </w:t>
      </w:r>
    </w:p>
    <w:p w:rsidR="000E103A" w:rsidRPr="000E103A" w:rsidRDefault="000E103A" w:rsidP="000E103A">
      <w:pPr>
        <w:jc w:val="both"/>
        <w:textAlignment w:val="baseline"/>
        <w:rPr>
          <w:sz w:val="18"/>
          <w:szCs w:val="18"/>
        </w:rPr>
      </w:pPr>
      <w:r w:rsidRPr="000E103A">
        <w:rPr>
          <w:sz w:val="18"/>
          <w:szCs w:val="18"/>
        </w:rPr>
        <w:t>Из данного  обстоятельства следует нежелание ответчика оплатить задолженность, что вынуждает истца обратиться  в арбитражный суд за защитой своих имущественных интересов.</w:t>
      </w:r>
    </w:p>
    <w:p w:rsidR="000E103A" w:rsidRPr="000E103A" w:rsidRDefault="000E103A" w:rsidP="000E103A">
      <w:pPr>
        <w:jc w:val="both"/>
        <w:textAlignment w:val="baseline"/>
        <w:rPr>
          <w:sz w:val="18"/>
          <w:szCs w:val="18"/>
        </w:rPr>
      </w:pPr>
      <w:r w:rsidRPr="000E103A">
        <w:rPr>
          <w:sz w:val="18"/>
          <w:szCs w:val="18"/>
        </w:rPr>
        <w:t> </w:t>
      </w:r>
    </w:p>
    <w:p w:rsidR="000E103A" w:rsidRPr="000E103A" w:rsidRDefault="000E103A" w:rsidP="000E103A">
      <w:pPr>
        <w:jc w:val="both"/>
        <w:textAlignment w:val="baseline"/>
        <w:rPr>
          <w:sz w:val="18"/>
          <w:szCs w:val="18"/>
        </w:rPr>
      </w:pPr>
      <w:r w:rsidRPr="000E103A">
        <w:rPr>
          <w:sz w:val="18"/>
          <w:szCs w:val="18"/>
        </w:rPr>
        <w:t>Копия настоящего искового заявления с копиями прилагаемых документов направлены ответчику, о чём свидетельствует кассовый чек и почтовая квитанция об отсылке.</w:t>
      </w:r>
    </w:p>
    <w:p w:rsidR="000E103A" w:rsidRPr="000E103A" w:rsidRDefault="000E103A" w:rsidP="000E103A">
      <w:pPr>
        <w:jc w:val="both"/>
        <w:textAlignment w:val="baseline"/>
        <w:rPr>
          <w:sz w:val="18"/>
          <w:szCs w:val="18"/>
        </w:rPr>
      </w:pPr>
      <w:r w:rsidRPr="000E103A">
        <w:rPr>
          <w:sz w:val="18"/>
          <w:szCs w:val="18"/>
        </w:rPr>
        <w:t> </w:t>
      </w:r>
    </w:p>
    <w:p w:rsidR="000E103A" w:rsidRPr="000E103A" w:rsidRDefault="000E103A" w:rsidP="000E103A">
      <w:pPr>
        <w:jc w:val="both"/>
        <w:textAlignment w:val="baseline"/>
        <w:rPr>
          <w:sz w:val="18"/>
          <w:szCs w:val="18"/>
        </w:rPr>
      </w:pPr>
      <w:r w:rsidRPr="000E103A">
        <w:rPr>
          <w:sz w:val="18"/>
          <w:szCs w:val="18"/>
        </w:rPr>
        <w:lastRenderedPageBreak/>
        <w:t>Согласно ст.ст. 309, 310 ГК РФ, обязательства должны исполняться надлежащим образом в соответствии с условиями обязательства и требованиями закона, односторонний отказ от их исполнения не допускается.</w:t>
      </w:r>
    </w:p>
    <w:p w:rsidR="000E103A" w:rsidRPr="000E103A" w:rsidRDefault="000E103A" w:rsidP="000E103A">
      <w:pPr>
        <w:jc w:val="both"/>
        <w:textAlignment w:val="baseline"/>
        <w:rPr>
          <w:sz w:val="18"/>
          <w:szCs w:val="18"/>
        </w:rPr>
      </w:pPr>
      <w:r w:rsidRPr="000E103A">
        <w:rPr>
          <w:sz w:val="18"/>
          <w:szCs w:val="18"/>
        </w:rPr>
        <w:t> </w:t>
      </w:r>
    </w:p>
    <w:p w:rsidR="000E103A" w:rsidRPr="000E103A" w:rsidRDefault="000E103A" w:rsidP="000E103A">
      <w:pPr>
        <w:jc w:val="both"/>
        <w:textAlignment w:val="baseline"/>
        <w:rPr>
          <w:sz w:val="18"/>
          <w:szCs w:val="18"/>
        </w:rPr>
      </w:pPr>
      <w:r w:rsidRPr="000E103A">
        <w:rPr>
          <w:sz w:val="18"/>
          <w:szCs w:val="18"/>
        </w:rPr>
        <w:t>В соответствии со ст.ст. 454, 486 ГК РФ, покупатель обязан оплатить товар непосредственно до или после передачи ему продавцом товара, если иное не предусмотрено законом или договором.</w:t>
      </w:r>
    </w:p>
    <w:p w:rsidR="000E103A" w:rsidRPr="000E103A" w:rsidRDefault="000E103A" w:rsidP="000E103A">
      <w:pPr>
        <w:jc w:val="both"/>
        <w:textAlignment w:val="baseline"/>
        <w:rPr>
          <w:sz w:val="18"/>
          <w:szCs w:val="18"/>
        </w:rPr>
      </w:pPr>
      <w:r w:rsidRPr="000E103A">
        <w:rPr>
          <w:sz w:val="18"/>
          <w:szCs w:val="18"/>
        </w:rPr>
        <w:t> </w:t>
      </w:r>
    </w:p>
    <w:p w:rsidR="000E103A" w:rsidRPr="000E103A" w:rsidRDefault="000E103A" w:rsidP="000E103A">
      <w:pPr>
        <w:jc w:val="both"/>
        <w:textAlignment w:val="baseline"/>
        <w:rPr>
          <w:sz w:val="18"/>
          <w:szCs w:val="18"/>
        </w:rPr>
      </w:pPr>
      <w:r w:rsidRPr="000E103A">
        <w:rPr>
          <w:sz w:val="18"/>
          <w:szCs w:val="18"/>
        </w:rPr>
        <w:t>В соответствии с п.1 ч.1 ст.333.21 НК РФ, по делам, рассматриваемым в арбитражных судах, при заявленной цене иска государственная пошлина уплачивается в размере __________ рублей.</w:t>
      </w:r>
    </w:p>
    <w:p w:rsidR="000E103A" w:rsidRPr="000E103A" w:rsidRDefault="000E103A" w:rsidP="000E103A">
      <w:pPr>
        <w:jc w:val="both"/>
        <w:textAlignment w:val="baseline"/>
        <w:rPr>
          <w:sz w:val="18"/>
          <w:szCs w:val="18"/>
        </w:rPr>
      </w:pPr>
      <w:r w:rsidRPr="000E103A">
        <w:rPr>
          <w:sz w:val="18"/>
          <w:szCs w:val="18"/>
        </w:rPr>
        <w:t> </w:t>
      </w:r>
    </w:p>
    <w:p w:rsidR="000E103A" w:rsidRPr="000E103A" w:rsidRDefault="000E103A" w:rsidP="000E103A">
      <w:pPr>
        <w:jc w:val="both"/>
        <w:textAlignment w:val="baseline"/>
        <w:rPr>
          <w:sz w:val="18"/>
          <w:szCs w:val="18"/>
        </w:rPr>
      </w:pPr>
      <w:r w:rsidRPr="000E103A">
        <w:rPr>
          <w:sz w:val="18"/>
          <w:szCs w:val="18"/>
        </w:rPr>
        <w:t>На основании вышеизложенного, руководствуясь ст.ст. 309, 310, 454, 486 ГК РФ, ст.ст. 125, 126 АПК РФ,</w:t>
      </w:r>
    </w:p>
    <w:p w:rsidR="000E103A" w:rsidRPr="000E103A" w:rsidRDefault="000E103A" w:rsidP="000E103A">
      <w:pPr>
        <w:jc w:val="both"/>
        <w:textAlignment w:val="baseline"/>
        <w:rPr>
          <w:sz w:val="18"/>
          <w:szCs w:val="18"/>
        </w:rPr>
      </w:pPr>
      <w:r w:rsidRPr="000E103A">
        <w:rPr>
          <w:sz w:val="18"/>
          <w:szCs w:val="18"/>
        </w:rPr>
        <w:t> </w:t>
      </w:r>
    </w:p>
    <w:p w:rsidR="000E103A" w:rsidRPr="000E103A" w:rsidRDefault="000E103A" w:rsidP="000E103A">
      <w:pPr>
        <w:jc w:val="center"/>
        <w:textAlignment w:val="baseline"/>
        <w:rPr>
          <w:sz w:val="18"/>
          <w:szCs w:val="18"/>
        </w:rPr>
      </w:pPr>
      <w:r w:rsidRPr="000E103A">
        <w:rPr>
          <w:b/>
          <w:bCs/>
          <w:sz w:val="18"/>
          <w:szCs w:val="18"/>
          <w:bdr w:val="none" w:sz="0" w:space="0" w:color="auto" w:frame="1"/>
        </w:rPr>
        <w:t>прошу:</w:t>
      </w:r>
    </w:p>
    <w:p w:rsidR="000E103A" w:rsidRPr="000E103A" w:rsidRDefault="000E103A" w:rsidP="000E103A">
      <w:pPr>
        <w:jc w:val="both"/>
        <w:textAlignment w:val="baseline"/>
        <w:rPr>
          <w:sz w:val="18"/>
          <w:szCs w:val="18"/>
        </w:rPr>
      </w:pPr>
      <w:r w:rsidRPr="000E103A">
        <w:rPr>
          <w:sz w:val="18"/>
          <w:szCs w:val="18"/>
        </w:rPr>
        <w:t> </w:t>
      </w:r>
    </w:p>
    <w:p w:rsidR="000E103A" w:rsidRPr="000E103A" w:rsidRDefault="000E103A" w:rsidP="000E103A">
      <w:pPr>
        <w:jc w:val="both"/>
        <w:textAlignment w:val="baseline"/>
        <w:rPr>
          <w:sz w:val="18"/>
          <w:szCs w:val="18"/>
        </w:rPr>
      </w:pPr>
      <w:r w:rsidRPr="000E103A">
        <w:rPr>
          <w:sz w:val="18"/>
          <w:szCs w:val="18"/>
        </w:rPr>
        <w:t>1. Взыскать с «</w:t>
      </w:r>
      <w:r w:rsidRPr="000E103A">
        <w:rPr>
          <w:sz w:val="18"/>
          <w:szCs w:val="18"/>
          <w:u w:val="single"/>
          <w:bdr w:val="none" w:sz="0" w:space="0" w:color="auto" w:frame="1"/>
        </w:rPr>
        <w:t>   Общество № 2   </w:t>
      </w:r>
      <w:r w:rsidRPr="000E103A">
        <w:rPr>
          <w:sz w:val="18"/>
          <w:szCs w:val="18"/>
        </w:rPr>
        <w:t>» в пользу ООО «</w:t>
      </w:r>
      <w:r w:rsidRPr="000E103A">
        <w:rPr>
          <w:sz w:val="18"/>
          <w:szCs w:val="18"/>
          <w:u w:val="single"/>
          <w:bdr w:val="none" w:sz="0" w:space="0" w:color="auto" w:frame="1"/>
        </w:rPr>
        <w:t>   Общество № 1   </w:t>
      </w:r>
      <w:r w:rsidRPr="000E103A">
        <w:rPr>
          <w:sz w:val="18"/>
          <w:szCs w:val="18"/>
        </w:rPr>
        <w:t>», сумму задолженности по договору в размере </w:t>
      </w:r>
      <w:r w:rsidRPr="000E103A">
        <w:rPr>
          <w:sz w:val="18"/>
          <w:szCs w:val="18"/>
          <w:u w:val="single"/>
          <w:bdr w:val="none" w:sz="0" w:space="0" w:color="auto" w:frame="1"/>
        </w:rPr>
        <w:t>   1 000 000   </w:t>
      </w:r>
      <w:r w:rsidRPr="000E103A">
        <w:rPr>
          <w:sz w:val="18"/>
          <w:szCs w:val="18"/>
        </w:rPr>
        <w:t> рублей.</w:t>
      </w:r>
    </w:p>
    <w:p w:rsidR="000E103A" w:rsidRPr="000E103A" w:rsidRDefault="000E103A" w:rsidP="000E103A">
      <w:pPr>
        <w:jc w:val="both"/>
        <w:textAlignment w:val="baseline"/>
        <w:rPr>
          <w:sz w:val="18"/>
          <w:szCs w:val="18"/>
        </w:rPr>
      </w:pPr>
      <w:r w:rsidRPr="000E103A">
        <w:rPr>
          <w:sz w:val="18"/>
          <w:szCs w:val="18"/>
        </w:rPr>
        <w:t> </w:t>
      </w:r>
    </w:p>
    <w:p w:rsidR="000E103A" w:rsidRPr="000E103A" w:rsidRDefault="000E103A" w:rsidP="000E103A">
      <w:pPr>
        <w:jc w:val="both"/>
        <w:textAlignment w:val="baseline"/>
        <w:rPr>
          <w:sz w:val="18"/>
          <w:szCs w:val="18"/>
        </w:rPr>
      </w:pPr>
      <w:r w:rsidRPr="000E103A">
        <w:rPr>
          <w:sz w:val="18"/>
          <w:szCs w:val="18"/>
        </w:rPr>
        <w:t>2. Взыскать с ООО «</w:t>
      </w:r>
      <w:r w:rsidRPr="000E103A">
        <w:rPr>
          <w:sz w:val="18"/>
          <w:szCs w:val="18"/>
          <w:u w:val="single"/>
          <w:bdr w:val="none" w:sz="0" w:space="0" w:color="auto" w:frame="1"/>
        </w:rPr>
        <w:t>   Общество № 2   </w:t>
      </w:r>
      <w:r w:rsidRPr="000E103A">
        <w:rPr>
          <w:sz w:val="18"/>
          <w:szCs w:val="18"/>
        </w:rPr>
        <w:t>» в пользу ООО «</w:t>
      </w:r>
      <w:r w:rsidRPr="000E103A">
        <w:rPr>
          <w:sz w:val="18"/>
          <w:szCs w:val="18"/>
          <w:u w:val="single"/>
          <w:bdr w:val="none" w:sz="0" w:space="0" w:color="auto" w:frame="1"/>
        </w:rPr>
        <w:t>   Общество № 1   </w:t>
      </w:r>
      <w:r w:rsidRPr="000E103A">
        <w:rPr>
          <w:sz w:val="18"/>
          <w:szCs w:val="18"/>
        </w:rPr>
        <w:t>» пени в размере </w:t>
      </w:r>
      <w:r w:rsidRPr="000E103A">
        <w:rPr>
          <w:sz w:val="18"/>
          <w:szCs w:val="18"/>
          <w:u w:val="single"/>
          <w:bdr w:val="none" w:sz="0" w:space="0" w:color="auto" w:frame="1"/>
        </w:rPr>
        <w:t>    50 000    </w:t>
      </w:r>
      <w:r w:rsidRPr="000E103A">
        <w:rPr>
          <w:sz w:val="18"/>
          <w:szCs w:val="18"/>
        </w:rPr>
        <w:t>рублей.</w:t>
      </w:r>
    </w:p>
    <w:p w:rsidR="000E103A" w:rsidRPr="000E103A" w:rsidRDefault="000E103A" w:rsidP="000E103A">
      <w:pPr>
        <w:jc w:val="both"/>
        <w:textAlignment w:val="baseline"/>
        <w:rPr>
          <w:sz w:val="18"/>
          <w:szCs w:val="18"/>
        </w:rPr>
      </w:pPr>
      <w:r w:rsidRPr="000E103A">
        <w:rPr>
          <w:sz w:val="18"/>
          <w:szCs w:val="18"/>
        </w:rPr>
        <w:t> </w:t>
      </w:r>
    </w:p>
    <w:p w:rsidR="000E103A" w:rsidRPr="000E103A" w:rsidRDefault="000E103A" w:rsidP="000E103A">
      <w:pPr>
        <w:jc w:val="both"/>
        <w:textAlignment w:val="baseline"/>
        <w:rPr>
          <w:sz w:val="18"/>
          <w:szCs w:val="18"/>
        </w:rPr>
      </w:pPr>
      <w:r w:rsidRPr="000E103A">
        <w:rPr>
          <w:sz w:val="18"/>
          <w:szCs w:val="18"/>
        </w:rPr>
        <w:t>3. Взыскать с ООО «</w:t>
      </w:r>
      <w:r w:rsidRPr="000E103A">
        <w:rPr>
          <w:sz w:val="18"/>
          <w:szCs w:val="18"/>
          <w:u w:val="single"/>
          <w:bdr w:val="none" w:sz="0" w:space="0" w:color="auto" w:frame="1"/>
        </w:rPr>
        <w:t>   Общество № 2   </w:t>
      </w:r>
      <w:r w:rsidRPr="000E103A">
        <w:rPr>
          <w:sz w:val="18"/>
          <w:szCs w:val="18"/>
        </w:rPr>
        <w:t>» в пользу ООО «</w:t>
      </w:r>
      <w:r w:rsidRPr="000E103A">
        <w:rPr>
          <w:sz w:val="18"/>
          <w:szCs w:val="18"/>
          <w:u w:val="single"/>
          <w:bdr w:val="none" w:sz="0" w:space="0" w:color="auto" w:frame="1"/>
        </w:rPr>
        <w:t>   Общество № 1   </w:t>
      </w:r>
      <w:r w:rsidRPr="000E103A">
        <w:rPr>
          <w:sz w:val="18"/>
          <w:szCs w:val="18"/>
        </w:rPr>
        <w:t>», судебные расходы в размере __________ рублей, понесенные в связи с необходимостью оплаты государственной пошлины.</w:t>
      </w:r>
    </w:p>
    <w:p w:rsidR="000E103A" w:rsidRPr="000E103A" w:rsidRDefault="000E103A" w:rsidP="000E103A">
      <w:pPr>
        <w:jc w:val="both"/>
        <w:textAlignment w:val="baseline"/>
        <w:rPr>
          <w:sz w:val="18"/>
          <w:szCs w:val="18"/>
        </w:rPr>
      </w:pPr>
      <w:r w:rsidRPr="000E103A">
        <w:rPr>
          <w:sz w:val="18"/>
          <w:szCs w:val="18"/>
        </w:rPr>
        <w:t> </w:t>
      </w:r>
    </w:p>
    <w:p w:rsidR="000E103A" w:rsidRPr="000E103A" w:rsidRDefault="000E103A" w:rsidP="000E103A">
      <w:pPr>
        <w:jc w:val="both"/>
        <w:textAlignment w:val="baseline"/>
        <w:rPr>
          <w:sz w:val="18"/>
          <w:szCs w:val="18"/>
        </w:rPr>
      </w:pPr>
      <w:r w:rsidRPr="000E103A">
        <w:rPr>
          <w:sz w:val="18"/>
          <w:szCs w:val="18"/>
        </w:rPr>
        <w:t> </w:t>
      </w:r>
    </w:p>
    <w:p w:rsidR="000E103A" w:rsidRPr="000E103A" w:rsidRDefault="000E103A" w:rsidP="000E103A">
      <w:pPr>
        <w:jc w:val="both"/>
        <w:textAlignment w:val="baseline"/>
        <w:rPr>
          <w:sz w:val="18"/>
          <w:szCs w:val="18"/>
        </w:rPr>
      </w:pPr>
      <w:r w:rsidRPr="000E103A">
        <w:rPr>
          <w:sz w:val="18"/>
          <w:szCs w:val="18"/>
        </w:rPr>
        <w:t>Приложение:</w:t>
      </w:r>
    </w:p>
    <w:p w:rsidR="000E103A" w:rsidRPr="000E103A" w:rsidRDefault="000E103A" w:rsidP="000E103A">
      <w:pPr>
        <w:jc w:val="both"/>
        <w:textAlignment w:val="baseline"/>
        <w:rPr>
          <w:sz w:val="18"/>
          <w:szCs w:val="18"/>
        </w:rPr>
      </w:pPr>
      <w:r w:rsidRPr="000E103A">
        <w:rPr>
          <w:sz w:val="18"/>
          <w:szCs w:val="18"/>
        </w:rPr>
        <w:t> </w:t>
      </w:r>
    </w:p>
    <w:p w:rsidR="000E103A" w:rsidRPr="000E103A" w:rsidRDefault="000E103A" w:rsidP="000E103A">
      <w:pPr>
        <w:jc w:val="both"/>
        <w:textAlignment w:val="baseline"/>
        <w:rPr>
          <w:sz w:val="18"/>
          <w:szCs w:val="18"/>
        </w:rPr>
      </w:pPr>
      <w:r w:rsidRPr="000E103A">
        <w:rPr>
          <w:sz w:val="18"/>
          <w:szCs w:val="18"/>
        </w:rPr>
        <w:t>1.   Платёжное поручение по оплате государственной пошлины;</w:t>
      </w:r>
    </w:p>
    <w:p w:rsidR="000E103A" w:rsidRPr="000E103A" w:rsidRDefault="000E103A" w:rsidP="000E103A">
      <w:pPr>
        <w:jc w:val="both"/>
        <w:textAlignment w:val="baseline"/>
        <w:rPr>
          <w:sz w:val="18"/>
          <w:szCs w:val="18"/>
        </w:rPr>
      </w:pPr>
      <w:r w:rsidRPr="000E103A">
        <w:rPr>
          <w:sz w:val="18"/>
          <w:szCs w:val="18"/>
        </w:rPr>
        <w:t>2.   Сверка расчётов между ООО «</w:t>
      </w:r>
      <w:r w:rsidRPr="000E103A">
        <w:rPr>
          <w:sz w:val="18"/>
          <w:szCs w:val="18"/>
          <w:u w:val="single"/>
          <w:bdr w:val="none" w:sz="0" w:space="0" w:color="auto" w:frame="1"/>
        </w:rPr>
        <w:t>   Общество № 1   </w:t>
      </w:r>
      <w:r w:rsidRPr="000E103A">
        <w:rPr>
          <w:sz w:val="18"/>
          <w:szCs w:val="18"/>
        </w:rPr>
        <w:t>» и ООО «</w:t>
      </w:r>
      <w:r w:rsidRPr="000E103A">
        <w:rPr>
          <w:sz w:val="18"/>
          <w:szCs w:val="18"/>
          <w:u w:val="single"/>
          <w:bdr w:val="none" w:sz="0" w:space="0" w:color="auto" w:frame="1"/>
        </w:rPr>
        <w:t>   Общество № 2   </w:t>
      </w:r>
      <w:r w:rsidRPr="000E103A">
        <w:rPr>
          <w:sz w:val="18"/>
          <w:szCs w:val="18"/>
        </w:rPr>
        <w:t>»;</w:t>
      </w:r>
    </w:p>
    <w:p w:rsidR="000E103A" w:rsidRPr="000E103A" w:rsidRDefault="000E103A" w:rsidP="000E103A">
      <w:pPr>
        <w:jc w:val="both"/>
        <w:textAlignment w:val="baseline"/>
        <w:rPr>
          <w:sz w:val="18"/>
          <w:szCs w:val="18"/>
        </w:rPr>
      </w:pPr>
      <w:r w:rsidRPr="000E103A">
        <w:rPr>
          <w:sz w:val="18"/>
          <w:szCs w:val="18"/>
        </w:rPr>
        <w:t>3.   Копия договора поставки № ___/2013;</w:t>
      </w:r>
    </w:p>
    <w:p w:rsidR="000E103A" w:rsidRPr="000E103A" w:rsidRDefault="000E103A" w:rsidP="000E103A">
      <w:pPr>
        <w:jc w:val="both"/>
        <w:textAlignment w:val="baseline"/>
        <w:rPr>
          <w:sz w:val="18"/>
          <w:szCs w:val="18"/>
        </w:rPr>
      </w:pPr>
      <w:r w:rsidRPr="000E103A">
        <w:rPr>
          <w:sz w:val="18"/>
          <w:szCs w:val="18"/>
        </w:rPr>
        <w:t>4.   Счет-фактура и Товарная накладная № _____;</w:t>
      </w:r>
    </w:p>
    <w:p w:rsidR="000E103A" w:rsidRPr="000E103A" w:rsidRDefault="000E103A" w:rsidP="000E103A">
      <w:pPr>
        <w:jc w:val="both"/>
        <w:textAlignment w:val="baseline"/>
        <w:rPr>
          <w:sz w:val="18"/>
          <w:szCs w:val="18"/>
        </w:rPr>
      </w:pPr>
      <w:r w:rsidRPr="000E103A">
        <w:rPr>
          <w:sz w:val="18"/>
          <w:szCs w:val="18"/>
        </w:rPr>
        <w:t>5.   Счет-фактура и Товарная накладная № _____;</w:t>
      </w:r>
    </w:p>
    <w:p w:rsidR="000E103A" w:rsidRPr="000E103A" w:rsidRDefault="000E103A" w:rsidP="000E103A">
      <w:pPr>
        <w:jc w:val="both"/>
        <w:textAlignment w:val="baseline"/>
        <w:rPr>
          <w:sz w:val="18"/>
          <w:szCs w:val="18"/>
        </w:rPr>
      </w:pPr>
      <w:r w:rsidRPr="000E103A">
        <w:rPr>
          <w:sz w:val="18"/>
          <w:szCs w:val="18"/>
        </w:rPr>
        <w:t>6.   Претензия от ООО «</w:t>
      </w:r>
      <w:r w:rsidRPr="000E103A">
        <w:rPr>
          <w:sz w:val="18"/>
          <w:szCs w:val="18"/>
          <w:u w:val="single"/>
          <w:bdr w:val="none" w:sz="0" w:space="0" w:color="auto" w:frame="1"/>
        </w:rPr>
        <w:t>   Общество № 1   </w:t>
      </w:r>
      <w:r w:rsidRPr="000E103A">
        <w:rPr>
          <w:sz w:val="18"/>
          <w:szCs w:val="18"/>
        </w:rPr>
        <w:t>» к ООО «</w:t>
      </w:r>
      <w:r w:rsidRPr="000E103A">
        <w:rPr>
          <w:sz w:val="18"/>
          <w:szCs w:val="18"/>
          <w:u w:val="single"/>
          <w:bdr w:val="none" w:sz="0" w:space="0" w:color="auto" w:frame="1"/>
        </w:rPr>
        <w:t>   Общество № 2   </w:t>
      </w:r>
      <w:r w:rsidRPr="000E103A">
        <w:rPr>
          <w:sz w:val="18"/>
          <w:szCs w:val="18"/>
        </w:rPr>
        <w:t>»;</w:t>
      </w:r>
    </w:p>
    <w:p w:rsidR="000E103A" w:rsidRPr="000E103A" w:rsidRDefault="000E103A" w:rsidP="000E103A">
      <w:pPr>
        <w:jc w:val="both"/>
        <w:textAlignment w:val="baseline"/>
        <w:rPr>
          <w:sz w:val="18"/>
          <w:szCs w:val="18"/>
        </w:rPr>
      </w:pPr>
      <w:r w:rsidRPr="000E103A">
        <w:rPr>
          <w:sz w:val="18"/>
          <w:szCs w:val="18"/>
        </w:rPr>
        <w:t>7.   Кассовый чек об отправке претензии с приложениями;</w:t>
      </w:r>
    </w:p>
    <w:p w:rsidR="000E103A" w:rsidRPr="000E103A" w:rsidRDefault="000E103A" w:rsidP="000E103A">
      <w:pPr>
        <w:jc w:val="both"/>
        <w:textAlignment w:val="baseline"/>
        <w:rPr>
          <w:sz w:val="18"/>
          <w:szCs w:val="18"/>
        </w:rPr>
      </w:pPr>
      <w:r w:rsidRPr="000E103A">
        <w:rPr>
          <w:sz w:val="18"/>
          <w:szCs w:val="18"/>
        </w:rPr>
        <w:t>8.   Почтовая квитанция об отправке претензии с приложениями;</w:t>
      </w:r>
    </w:p>
    <w:p w:rsidR="000E103A" w:rsidRPr="000E103A" w:rsidRDefault="000E103A" w:rsidP="000E103A">
      <w:pPr>
        <w:jc w:val="both"/>
        <w:textAlignment w:val="baseline"/>
        <w:rPr>
          <w:sz w:val="18"/>
          <w:szCs w:val="18"/>
        </w:rPr>
      </w:pPr>
      <w:r w:rsidRPr="000E103A">
        <w:rPr>
          <w:sz w:val="18"/>
          <w:szCs w:val="18"/>
        </w:rPr>
        <w:t>9.   Опись вложения в письмо;</w:t>
      </w:r>
    </w:p>
    <w:p w:rsidR="000E103A" w:rsidRPr="000E103A" w:rsidRDefault="000E103A" w:rsidP="000E103A">
      <w:pPr>
        <w:jc w:val="both"/>
        <w:textAlignment w:val="baseline"/>
        <w:rPr>
          <w:sz w:val="18"/>
          <w:szCs w:val="18"/>
        </w:rPr>
      </w:pPr>
      <w:r w:rsidRPr="000E103A">
        <w:rPr>
          <w:sz w:val="18"/>
          <w:szCs w:val="18"/>
        </w:rPr>
        <w:t>10. Копия свидетельства о регистрации ООО «</w:t>
      </w:r>
      <w:r w:rsidRPr="000E103A">
        <w:rPr>
          <w:sz w:val="18"/>
          <w:szCs w:val="18"/>
          <w:u w:val="single"/>
          <w:bdr w:val="none" w:sz="0" w:space="0" w:color="auto" w:frame="1"/>
        </w:rPr>
        <w:t>   Общество № 1   </w:t>
      </w:r>
      <w:r w:rsidRPr="000E103A">
        <w:rPr>
          <w:sz w:val="18"/>
          <w:szCs w:val="18"/>
        </w:rPr>
        <w:t>»;</w:t>
      </w:r>
    </w:p>
    <w:p w:rsidR="000E103A" w:rsidRPr="000E103A" w:rsidRDefault="000E103A" w:rsidP="000E103A">
      <w:pPr>
        <w:jc w:val="both"/>
        <w:textAlignment w:val="baseline"/>
        <w:rPr>
          <w:sz w:val="18"/>
          <w:szCs w:val="18"/>
        </w:rPr>
      </w:pPr>
      <w:r w:rsidRPr="000E103A">
        <w:rPr>
          <w:sz w:val="18"/>
          <w:szCs w:val="18"/>
        </w:rPr>
        <w:t>11. Копия свидетельства о постановке ООО «</w:t>
      </w:r>
      <w:r w:rsidRPr="000E103A">
        <w:rPr>
          <w:sz w:val="18"/>
          <w:szCs w:val="18"/>
          <w:u w:val="single"/>
          <w:bdr w:val="none" w:sz="0" w:space="0" w:color="auto" w:frame="1"/>
        </w:rPr>
        <w:t>   Общество № 1   </w:t>
      </w:r>
      <w:r w:rsidRPr="000E103A">
        <w:rPr>
          <w:sz w:val="18"/>
          <w:szCs w:val="18"/>
        </w:rPr>
        <w:t>» на учёт в ФНС;</w:t>
      </w:r>
    </w:p>
    <w:p w:rsidR="000E103A" w:rsidRPr="000E103A" w:rsidRDefault="000E103A" w:rsidP="000E103A">
      <w:pPr>
        <w:jc w:val="both"/>
        <w:textAlignment w:val="baseline"/>
        <w:rPr>
          <w:sz w:val="18"/>
          <w:szCs w:val="18"/>
        </w:rPr>
      </w:pPr>
      <w:r w:rsidRPr="000E103A">
        <w:rPr>
          <w:sz w:val="18"/>
          <w:szCs w:val="18"/>
        </w:rPr>
        <w:t>12. Копия устава ООО «</w:t>
      </w:r>
      <w:r w:rsidRPr="000E103A">
        <w:rPr>
          <w:sz w:val="18"/>
          <w:szCs w:val="18"/>
          <w:u w:val="single"/>
          <w:bdr w:val="none" w:sz="0" w:space="0" w:color="auto" w:frame="1"/>
        </w:rPr>
        <w:t>   Общество № 1   </w:t>
      </w:r>
      <w:r w:rsidRPr="000E103A">
        <w:rPr>
          <w:sz w:val="18"/>
          <w:szCs w:val="18"/>
        </w:rPr>
        <w:t>»;</w:t>
      </w:r>
    </w:p>
    <w:p w:rsidR="000E103A" w:rsidRPr="000E103A" w:rsidRDefault="000E103A" w:rsidP="000E103A">
      <w:pPr>
        <w:jc w:val="both"/>
        <w:textAlignment w:val="baseline"/>
        <w:rPr>
          <w:sz w:val="18"/>
          <w:szCs w:val="18"/>
        </w:rPr>
      </w:pPr>
      <w:r w:rsidRPr="000E103A">
        <w:rPr>
          <w:sz w:val="18"/>
          <w:szCs w:val="18"/>
        </w:rPr>
        <w:t>13. Копия решения о назначении ген.директора ООО «</w:t>
      </w:r>
      <w:r w:rsidRPr="000E103A">
        <w:rPr>
          <w:sz w:val="18"/>
          <w:szCs w:val="18"/>
          <w:u w:val="single"/>
          <w:bdr w:val="none" w:sz="0" w:space="0" w:color="auto" w:frame="1"/>
        </w:rPr>
        <w:t>   Общество № 1   </w:t>
      </w:r>
      <w:r w:rsidRPr="000E103A">
        <w:rPr>
          <w:sz w:val="18"/>
          <w:szCs w:val="18"/>
        </w:rPr>
        <w:t>»;</w:t>
      </w:r>
    </w:p>
    <w:p w:rsidR="000E103A" w:rsidRPr="000E103A" w:rsidRDefault="000E103A" w:rsidP="000E103A">
      <w:pPr>
        <w:jc w:val="both"/>
        <w:textAlignment w:val="baseline"/>
        <w:rPr>
          <w:sz w:val="18"/>
          <w:szCs w:val="18"/>
        </w:rPr>
      </w:pPr>
      <w:r w:rsidRPr="000E103A">
        <w:rPr>
          <w:sz w:val="18"/>
          <w:szCs w:val="18"/>
        </w:rPr>
        <w:t>14. Выписка из ЕГРЮЛ на ООО «</w:t>
      </w:r>
      <w:r w:rsidRPr="000E103A">
        <w:rPr>
          <w:sz w:val="18"/>
          <w:szCs w:val="18"/>
          <w:u w:val="single"/>
          <w:bdr w:val="none" w:sz="0" w:space="0" w:color="auto" w:frame="1"/>
        </w:rPr>
        <w:t>   Общество № 1   </w:t>
      </w:r>
      <w:r w:rsidRPr="000E103A">
        <w:rPr>
          <w:sz w:val="18"/>
          <w:szCs w:val="18"/>
        </w:rPr>
        <w:t>»;</w:t>
      </w:r>
    </w:p>
    <w:p w:rsidR="000E103A" w:rsidRPr="000E103A" w:rsidRDefault="000E103A" w:rsidP="000E103A">
      <w:pPr>
        <w:jc w:val="both"/>
        <w:textAlignment w:val="baseline"/>
        <w:rPr>
          <w:sz w:val="18"/>
          <w:szCs w:val="18"/>
        </w:rPr>
      </w:pPr>
      <w:r w:rsidRPr="000E103A">
        <w:rPr>
          <w:sz w:val="18"/>
          <w:szCs w:val="18"/>
        </w:rPr>
        <w:t>15. Выписка из ЕГРЮЛ на ООО «</w:t>
      </w:r>
      <w:r w:rsidRPr="000E103A">
        <w:rPr>
          <w:sz w:val="18"/>
          <w:szCs w:val="18"/>
          <w:u w:val="single"/>
          <w:bdr w:val="none" w:sz="0" w:space="0" w:color="auto" w:frame="1"/>
        </w:rPr>
        <w:t>   Общество № 2   </w:t>
      </w:r>
      <w:r w:rsidRPr="000E103A">
        <w:rPr>
          <w:sz w:val="18"/>
          <w:szCs w:val="18"/>
        </w:rPr>
        <w:t>»;</w:t>
      </w:r>
    </w:p>
    <w:p w:rsidR="000E103A" w:rsidRPr="000E103A" w:rsidRDefault="000E103A" w:rsidP="000E103A">
      <w:pPr>
        <w:jc w:val="both"/>
        <w:textAlignment w:val="baseline"/>
        <w:rPr>
          <w:sz w:val="18"/>
          <w:szCs w:val="18"/>
        </w:rPr>
      </w:pPr>
      <w:r w:rsidRPr="000E103A">
        <w:rPr>
          <w:sz w:val="18"/>
          <w:szCs w:val="18"/>
        </w:rPr>
        <w:t>16. Копии учредительных документов ООО «</w:t>
      </w:r>
      <w:r w:rsidRPr="000E103A">
        <w:rPr>
          <w:sz w:val="18"/>
          <w:szCs w:val="18"/>
          <w:u w:val="single"/>
          <w:bdr w:val="none" w:sz="0" w:space="0" w:color="auto" w:frame="1"/>
        </w:rPr>
        <w:t>   Общество № 2   </w:t>
      </w:r>
      <w:r w:rsidRPr="000E103A">
        <w:rPr>
          <w:sz w:val="18"/>
          <w:szCs w:val="18"/>
        </w:rPr>
        <w:t>» (если таковые имеются);</w:t>
      </w:r>
    </w:p>
    <w:p w:rsidR="000E103A" w:rsidRPr="000E103A" w:rsidRDefault="000E103A" w:rsidP="000E103A">
      <w:pPr>
        <w:jc w:val="both"/>
        <w:textAlignment w:val="baseline"/>
        <w:rPr>
          <w:sz w:val="18"/>
          <w:szCs w:val="18"/>
        </w:rPr>
      </w:pPr>
      <w:r w:rsidRPr="000E103A">
        <w:rPr>
          <w:sz w:val="18"/>
          <w:szCs w:val="18"/>
        </w:rPr>
        <w:t>17. Копия соглашения об оказании юридической помощи, а суде (если дело ведётся через представителя);</w:t>
      </w:r>
    </w:p>
    <w:p w:rsidR="000E103A" w:rsidRPr="000E103A" w:rsidRDefault="000E103A" w:rsidP="000E103A">
      <w:pPr>
        <w:jc w:val="both"/>
        <w:textAlignment w:val="baseline"/>
        <w:rPr>
          <w:sz w:val="18"/>
          <w:szCs w:val="18"/>
        </w:rPr>
      </w:pPr>
      <w:r w:rsidRPr="000E103A">
        <w:rPr>
          <w:sz w:val="18"/>
          <w:szCs w:val="18"/>
        </w:rPr>
        <w:t>18. Платежное поручение об оплате услуг представителя (если дело ведётся через представителя);</w:t>
      </w:r>
    </w:p>
    <w:p w:rsidR="000E103A" w:rsidRPr="000E103A" w:rsidRDefault="000E103A" w:rsidP="000E103A">
      <w:pPr>
        <w:jc w:val="both"/>
        <w:textAlignment w:val="baseline"/>
        <w:rPr>
          <w:sz w:val="18"/>
          <w:szCs w:val="18"/>
        </w:rPr>
      </w:pPr>
      <w:r w:rsidRPr="000E103A">
        <w:rPr>
          <w:sz w:val="18"/>
          <w:szCs w:val="18"/>
        </w:rPr>
        <w:t>19. Доверенность представителю от «</w:t>
      </w:r>
      <w:r w:rsidRPr="000E103A">
        <w:rPr>
          <w:sz w:val="18"/>
          <w:szCs w:val="18"/>
          <w:u w:val="single"/>
          <w:bdr w:val="none" w:sz="0" w:space="0" w:color="auto" w:frame="1"/>
        </w:rPr>
        <w:t>   Общество № 1   </w:t>
      </w:r>
      <w:r w:rsidRPr="000E103A">
        <w:rPr>
          <w:sz w:val="18"/>
          <w:szCs w:val="18"/>
        </w:rPr>
        <w:t>» на ведение дела в суде;</w:t>
      </w:r>
    </w:p>
    <w:p w:rsidR="000E103A" w:rsidRPr="000E103A" w:rsidRDefault="000E103A" w:rsidP="000E103A">
      <w:pPr>
        <w:jc w:val="both"/>
        <w:textAlignment w:val="baseline"/>
        <w:rPr>
          <w:sz w:val="18"/>
          <w:szCs w:val="18"/>
        </w:rPr>
      </w:pPr>
      <w:r w:rsidRPr="000E103A">
        <w:rPr>
          <w:sz w:val="18"/>
          <w:szCs w:val="18"/>
        </w:rPr>
        <w:t>20. Кассовый чек об отправке искового заявления с приложениями;</w:t>
      </w:r>
    </w:p>
    <w:p w:rsidR="000E103A" w:rsidRPr="000E103A" w:rsidRDefault="000E103A" w:rsidP="000E103A">
      <w:pPr>
        <w:jc w:val="both"/>
        <w:textAlignment w:val="baseline"/>
        <w:rPr>
          <w:sz w:val="18"/>
          <w:szCs w:val="18"/>
        </w:rPr>
      </w:pPr>
      <w:r w:rsidRPr="000E103A">
        <w:rPr>
          <w:sz w:val="18"/>
          <w:szCs w:val="18"/>
        </w:rPr>
        <w:t>21. Почтовая квитанция об отправке искового заявления с приложениями;</w:t>
      </w:r>
    </w:p>
    <w:p w:rsidR="000E103A" w:rsidRPr="000E103A" w:rsidRDefault="000E103A" w:rsidP="000E103A">
      <w:pPr>
        <w:jc w:val="both"/>
        <w:textAlignment w:val="baseline"/>
        <w:rPr>
          <w:sz w:val="18"/>
          <w:szCs w:val="18"/>
        </w:rPr>
      </w:pPr>
      <w:r w:rsidRPr="000E103A">
        <w:rPr>
          <w:sz w:val="18"/>
          <w:szCs w:val="18"/>
        </w:rPr>
        <w:t>22. Опись вложения в письмо.</w:t>
      </w:r>
    </w:p>
    <w:p w:rsidR="000E103A" w:rsidRPr="000E103A" w:rsidRDefault="000E103A" w:rsidP="000E103A">
      <w:pPr>
        <w:jc w:val="both"/>
        <w:textAlignment w:val="baseline"/>
        <w:rPr>
          <w:sz w:val="18"/>
          <w:szCs w:val="18"/>
        </w:rPr>
      </w:pPr>
      <w:r w:rsidRPr="000E103A">
        <w:rPr>
          <w:sz w:val="18"/>
          <w:szCs w:val="18"/>
        </w:rPr>
        <w:t> </w:t>
      </w:r>
    </w:p>
    <w:p w:rsidR="000E103A" w:rsidRPr="000E103A" w:rsidRDefault="000E103A" w:rsidP="000E103A">
      <w:pPr>
        <w:jc w:val="both"/>
        <w:textAlignment w:val="baseline"/>
        <w:rPr>
          <w:sz w:val="18"/>
          <w:szCs w:val="18"/>
        </w:rPr>
      </w:pPr>
      <w:r w:rsidRPr="000E103A">
        <w:rPr>
          <w:sz w:val="18"/>
          <w:szCs w:val="18"/>
        </w:rPr>
        <w:t> </w:t>
      </w:r>
    </w:p>
    <w:p w:rsidR="000E103A" w:rsidRPr="000E103A" w:rsidRDefault="000E103A" w:rsidP="000E103A">
      <w:pPr>
        <w:jc w:val="both"/>
        <w:textAlignment w:val="baseline"/>
        <w:rPr>
          <w:sz w:val="18"/>
          <w:szCs w:val="18"/>
        </w:rPr>
      </w:pPr>
      <w:r w:rsidRPr="000E103A">
        <w:rPr>
          <w:sz w:val="18"/>
          <w:szCs w:val="18"/>
        </w:rPr>
        <w:t>«___» ___________ 20__ года                  Генеральный директор ООО «</w:t>
      </w:r>
      <w:r w:rsidRPr="000E103A">
        <w:rPr>
          <w:sz w:val="18"/>
          <w:szCs w:val="18"/>
          <w:u w:val="single"/>
          <w:bdr w:val="none" w:sz="0" w:space="0" w:color="auto" w:frame="1"/>
        </w:rPr>
        <w:t>   Общество № 1   </w:t>
      </w:r>
      <w:r w:rsidRPr="000E103A">
        <w:rPr>
          <w:sz w:val="18"/>
          <w:szCs w:val="18"/>
        </w:rPr>
        <w:t>» /</w:t>
      </w:r>
      <w:r w:rsidRPr="000E103A">
        <w:rPr>
          <w:sz w:val="18"/>
          <w:szCs w:val="18"/>
          <w:u w:val="single"/>
          <w:bdr w:val="none" w:sz="0" w:space="0" w:color="auto" w:frame="1"/>
        </w:rPr>
        <w:t>          Ф.И.О      </w:t>
      </w:r>
      <w:r w:rsidRPr="000E103A">
        <w:rPr>
          <w:sz w:val="18"/>
          <w:szCs w:val="18"/>
        </w:rPr>
        <w:t> /</w:t>
      </w:r>
    </w:p>
    <w:p w:rsidR="000E103A" w:rsidRPr="000E103A" w:rsidRDefault="000E103A" w:rsidP="000E103A">
      <w:pPr>
        <w:jc w:val="both"/>
        <w:textAlignment w:val="baseline"/>
        <w:rPr>
          <w:sz w:val="18"/>
          <w:szCs w:val="18"/>
        </w:rPr>
      </w:pPr>
      <w:r w:rsidRPr="000E103A">
        <w:rPr>
          <w:sz w:val="18"/>
          <w:szCs w:val="18"/>
        </w:rPr>
        <w:t> </w:t>
      </w:r>
    </w:p>
    <w:p w:rsidR="000E103A" w:rsidRPr="000E103A" w:rsidRDefault="000E103A" w:rsidP="000E103A">
      <w:pPr>
        <w:ind w:firstLine="567"/>
        <w:jc w:val="both"/>
        <w:rPr>
          <w:sz w:val="28"/>
          <w:szCs w:val="28"/>
        </w:rPr>
      </w:pPr>
      <w:r w:rsidRPr="000E103A">
        <w:rPr>
          <w:b/>
          <w:bCs/>
          <w:sz w:val="28"/>
          <w:szCs w:val="28"/>
        </w:rPr>
        <w:t>Контрольные вопросы</w:t>
      </w:r>
    </w:p>
    <w:p w:rsidR="000E103A" w:rsidRPr="000E103A" w:rsidRDefault="000E103A" w:rsidP="000E103A">
      <w:pPr>
        <w:ind w:firstLine="567"/>
        <w:jc w:val="both"/>
        <w:rPr>
          <w:sz w:val="28"/>
          <w:szCs w:val="28"/>
        </w:rPr>
      </w:pPr>
      <w:r w:rsidRPr="000E103A">
        <w:rPr>
          <w:sz w:val="28"/>
          <w:szCs w:val="28"/>
        </w:rPr>
        <w:t>1. Виды судов;</w:t>
      </w:r>
    </w:p>
    <w:p w:rsidR="000E103A" w:rsidRPr="000E103A" w:rsidRDefault="000E103A" w:rsidP="000E103A">
      <w:pPr>
        <w:ind w:firstLine="567"/>
        <w:jc w:val="both"/>
        <w:rPr>
          <w:sz w:val="28"/>
          <w:szCs w:val="28"/>
        </w:rPr>
      </w:pPr>
      <w:r w:rsidRPr="000E103A">
        <w:rPr>
          <w:sz w:val="28"/>
          <w:szCs w:val="28"/>
        </w:rPr>
        <w:t>2. Сроки исковой давности;</w:t>
      </w:r>
    </w:p>
    <w:p w:rsidR="000E103A" w:rsidRPr="000E103A" w:rsidRDefault="000E103A" w:rsidP="000E103A">
      <w:pPr>
        <w:ind w:firstLine="567"/>
        <w:jc w:val="both"/>
        <w:rPr>
          <w:sz w:val="28"/>
          <w:szCs w:val="28"/>
        </w:rPr>
      </w:pPr>
      <w:r w:rsidRPr="000E103A">
        <w:rPr>
          <w:sz w:val="28"/>
          <w:szCs w:val="28"/>
        </w:rPr>
        <w:t>3. Порядок рассмотрения спора в суде;</w:t>
      </w:r>
    </w:p>
    <w:p w:rsidR="000E103A" w:rsidRPr="000E103A" w:rsidRDefault="000E103A" w:rsidP="000E103A">
      <w:pPr>
        <w:ind w:firstLine="567"/>
        <w:jc w:val="both"/>
        <w:rPr>
          <w:sz w:val="28"/>
          <w:szCs w:val="28"/>
        </w:rPr>
      </w:pPr>
      <w:r w:rsidRPr="000E103A">
        <w:rPr>
          <w:sz w:val="28"/>
          <w:szCs w:val="28"/>
        </w:rPr>
        <w:t>4. Понятие иска;</w:t>
      </w:r>
    </w:p>
    <w:p w:rsidR="000E103A" w:rsidRPr="000E103A" w:rsidRDefault="000E103A" w:rsidP="000E103A">
      <w:pPr>
        <w:ind w:firstLine="567"/>
        <w:jc w:val="both"/>
        <w:rPr>
          <w:sz w:val="28"/>
          <w:szCs w:val="28"/>
        </w:rPr>
      </w:pPr>
      <w:r w:rsidRPr="000E103A">
        <w:rPr>
          <w:sz w:val="28"/>
          <w:szCs w:val="28"/>
        </w:rPr>
        <w:t>5. Последствия    вступления в судебные решения в законную силу</w:t>
      </w:r>
    </w:p>
    <w:p w:rsidR="000E103A" w:rsidRPr="000E103A" w:rsidRDefault="000E103A" w:rsidP="000E103A">
      <w:pPr>
        <w:tabs>
          <w:tab w:val="left" w:pos="284"/>
        </w:tabs>
        <w:ind w:firstLine="567"/>
        <w:jc w:val="both"/>
        <w:rPr>
          <w:b/>
          <w:i/>
          <w:sz w:val="28"/>
          <w:szCs w:val="28"/>
        </w:rPr>
      </w:pPr>
      <w:r w:rsidRPr="000E103A">
        <w:rPr>
          <w:b/>
          <w:i/>
          <w:sz w:val="28"/>
          <w:szCs w:val="28"/>
        </w:rPr>
        <w:t>Оформите и сдайте отчет</w:t>
      </w:r>
    </w:p>
    <w:p w:rsidR="000E103A" w:rsidRPr="000E103A" w:rsidRDefault="000E103A" w:rsidP="000E103A">
      <w:pPr>
        <w:keepNext/>
        <w:jc w:val="center"/>
        <w:outlineLvl w:val="0"/>
        <w:rPr>
          <w:b/>
          <w:bCs/>
          <w:kern w:val="32"/>
          <w:sz w:val="28"/>
          <w:szCs w:val="28"/>
        </w:rPr>
      </w:pPr>
    </w:p>
    <w:p w:rsidR="000E103A" w:rsidRPr="000E103A" w:rsidRDefault="000E103A" w:rsidP="000E103A"/>
    <w:p w:rsidR="000F504A" w:rsidRDefault="000F504A" w:rsidP="00875319">
      <w:pPr>
        <w:pStyle w:val="1"/>
        <w:jc w:val="center"/>
        <w:rPr>
          <w:rFonts w:ascii="Times New Roman" w:hAnsi="Times New Roman"/>
          <w:sz w:val="24"/>
          <w:szCs w:val="24"/>
        </w:rPr>
      </w:pPr>
    </w:p>
    <w:p w:rsidR="00875319" w:rsidRPr="00AC1AAC" w:rsidRDefault="00875319" w:rsidP="00875319">
      <w:pPr>
        <w:pStyle w:val="1"/>
        <w:jc w:val="center"/>
        <w:rPr>
          <w:rFonts w:ascii="Times New Roman" w:hAnsi="Times New Roman"/>
          <w:sz w:val="24"/>
          <w:szCs w:val="24"/>
        </w:rPr>
      </w:pPr>
      <w:r w:rsidRPr="00D20D0A">
        <w:rPr>
          <w:rFonts w:ascii="Times New Roman" w:hAnsi="Times New Roman"/>
          <w:sz w:val="24"/>
          <w:szCs w:val="24"/>
        </w:rPr>
        <w:t>ПРАКТИЧЕСКАЯ РАБОТА №</w:t>
      </w:r>
      <w:bookmarkEnd w:id="0"/>
      <w:r w:rsidR="000E103A">
        <w:rPr>
          <w:rFonts w:ascii="Times New Roman" w:hAnsi="Times New Roman"/>
          <w:sz w:val="24"/>
          <w:szCs w:val="24"/>
        </w:rPr>
        <w:t>4</w:t>
      </w:r>
    </w:p>
    <w:p w:rsidR="00054B3F" w:rsidRPr="00AC1AAC" w:rsidRDefault="00054B3F" w:rsidP="00054B3F"/>
    <w:p w:rsidR="00054B3F" w:rsidRDefault="006F6CDC" w:rsidP="009C700C">
      <w:pPr>
        <w:jc w:val="both"/>
      </w:pPr>
      <w:r w:rsidRPr="0069115C">
        <w:rPr>
          <w:b/>
        </w:rPr>
        <w:t xml:space="preserve">НАЗВАНИЕ ПРАКТИЧЕСКОЙ </w:t>
      </w:r>
      <w:r w:rsidR="000E103A" w:rsidRPr="0069115C">
        <w:rPr>
          <w:b/>
        </w:rPr>
        <w:t>РАБОТЫ</w:t>
      </w:r>
      <w:r w:rsidR="000E103A" w:rsidRPr="00D20D0A">
        <w:t>:</w:t>
      </w:r>
      <w:r w:rsidR="000E103A" w:rsidRPr="00E12B37">
        <w:t xml:space="preserve"> ОФОРМЛЕНИЕ</w:t>
      </w:r>
      <w:r w:rsidRPr="00E12B37">
        <w:t xml:space="preserve"> ДОКУМЕНТОВ ПРИ ПРИЕМЕ НА РАБОТУ. СОСТАВЛЕНИЕ ТРУДОВОГО ДОГОВОРА</w:t>
      </w:r>
      <w:r>
        <w:t>.</w:t>
      </w:r>
      <w:r w:rsidRPr="00746E8D">
        <w:t xml:space="preserve"> РЕШЕНИЕ СИТУАЦИОННЫХ ЗАДАЧ</w:t>
      </w:r>
      <w:r>
        <w:t>.</w:t>
      </w:r>
    </w:p>
    <w:p w:rsidR="00054B3F" w:rsidRDefault="00054B3F" w:rsidP="009C700C">
      <w:pPr>
        <w:jc w:val="both"/>
      </w:pPr>
    </w:p>
    <w:p w:rsidR="009943A2" w:rsidRPr="009943A2" w:rsidRDefault="009943A2" w:rsidP="009C700C">
      <w:pPr>
        <w:tabs>
          <w:tab w:val="left" w:pos="142"/>
          <w:tab w:val="left" w:pos="851"/>
        </w:tabs>
        <w:jc w:val="both"/>
        <w:rPr>
          <w:bCs/>
          <w:sz w:val="28"/>
          <w:szCs w:val="28"/>
        </w:rPr>
      </w:pPr>
      <w:r w:rsidRPr="009943A2">
        <w:rPr>
          <w:b/>
          <w:bCs/>
          <w:sz w:val="28"/>
          <w:szCs w:val="28"/>
        </w:rPr>
        <w:t>Цель работы</w:t>
      </w:r>
      <w:r w:rsidRPr="009943A2">
        <w:rPr>
          <w:bCs/>
          <w:sz w:val="28"/>
          <w:szCs w:val="28"/>
        </w:rPr>
        <w:t>: Научиться оформлять документы при приеме на работу. Составлять трудовой договор,</w:t>
      </w:r>
      <w:r w:rsidRPr="009943A2">
        <w:rPr>
          <w:bCs/>
          <w:color w:val="000000"/>
          <w:sz w:val="28"/>
          <w:szCs w:val="28"/>
        </w:rPr>
        <w:t xml:space="preserve"> использовать необходимые нормативно-правовые документы при защите своих прав</w:t>
      </w:r>
    </w:p>
    <w:p w:rsidR="009943A2" w:rsidRPr="009943A2" w:rsidRDefault="009943A2" w:rsidP="009C700C">
      <w:pPr>
        <w:tabs>
          <w:tab w:val="left" w:pos="142"/>
          <w:tab w:val="left" w:pos="851"/>
        </w:tabs>
        <w:jc w:val="both"/>
        <w:textAlignment w:val="baseline"/>
        <w:rPr>
          <w:sz w:val="28"/>
          <w:szCs w:val="28"/>
        </w:rPr>
      </w:pPr>
    </w:p>
    <w:p w:rsidR="009943A2" w:rsidRPr="009943A2" w:rsidRDefault="009943A2" w:rsidP="009C700C">
      <w:pPr>
        <w:tabs>
          <w:tab w:val="left" w:pos="142"/>
          <w:tab w:val="left" w:pos="851"/>
        </w:tabs>
        <w:jc w:val="both"/>
        <w:rPr>
          <w:b/>
          <w:bCs/>
          <w:sz w:val="28"/>
          <w:szCs w:val="28"/>
        </w:rPr>
      </w:pPr>
      <w:r w:rsidRPr="009943A2">
        <w:rPr>
          <w:b/>
          <w:bCs/>
          <w:sz w:val="28"/>
          <w:szCs w:val="28"/>
        </w:rPr>
        <w:t xml:space="preserve">знания </w:t>
      </w:r>
      <w:r w:rsidRPr="009943A2">
        <w:rPr>
          <w:bCs/>
          <w:sz w:val="28"/>
          <w:szCs w:val="28"/>
        </w:rPr>
        <w:t>(актуализация)</w:t>
      </w:r>
      <w:r w:rsidRPr="009943A2">
        <w:rPr>
          <w:b/>
          <w:bCs/>
          <w:sz w:val="28"/>
          <w:szCs w:val="28"/>
        </w:rPr>
        <w:t>:</w:t>
      </w:r>
    </w:p>
    <w:p w:rsidR="009943A2" w:rsidRPr="009943A2" w:rsidRDefault="009943A2" w:rsidP="009C700C">
      <w:pPr>
        <w:numPr>
          <w:ilvl w:val="0"/>
          <w:numId w:val="2"/>
        </w:numPr>
        <w:tabs>
          <w:tab w:val="left" w:pos="142"/>
          <w:tab w:val="left" w:pos="284"/>
          <w:tab w:val="left" w:pos="851"/>
        </w:tabs>
        <w:suppressAutoHyphens/>
        <w:snapToGrid w:val="0"/>
        <w:ind w:left="0" w:firstLine="0"/>
        <w:contextualSpacing/>
        <w:jc w:val="both"/>
        <w:rPr>
          <w:bCs/>
          <w:color w:val="000000"/>
          <w:sz w:val="28"/>
          <w:szCs w:val="28"/>
        </w:rPr>
      </w:pPr>
      <w:r w:rsidRPr="009943A2">
        <w:rPr>
          <w:bCs/>
          <w:color w:val="000000"/>
          <w:sz w:val="28"/>
          <w:szCs w:val="28"/>
        </w:rPr>
        <w:t>основные положения Конституции Российской Федерации;</w:t>
      </w:r>
    </w:p>
    <w:p w:rsidR="009943A2" w:rsidRPr="009943A2" w:rsidRDefault="009943A2" w:rsidP="009C700C">
      <w:pPr>
        <w:numPr>
          <w:ilvl w:val="0"/>
          <w:numId w:val="2"/>
        </w:numPr>
        <w:tabs>
          <w:tab w:val="left" w:pos="142"/>
          <w:tab w:val="left" w:pos="284"/>
          <w:tab w:val="left" w:pos="851"/>
        </w:tabs>
        <w:suppressAutoHyphens/>
        <w:snapToGrid w:val="0"/>
        <w:ind w:left="0" w:firstLine="0"/>
        <w:contextualSpacing/>
        <w:jc w:val="both"/>
        <w:rPr>
          <w:bCs/>
          <w:color w:val="000000"/>
          <w:sz w:val="28"/>
          <w:szCs w:val="28"/>
        </w:rPr>
      </w:pPr>
      <w:r w:rsidRPr="009943A2">
        <w:rPr>
          <w:bCs/>
          <w:color w:val="000000"/>
          <w:sz w:val="28"/>
          <w:szCs w:val="28"/>
        </w:rPr>
        <w:t>права и свободы человека и гражданина, механизмы их реализации;</w:t>
      </w:r>
    </w:p>
    <w:p w:rsidR="009943A2" w:rsidRPr="009943A2" w:rsidRDefault="009943A2" w:rsidP="009C700C">
      <w:pPr>
        <w:numPr>
          <w:ilvl w:val="0"/>
          <w:numId w:val="2"/>
        </w:numPr>
        <w:tabs>
          <w:tab w:val="left" w:pos="142"/>
          <w:tab w:val="left" w:pos="284"/>
          <w:tab w:val="left" w:pos="851"/>
        </w:tabs>
        <w:suppressAutoHyphens/>
        <w:snapToGrid w:val="0"/>
        <w:ind w:left="0" w:firstLine="0"/>
        <w:contextualSpacing/>
        <w:jc w:val="both"/>
        <w:rPr>
          <w:bCs/>
          <w:color w:val="000000"/>
          <w:sz w:val="28"/>
          <w:szCs w:val="28"/>
        </w:rPr>
      </w:pPr>
      <w:r w:rsidRPr="009943A2">
        <w:rPr>
          <w:bCs/>
          <w:color w:val="000000"/>
          <w:sz w:val="28"/>
          <w:szCs w:val="28"/>
        </w:rPr>
        <w:t xml:space="preserve">законодательные акты и другие нормативные документы, регулирующие </w:t>
      </w:r>
    </w:p>
    <w:p w:rsidR="009943A2" w:rsidRPr="009943A2" w:rsidRDefault="009943A2" w:rsidP="009C700C">
      <w:pPr>
        <w:tabs>
          <w:tab w:val="left" w:pos="142"/>
          <w:tab w:val="left" w:pos="284"/>
          <w:tab w:val="left" w:pos="851"/>
        </w:tabs>
        <w:suppressAutoHyphens/>
        <w:snapToGrid w:val="0"/>
        <w:contextualSpacing/>
        <w:jc w:val="both"/>
        <w:rPr>
          <w:bCs/>
          <w:color w:val="000000"/>
          <w:sz w:val="28"/>
          <w:szCs w:val="28"/>
        </w:rPr>
      </w:pPr>
      <w:r w:rsidRPr="009943A2">
        <w:rPr>
          <w:bCs/>
          <w:color w:val="000000"/>
          <w:sz w:val="28"/>
          <w:szCs w:val="28"/>
        </w:rPr>
        <w:t>правоотношения в процессе профессиональной деятельности;</w:t>
      </w:r>
    </w:p>
    <w:p w:rsidR="009943A2" w:rsidRPr="009943A2" w:rsidRDefault="009943A2" w:rsidP="009C700C">
      <w:pPr>
        <w:numPr>
          <w:ilvl w:val="0"/>
          <w:numId w:val="2"/>
        </w:numPr>
        <w:tabs>
          <w:tab w:val="left" w:pos="142"/>
          <w:tab w:val="left" w:pos="284"/>
          <w:tab w:val="left" w:pos="851"/>
        </w:tabs>
        <w:suppressAutoHyphens/>
        <w:snapToGrid w:val="0"/>
        <w:ind w:left="0" w:firstLine="0"/>
        <w:contextualSpacing/>
        <w:jc w:val="both"/>
        <w:rPr>
          <w:bCs/>
          <w:color w:val="000000"/>
          <w:sz w:val="28"/>
          <w:szCs w:val="28"/>
        </w:rPr>
      </w:pPr>
      <w:r w:rsidRPr="009943A2">
        <w:rPr>
          <w:bCs/>
          <w:color w:val="000000"/>
          <w:sz w:val="28"/>
          <w:szCs w:val="28"/>
        </w:rPr>
        <w:t>порядок заключения трудового договора и основания его прекращения;</w:t>
      </w:r>
    </w:p>
    <w:p w:rsidR="009943A2" w:rsidRPr="009943A2" w:rsidRDefault="009943A2" w:rsidP="009C700C">
      <w:pPr>
        <w:tabs>
          <w:tab w:val="left" w:pos="142"/>
          <w:tab w:val="left" w:pos="284"/>
          <w:tab w:val="left" w:pos="851"/>
        </w:tabs>
        <w:suppressAutoHyphens/>
        <w:snapToGrid w:val="0"/>
        <w:contextualSpacing/>
        <w:jc w:val="both"/>
        <w:rPr>
          <w:bCs/>
          <w:color w:val="000000"/>
          <w:sz w:val="28"/>
          <w:szCs w:val="28"/>
        </w:rPr>
      </w:pPr>
    </w:p>
    <w:p w:rsidR="009943A2" w:rsidRPr="009943A2" w:rsidRDefault="009943A2" w:rsidP="009C700C">
      <w:pPr>
        <w:tabs>
          <w:tab w:val="left" w:pos="142"/>
          <w:tab w:val="left" w:pos="851"/>
        </w:tabs>
        <w:jc w:val="both"/>
        <w:rPr>
          <w:b/>
          <w:bCs/>
          <w:sz w:val="28"/>
          <w:szCs w:val="28"/>
        </w:rPr>
      </w:pPr>
      <w:r w:rsidRPr="009943A2">
        <w:rPr>
          <w:b/>
          <w:bCs/>
          <w:sz w:val="28"/>
          <w:szCs w:val="28"/>
        </w:rPr>
        <w:t>умения:</w:t>
      </w:r>
    </w:p>
    <w:p w:rsidR="009943A2" w:rsidRPr="009943A2" w:rsidRDefault="009943A2" w:rsidP="009C700C">
      <w:pPr>
        <w:numPr>
          <w:ilvl w:val="0"/>
          <w:numId w:val="21"/>
        </w:numPr>
        <w:tabs>
          <w:tab w:val="left" w:pos="142"/>
          <w:tab w:val="left" w:pos="284"/>
          <w:tab w:val="left" w:pos="851"/>
        </w:tabs>
        <w:suppressAutoHyphens/>
        <w:snapToGrid w:val="0"/>
        <w:ind w:left="0" w:firstLine="0"/>
        <w:contextualSpacing/>
        <w:jc w:val="both"/>
        <w:rPr>
          <w:bCs/>
          <w:color w:val="000000"/>
          <w:sz w:val="28"/>
          <w:szCs w:val="28"/>
        </w:rPr>
      </w:pPr>
      <w:r w:rsidRPr="009943A2">
        <w:rPr>
          <w:bCs/>
          <w:color w:val="000000"/>
          <w:sz w:val="28"/>
          <w:szCs w:val="28"/>
        </w:rPr>
        <w:t>использовать необходимые нормативно-правовые документы;</w:t>
      </w:r>
    </w:p>
    <w:p w:rsidR="009943A2" w:rsidRPr="009943A2" w:rsidRDefault="009943A2" w:rsidP="009C700C">
      <w:pPr>
        <w:numPr>
          <w:ilvl w:val="0"/>
          <w:numId w:val="21"/>
        </w:numPr>
        <w:tabs>
          <w:tab w:val="left" w:pos="142"/>
          <w:tab w:val="left" w:pos="284"/>
          <w:tab w:val="left" w:pos="851"/>
        </w:tabs>
        <w:ind w:left="0" w:firstLine="0"/>
        <w:contextualSpacing/>
        <w:jc w:val="both"/>
        <w:rPr>
          <w:sz w:val="28"/>
          <w:szCs w:val="28"/>
        </w:rPr>
      </w:pPr>
      <w:r w:rsidRPr="009943A2">
        <w:rPr>
          <w:bCs/>
          <w:color w:val="000000"/>
          <w:sz w:val="28"/>
          <w:szCs w:val="28"/>
        </w:rPr>
        <w:t>защищать свои права в соответствии с трудовым законодательством</w:t>
      </w:r>
    </w:p>
    <w:p w:rsidR="009943A2" w:rsidRPr="009943A2" w:rsidRDefault="009943A2" w:rsidP="009C700C">
      <w:pPr>
        <w:numPr>
          <w:ilvl w:val="0"/>
          <w:numId w:val="21"/>
        </w:numPr>
        <w:tabs>
          <w:tab w:val="left" w:pos="142"/>
          <w:tab w:val="left" w:pos="284"/>
          <w:tab w:val="left" w:pos="851"/>
        </w:tabs>
        <w:ind w:left="0" w:firstLine="0"/>
        <w:contextualSpacing/>
        <w:jc w:val="both"/>
        <w:rPr>
          <w:bCs/>
          <w:color w:val="000000"/>
          <w:sz w:val="28"/>
          <w:szCs w:val="28"/>
        </w:rPr>
      </w:pPr>
      <w:r w:rsidRPr="009943A2">
        <w:rPr>
          <w:bCs/>
          <w:color w:val="000000"/>
          <w:sz w:val="28"/>
          <w:szCs w:val="28"/>
        </w:rPr>
        <w:t>ЛР.3, ЛР.14, ЛР.15</w:t>
      </w:r>
    </w:p>
    <w:p w:rsidR="009943A2" w:rsidRDefault="009943A2" w:rsidP="009943A2">
      <w:pPr>
        <w:tabs>
          <w:tab w:val="left" w:pos="142"/>
          <w:tab w:val="left" w:pos="851"/>
        </w:tabs>
        <w:jc w:val="center"/>
        <w:rPr>
          <w:b/>
          <w:iCs/>
          <w:sz w:val="28"/>
          <w:szCs w:val="28"/>
        </w:rPr>
      </w:pPr>
    </w:p>
    <w:p w:rsidR="009943A2" w:rsidRPr="009943A2" w:rsidRDefault="009943A2" w:rsidP="009943A2">
      <w:pPr>
        <w:tabs>
          <w:tab w:val="left" w:pos="142"/>
          <w:tab w:val="left" w:pos="851"/>
        </w:tabs>
        <w:jc w:val="center"/>
        <w:rPr>
          <w:b/>
          <w:bCs/>
          <w:sz w:val="28"/>
          <w:szCs w:val="28"/>
        </w:rPr>
      </w:pPr>
      <w:r w:rsidRPr="009943A2">
        <w:rPr>
          <w:b/>
          <w:iCs/>
          <w:sz w:val="28"/>
          <w:szCs w:val="28"/>
        </w:rPr>
        <w:t>Ход работы</w:t>
      </w:r>
      <w:r w:rsidRPr="009943A2">
        <w:rPr>
          <w:b/>
          <w:bCs/>
          <w:sz w:val="28"/>
          <w:szCs w:val="28"/>
        </w:rPr>
        <w:t>:</w:t>
      </w:r>
    </w:p>
    <w:p w:rsidR="009943A2" w:rsidRPr="009943A2" w:rsidRDefault="009943A2" w:rsidP="009943A2">
      <w:pPr>
        <w:tabs>
          <w:tab w:val="left" w:pos="142"/>
          <w:tab w:val="left" w:pos="851"/>
        </w:tabs>
        <w:jc w:val="center"/>
        <w:rPr>
          <w:b/>
          <w:bCs/>
          <w:sz w:val="28"/>
          <w:szCs w:val="28"/>
        </w:rPr>
      </w:pPr>
    </w:p>
    <w:p w:rsidR="009943A2" w:rsidRPr="009943A2" w:rsidRDefault="009943A2" w:rsidP="009943A2">
      <w:pPr>
        <w:tabs>
          <w:tab w:val="left" w:pos="142"/>
          <w:tab w:val="left" w:pos="851"/>
        </w:tabs>
        <w:ind w:firstLine="567"/>
        <w:rPr>
          <w:b/>
          <w:bCs/>
          <w:sz w:val="28"/>
          <w:szCs w:val="28"/>
        </w:rPr>
      </w:pPr>
      <w:r w:rsidRPr="009943A2">
        <w:rPr>
          <w:b/>
          <w:bCs/>
          <w:sz w:val="28"/>
          <w:szCs w:val="28"/>
        </w:rPr>
        <w:t>Решите задачи:</w:t>
      </w:r>
    </w:p>
    <w:p w:rsidR="009943A2" w:rsidRPr="009943A2" w:rsidRDefault="009943A2" w:rsidP="009943A2">
      <w:pPr>
        <w:tabs>
          <w:tab w:val="left" w:pos="142"/>
          <w:tab w:val="left" w:pos="851"/>
        </w:tabs>
        <w:ind w:firstLine="567"/>
        <w:jc w:val="both"/>
        <w:rPr>
          <w:sz w:val="28"/>
          <w:szCs w:val="28"/>
        </w:rPr>
      </w:pPr>
      <w:r w:rsidRPr="009943A2">
        <w:rPr>
          <w:b/>
          <w:color w:val="000000"/>
          <w:sz w:val="28"/>
          <w:szCs w:val="28"/>
        </w:rPr>
        <w:t>Задача №1</w:t>
      </w:r>
    </w:p>
    <w:p w:rsidR="009943A2" w:rsidRPr="009943A2" w:rsidRDefault="009943A2" w:rsidP="009943A2">
      <w:pPr>
        <w:shd w:val="clear" w:color="auto" w:fill="FFFFFF"/>
        <w:tabs>
          <w:tab w:val="left" w:pos="142"/>
          <w:tab w:val="left" w:pos="851"/>
        </w:tabs>
        <w:ind w:firstLine="567"/>
        <w:jc w:val="both"/>
        <w:rPr>
          <w:sz w:val="28"/>
          <w:szCs w:val="28"/>
        </w:rPr>
      </w:pPr>
      <w:r w:rsidRPr="009943A2">
        <w:rPr>
          <w:color w:val="000000"/>
          <w:sz w:val="28"/>
          <w:szCs w:val="28"/>
        </w:rPr>
        <w:t>В АО «Московский трикотажный комбинат «Вариант» с просьбой о трудоустройстве обратились: ткачиха Сидорова, юрисконсульт Петренко и водитель Останов. Все они представили в отдел кадров свои трудовые книжки и паспорта.</w:t>
      </w:r>
    </w:p>
    <w:p w:rsidR="009943A2" w:rsidRPr="009943A2" w:rsidRDefault="009943A2" w:rsidP="009943A2">
      <w:pPr>
        <w:shd w:val="clear" w:color="auto" w:fill="FFFFFF"/>
        <w:tabs>
          <w:tab w:val="left" w:pos="142"/>
          <w:tab w:val="left" w:pos="851"/>
        </w:tabs>
        <w:ind w:firstLine="567"/>
        <w:jc w:val="both"/>
        <w:rPr>
          <w:b/>
          <w:i/>
          <w:color w:val="000000"/>
          <w:sz w:val="28"/>
          <w:szCs w:val="28"/>
        </w:rPr>
      </w:pPr>
      <w:r w:rsidRPr="009943A2">
        <w:rPr>
          <w:b/>
          <w:i/>
          <w:iCs/>
          <w:color w:val="000000"/>
          <w:sz w:val="28"/>
          <w:szCs w:val="28"/>
        </w:rPr>
        <w:t xml:space="preserve">Какие еще документы вправе потребовать от них </w:t>
      </w:r>
      <w:r w:rsidRPr="009943A2">
        <w:rPr>
          <w:b/>
          <w:bCs/>
          <w:i/>
          <w:iCs/>
          <w:color w:val="000000"/>
          <w:sz w:val="28"/>
          <w:szCs w:val="28"/>
        </w:rPr>
        <w:t xml:space="preserve">администрация </w:t>
      </w:r>
      <w:r w:rsidRPr="009943A2">
        <w:rPr>
          <w:b/>
          <w:i/>
          <w:iCs/>
          <w:color w:val="000000"/>
          <w:sz w:val="28"/>
          <w:szCs w:val="28"/>
        </w:rPr>
        <w:t xml:space="preserve">акционерного </w:t>
      </w:r>
      <w:r w:rsidRPr="009943A2">
        <w:rPr>
          <w:b/>
          <w:color w:val="000000"/>
          <w:sz w:val="28"/>
          <w:szCs w:val="28"/>
        </w:rPr>
        <w:t>общества</w:t>
      </w:r>
      <w:r w:rsidRPr="009943A2">
        <w:rPr>
          <w:b/>
          <w:i/>
          <w:color w:val="000000"/>
          <w:sz w:val="28"/>
          <w:szCs w:val="28"/>
        </w:rPr>
        <w:t>? Составьте проект трудового договора.</w:t>
      </w:r>
    </w:p>
    <w:p w:rsidR="009943A2" w:rsidRPr="009943A2" w:rsidRDefault="009943A2" w:rsidP="009943A2">
      <w:pPr>
        <w:shd w:val="clear" w:color="auto" w:fill="FFFFFF"/>
        <w:tabs>
          <w:tab w:val="left" w:pos="142"/>
          <w:tab w:val="left" w:pos="851"/>
        </w:tabs>
        <w:ind w:firstLine="567"/>
        <w:rPr>
          <w:b/>
          <w:i/>
          <w:color w:val="000000"/>
          <w:sz w:val="28"/>
          <w:szCs w:val="28"/>
        </w:rPr>
      </w:pPr>
    </w:p>
    <w:p w:rsidR="009943A2" w:rsidRPr="009943A2" w:rsidRDefault="009943A2" w:rsidP="009943A2">
      <w:pPr>
        <w:jc w:val="center"/>
        <w:outlineLvl w:val="0"/>
        <w:rPr>
          <w:b/>
          <w:sz w:val="16"/>
          <w:szCs w:val="16"/>
        </w:rPr>
      </w:pPr>
    </w:p>
    <w:p w:rsidR="009943A2" w:rsidRPr="009943A2" w:rsidRDefault="009943A2" w:rsidP="009943A2">
      <w:pPr>
        <w:jc w:val="center"/>
        <w:outlineLvl w:val="0"/>
        <w:rPr>
          <w:b/>
          <w:sz w:val="16"/>
          <w:szCs w:val="16"/>
        </w:rPr>
      </w:pPr>
    </w:p>
    <w:p w:rsidR="009943A2" w:rsidRPr="009943A2" w:rsidRDefault="009943A2" w:rsidP="009943A2">
      <w:pPr>
        <w:jc w:val="center"/>
        <w:outlineLvl w:val="0"/>
        <w:rPr>
          <w:b/>
          <w:sz w:val="16"/>
          <w:szCs w:val="16"/>
        </w:rPr>
      </w:pPr>
    </w:p>
    <w:p w:rsidR="009943A2" w:rsidRPr="009943A2" w:rsidRDefault="00892775" w:rsidP="009943A2">
      <w:pPr>
        <w:jc w:val="center"/>
        <w:outlineLvl w:val="0"/>
        <w:rPr>
          <w:b/>
          <w:sz w:val="16"/>
          <w:szCs w:val="16"/>
        </w:rPr>
      </w:pPr>
      <w:hyperlink r:id="rId11" w:history="1">
        <w:r w:rsidR="009943A2" w:rsidRPr="009943A2">
          <w:rPr>
            <w:b/>
            <w:sz w:val="16"/>
            <w:szCs w:val="16"/>
            <w:u w:val="single"/>
          </w:rPr>
          <w:t>ТРУДОВОЙ  ДОГОВОР</w:t>
        </w:r>
      </w:hyperlink>
    </w:p>
    <w:p w:rsidR="009943A2" w:rsidRPr="009943A2" w:rsidRDefault="009943A2" w:rsidP="009943A2">
      <w:pPr>
        <w:shd w:val="clear" w:color="auto" w:fill="FFFFFF"/>
        <w:rPr>
          <w:sz w:val="20"/>
          <w:szCs w:val="20"/>
        </w:rPr>
      </w:pPr>
      <w:r w:rsidRPr="009943A2">
        <w:rPr>
          <w:color w:val="000000"/>
          <w:sz w:val="20"/>
          <w:szCs w:val="20"/>
        </w:rPr>
        <w:t>1.Предприятие (организация) ________________________________________________________________________________________________</w:t>
      </w:r>
    </w:p>
    <w:p w:rsidR="009943A2" w:rsidRPr="009943A2" w:rsidRDefault="009943A2" w:rsidP="009943A2">
      <w:pPr>
        <w:shd w:val="clear" w:color="auto" w:fill="FFFFFF"/>
        <w:tabs>
          <w:tab w:val="left" w:pos="9072"/>
        </w:tabs>
        <w:rPr>
          <w:color w:val="000000"/>
          <w:sz w:val="20"/>
          <w:szCs w:val="20"/>
        </w:rPr>
      </w:pPr>
      <w:r w:rsidRPr="009943A2">
        <w:rPr>
          <w:color w:val="000000"/>
          <w:sz w:val="20"/>
          <w:szCs w:val="20"/>
        </w:rPr>
        <w:t xml:space="preserve">                                                                                     (наименование)</w:t>
      </w:r>
    </w:p>
    <w:p w:rsidR="009943A2" w:rsidRPr="009943A2" w:rsidRDefault="009943A2" w:rsidP="009943A2">
      <w:pPr>
        <w:shd w:val="clear" w:color="auto" w:fill="FFFFFF"/>
        <w:tabs>
          <w:tab w:val="left" w:pos="9072"/>
        </w:tabs>
        <w:jc w:val="both"/>
        <w:rPr>
          <w:sz w:val="20"/>
          <w:szCs w:val="20"/>
        </w:rPr>
      </w:pPr>
      <w:r w:rsidRPr="009943A2">
        <w:rPr>
          <w:color w:val="000000"/>
          <w:sz w:val="20"/>
          <w:szCs w:val="20"/>
        </w:rPr>
        <w:t>в лице __________________________________________________________________________________________</w:t>
      </w:r>
    </w:p>
    <w:p w:rsidR="009943A2" w:rsidRPr="009943A2" w:rsidRDefault="009943A2" w:rsidP="009943A2">
      <w:pPr>
        <w:shd w:val="clear" w:color="auto" w:fill="FFFFFF"/>
        <w:tabs>
          <w:tab w:val="left" w:pos="9072"/>
        </w:tabs>
        <w:jc w:val="center"/>
        <w:rPr>
          <w:sz w:val="20"/>
          <w:szCs w:val="20"/>
        </w:rPr>
      </w:pPr>
      <w:r w:rsidRPr="009943A2">
        <w:rPr>
          <w:color w:val="000000"/>
          <w:sz w:val="20"/>
          <w:szCs w:val="20"/>
        </w:rPr>
        <w:t>(должность, фамилия, имя, отчество)</w:t>
      </w:r>
    </w:p>
    <w:p w:rsidR="009943A2" w:rsidRPr="009943A2" w:rsidRDefault="009943A2" w:rsidP="009943A2">
      <w:pPr>
        <w:shd w:val="clear" w:color="auto" w:fill="FFFFFF"/>
        <w:tabs>
          <w:tab w:val="left" w:pos="9072"/>
        </w:tabs>
        <w:jc w:val="both"/>
        <w:rPr>
          <w:color w:val="000000"/>
          <w:sz w:val="20"/>
          <w:szCs w:val="20"/>
        </w:rPr>
      </w:pPr>
      <w:r w:rsidRPr="009943A2">
        <w:rPr>
          <w:color w:val="000000"/>
          <w:sz w:val="20"/>
          <w:szCs w:val="20"/>
        </w:rPr>
        <w:t>_________________________________________________________, именуемое в дальнейшем «Предприятие»</w:t>
      </w:r>
    </w:p>
    <w:p w:rsidR="009943A2" w:rsidRPr="009943A2" w:rsidRDefault="009943A2" w:rsidP="009943A2">
      <w:pPr>
        <w:shd w:val="clear" w:color="auto" w:fill="FFFFFF"/>
        <w:tabs>
          <w:tab w:val="left" w:pos="9072"/>
        </w:tabs>
        <w:jc w:val="both"/>
        <w:rPr>
          <w:color w:val="000000"/>
          <w:sz w:val="20"/>
          <w:szCs w:val="20"/>
        </w:rPr>
      </w:pPr>
    </w:p>
    <w:p w:rsidR="009943A2" w:rsidRPr="009943A2" w:rsidRDefault="009943A2" w:rsidP="009943A2">
      <w:pPr>
        <w:shd w:val="clear" w:color="auto" w:fill="FFFFFF"/>
        <w:tabs>
          <w:tab w:val="left" w:pos="9072"/>
        </w:tabs>
        <w:jc w:val="both"/>
        <w:rPr>
          <w:sz w:val="20"/>
          <w:szCs w:val="20"/>
        </w:rPr>
      </w:pPr>
      <w:r w:rsidRPr="009943A2">
        <w:rPr>
          <w:color w:val="000000"/>
          <w:sz w:val="20"/>
          <w:szCs w:val="20"/>
        </w:rPr>
        <w:t>и гражданин  ____________________________________________________________________________________</w:t>
      </w:r>
    </w:p>
    <w:p w:rsidR="009943A2" w:rsidRPr="009943A2" w:rsidRDefault="009943A2" w:rsidP="009943A2">
      <w:pPr>
        <w:shd w:val="clear" w:color="auto" w:fill="FFFFFF"/>
        <w:tabs>
          <w:tab w:val="left" w:pos="9072"/>
        </w:tabs>
        <w:jc w:val="center"/>
        <w:rPr>
          <w:color w:val="000000"/>
          <w:sz w:val="20"/>
          <w:szCs w:val="20"/>
        </w:rPr>
      </w:pPr>
      <w:r w:rsidRPr="009943A2">
        <w:rPr>
          <w:color w:val="000000"/>
          <w:sz w:val="20"/>
          <w:szCs w:val="20"/>
        </w:rPr>
        <w:t>(фамилия, имя, отчество)</w:t>
      </w:r>
    </w:p>
    <w:p w:rsidR="009943A2" w:rsidRPr="009943A2" w:rsidRDefault="009943A2" w:rsidP="009943A2">
      <w:pPr>
        <w:shd w:val="clear" w:color="auto" w:fill="FFFFFF"/>
        <w:tabs>
          <w:tab w:val="left" w:pos="9072"/>
        </w:tabs>
        <w:jc w:val="both"/>
        <w:rPr>
          <w:sz w:val="20"/>
          <w:szCs w:val="20"/>
        </w:rPr>
      </w:pPr>
      <w:r w:rsidRPr="009943A2">
        <w:rPr>
          <w:color w:val="000000"/>
          <w:sz w:val="20"/>
          <w:szCs w:val="20"/>
        </w:rPr>
        <w:t>___________________________________________________________ именуемый в дальнейшем «Работник»,</w:t>
      </w:r>
    </w:p>
    <w:p w:rsidR="009943A2" w:rsidRPr="009943A2" w:rsidRDefault="009943A2" w:rsidP="009943A2">
      <w:pPr>
        <w:tabs>
          <w:tab w:val="left" w:pos="9072"/>
        </w:tabs>
        <w:jc w:val="both"/>
        <w:rPr>
          <w:sz w:val="20"/>
          <w:szCs w:val="20"/>
        </w:rPr>
      </w:pPr>
      <w:r w:rsidRPr="009943A2">
        <w:rPr>
          <w:sz w:val="20"/>
          <w:szCs w:val="20"/>
        </w:rPr>
        <w:t>заключили настоящий договор о нижеследующем:</w:t>
      </w:r>
    </w:p>
    <w:p w:rsidR="009943A2" w:rsidRPr="009943A2" w:rsidRDefault="009943A2" w:rsidP="009943A2">
      <w:pPr>
        <w:tabs>
          <w:tab w:val="left" w:pos="9072"/>
        </w:tabs>
        <w:jc w:val="both"/>
        <w:rPr>
          <w:sz w:val="20"/>
          <w:szCs w:val="20"/>
        </w:rPr>
      </w:pPr>
      <w:r w:rsidRPr="009943A2">
        <w:rPr>
          <w:sz w:val="20"/>
          <w:szCs w:val="20"/>
        </w:rPr>
        <w:t>2. Работник  ____________________________________________________________________________________</w:t>
      </w:r>
    </w:p>
    <w:p w:rsidR="009943A2" w:rsidRPr="009943A2" w:rsidRDefault="009943A2" w:rsidP="009943A2">
      <w:pPr>
        <w:shd w:val="clear" w:color="auto" w:fill="FFFFFF"/>
        <w:tabs>
          <w:tab w:val="left" w:pos="9072"/>
        </w:tabs>
        <w:rPr>
          <w:sz w:val="20"/>
          <w:szCs w:val="20"/>
        </w:rPr>
      </w:pPr>
      <w:r w:rsidRPr="009943A2">
        <w:rPr>
          <w:color w:val="000000"/>
          <w:sz w:val="20"/>
          <w:szCs w:val="20"/>
        </w:rPr>
        <w:lastRenderedPageBreak/>
        <w:t xml:space="preserve">                                                                            (фамилия, имя, отчество)</w:t>
      </w:r>
      <w:r w:rsidRPr="009943A2">
        <w:rPr>
          <w:color w:val="000000"/>
          <w:sz w:val="20"/>
          <w:szCs w:val="20"/>
        </w:rPr>
        <w:br/>
        <w:t>принимается на работу ____________________________________________________________________________</w:t>
      </w:r>
    </w:p>
    <w:p w:rsidR="009943A2" w:rsidRPr="009943A2" w:rsidRDefault="009943A2" w:rsidP="009943A2">
      <w:pPr>
        <w:shd w:val="clear" w:color="auto" w:fill="FFFFFF"/>
        <w:tabs>
          <w:tab w:val="left" w:pos="9072"/>
        </w:tabs>
        <w:jc w:val="both"/>
        <w:rPr>
          <w:color w:val="000000"/>
          <w:sz w:val="20"/>
          <w:szCs w:val="20"/>
        </w:rPr>
      </w:pPr>
      <w:r w:rsidRPr="009943A2">
        <w:rPr>
          <w:color w:val="000000"/>
          <w:sz w:val="20"/>
          <w:szCs w:val="20"/>
        </w:rPr>
        <w:t xml:space="preserve">                                     (наименование структурного подразделения предприятия: цех, отдел, лаборатория и т. д.)</w:t>
      </w:r>
    </w:p>
    <w:p w:rsidR="009943A2" w:rsidRPr="009943A2" w:rsidRDefault="009943A2" w:rsidP="009943A2">
      <w:pPr>
        <w:shd w:val="clear" w:color="auto" w:fill="FFFFFF"/>
        <w:tabs>
          <w:tab w:val="left" w:pos="9072"/>
        </w:tabs>
        <w:jc w:val="both"/>
        <w:rPr>
          <w:sz w:val="20"/>
          <w:szCs w:val="20"/>
        </w:rPr>
      </w:pPr>
      <w:r w:rsidRPr="009943A2">
        <w:rPr>
          <w:color w:val="000000"/>
          <w:sz w:val="20"/>
          <w:szCs w:val="20"/>
        </w:rPr>
        <w:t>________________________________________________________________________________________________</w:t>
      </w:r>
    </w:p>
    <w:p w:rsidR="009943A2" w:rsidRPr="009943A2" w:rsidRDefault="009943A2" w:rsidP="009943A2">
      <w:pPr>
        <w:shd w:val="clear" w:color="auto" w:fill="FFFFFF"/>
        <w:tabs>
          <w:tab w:val="left" w:pos="9072"/>
        </w:tabs>
        <w:jc w:val="both"/>
        <w:rPr>
          <w:sz w:val="20"/>
          <w:szCs w:val="20"/>
        </w:rPr>
      </w:pPr>
      <w:r w:rsidRPr="009943A2">
        <w:rPr>
          <w:color w:val="000000"/>
          <w:sz w:val="20"/>
          <w:szCs w:val="20"/>
        </w:rPr>
        <w:t>по профессии, должности ________________________________________________________________________</w:t>
      </w:r>
    </w:p>
    <w:p w:rsidR="009943A2" w:rsidRPr="009943A2" w:rsidRDefault="009943A2" w:rsidP="009943A2">
      <w:pPr>
        <w:shd w:val="clear" w:color="auto" w:fill="FFFFFF"/>
        <w:tabs>
          <w:tab w:val="left" w:pos="9072"/>
        </w:tabs>
        <w:jc w:val="both"/>
        <w:rPr>
          <w:color w:val="000000"/>
          <w:sz w:val="20"/>
          <w:szCs w:val="20"/>
        </w:rPr>
      </w:pPr>
      <w:r w:rsidRPr="009943A2">
        <w:rPr>
          <w:color w:val="000000"/>
          <w:sz w:val="20"/>
          <w:szCs w:val="20"/>
        </w:rPr>
        <w:t xml:space="preserve">                                                        (полное наименование профессии, должности)</w:t>
      </w:r>
    </w:p>
    <w:p w:rsidR="009943A2" w:rsidRPr="009943A2" w:rsidRDefault="009943A2" w:rsidP="009943A2">
      <w:pPr>
        <w:shd w:val="clear" w:color="auto" w:fill="FFFFFF"/>
        <w:tabs>
          <w:tab w:val="left" w:pos="9072"/>
        </w:tabs>
        <w:jc w:val="both"/>
        <w:rPr>
          <w:color w:val="000000"/>
          <w:sz w:val="20"/>
          <w:szCs w:val="20"/>
        </w:rPr>
      </w:pPr>
      <w:r w:rsidRPr="009943A2">
        <w:rPr>
          <w:color w:val="000000"/>
          <w:sz w:val="20"/>
          <w:szCs w:val="20"/>
        </w:rPr>
        <w:t>квалификации __________________________________________________________________________________</w:t>
      </w:r>
    </w:p>
    <w:p w:rsidR="009943A2" w:rsidRPr="009943A2" w:rsidRDefault="009943A2" w:rsidP="009943A2">
      <w:pPr>
        <w:shd w:val="clear" w:color="auto" w:fill="FFFFFF"/>
        <w:tabs>
          <w:tab w:val="left" w:pos="9072"/>
        </w:tabs>
        <w:jc w:val="center"/>
        <w:rPr>
          <w:color w:val="000000"/>
          <w:sz w:val="20"/>
          <w:szCs w:val="20"/>
        </w:rPr>
      </w:pPr>
      <w:r w:rsidRPr="009943A2">
        <w:rPr>
          <w:color w:val="000000"/>
          <w:sz w:val="20"/>
          <w:szCs w:val="20"/>
        </w:rPr>
        <w:t>(разряд, квалификация, категория)</w:t>
      </w:r>
    </w:p>
    <w:p w:rsidR="009943A2" w:rsidRPr="009943A2" w:rsidRDefault="009943A2" w:rsidP="009943A2">
      <w:pPr>
        <w:tabs>
          <w:tab w:val="left" w:pos="9072"/>
        </w:tabs>
        <w:rPr>
          <w:sz w:val="20"/>
          <w:szCs w:val="20"/>
        </w:rPr>
      </w:pPr>
      <w:r w:rsidRPr="009943A2">
        <w:rPr>
          <w:sz w:val="20"/>
          <w:szCs w:val="20"/>
        </w:rPr>
        <w:t>3. Договор является:</w:t>
      </w:r>
    </w:p>
    <w:p w:rsidR="009943A2" w:rsidRPr="009943A2" w:rsidRDefault="009943A2" w:rsidP="009943A2">
      <w:pPr>
        <w:tabs>
          <w:tab w:val="left" w:pos="9072"/>
        </w:tabs>
        <w:rPr>
          <w:sz w:val="20"/>
          <w:szCs w:val="20"/>
        </w:rPr>
      </w:pPr>
      <w:r w:rsidRPr="009943A2">
        <w:rPr>
          <w:sz w:val="20"/>
          <w:szCs w:val="20"/>
        </w:rPr>
        <w:t xml:space="preserve">    Договором по основной работе / Договором по совместительству (нужное подчеркнуть)</w:t>
      </w:r>
    </w:p>
    <w:p w:rsidR="009943A2" w:rsidRPr="009943A2" w:rsidRDefault="009943A2" w:rsidP="009943A2">
      <w:pPr>
        <w:tabs>
          <w:tab w:val="left" w:pos="9072"/>
        </w:tabs>
        <w:rPr>
          <w:sz w:val="20"/>
          <w:szCs w:val="20"/>
        </w:rPr>
      </w:pPr>
      <w:r w:rsidRPr="009943A2">
        <w:rPr>
          <w:sz w:val="20"/>
          <w:szCs w:val="20"/>
        </w:rPr>
        <w:t>4. Вид договора:</w:t>
      </w:r>
    </w:p>
    <w:p w:rsidR="009943A2" w:rsidRPr="009943A2" w:rsidRDefault="009943A2" w:rsidP="009943A2">
      <w:pPr>
        <w:tabs>
          <w:tab w:val="left" w:pos="9072"/>
        </w:tabs>
        <w:rPr>
          <w:sz w:val="20"/>
          <w:szCs w:val="20"/>
        </w:rPr>
      </w:pPr>
      <w:r w:rsidRPr="009943A2">
        <w:rPr>
          <w:sz w:val="20"/>
          <w:szCs w:val="20"/>
        </w:rPr>
        <w:t xml:space="preserve">    на неопределенный срок (бессрочный)</w:t>
      </w:r>
      <w:r w:rsidRPr="009943A2">
        <w:rPr>
          <w:sz w:val="20"/>
          <w:szCs w:val="20"/>
        </w:rPr>
        <w:br/>
        <w:t xml:space="preserve">    на определенный срок (срочный) ________________________________________________________________</w:t>
      </w:r>
    </w:p>
    <w:p w:rsidR="009943A2" w:rsidRPr="009943A2" w:rsidRDefault="009943A2" w:rsidP="009943A2">
      <w:pPr>
        <w:shd w:val="clear" w:color="auto" w:fill="FFFFFF"/>
        <w:tabs>
          <w:tab w:val="left" w:pos="9072"/>
        </w:tabs>
        <w:rPr>
          <w:color w:val="000000"/>
          <w:sz w:val="20"/>
          <w:szCs w:val="20"/>
        </w:rPr>
      </w:pPr>
      <w:r w:rsidRPr="009943A2">
        <w:rPr>
          <w:color w:val="000000"/>
          <w:sz w:val="20"/>
          <w:szCs w:val="20"/>
        </w:rPr>
        <w:t xml:space="preserve">                                                                    (указать причину заключения срочного договора)</w:t>
      </w:r>
    </w:p>
    <w:p w:rsidR="009943A2" w:rsidRPr="009943A2" w:rsidRDefault="009943A2" w:rsidP="009943A2">
      <w:pPr>
        <w:shd w:val="clear" w:color="auto" w:fill="FFFFFF"/>
        <w:tabs>
          <w:tab w:val="left" w:pos="9072"/>
        </w:tabs>
        <w:rPr>
          <w:sz w:val="20"/>
          <w:szCs w:val="20"/>
        </w:rPr>
      </w:pPr>
      <w:r w:rsidRPr="009943A2">
        <w:rPr>
          <w:color w:val="000000"/>
          <w:sz w:val="20"/>
          <w:szCs w:val="20"/>
        </w:rPr>
        <w:t xml:space="preserve">      на время выполнения определенной работы ______________________________________________________</w:t>
      </w:r>
    </w:p>
    <w:p w:rsidR="009943A2" w:rsidRPr="009943A2" w:rsidRDefault="009943A2" w:rsidP="009943A2">
      <w:pPr>
        <w:shd w:val="clear" w:color="auto" w:fill="FFFFFF"/>
        <w:tabs>
          <w:tab w:val="left" w:pos="9072"/>
        </w:tabs>
        <w:rPr>
          <w:color w:val="000000"/>
          <w:sz w:val="20"/>
          <w:szCs w:val="20"/>
        </w:rPr>
      </w:pPr>
      <w:r w:rsidRPr="009943A2">
        <w:rPr>
          <w:color w:val="000000"/>
          <w:sz w:val="20"/>
          <w:szCs w:val="20"/>
        </w:rPr>
        <w:t xml:space="preserve">                                                                                                                   (указать какой)</w:t>
      </w:r>
    </w:p>
    <w:p w:rsidR="009943A2" w:rsidRPr="009943A2" w:rsidRDefault="009943A2" w:rsidP="009943A2">
      <w:pPr>
        <w:tabs>
          <w:tab w:val="left" w:pos="9072"/>
        </w:tabs>
        <w:rPr>
          <w:sz w:val="20"/>
          <w:szCs w:val="20"/>
        </w:rPr>
      </w:pPr>
      <w:r w:rsidRPr="009943A2">
        <w:rPr>
          <w:sz w:val="20"/>
          <w:szCs w:val="20"/>
        </w:rPr>
        <w:t>5. Срок действия договора.</w:t>
      </w:r>
    </w:p>
    <w:p w:rsidR="009943A2" w:rsidRPr="009943A2" w:rsidRDefault="009943A2" w:rsidP="009943A2">
      <w:pPr>
        <w:tabs>
          <w:tab w:val="left" w:pos="9072"/>
        </w:tabs>
        <w:rPr>
          <w:sz w:val="20"/>
          <w:szCs w:val="20"/>
        </w:rPr>
      </w:pPr>
      <w:r w:rsidRPr="009943A2">
        <w:rPr>
          <w:sz w:val="20"/>
          <w:szCs w:val="20"/>
        </w:rPr>
        <w:t xml:space="preserve">    Начало работы _______________________________________________________________________________</w:t>
      </w:r>
      <w:r w:rsidRPr="009943A2">
        <w:rPr>
          <w:sz w:val="20"/>
          <w:szCs w:val="20"/>
        </w:rPr>
        <w:br/>
        <w:t xml:space="preserve">    Окончание работы ____________________________________________________________________________</w:t>
      </w:r>
    </w:p>
    <w:p w:rsidR="009943A2" w:rsidRPr="009943A2" w:rsidRDefault="009943A2" w:rsidP="009943A2">
      <w:pPr>
        <w:shd w:val="clear" w:color="auto" w:fill="FFFFFF"/>
        <w:tabs>
          <w:tab w:val="left" w:pos="9072"/>
        </w:tabs>
        <w:rPr>
          <w:sz w:val="20"/>
          <w:szCs w:val="20"/>
        </w:rPr>
      </w:pPr>
      <w:r w:rsidRPr="009943A2">
        <w:rPr>
          <w:color w:val="000000"/>
          <w:sz w:val="20"/>
          <w:szCs w:val="20"/>
        </w:rPr>
        <w:t>6. Срок испытания: а) без испытания;</w:t>
      </w:r>
    </w:p>
    <w:p w:rsidR="009943A2" w:rsidRPr="009943A2" w:rsidRDefault="009943A2" w:rsidP="009943A2">
      <w:pPr>
        <w:shd w:val="clear" w:color="auto" w:fill="FFFFFF"/>
        <w:tabs>
          <w:tab w:val="left" w:pos="9072"/>
        </w:tabs>
        <w:rPr>
          <w:sz w:val="20"/>
          <w:szCs w:val="20"/>
        </w:rPr>
      </w:pPr>
      <w:r w:rsidRPr="009943A2">
        <w:rPr>
          <w:color w:val="000000"/>
          <w:sz w:val="20"/>
          <w:szCs w:val="20"/>
        </w:rPr>
        <w:t xml:space="preserve">   б)___________________________________________________________________________________________</w:t>
      </w:r>
    </w:p>
    <w:p w:rsidR="009943A2" w:rsidRPr="009943A2" w:rsidRDefault="009943A2" w:rsidP="009943A2">
      <w:pPr>
        <w:shd w:val="clear" w:color="auto" w:fill="FFFFFF"/>
        <w:tabs>
          <w:tab w:val="left" w:pos="9072"/>
        </w:tabs>
        <w:rPr>
          <w:color w:val="000000"/>
          <w:sz w:val="20"/>
          <w:szCs w:val="20"/>
        </w:rPr>
      </w:pPr>
      <w:r w:rsidRPr="009943A2">
        <w:rPr>
          <w:color w:val="000000"/>
          <w:sz w:val="20"/>
          <w:szCs w:val="20"/>
        </w:rPr>
        <w:t xml:space="preserve">                                                                     (продолжительность испытательного срока)</w:t>
      </w:r>
    </w:p>
    <w:p w:rsidR="009943A2" w:rsidRPr="009943A2" w:rsidRDefault="009943A2" w:rsidP="009943A2">
      <w:pPr>
        <w:shd w:val="clear" w:color="auto" w:fill="FFFFFF"/>
        <w:tabs>
          <w:tab w:val="left" w:pos="9072"/>
        </w:tabs>
        <w:rPr>
          <w:sz w:val="20"/>
          <w:szCs w:val="20"/>
        </w:rPr>
      </w:pPr>
      <w:r w:rsidRPr="009943A2">
        <w:rPr>
          <w:color w:val="000000"/>
          <w:sz w:val="20"/>
          <w:szCs w:val="20"/>
        </w:rPr>
        <w:t>7. Работник должен выполнять следующие обязанности:</w:t>
      </w:r>
    </w:p>
    <w:p w:rsidR="009943A2" w:rsidRPr="009943A2" w:rsidRDefault="009943A2" w:rsidP="009943A2">
      <w:pPr>
        <w:shd w:val="clear" w:color="auto" w:fill="FFFFFF"/>
        <w:tabs>
          <w:tab w:val="left" w:pos="9072"/>
        </w:tabs>
        <w:jc w:val="both"/>
        <w:rPr>
          <w:sz w:val="20"/>
          <w:szCs w:val="20"/>
        </w:rPr>
      </w:pPr>
      <w:r w:rsidRPr="009943A2">
        <w:rPr>
          <w:color w:val="000000"/>
          <w:sz w:val="20"/>
          <w:szCs w:val="20"/>
        </w:rPr>
        <w:t>_______________________________________________________________________________________________</w:t>
      </w:r>
    </w:p>
    <w:p w:rsidR="009943A2" w:rsidRPr="009943A2" w:rsidRDefault="009943A2" w:rsidP="009943A2">
      <w:pPr>
        <w:shd w:val="clear" w:color="auto" w:fill="FFFFFF"/>
        <w:tabs>
          <w:tab w:val="left" w:pos="9072"/>
        </w:tabs>
        <w:jc w:val="center"/>
        <w:rPr>
          <w:color w:val="000000"/>
          <w:sz w:val="20"/>
          <w:szCs w:val="20"/>
        </w:rPr>
      </w:pPr>
      <w:r w:rsidRPr="009943A2">
        <w:rPr>
          <w:color w:val="000000"/>
          <w:sz w:val="20"/>
          <w:szCs w:val="20"/>
        </w:rPr>
        <w:t>(указываются основные характеристики работы и требования к их выполнению)</w:t>
      </w:r>
    </w:p>
    <w:p w:rsidR="009943A2" w:rsidRPr="009943A2" w:rsidRDefault="009943A2" w:rsidP="009943A2">
      <w:pPr>
        <w:shd w:val="clear" w:color="auto" w:fill="FFFFFF"/>
        <w:tabs>
          <w:tab w:val="left" w:pos="9072"/>
        </w:tabs>
        <w:jc w:val="both"/>
        <w:rPr>
          <w:sz w:val="20"/>
          <w:szCs w:val="20"/>
        </w:rPr>
      </w:pPr>
      <w:r w:rsidRPr="009943A2">
        <w:rPr>
          <w:color w:val="000000"/>
          <w:sz w:val="20"/>
          <w:szCs w:val="20"/>
        </w:rPr>
        <w:t>______________________________________________________________________________________________</w:t>
      </w:r>
    </w:p>
    <w:p w:rsidR="009943A2" w:rsidRPr="009943A2" w:rsidRDefault="009943A2" w:rsidP="009943A2">
      <w:pPr>
        <w:shd w:val="clear" w:color="auto" w:fill="FFFFFF"/>
        <w:tabs>
          <w:tab w:val="left" w:pos="9072"/>
        </w:tabs>
        <w:jc w:val="both"/>
        <w:rPr>
          <w:sz w:val="20"/>
          <w:szCs w:val="20"/>
        </w:rPr>
      </w:pPr>
      <w:r w:rsidRPr="009943A2">
        <w:rPr>
          <w:color w:val="000000"/>
          <w:sz w:val="20"/>
          <w:szCs w:val="20"/>
        </w:rPr>
        <w:t>______________________________________________________________________________________________</w:t>
      </w:r>
    </w:p>
    <w:p w:rsidR="009943A2" w:rsidRPr="009943A2" w:rsidRDefault="009943A2" w:rsidP="009943A2">
      <w:pPr>
        <w:shd w:val="clear" w:color="auto" w:fill="FFFFFF"/>
        <w:tabs>
          <w:tab w:val="left" w:pos="9072"/>
        </w:tabs>
        <w:jc w:val="both"/>
        <w:rPr>
          <w:sz w:val="20"/>
          <w:szCs w:val="20"/>
        </w:rPr>
      </w:pPr>
      <w:r w:rsidRPr="009943A2">
        <w:rPr>
          <w:color w:val="000000"/>
          <w:sz w:val="20"/>
          <w:szCs w:val="20"/>
        </w:rPr>
        <w:t>______________________________________________________________________________________________</w:t>
      </w:r>
    </w:p>
    <w:p w:rsidR="009943A2" w:rsidRPr="009943A2" w:rsidRDefault="009943A2" w:rsidP="009943A2">
      <w:pPr>
        <w:shd w:val="clear" w:color="auto" w:fill="FFFFFF"/>
        <w:tabs>
          <w:tab w:val="left" w:pos="9072"/>
        </w:tabs>
        <w:jc w:val="both"/>
        <w:rPr>
          <w:sz w:val="20"/>
          <w:szCs w:val="20"/>
        </w:rPr>
      </w:pPr>
      <w:r w:rsidRPr="009943A2">
        <w:rPr>
          <w:color w:val="000000"/>
          <w:sz w:val="20"/>
          <w:szCs w:val="20"/>
        </w:rPr>
        <w:t>______________________________________________________________________________________________</w:t>
      </w:r>
    </w:p>
    <w:p w:rsidR="009943A2" w:rsidRPr="009943A2" w:rsidRDefault="009943A2" w:rsidP="009943A2">
      <w:pPr>
        <w:shd w:val="clear" w:color="auto" w:fill="FFFFFF"/>
        <w:tabs>
          <w:tab w:val="left" w:pos="9072"/>
        </w:tabs>
        <w:jc w:val="both"/>
        <w:rPr>
          <w:sz w:val="20"/>
          <w:szCs w:val="20"/>
        </w:rPr>
      </w:pPr>
      <w:r w:rsidRPr="009943A2">
        <w:rPr>
          <w:color w:val="000000"/>
          <w:sz w:val="20"/>
          <w:szCs w:val="20"/>
        </w:rPr>
        <w:t>______________________________________________________________________________________________</w:t>
      </w:r>
    </w:p>
    <w:p w:rsidR="009943A2" w:rsidRPr="009943A2" w:rsidRDefault="009943A2" w:rsidP="009943A2">
      <w:pPr>
        <w:shd w:val="clear" w:color="auto" w:fill="FFFFFF"/>
        <w:tabs>
          <w:tab w:val="left" w:pos="9072"/>
        </w:tabs>
        <w:jc w:val="both"/>
        <w:rPr>
          <w:sz w:val="20"/>
          <w:szCs w:val="20"/>
        </w:rPr>
      </w:pPr>
      <w:r w:rsidRPr="009943A2">
        <w:rPr>
          <w:color w:val="000000"/>
          <w:sz w:val="20"/>
          <w:szCs w:val="20"/>
        </w:rPr>
        <w:t>______________________________________________________________________________________________</w:t>
      </w:r>
    </w:p>
    <w:p w:rsidR="009943A2" w:rsidRPr="009943A2" w:rsidRDefault="009943A2" w:rsidP="009943A2">
      <w:pPr>
        <w:tabs>
          <w:tab w:val="left" w:pos="9072"/>
        </w:tabs>
        <w:ind w:firstLine="397"/>
        <w:rPr>
          <w:sz w:val="20"/>
          <w:szCs w:val="20"/>
        </w:rPr>
      </w:pPr>
      <w:r w:rsidRPr="009943A2">
        <w:rPr>
          <w:sz w:val="20"/>
          <w:szCs w:val="20"/>
        </w:rPr>
        <w:t>8. Предприятие обязано организовать труд работника, создать условия для безопасного  и  эффективного</w:t>
      </w:r>
    </w:p>
    <w:p w:rsidR="009943A2" w:rsidRPr="009943A2" w:rsidRDefault="009943A2" w:rsidP="009943A2">
      <w:pPr>
        <w:tabs>
          <w:tab w:val="left" w:pos="9072"/>
        </w:tabs>
        <w:rPr>
          <w:sz w:val="20"/>
          <w:szCs w:val="20"/>
        </w:rPr>
      </w:pPr>
      <w:r w:rsidRPr="009943A2">
        <w:rPr>
          <w:sz w:val="20"/>
          <w:szCs w:val="20"/>
        </w:rPr>
        <w:t>труда, оборудовать рабочее место в соответствии с правилами охраны труда и техники безопасности, своевременно выплачивать обусловленную договором заработную плату.</w:t>
      </w:r>
    </w:p>
    <w:p w:rsidR="009943A2" w:rsidRPr="009943A2" w:rsidRDefault="009943A2" w:rsidP="009943A2">
      <w:pPr>
        <w:shd w:val="clear" w:color="auto" w:fill="FFFFFF"/>
        <w:tabs>
          <w:tab w:val="left" w:pos="9072"/>
        </w:tabs>
        <w:rPr>
          <w:sz w:val="20"/>
          <w:szCs w:val="20"/>
        </w:rPr>
      </w:pPr>
      <w:r w:rsidRPr="009943A2">
        <w:rPr>
          <w:color w:val="000000"/>
          <w:sz w:val="20"/>
          <w:szCs w:val="20"/>
        </w:rPr>
        <w:t>________________________________________________________________________________________________</w:t>
      </w:r>
    </w:p>
    <w:p w:rsidR="009943A2" w:rsidRPr="009943A2" w:rsidRDefault="009943A2" w:rsidP="009943A2">
      <w:pPr>
        <w:shd w:val="clear" w:color="auto" w:fill="FFFFFF"/>
        <w:tabs>
          <w:tab w:val="left" w:pos="9072"/>
        </w:tabs>
        <w:jc w:val="both"/>
        <w:rPr>
          <w:color w:val="000000"/>
          <w:sz w:val="20"/>
          <w:szCs w:val="20"/>
        </w:rPr>
      </w:pPr>
      <w:r w:rsidRPr="009943A2">
        <w:rPr>
          <w:color w:val="000000"/>
          <w:sz w:val="20"/>
          <w:szCs w:val="20"/>
        </w:rPr>
        <w:t xml:space="preserve"> (указываются конкретные меры по организации производственного процесса, оборудованию рабочего места и т. д.)</w:t>
      </w:r>
    </w:p>
    <w:p w:rsidR="009943A2" w:rsidRPr="009943A2" w:rsidRDefault="009943A2" w:rsidP="009943A2">
      <w:pPr>
        <w:shd w:val="clear" w:color="auto" w:fill="FFFFFF"/>
        <w:tabs>
          <w:tab w:val="left" w:pos="9072"/>
        </w:tabs>
        <w:jc w:val="both"/>
        <w:rPr>
          <w:sz w:val="20"/>
          <w:szCs w:val="20"/>
        </w:rPr>
      </w:pPr>
      <w:r w:rsidRPr="009943A2">
        <w:rPr>
          <w:color w:val="000000"/>
          <w:sz w:val="20"/>
          <w:szCs w:val="20"/>
        </w:rPr>
        <w:t>______________________________________________________________________________________________</w:t>
      </w:r>
    </w:p>
    <w:p w:rsidR="009943A2" w:rsidRPr="009943A2" w:rsidRDefault="009943A2" w:rsidP="009943A2">
      <w:pPr>
        <w:shd w:val="clear" w:color="auto" w:fill="FFFFFF"/>
        <w:tabs>
          <w:tab w:val="left" w:pos="9072"/>
        </w:tabs>
        <w:jc w:val="both"/>
        <w:rPr>
          <w:sz w:val="20"/>
          <w:szCs w:val="20"/>
        </w:rPr>
      </w:pPr>
      <w:r w:rsidRPr="009943A2">
        <w:rPr>
          <w:color w:val="000000"/>
          <w:sz w:val="20"/>
          <w:szCs w:val="20"/>
        </w:rPr>
        <w:t>______________________________________________________________________________________________</w:t>
      </w:r>
    </w:p>
    <w:p w:rsidR="009943A2" w:rsidRPr="009943A2" w:rsidRDefault="009943A2" w:rsidP="009943A2">
      <w:pPr>
        <w:shd w:val="clear" w:color="auto" w:fill="FFFFFF"/>
        <w:tabs>
          <w:tab w:val="left" w:pos="9072"/>
        </w:tabs>
        <w:jc w:val="both"/>
        <w:rPr>
          <w:sz w:val="20"/>
          <w:szCs w:val="20"/>
        </w:rPr>
      </w:pPr>
      <w:r w:rsidRPr="009943A2">
        <w:rPr>
          <w:color w:val="000000"/>
          <w:sz w:val="20"/>
          <w:szCs w:val="20"/>
        </w:rPr>
        <w:t>______________________________________________________________________________________________</w:t>
      </w:r>
    </w:p>
    <w:p w:rsidR="009943A2" w:rsidRPr="009943A2" w:rsidRDefault="009943A2" w:rsidP="009943A2">
      <w:pPr>
        <w:shd w:val="clear" w:color="auto" w:fill="FFFFFF"/>
        <w:tabs>
          <w:tab w:val="left" w:pos="9072"/>
        </w:tabs>
        <w:jc w:val="both"/>
        <w:rPr>
          <w:sz w:val="20"/>
          <w:szCs w:val="20"/>
        </w:rPr>
      </w:pPr>
      <w:r w:rsidRPr="009943A2">
        <w:rPr>
          <w:color w:val="000000"/>
          <w:sz w:val="20"/>
          <w:szCs w:val="20"/>
        </w:rPr>
        <w:t>______________________________________________________________________________________________</w:t>
      </w:r>
    </w:p>
    <w:p w:rsidR="009943A2" w:rsidRPr="009943A2" w:rsidRDefault="009943A2" w:rsidP="009943A2">
      <w:pPr>
        <w:tabs>
          <w:tab w:val="left" w:pos="9072"/>
        </w:tabs>
        <w:jc w:val="both"/>
        <w:rPr>
          <w:sz w:val="20"/>
          <w:szCs w:val="20"/>
        </w:rPr>
      </w:pPr>
      <w:r w:rsidRPr="009943A2">
        <w:rPr>
          <w:sz w:val="20"/>
          <w:szCs w:val="20"/>
        </w:rPr>
        <w:t xml:space="preserve">9. Обязанность работодателя по обеспечению условий труда на рабочем месте с указанием достоверных </w:t>
      </w:r>
      <w:r w:rsidRPr="009943A2">
        <w:rPr>
          <w:spacing w:val="-2"/>
          <w:sz w:val="20"/>
          <w:szCs w:val="20"/>
        </w:rPr>
        <w:t>характеристик, предоставляемых компенсации и льгот работнику за тяжелые, особо тяжелые работы и работы</w:t>
      </w:r>
      <w:r w:rsidRPr="009943A2">
        <w:rPr>
          <w:sz w:val="20"/>
          <w:szCs w:val="20"/>
        </w:rPr>
        <w:t xml:space="preserve"> с вредными, особо вредными или опасными условиями труда.</w:t>
      </w:r>
    </w:p>
    <w:p w:rsidR="009943A2" w:rsidRPr="009943A2" w:rsidRDefault="009943A2" w:rsidP="009943A2">
      <w:pPr>
        <w:shd w:val="clear" w:color="auto" w:fill="FFFFFF"/>
        <w:tabs>
          <w:tab w:val="left" w:pos="9072"/>
        </w:tabs>
        <w:jc w:val="both"/>
        <w:rPr>
          <w:sz w:val="20"/>
          <w:szCs w:val="20"/>
        </w:rPr>
      </w:pPr>
      <w:r w:rsidRPr="009943A2">
        <w:rPr>
          <w:color w:val="000000"/>
          <w:sz w:val="20"/>
          <w:szCs w:val="20"/>
        </w:rPr>
        <w:t>______________________________________________________________________________________________</w:t>
      </w:r>
    </w:p>
    <w:p w:rsidR="009943A2" w:rsidRPr="009943A2" w:rsidRDefault="009943A2" w:rsidP="009943A2">
      <w:pPr>
        <w:shd w:val="clear" w:color="auto" w:fill="FFFFFF"/>
        <w:tabs>
          <w:tab w:val="left" w:pos="9072"/>
        </w:tabs>
        <w:jc w:val="both"/>
        <w:rPr>
          <w:sz w:val="20"/>
          <w:szCs w:val="20"/>
        </w:rPr>
      </w:pPr>
      <w:r w:rsidRPr="009943A2">
        <w:rPr>
          <w:color w:val="000000"/>
          <w:sz w:val="20"/>
          <w:szCs w:val="20"/>
        </w:rPr>
        <w:t>______________________________________________________________________________________________</w:t>
      </w:r>
    </w:p>
    <w:p w:rsidR="009943A2" w:rsidRPr="009943A2" w:rsidRDefault="009943A2" w:rsidP="009943A2">
      <w:pPr>
        <w:shd w:val="clear" w:color="auto" w:fill="FFFFFF"/>
        <w:tabs>
          <w:tab w:val="left" w:pos="9072"/>
        </w:tabs>
        <w:jc w:val="both"/>
        <w:rPr>
          <w:sz w:val="20"/>
          <w:szCs w:val="20"/>
        </w:rPr>
      </w:pPr>
      <w:r w:rsidRPr="009943A2">
        <w:rPr>
          <w:color w:val="000000"/>
          <w:sz w:val="20"/>
          <w:szCs w:val="20"/>
        </w:rPr>
        <w:t>______________________________________________________________________________________________</w:t>
      </w:r>
    </w:p>
    <w:p w:rsidR="009943A2" w:rsidRPr="009943A2" w:rsidRDefault="009943A2" w:rsidP="009943A2">
      <w:pPr>
        <w:shd w:val="clear" w:color="auto" w:fill="FFFFFF"/>
        <w:tabs>
          <w:tab w:val="left" w:pos="9072"/>
        </w:tabs>
        <w:jc w:val="both"/>
        <w:rPr>
          <w:sz w:val="20"/>
          <w:szCs w:val="20"/>
        </w:rPr>
      </w:pPr>
      <w:r w:rsidRPr="009943A2">
        <w:rPr>
          <w:color w:val="000000"/>
          <w:sz w:val="20"/>
          <w:szCs w:val="20"/>
        </w:rPr>
        <w:t>______________________________________________________________________________________________</w:t>
      </w:r>
    </w:p>
    <w:p w:rsidR="009943A2" w:rsidRPr="009943A2" w:rsidRDefault="009943A2" w:rsidP="009943A2">
      <w:pPr>
        <w:shd w:val="clear" w:color="auto" w:fill="FFFFFF"/>
        <w:tabs>
          <w:tab w:val="left" w:pos="9072"/>
        </w:tabs>
        <w:rPr>
          <w:sz w:val="20"/>
          <w:szCs w:val="20"/>
        </w:rPr>
      </w:pPr>
      <w:r w:rsidRPr="009943A2">
        <w:rPr>
          <w:color w:val="000000"/>
          <w:sz w:val="20"/>
          <w:szCs w:val="20"/>
        </w:rPr>
        <w:t>10. Особенности режима рабочего времени:</w:t>
      </w:r>
      <w:r w:rsidRPr="009943A2">
        <w:rPr>
          <w:color w:val="000000"/>
          <w:sz w:val="20"/>
          <w:szCs w:val="20"/>
        </w:rPr>
        <w:br/>
        <w:t xml:space="preserve">      неполный рабочий день ________________________________________________________________________</w:t>
      </w:r>
    </w:p>
    <w:p w:rsidR="009943A2" w:rsidRPr="009943A2" w:rsidRDefault="009943A2" w:rsidP="009943A2">
      <w:pPr>
        <w:tabs>
          <w:tab w:val="left" w:pos="9072"/>
        </w:tabs>
        <w:rPr>
          <w:sz w:val="20"/>
          <w:szCs w:val="20"/>
        </w:rPr>
      </w:pPr>
      <w:r w:rsidRPr="009943A2">
        <w:rPr>
          <w:sz w:val="20"/>
          <w:szCs w:val="20"/>
        </w:rPr>
        <w:t xml:space="preserve">      неполная рабочая неделя _______________________________________________________________________</w:t>
      </w:r>
    </w:p>
    <w:p w:rsidR="009943A2" w:rsidRPr="009943A2" w:rsidRDefault="009943A2" w:rsidP="009943A2">
      <w:pPr>
        <w:tabs>
          <w:tab w:val="left" w:pos="9072"/>
        </w:tabs>
        <w:rPr>
          <w:sz w:val="20"/>
          <w:szCs w:val="20"/>
        </w:rPr>
      </w:pPr>
      <w:r w:rsidRPr="009943A2">
        <w:rPr>
          <w:sz w:val="20"/>
          <w:szCs w:val="20"/>
        </w:rPr>
        <w:t xml:space="preserve">      почасовая работа ______________________________________________________________________________</w:t>
      </w:r>
    </w:p>
    <w:p w:rsidR="009943A2" w:rsidRPr="009943A2" w:rsidRDefault="009943A2" w:rsidP="009943A2">
      <w:pPr>
        <w:tabs>
          <w:tab w:val="left" w:pos="9072"/>
        </w:tabs>
        <w:rPr>
          <w:sz w:val="20"/>
          <w:szCs w:val="20"/>
        </w:rPr>
      </w:pPr>
      <w:r w:rsidRPr="009943A2">
        <w:rPr>
          <w:sz w:val="20"/>
          <w:szCs w:val="20"/>
        </w:rPr>
        <w:t>11. Работнику устанавливается:</w:t>
      </w:r>
    </w:p>
    <w:p w:rsidR="009943A2" w:rsidRPr="009943A2" w:rsidRDefault="009943A2" w:rsidP="009943A2">
      <w:pPr>
        <w:shd w:val="clear" w:color="auto" w:fill="FFFFFF"/>
        <w:tabs>
          <w:tab w:val="left" w:pos="9072"/>
        </w:tabs>
        <w:rPr>
          <w:sz w:val="20"/>
          <w:szCs w:val="20"/>
        </w:rPr>
      </w:pPr>
      <w:r w:rsidRPr="009943A2">
        <w:rPr>
          <w:color w:val="000000"/>
          <w:sz w:val="20"/>
          <w:szCs w:val="20"/>
        </w:rPr>
        <w:t xml:space="preserve">     должностной оклад (тарифная сетка) ____________ руб. в месяц</w:t>
      </w:r>
    </w:p>
    <w:p w:rsidR="009943A2" w:rsidRPr="009943A2" w:rsidRDefault="009943A2" w:rsidP="009943A2">
      <w:pPr>
        <w:shd w:val="clear" w:color="auto" w:fill="FFFFFF"/>
        <w:tabs>
          <w:tab w:val="left" w:pos="9072"/>
        </w:tabs>
        <w:rPr>
          <w:sz w:val="20"/>
          <w:szCs w:val="20"/>
        </w:rPr>
      </w:pPr>
      <w:r w:rsidRPr="009943A2">
        <w:rPr>
          <w:color w:val="000000"/>
          <w:sz w:val="20"/>
          <w:szCs w:val="20"/>
        </w:rPr>
        <w:t xml:space="preserve">     или ____________ руб. за 1 час работ</w:t>
      </w:r>
    </w:p>
    <w:p w:rsidR="009943A2" w:rsidRPr="009943A2" w:rsidRDefault="009943A2" w:rsidP="009943A2">
      <w:pPr>
        <w:shd w:val="clear" w:color="auto" w:fill="FFFFFF"/>
        <w:tabs>
          <w:tab w:val="left" w:pos="9072"/>
        </w:tabs>
        <w:rPr>
          <w:sz w:val="20"/>
          <w:szCs w:val="20"/>
        </w:rPr>
      </w:pPr>
      <w:r w:rsidRPr="009943A2">
        <w:rPr>
          <w:color w:val="000000"/>
          <w:sz w:val="20"/>
          <w:szCs w:val="20"/>
        </w:rPr>
        <w:t xml:space="preserve">    надбавка (доплаты и другие выплаты) ______________ руб. (в % к ставке, окладу);</w:t>
      </w:r>
    </w:p>
    <w:p w:rsidR="009943A2" w:rsidRPr="009943A2" w:rsidRDefault="009943A2" w:rsidP="009943A2">
      <w:pPr>
        <w:tabs>
          <w:tab w:val="left" w:pos="9072"/>
        </w:tabs>
        <w:rPr>
          <w:rFonts w:eastAsia="Calibri"/>
          <w:sz w:val="20"/>
          <w:szCs w:val="20"/>
          <w:lang w:eastAsia="en-US"/>
        </w:rPr>
      </w:pPr>
      <w:r w:rsidRPr="009943A2">
        <w:rPr>
          <w:rFonts w:eastAsia="Calibri"/>
          <w:sz w:val="20"/>
          <w:szCs w:val="20"/>
          <w:lang w:eastAsia="en-US"/>
        </w:rPr>
        <w:t>12. Работнику устанавливается ежегодный оплачиваемый отпуск продолжительностью:</w:t>
      </w:r>
      <w:r w:rsidRPr="009943A2">
        <w:rPr>
          <w:rFonts w:eastAsia="Calibri"/>
          <w:sz w:val="20"/>
          <w:szCs w:val="20"/>
          <w:lang w:eastAsia="en-US"/>
        </w:rPr>
        <w:br/>
        <w:t xml:space="preserve">      основной __________ рабочих дней</w:t>
      </w:r>
    </w:p>
    <w:p w:rsidR="009943A2" w:rsidRPr="009943A2" w:rsidRDefault="009943A2" w:rsidP="009943A2">
      <w:pPr>
        <w:tabs>
          <w:tab w:val="left" w:pos="9072"/>
        </w:tabs>
        <w:rPr>
          <w:rFonts w:eastAsia="Calibri"/>
          <w:sz w:val="20"/>
          <w:szCs w:val="20"/>
          <w:lang w:eastAsia="en-US"/>
        </w:rPr>
      </w:pPr>
      <w:r w:rsidRPr="009943A2">
        <w:rPr>
          <w:rFonts w:eastAsia="Calibri"/>
          <w:sz w:val="20"/>
          <w:szCs w:val="20"/>
          <w:lang w:eastAsia="en-US"/>
        </w:rPr>
        <w:t xml:space="preserve">      дополнительный __________ рабочих дней.</w:t>
      </w:r>
    </w:p>
    <w:p w:rsidR="009943A2" w:rsidRPr="009943A2" w:rsidRDefault="009943A2" w:rsidP="009943A2">
      <w:pPr>
        <w:shd w:val="clear" w:color="auto" w:fill="FFFFFF"/>
        <w:tabs>
          <w:tab w:val="left" w:pos="9072"/>
        </w:tabs>
        <w:rPr>
          <w:color w:val="000000"/>
          <w:sz w:val="20"/>
          <w:szCs w:val="20"/>
        </w:rPr>
      </w:pPr>
      <w:r w:rsidRPr="009943A2">
        <w:rPr>
          <w:color w:val="000000"/>
          <w:sz w:val="20"/>
          <w:szCs w:val="20"/>
        </w:rPr>
        <w:t>13. Другие условия договора, связанные со спецификой труда __________________________________________</w:t>
      </w:r>
    </w:p>
    <w:p w:rsidR="009943A2" w:rsidRPr="009943A2" w:rsidRDefault="009943A2" w:rsidP="009943A2">
      <w:pPr>
        <w:shd w:val="clear" w:color="auto" w:fill="FFFFFF"/>
        <w:tabs>
          <w:tab w:val="left" w:pos="9072"/>
        </w:tabs>
        <w:jc w:val="both"/>
        <w:rPr>
          <w:sz w:val="20"/>
          <w:szCs w:val="20"/>
        </w:rPr>
      </w:pPr>
      <w:r w:rsidRPr="009943A2">
        <w:rPr>
          <w:color w:val="000000"/>
          <w:sz w:val="20"/>
          <w:szCs w:val="20"/>
        </w:rPr>
        <w:t>______________________________________________________________________________________________</w:t>
      </w:r>
    </w:p>
    <w:p w:rsidR="009943A2" w:rsidRPr="009943A2" w:rsidRDefault="009943A2" w:rsidP="009943A2">
      <w:pPr>
        <w:shd w:val="clear" w:color="auto" w:fill="FFFFFF"/>
        <w:tabs>
          <w:tab w:val="left" w:pos="9072"/>
        </w:tabs>
        <w:jc w:val="both"/>
        <w:rPr>
          <w:sz w:val="20"/>
          <w:szCs w:val="20"/>
        </w:rPr>
      </w:pPr>
      <w:r w:rsidRPr="009943A2">
        <w:rPr>
          <w:color w:val="000000"/>
          <w:sz w:val="20"/>
          <w:szCs w:val="20"/>
        </w:rPr>
        <w:t>______________________________________________________________________________________________</w:t>
      </w:r>
    </w:p>
    <w:p w:rsidR="009943A2" w:rsidRPr="009943A2" w:rsidRDefault="009943A2" w:rsidP="009943A2">
      <w:pPr>
        <w:shd w:val="clear" w:color="auto" w:fill="FFFFFF"/>
        <w:tabs>
          <w:tab w:val="left" w:pos="9072"/>
        </w:tabs>
        <w:jc w:val="both"/>
        <w:rPr>
          <w:sz w:val="20"/>
          <w:szCs w:val="20"/>
        </w:rPr>
      </w:pPr>
      <w:r w:rsidRPr="009943A2">
        <w:rPr>
          <w:color w:val="000000"/>
          <w:sz w:val="20"/>
          <w:szCs w:val="20"/>
        </w:rPr>
        <w:lastRenderedPageBreak/>
        <w:t>______________________________________________________________________________________________</w:t>
      </w:r>
    </w:p>
    <w:p w:rsidR="009943A2" w:rsidRPr="009943A2" w:rsidRDefault="009943A2" w:rsidP="009943A2">
      <w:pPr>
        <w:shd w:val="clear" w:color="auto" w:fill="FFFFFF"/>
        <w:tabs>
          <w:tab w:val="left" w:pos="9072"/>
        </w:tabs>
        <w:jc w:val="both"/>
        <w:rPr>
          <w:sz w:val="20"/>
          <w:szCs w:val="20"/>
        </w:rPr>
      </w:pPr>
      <w:r w:rsidRPr="009943A2">
        <w:rPr>
          <w:color w:val="000000"/>
          <w:sz w:val="20"/>
          <w:szCs w:val="20"/>
        </w:rPr>
        <w:t>______________________________________________________________________________________________</w:t>
      </w:r>
    </w:p>
    <w:p w:rsidR="009943A2" w:rsidRPr="009943A2" w:rsidRDefault="009943A2" w:rsidP="009943A2">
      <w:pPr>
        <w:shd w:val="clear" w:color="auto" w:fill="FFFFFF"/>
        <w:tabs>
          <w:tab w:val="left" w:pos="9072"/>
        </w:tabs>
        <w:jc w:val="both"/>
        <w:rPr>
          <w:sz w:val="20"/>
          <w:szCs w:val="20"/>
        </w:rPr>
      </w:pPr>
      <w:r w:rsidRPr="009943A2">
        <w:rPr>
          <w:color w:val="000000"/>
          <w:sz w:val="20"/>
          <w:szCs w:val="20"/>
        </w:rPr>
        <w:t>______________________________________________________________________________________________</w:t>
      </w:r>
    </w:p>
    <w:p w:rsidR="009943A2" w:rsidRPr="009943A2" w:rsidRDefault="009943A2" w:rsidP="009943A2">
      <w:pPr>
        <w:shd w:val="clear" w:color="auto" w:fill="FFFFFF"/>
        <w:jc w:val="both"/>
        <w:rPr>
          <w:sz w:val="20"/>
          <w:szCs w:val="20"/>
        </w:rPr>
      </w:pPr>
    </w:p>
    <w:tbl>
      <w:tblPr>
        <w:tblW w:w="0" w:type="auto"/>
        <w:tblInd w:w="5" w:type="dxa"/>
        <w:tblBorders>
          <w:insideH w:val="single" w:sz="4" w:space="0" w:color="auto"/>
        </w:tblBorders>
        <w:tblCellMar>
          <w:left w:w="0" w:type="dxa"/>
          <w:right w:w="0" w:type="dxa"/>
        </w:tblCellMar>
        <w:tblLook w:val="0000" w:firstRow="0" w:lastRow="0" w:firstColumn="0" w:lastColumn="0" w:noHBand="0" w:noVBand="0"/>
      </w:tblPr>
      <w:tblGrid>
        <w:gridCol w:w="4724"/>
        <w:gridCol w:w="185"/>
        <w:gridCol w:w="4724"/>
      </w:tblGrid>
      <w:tr w:rsidR="009943A2" w:rsidRPr="009943A2" w:rsidTr="009943A2">
        <w:trPr>
          <w:trHeight w:val="3835"/>
        </w:trPr>
        <w:tc>
          <w:tcPr>
            <w:tcW w:w="4990" w:type="dxa"/>
          </w:tcPr>
          <w:p w:rsidR="009943A2" w:rsidRPr="009943A2" w:rsidRDefault="009943A2" w:rsidP="009943A2">
            <w:pPr>
              <w:jc w:val="both"/>
              <w:rPr>
                <w:spacing w:val="20"/>
                <w:sz w:val="20"/>
                <w:szCs w:val="20"/>
              </w:rPr>
            </w:pPr>
            <w:r w:rsidRPr="009943A2">
              <w:rPr>
                <w:spacing w:val="20"/>
                <w:sz w:val="20"/>
                <w:szCs w:val="20"/>
              </w:rPr>
              <w:t>Предприятие (работодатель):</w:t>
            </w:r>
          </w:p>
          <w:p w:rsidR="009943A2" w:rsidRPr="009943A2" w:rsidRDefault="009943A2" w:rsidP="009943A2">
            <w:pPr>
              <w:jc w:val="both"/>
              <w:rPr>
                <w:sz w:val="20"/>
                <w:szCs w:val="20"/>
              </w:rPr>
            </w:pPr>
            <w:r w:rsidRPr="009943A2">
              <w:rPr>
                <w:sz w:val="20"/>
                <w:szCs w:val="20"/>
              </w:rPr>
              <w:t>_____________________________________________</w:t>
            </w:r>
          </w:p>
          <w:p w:rsidR="009943A2" w:rsidRPr="009943A2" w:rsidRDefault="009943A2" w:rsidP="009943A2">
            <w:pPr>
              <w:jc w:val="both"/>
              <w:rPr>
                <w:sz w:val="20"/>
                <w:szCs w:val="20"/>
              </w:rPr>
            </w:pPr>
            <w:r w:rsidRPr="009943A2">
              <w:rPr>
                <w:sz w:val="20"/>
                <w:szCs w:val="20"/>
              </w:rPr>
              <w:t>(ф., и., о., должность)</w:t>
            </w:r>
          </w:p>
          <w:p w:rsidR="009943A2" w:rsidRPr="009943A2" w:rsidRDefault="009943A2" w:rsidP="009943A2">
            <w:pPr>
              <w:jc w:val="both"/>
              <w:rPr>
                <w:sz w:val="20"/>
                <w:szCs w:val="20"/>
              </w:rPr>
            </w:pPr>
            <w:r w:rsidRPr="009943A2">
              <w:rPr>
                <w:sz w:val="20"/>
                <w:szCs w:val="20"/>
              </w:rPr>
              <w:t>_____________________________________________</w:t>
            </w:r>
          </w:p>
          <w:p w:rsidR="009943A2" w:rsidRPr="009943A2" w:rsidRDefault="009943A2" w:rsidP="009943A2">
            <w:pPr>
              <w:jc w:val="both"/>
              <w:rPr>
                <w:sz w:val="20"/>
                <w:szCs w:val="20"/>
              </w:rPr>
            </w:pPr>
            <w:r w:rsidRPr="009943A2">
              <w:rPr>
                <w:sz w:val="20"/>
                <w:szCs w:val="20"/>
              </w:rPr>
              <w:t>_____________________________________________</w:t>
            </w:r>
          </w:p>
          <w:p w:rsidR="009943A2" w:rsidRPr="009943A2" w:rsidRDefault="009943A2" w:rsidP="009943A2">
            <w:pPr>
              <w:jc w:val="both"/>
              <w:rPr>
                <w:sz w:val="20"/>
                <w:szCs w:val="20"/>
              </w:rPr>
            </w:pPr>
            <w:r w:rsidRPr="009943A2">
              <w:rPr>
                <w:sz w:val="20"/>
                <w:szCs w:val="20"/>
              </w:rPr>
              <w:t>_____________________________________________</w:t>
            </w:r>
          </w:p>
          <w:p w:rsidR="009943A2" w:rsidRPr="009943A2" w:rsidRDefault="009943A2" w:rsidP="009943A2">
            <w:pPr>
              <w:jc w:val="both"/>
              <w:rPr>
                <w:sz w:val="20"/>
                <w:szCs w:val="20"/>
              </w:rPr>
            </w:pPr>
            <w:r w:rsidRPr="009943A2">
              <w:rPr>
                <w:sz w:val="20"/>
                <w:szCs w:val="20"/>
              </w:rPr>
              <w:t>_____________________________________________</w:t>
            </w:r>
          </w:p>
          <w:p w:rsidR="009943A2" w:rsidRPr="009943A2" w:rsidRDefault="009943A2" w:rsidP="009943A2">
            <w:pPr>
              <w:jc w:val="both"/>
              <w:rPr>
                <w:sz w:val="20"/>
                <w:szCs w:val="20"/>
              </w:rPr>
            </w:pPr>
            <w:r w:rsidRPr="009943A2">
              <w:rPr>
                <w:sz w:val="20"/>
                <w:szCs w:val="20"/>
              </w:rPr>
              <w:t>_____________________________________________</w:t>
            </w:r>
          </w:p>
          <w:p w:rsidR="009943A2" w:rsidRPr="009943A2" w:rsidRDefault="009943A2" w:rsidP="009943A2">
            <w:pPr>
              <w:jc w:val="both"/>
              <w:rPr>
                <w:sz w:val="20"/>
                <w:szCs w:val="20"/>
              </w:rPr>
            </w:pPr>
            <w:r w:rsidRPr="009943A2">
              <w:rPr>
                <w:sz w:val="20"/>
                <w:szCs w:val="20"/>
              </w:rPr>
              <w:t>_____________________________________________</w:t>
            </w:r>
          </w:p>
          <w:p w:rsidR="009943A2" w:rsidRPr="009943A2" w:rsidRDefault="009943A2" w:rsidP="009943A2">
            <w:pPr>
              <w:jc w:val="both"/>
              <w:rPr>
                <w:sz w:val="20"/>
                <w:szCs w:val="20"/>
              </w:rPr>
            </w:pPr>
            <w:r w:rsidRPr="009943A2">
              <w:rPr>
                <w:sz w:val="20"/>
                <w:szCs w:val="20"/>
              </w:rPr>
              <w:t>Адрес:  ______________________________________</w:t>
            </w:r>
          </w:p>
          <w:p w:rsidR="009943A2" w:rsidRPr="009943A2" w:rsidRDefault="009943A2" w:rsidP="009943A2">
            <w:pPr>
              <w:jc w:val="both"/>
              <w:rPr>
                <w:sz w:val="20"/>
                <w:szCs w:val="20"/>
              </w:rPr>
            </w:pPr>
            <w:r w:rsidRPr="009943A2">
              <w:rPr>
                <w:sz w:val="20"/>
                <w:szCs w:val="20"/>
              </w:rPr>
              <w:t>_____________________________________________</w:t>
            </w:r>
          </w:p>
          <w:p w:rsidR="009943A2" w:rsidRPr="009943A2" w:rsidRDefault="009943A2" w:rsidP="009943A2">
            <w:pPr>
              <w:jc w:val="both"/>
              <w:rPr>
                <w:sz w:val="20"/>
                <w:szCs w:val="20"/>
              </w:rPr>
            </w:pPr>
            <w:r w:rsidRPr="009943A2">
              <w:rPr>
                <w:sz w:val="20"/>
                <w:szCs w:val="20"/>
              </w:rPr>
              <w:t>_____________________________________________</w:t>
            </w:r>
          </w:p>
          <w:p w:rsidR="009943A2" w:rsidRPr="009943A2" w:rsidRDefault="009943A2" w:rsidP="009943A2">
            <w:pPr>
              <w:jc w:val="both"/>
              <w:rPr>
                <w:sz w:val="20"/>
                <w:szCs w:val="20"/>
              </w:rPr>
            </w:pPr>
            <w:r w:rsidRPr="009943A2">
              <w:rPr>
                <w:sz w:val="20"/>
                <w:szCs w:val="20"/>
              </w:rPr>
              <w:t>_____________________________________________</w:t>
            </w:r>
          </w:p>
          <w:p w:rsidR="009943A2" w:rsidRPr="009943A2" w:rsidRDefault="009943A2" w:rsidP="009943A2">
            <w:pPr>
              <w:jc w:val="both"/>
              <w:rPr>
                <w:sz w:val="20"/>
                <w:szCs w:val="20"/>
              </w:rPr>
            </w:pPr>
            <w:r w:rsidRPr="009943A2">
              <w:rPr>
                <w:sz w:val="20"/>
                <w:szCs w:val="20"/>
              </w:rPr>
              <w:t>_____________________________________________</w:t>
            </w:r>
          </w:p>
          <w:p w:rsidR="009943A2" w:rsidRPr="009943A2" w:rsidRDefault="009943A2" w:rsidP="009943A2">
            <w:pPr>
              <w:jc w:val="both"/>
              <w:rPr>
                <w:sz w:val="20"/>
                <w:szCs w:val="20"/>
              </w:rPr>
            </w:pPr>
            <w:r w:rsidRPr="009943A2">
              <w:rPr>
                <w:sz w:val="20"/>
                <w:szCs w:val="20"/>
              </w:rPr>
              <w:t>(подпись)</w:t>
            </w:r>
          </w:p>
          <w:p w:rsidR="009943A2" w:rsidRPr="009943A2" w:rsidRDefault="009943A2" w:rsidP="009943A2">
            <w:pPr>
              <w:jc w:val="both"/>
              <w:rPr>
                <w:sz w:val="20"/>
                <w:szCs w:val="20"/>
              </w:rPr>
            </w:pPr>
            <w:r w:rsidRPr="009943A2">
              <w:rPr>
                <w:sz w:val="20"/>
                <w:szCs w:val="20"/>
              </w:rPr>
              <w:t>«____» ____________________ 200 __ г.</w:t>
            </w:r>
          </w:p>
        </w:tc>
        <w:tc>
          <w:tcPr>
            <w:tcW w:w="397" w:type="dxa"/>
            <w:tcBorders>
              <w:right w:val="nil"/>
            </w:tcBorders>
          </w:tcPr>
          <w:p w:rsidR="009943A2" w:rsidRPr="009943A2" w:rsidRDefault="009943A2" w:rsidP="009943A2">
            <w:pPr>
              <w:jc w:val="both"/>
              <w:rPr>
                <w:sz w:val="20"/>
                <w:szCs w:val="20"/>
              </w:rPr>
            </w:pPr>
          </w:p>
        </w:tc>
        <w:tc>
          <w:tcPr>
            <w:tcW w:w="4991" w:type="dxa"/>
            <w:tcBorders>
              <w:top w:val="nil"/>
              <w:left w:val="nil"/>
              <w:bottom w:val="nil"/>
              <w:right w:val="nil"/>
            </w:tcBorders>
          </w:tcPr>
          <w:p w:rsidR="009943A2" w:rsidRPr="009943A2" w:rsidRDefault="009943A2" w:rsidP="009943A2">
            <w:pPr>
              <w:jc w:val="both"/>
              <w:rPr>
                <w:spacing w:val="20"/>
                <w:sz w:val="20"/>
                <w:szCs w:val="20"/>
              </w:rPr>
            </w:pPr>
            <w:r w:rsidRPr="009943A2">
              <w:rPr>
                <w:spacing w:val="20"/>
                <w:sz w:val="20"/>
                <w:szCs w:val="20"/>
              </w:rPr>
              <w:t>Работник:</w:t>
            </w:r>
          </w:p>
          <w:p w:rsidR="009943A2" w:rsidRPr="009943A2" w:rsidRDefault="009943A2" w:rsidP="009943A2">
            <w:pPr>
              <w:jc w:val="both"/>
              <w:rPr>
                <w:sz w:val="20"/>
                <w:szCs w:val="20"/>
              </w:rPr>
            </w:pPr>
            <w:r w:rsidRPr="009943A2">
              <w:rPr>
                <w:sz w:val="20"/>
                <w:szCs w:val="20"/>
              </w:rPr>
              <w:t>_____________________________________________</w:t>
            </w:r>
          </w:p>
          <w:p w:rsidR="009943A2" w:rsidRPr="009943A2" w:rsidRDefault="009943A2" w:rsidP="009943A2">
            <w:pPr>
              <w:jc w:val="both"/>
              <w:rPr>
                <w:sz w:val="20"/>
                <w:szCs w:val="20"/>
              </w:rPr>
            </w:pPr>
            <w:r w:rsidRPr="009943A2">
              <w:rPr>
                <w:sz w:val="20"/>
                <w:szCs w:val="20"/>
              </w:rPr>
              <w:t>(ф., и., о., данные  паспорта)</w:t>
            </w:r>
          </w:p>
          <w:p w:rsidR="009943A2" w:rsidRPr="009943A2" w:rsidRDefault="009943A2" w:rsidP="009943A2">
            <w:pPr>
              <w:jc w:val="both"/>
              <w:rPr>
                <w:sz w:val="20"/>
                <w:szCs w:val="20"/>
              </w:rPr>
            </w:pPr>
            <w:r w:rsidRPr="009943A2">
              <w:rPr>
                <w:sz w:val="20"/>
                <w:szCs w:val="20"/>
              </w:rPr>
              <w:t>_____________________________________________</w:t>
            </w:r>
          </w:p>
          <w:p w:rsidR="009943A2" w:rsidRPr="009943A2" w:rsidRDefault="009943A2" w:rsidP="009943A2">
            <w:pPr>
              <w:jc w:val="both"/>
              <w:rPr>
                <w:sz w:val="20"/>
                <w:szCs w:val="20"/>
              </w:rPr>
            </w:pPr>
            <w:r w:rsidRPr="009943A2">
              <w:rPr>
                <w:sz w:val="20"/>
                <w:szCs w:val="20"/>
              </w:rPr>
              <w:t>_____________________________________________</w:t>
            </w:r>
          </w:p>
          <w:p w:rsidR="009943A2" w:rsidRPr="009943A2" w:rsidRDefault="009943A2" w:rsidP="009943A2">
            <w:pPr>
              <w:jc w:val="both"/>
              <w:rPr>
                <w:sz w:val="20"/>
                <w:szCs w:val="20"/>
              </w:rPr>
            </w:pPr>
            <w:r w:rsidRPr="009943A2">
              <w:rPr>
                <w:sz w:val="20"/>
                <w:szCs w:val="20"/>
              </w:rPr>
              <w:t>_____________________________________________</w:t>
            </w:r>
          </w:p>
          <w:p w:rsidR="009943A2" w:rsidRPr="009943A2" w:rsidRDefault="009943A2" w:rsidP="009943A2">
            <w:pPr>
              <w:jc w:val="both"/>
              <w:rPr>
                <w:sz w:val="20"/>
                <w:szCs w:val="20"/>
              </w:rPr>
            </w:pPr>
            <w:r w:rsidRPr="009943A2">
              <w:rPr>
                <w:sz w:val="20"/>
                <w:szCs w:val="20"/>
              </w:rPr>
              <w:t>_____________________________________________</w:t>
            </w:r>
          </w:p>
          <w:p w:rsidR="009943A2" w:rsidRPr="009943A2" w:rsidRDefault="009943A2" w:rsidP="009943A2">
            <w:pPr>
              <w:jc w:val="both"/>
              <w:rPr>
                <w:sz w:val="20"/>
                <w:szCs w:val="20"/>
              </w:rPr>
            </w:pPr>
            <w:r w:rsidRPr="009943A2">
              <w:rPr>
                <w:sz w:val="20"/>
                <w:szCs w:val="20"/>
              </w:rPr>
              <w:t>_____________________________________________</w:t>
            </w:r>
          </w:p>
          <w:p w:rsidR="009943A2" w:rsidRPr="009943A2" w:rsidRDefault="009943A2" w:rsidP="009943A2">
            <w:pPr>
              <w:jc w:val="both"/>
              <w:rPr>
                <w:sz w:val="20"/>
                <w:szCs w:val="20"/>
              </w:rPr>
            </w:pPr>
            <w:r w:rsidRPr="009943A2">
              <w:rPr>
                <w:sz w:val="20"/>
                <w:szCs w:val="20"/>
              </w:rPr>
              <w:t>_____________________________________________</w:t>
            </w:r>
          </w:p>
          <w:p w:rsidR="009943A2" w:rsidRPr="009943A2" w:rsidRDefault="009943A2" w:rsidP="009943A2">
            <w:pPr>
              <w:jc w:val="both"/>
              <w:rPr>
                <w:sz w:val="20"/>
                <w:szCs w:val="20"/>
              </w:rPr>
            </w:pPr>
            <w:r w:rsidRPr="009943A2">
              <w:rPr>
                <w:sz w:val="20"/>
                <w:szCs w:val="20"/>
              </w:rPr>
              <w:t>Адрес:  ______________________________________</w:t>
            </w:r>
          </w:p>
          <w:p w:rsidR="009943A2" w:rsidRPr="009943A2" w:rsidRDefault="009943A2" w:rsidP="009943A2">
            <w:pPr>
              <w:jc w:val="both"/>
              <w:rPr>
                <w:sz w:val="20"/>
                <w:szCs w:val="20"/>
              </w:rPr>
            </w:pPr>
            <w:r w:rsidRPr="009943A2">
              <w:rPr>
                <w:sz w:val="20"/>
                <w:szCs w:val="20"/>
              </w:rPr>
              <w:t>_____________________________________________</w:t>
            </w:r>
          </w:p>
          <w:p w:rsidR="009943A2" w:rsidRPr="009943A2" w:rsidRDefault="009943A2" w:rsidP="009943A2">
            <w:pPr>
              <w:jc w:val="both"/>
              <w:rPr>
                <w:sz w:val="20"/>
                <w:szCs w:val="20"/>
              </w:rPr>
            </w:pPr>
            <w:r w:rsidRPr="009943A2">
              <w:rPr>
                <w:sz w:val="20"/>
                <w:szCs w:val="20"/>
              </w:rPr>
              <w:t>_____________________________________________</w:t>
            </w:r>
          </w:p>
          <w:p w:rsidR="009943A2" w:rsidRPr="009943A2" w:rsidRDefault="009943A2" w:rsidP="009943A2">
            <w:pPr>
              <w:jc w:val="both"/>
              <w:rPr>
                <w:sz w:val="20"/>
                <w:szCs w:val="20"/>
              </w:rPr>
            </w:pPr>
            <w:r w:rsidRPr="009943A2">
              <w:rPr>
                <w:sz w:val="20"/>
                <w:szCs w:val="20"/>
              </w:rPr>
              <w:t>_____________________________________________</w:t>
            </w:r>
          </w:p>
          <w:p w:rsidR="009943A2" w:rsidRPr="009943A2" w:rsidRDefault="009943A2" w:rsidP="009943A2">
            <w:pPr>
              <w:jc w:val="both"/>
              <w:rPr>
                <w:sz w:val="20"/>
                <w:szCs w:val="20"/>
              </w:rPr>
            </w:pPr>
            <w:r w:rsidRPr="009943A2">
              <w:rPr>
                <w:sz w:val="20"/>
                <w:szCs w:val="20"/>
              </w:rPr>
              <w:t>_____________________________________________</w:t>
            </w:r>
          </w:p>
          <w:p w:rsidR="009943A2" w:rsidRPr="009943A2" w:rsidRDefault="009943A2" w:rsidP="009943A2">
            <w:pPr>
              <w:jc w:val="both"/>
              <w:rPr>
                <w:sz w:val="20"/>
                <w:szCs w:val="20"/>
              </w:rPr>
            </w:pPr>
            <w:r w:rsidRPr="009943A2">
              <w:rPr>
                <w:sz w:val="20"/>
                <w:szCs w:val="20"/>
              </w:rPr>
              <w:t>(подпись)</w:t>
            </w:r>
          </w:p>
          <w:p w:rsidR="009943A2" w:rsidRPr="009943A2" w:rsidRDefault="009943A2" w:rsidP="009943A2">
            <w:pPr>
              <w:jc w:val="both"/>
              <w:rPr>
                <w:sz w:val="20"/>
                <w:szCs w:val="20"/>
              </w:rPr>
            </w:pPr>
            <w:r w:rsidRPr="009943A2">
              <w:rPr>
                <w:sz w:val="20"/>
                <w:szCs w:val="20"/>
              </w:rPr>
              <w:t>«____» ____________________ 200 __ г.</w:t>
            </w:r>
          </w:p>
          <w:p w:rsidR="009943A2" w:rsidRPr="009943A2" w:rsidRDefault="009943A2" w:rsidP="009943A2">
            <w:pPr>
              <w:jc w:val="both"/>
              <w:rPr>
                <w:spacing w:val="20"/>
                <w:sz w:val="20"/>
                <w:szCs w:val="20"/>
              </w:rPr>
            </w:pPr>
          </w:p>
        </w:tc>
      </w:tr>
    </w:tbl>
    <w:p w:rsidR="009943A2" w:rsidRPr="009943A2" w:rsidRDefault="009943A2" w:rsidP="009943A2">
      <w:pPr>
        <w:ind w:firstLine="567"/>
        <w:jc w:val="both"/>
        <w:rPr>
          <w:b/>
          <w:color w:val="000000"/>
          <w:sz w:val="28"/>
          <w:szCs w:val="28"/>
        </w:rPr>
      </w:pPr>
      <w:r w:rsidRPr="009943A2">
        <w:rPr>
          <w:b/>
          <w:color w:val="000000"/>
          <w:sz w:val="28"/>
          <w:szCs w:val="28"/>
        </w:rPr>
        <w:t>Задача №2</w:t>
      </w:r>
    </w:p>
    <w:p w:rsidR="009943A2" w:rsidRPr="009943A2" w:rsidRDefault="009943A2" w:rsidP="009943A2">
      <w:pPr>
        <w:ind w:firstLine="567"/>
        <w:jc w:val="both"/>
        <w:rPr>
          <w:sz w:val="28"/>
          <w:szCs w:val="28"/>
        </w:rPr>
      </w:pPr>
      <w:r w:rsidRPr="009943A2">
        <w:rPr>
          <w:color w:val="000000"/>
          <w:sz w:val="28"/>
          <w:szCs w:val="28"/>
        </w:rPr>
        <w:t>Гражданин Н. пришел устраиваться на работу в частную фирму слесарем. Его приняли на работу с испытательным сроком, после которого пообещали заключить с ним трудовой договор.</w:t>
      </w:r>
    </w:p>
    <w:p w:rsidR="009943A2" w:rsidRPr="009943A2" w:rsidRDefault="009943A2" w:rsidP="009943A2">
      <w:pPr>
        <w:ind w:firstLine="567"/>
        <w:jc w:val="both"/>
        <w:rPr>
          <w:b/>
          <w:i/>
          <w:sz w:val="28"/>
          <w:szCs w:val="28"/>
        </w:rPr>
      </w:pPr>
      <w:r w:rsidRPr="009943A2">
        <w:rPr>
          <w:b/>
          <w:i/>
          <w:color w:val="000000"/>
          <w:sz w:val="28"/>
          <w:szCs w:val="28"/>
        </w:rPr>
        <w:t>а) Как необходимо поступить гр. Н.?</w:t>
      </w:r>
    </w:p>
    <w:p w:rsidR="009943A2" w:rsidRPr="009943A2" w:rsidRDefault="009943A2" w:rsidP="009943A2">
      <w:pPr>
        <w:ind w:firstLine="567"/>
        <w:jc w:val="both"/>
        <w:rPr>
          <w:b/>
          <w:i/>
          <w:color w:val="000000"/>
          <w:sz w:val="28"/>
          <w:szCs w:val="28"/>
        </w:rPr>
      </w:pPr>
      <w:r w:rsidRPr="009943A2">
        <w:rPr>
          <w:b/>
          <w:i/>
          <w:color w:val="000000"/>
          <w:sz w:val="28"/>
          <w:szCs w:val="28"/>
        </w:rPr>
        <w:t>б) Правомерен ли поступок работодателя?</w:t>
      </w:r>
    </w:p>
    <w:p w:rsidR="009943A2" w:rsidRPr="009943A2" w:rsidRDefault="009943A2" w:rsidP="009943A2">
      <w:pPr>
        <w:ind w:firstLine="567"/>
        <w:jc w:val="both"/>
        <w:rPr>
          <w:b/>
          <w:i/>
          <w:sz w:val="28"/>
          <w:szCs w:val="28"/>
        </w:rPr>
      </w:pPr>
    </w:p>
    <w:p w:rsidR="009943A2" w:rsidRPr="009943A2" w:rsidRDefault="009943A2" w:rsidP="009943A2">
      <w:pPr>
        <w:ind w:firstLine="567"/>
        <w:jc w:val="both"/>
        <w:rPr>
          <w:b/>
          <w:color w:val="000000"/>
          <w:sz w:val="28"/>
          <w:szCs w:val="28"/>
        </w:rPr>
      </w:pPr>
      <w:r w:rsidRPr="009943A2">
        <w:rPr>
          <w:b/>
          <w:color w:val="000000"/>
          <w:sz w:val="28"/>
          <w:szCs w:val="28"/>
        </w:rPr>
        <w:t>Задача №3</w:t>
      </w:r>
    </w:p>
    <w:p w:rsidR="009943A2" w:rsidRPr="009943A2" w:rsidRDefault="009943A2" w:rsidP="009943A2">
      <w:pPr>
        <w:ind w:firstLine="567"/>
        <w:jc w:val="both"/>
        <w:rPr>
          <w:color w:val="000000"/>
          <w:sz w:val="28"/>
          <w:szCs w:val="28"/>
        </w:rPr>
      </w:pPr>
      <w:r w:rsidRPr="009943A2">
        <w:rPr>
          <w:color w:val="000000"/>
          <w:sz w:val="28"/>
          <w:szCs w:val="28"/>
        </w:rPr>
        <w:t>Золотов был приглашён на работу в службу маркетинга по обслуживанию вычислительной техники на должность системного администратора в письменной форме в порядке перевода от другого работодателя. Он уволился 8 января 2008 года по переводу к другому работодателю. 16 января 2008 года ему было отказано в приёме на работу. Золотов решил обжаловать отказ в заключении трудового договора в судебном порядке.</w:t>
      </w:r>
    </w:p>
    <w:p w:rsidR="009943A2" w:rsidRPr="009943A2" w:rsidRDefault="009943A2" w:rsidP="009943A2">
      <w:pPr>
        <w:ind w:firstLine="567"/>
        <w:jc w:val="both"/>
        <w:rPr>
          <w:b/>
          <w:i/>
          <w:color w:val="000000"/>
          <w:sz w:val="28"/>
          <w:szCs w:val="28"/>
        </w:rPr>
      </w:pPr>
      <w:r w:rsidRPr="009943A2">
        <w:rPr>
          <w:b/>
          <w:i/>
          <w:color w:val="000000"/>
          <w:sz w:val="28"/>
          <w:szCs w:val="28"/>
        </w:rPr>
        <w:t>Имеет ли право работодатель отказать в приёме на работу Золотова?</w:t>
      </w:r>
    </w:p>
    <w:p w:rsidR="009943A2" w:rsidRPr="009943A2" w:rsidRDefault="009943A2" w:rsidP="009943A2">
      <w:pPr>
        <w:ind w:firstLine="567"/>
        <w:jc w:val="both"/>
        <w:rPr>
          <w:b/>
          <w:i/>
          <w:color w:val="000000"/>
          <w:sz w:val="28"/>
          <w:szCs w:val="28"/>
        </w:rPr>
      </w:pPr>
      <w:r w:rsidRPr="009943A2">
        <w:rPr>
          <w:b/>
          <w:i/>
          <w:color w:val="000000"/>
          <w:sz w:val="28"/>
          <w:szCs w:val="28"/>
        </w:rPr>
        <w:t>Какие действия имеет право совершать работник в подобных случаях?</w:t>
      </w:r>
    </w:p>
    <w:p w:rsidR="009943A2" w:rsidRPr="009943A2" w:rsidRDefault="009943A2" w:rsidP="009943A2">
      <w:pPr>
        <w:ind w:firstLine="567"/>
        <w:jc w:val="both"/>
        <w:rPr>
          <w:b/>
          <w:i/>
          <w:color w:val="000000"/>
          <w:sz w:val="28"/>
          <w:szCs w:val="28"/>
        </w:rPr>
      </w:pPr>
    </w:p>
    <w:p w:rsidR="009943A2" w:rsidRPr="009943A2" w:rsidRDefault="009943A2" w:rsidP="009943A2">
      <w:pPr>
        <w:ind w:firstLine="567"/>
        <w:jc w:val="both"/>
        <w:rPr>
          <w:b/>
          <w:color w:val="000000"/>
          <w:sz w:val="28"/>
          <w:szCs w:val="28"/>
        </w:rPr>
      </w:pPr>
      <w:r w:rsidRPr="009943A2">
        <w:rPr>
          <w:b/>
          <w:color w:val="000000"/>
          <w:sz w:val="28"/>
          <w:szCs w:val="28"/>
        </w:rPr>
        <w:t>Задача №4</w:t>
      </w:r>
    </w:p>
    <w:p w:rsidR="009943A2" w:rsidRPr="009943A2" w:rsidRDefault="009943A2" w:rsidP="009943A2">
      <w:pPr>
        <w:ind w:firstLine="567"/>
        <w:jc w:val="both"/>
        <w:rPr>
          <w:color w:val="000000"/>
          <w:sz w:val="28"/>
          <w:szCs w:val="28"/>
        </w:rPr>
      </w:pPr>
      <w:r w:rsidRPr="009943A2">
        <w:rPr>
          <w:color w:val="000000"/>
          <w:sz w:val="28"/>
          <w:szCs w:val="28"/>
        </w:rPr>
        <w:t>Карпов уволился по собственному желанию 10 января 2008 года, 15 января 2008 года, не оформив надлежащим образом документы, начал работать в серверной службе техником по ремонту компьютеров. Работодатель пообещал оформить документы в течение нескольких дней, так как в данный момент очень много работы и все заняты.</w:t>
      </w:r>
    </w:p>
    <w:p w:rsidR="009943A2" w:rsidRPr="009943A2" w:rsidRDefault="009943A2" w:rsidP="009943A2">
      <w:pPr>
        <w:ind w:firstLine="567"/>
        <w:jc w:val="both"/>
        <w:rPr>
          <w:b/>
          <w:i/>
          <w:color w:val="000000"/>
          <w:sz w:val="28"/>
          <w:szCs w:val="28"/>
        </w:rPr>
      </w:pPr>
      <w:r w:rsidRPr="009943A2">
        <w:rPr>
          <w:b/>
          <w:i/>
          <w:color w:val="000000"/>
          <w:sz w:val="28"/>
          <w:szCs w:val="28"/>
        </w:rPr>
        <w:t>Считается ли принятым на работу Карпов?</w:t>
      </w:r>
    </w:p>
    <w:p w:rsidR="009943A2" w:rsidRPr="009943A2" w:rsidRDefault="009943A2" w:rsidP="009943A2">
      <w:pPr>
        <w:ind w:firstLine="567"/>
        <w:jc w:val="both"/>
        <w:rPr>
          <w:b/>
          <w:i/>
          <w:color w:val="000000"/>
          <w:sz w:val="28"/>
          <w:szCs w:val="28"/>
        </w:rPr>
      </w:pPr>
      <w:r w:rsidRPr="009943A2">
        <w:rPr>
          <w:b/>
          <w:i/>
          <w:color w:val="000000"/>
          <w:sz w:val="28"/>
          <w:szCs w:val="28"/>
        </w:rPr>
        <w:t>Какими должны быть действия работодателя в данном случае?</w:t>
      </w:r>
    </w:p>
    <w:p w:rsidR="009943A2" w:rsidRPr="009943A2" w:rsidRDefault="009943A2" w:rsidP="009943A2">
      <w:pPr>
        <w:ind w:firstLine="567"/>
        <w:jc w:val="both"/>
        <w:rPr>
          <w:b/>
          <w:i/>
          <w:color w:val="000000"/>
          <w:sz w:val="28"/>
          <w:szCs w:val="28"/>
        </w:rPr>
      </w:pPr>
      <w:r w:rsidRPr="009943A2">
        <w:rPr>
          <w:b/>
          <w:i/>
          <w:color w:val="000000"/>
          <w:sz w:val="28"/>
          <w:szCs w:val="28"/>
        </w:rPr>
        <w:t>Какова процедура заключения трудового договора?</w:t>
      </w:r>
    </w:p>
    <w:p w:rsidR="009943A2" w:rsidRPr="009943A2" w:rsidRDefault="009943A2" w:rsidP="009943A2">
      <w:pPr>
        <w:ind w:firstLine="567"/>
        <w:jc w:val="both"/>
        <w:rPr>
          <w:b/>
          <w:i/>
          <w:color w:val="000000"/>
          <w:sz w:val="28"/>
          <w:szCs w:val="28"/>
        </w:rPr>
      </w:pPr>
    </w:p>
    <w:p w:rsidR="009943A2" w:rsidRPr="009943A2" w:rsidRDefault="009943A2" w:rsidP="009943A2">
      <w:pPr>
        <w:ind w:firstLine="567"/>
        <w:jc w:val="both"/>
        <w:rPr>
          <w:b/>
          <w:color w:val="000000"/>
          <w:sz w:val="28"/>
          <w:szCs w:val="28"/>
        </w:rPr>
      </w:pPr>
      <w:r w:rsidRPr="009943A2">
        <w:rPr>
          <w:b/>
          <w:color w:val="000000"/>
          <w:sz w:val="28"/>
          <w:szCs w:val="28"/>
        </w:rPr>
        <w:t xml:space="preserve"> Задача №5</w:t>
      </w:r>
    </w:p>
    <w:p w:rsidR="009943A2" w:rsidRPr="009943A2" w:rsidRDefault="009943A2" w:rsidP="009943A2">
      <w:pPr>
        <w:ind w:firstLine="567"/>
        <w:jc w:val="both"/>
        <w:rPr>
          <w:color w:val="000000"/>
          <w:sz w:val="28"/>
          <w:szCs w:val="28"/>
        </w:rPr>
      </w:pPr>
      <w:r w:rsidRPr="009943A2">
        <w:rPr>
          <w:b/>
          <w:bCs/>
          <w:color w:val="000000"/>
          <w:sz w:val="28"/>
          <w:szCs w:val="28"/>
        </w:rPr>
        <w:lastRenderedPageBreak/>
        <w:t>Написать заявление об увольнении</w:t>
      </w:r>
      <w:r w:rsidRPr="009943A2">
        <w:rPr>
          <w:color w:val="000000"/>
          <w:sz w:val="28"/>
          <w:szCs w:val="28"/>
        </w:rPr>
        <w:t>, используя различные основания. </w:t>
      </w:r>
    </w:p>
    <w:p w:rsidR="009943A2" w:rsidRPr="009943A2" w:rsidRDefault="009943A2" w:rsidP="009943A2">
      <w:pPr>
        <w:ind w:firstLine="567"/>
        <w:jc w:val="both"/>
        <w:rPr>
          <w:color w:val="000000"/>
          <w:sz w:val="28"/>
          <w:szCs w:val="28"/>
        </w:rPr>
      </w:pPr>
    </w:p>
    <w:p w:rsidR="009943A2" w:rsidRPr="009943A2" w:rsidRDefault="009943A2" w:rsidP="009943A2">
      <w:pPr>
        <w:ind w:firstLine="567"/>
        <w:jc w:val="both"/>
        <w:rPr>
          <w:color w:val="000000"/>
          <w:sz w:val="28"/>
          <w:szCs w:val="28"/>
        </w:rPr>
      </w:pPr>
    </w:p>
    <w:p w:rsidR="009943A2" w:rsidRPr="009943A2" w:rsidRDefault="009943A2" w:rsidP="009943A2">
      <w:pPr>
        <w:ind w:firstLine="567"/>
        <w:jc w:val="both"/>
        <w:rPr>
          <w:color w:val="000000"/>
          <w:sz w:val="28"/>
          <w:szCs w:val="28"/>
        </w:rPr>
      </w:pPr>
    </w:p>
    <w:p w:rsidR="009943A2" w:rsidRPr="009943A2" w:rsidRDefault="009943A2" w:rsidP="009943A2">
      <w:pPr>
        <w:ind w:firstLine="567"/>
        <w:jc w:val="both"/>
        <w:rPr>
          <w:color w:val="000000"/>
          <w:sz w:val="28"/>
          <w:szCs w:val="28"/>
        </w:rPr>
      </w:pPr>
    </w:p>
    <w:p w:rsidR="009943A2" w:rsidRPr="009943A2" w:rsidRDefault="009943A2" w:rsidP="009943A2">
      <w:pPr>
        <w:spacing w:line="276" w:lineRule="auto"/>
        <w:jc w:val="center"/>
        <w:rPr>
          <w:b/>
          <w:bCs/>
          <w:color w:val="000000"/>
        </w:rPr>
      </w:pPr>
      <w:r w:rsidRPr="009943A2">
        <w:rPr>
          <w:b/>
          <w:bCs/>
          <w:color w:val="000000"/>
        </w:rPr>
        <w:t>Заявление об увольнении работника</w:t>
      </w:r>
    </w:p>
    <w:p w:rsidR="009943A2" w:rsidRPr="009943A2" w:rsidRDefault="009943A2" w:rsidP="009943A2">
      <w:pPr>
        <w:jc w:val="right"/>
        <w:rPr>
          <w:color w:val="000000"/>
        </w:rPr>
      </w:pPr>
    </w:p>
    <w:p w:rsidR="009943A2" w:rsidRPr="009943A2" w:rsidRDefault="009943A2" w:rsidP="009943A2">
      <w:pPr>
        <w:jc w:val="right"/>
        <w:rPr>
          <w:color w:val="000000"/>
        </w:rPr>
      </w:pPr>
      <w:r w:rsidRPr="009943A2">
        <w:rPr>
          <w:color w:val="000000"/>
        </w:rPr>
        <w:t>Директору ------------------------</w:t>
      </w:r>
    </w:p>
    <w:p w:rsidR="009943A2" w:rsidRPr="009943A2" w:rsidRDefault="009943A2" w:rsidP="009943A2">
      <w:pPr>
        <w:jc w:val="right"/>
        <w:rPr>
          <w:color w:val="000000"/>
        </w:rPr>
      </w:pPr>
      <w:r w:rsidRPr="009943A2">
        <w:rPr>
          <w:color w:val="000000"/>
        </w:rPr>
        <w:t>(название предприятия) ---------</w:t>
      </w:r>
    </w:p>
    <w:p w:rsidR="009943A2" w:rsidRPr="009943A2" w:rsidRDefault="009943A2" w:rsidP="009943A2">
      <w:pPr>
        <w:jc w:val="right"/>
        <w:rPr>
          <w:color w:val="000000"/>
        </w:rPr>
      </w:pPr>
      <w:r w:rsidRPr="009943A2">
        <w:rPr>
          <w:color w:val="000000"/>
        </w:rPr>
        <w:t>Ф. И. О. работника, домашний адрес,</w:t>
      </w:r>
    </w:p>
    <w:p w:rsidR="009943A2" w:rsidRPr="009943A2" w:rsidRDefault="009943A2" w:rsidP="009943A2">
      <w:pPr>
        <w:jc w:val="right"/>
        <w:rPr>
          <w:color w:val="000000"/>
        </w:rPr>
      </w:pPr>
      <w:r w:rsidRPr="009943A2">
        <w:rPr>
          <w:color w:val="000000"/>
        </w:rPr>
        <w:t>---------------------------------------</w:t>
      </w:r>
    </w:p>
    <w:p w:rsidR="009943A2" w:rsidRPr="009943A2" w:rsidRDefault="009943A2" w:rsidP="009943A2">
      <w:pPr>
        <w:jc w:val="right"/>
        <w:rPr>
          <w:color w:val="000000"/>
        </w:rPr>
      </w:pPr>
      <w:r w:rsidRPr="009943A2">
        <w:rPr>
          <w:color w:val="000000"/>
        </w:rPr>
        <w:t>--------------------------------------</w:t>
      </w:r>
    </w:p>
    <w:p w:rsidR="009943A2" w:rsidRPr="009943A2" w:rsidRDefault="009943A2" w:rsidP="009943A2">
      <w:pPr>
        <w:jc w:val="right"/>
        <w:rPr>
          <w:color w:val="000000"/>
        </w:rPr>
      </w:pPr>
      <w:r w:rsidRPr="009943A2">
        <w:rPr>
          <w:color w:val="000000"/>
        </w:rPr>
        <w:t>Телефон----------------------------</w:t>
      </w:r>
    </w:p>
    <w:p w:rsidR="009943A2" w:rsidRPr="009943A2" w:rsidRDefault="009943A2" w:rsidP="009943A2">
      <w:pPr>
        <w:jc w:val="both"/>
        <w:rPr>
          <w:color w:val="000000"/>
        </w:rPr>
      </w:pPr>
      <w:r w:rsidRPr="009943A2">
        <w:rPr>
          <w:color w:val="000000"/>
        </w:rPr>
        <w:t> </w:t>
      </w:r>
    </w:p>
    <w:p w:rsidR="009943A2" w:rsidRPr="009943A2" w:rsidRDefault="009943A2" w:rsidP="009943A2">
      <w:pPr>
        <w:jc w:val="both"/>
        <w:rPr>
          <w:color w:val="000000"/>
        </w:rPr>
      </w:pPr>
      <w:r w:rsidRPr="009943A2">
        <w:rPr>
          <w:color w:val="000000"/>
        </w:rPr>
        <w:t>Прошу уволить меня с 00. 00. 2013 года в связи с ----------------------------- (причина увольнения, основание) согласно --------------------------------------------(указывается статья Трудового кодекса РФ).</w:t>
      </w:r>
    </w:p>
    <w:p w:rsidR="009943A2" w:rsidRPr="009943A2" w:rsidRDefault="009943A2" w:rsidP="009943A2">
      <w:pPr>
        <w:jc w:val="both"/>
        <w:rPr>
          <w:color w:val="000000"/>
        </w:rPr>
      </w:pPr>
    </w:p>
    <w:p w:rsidR="009943A2" w:rsidRPr="009943A2" w:rsidRDefault="009943A2" w:rsidP="009943A2">
      <w:pPr>
        <w:jc w:val="right"/>
        <w:rPr>
          <w:color w:val="000000"/>
        </w:rPr>
      </w:pPr>
      <w:r w:rsidRPr="009943A2">
        <w:rPr>
          <w:color w:val="000000"/>
        </w:rPr>
        <w:t>Дата (число, месяц, год)</w:t>
      </w:r>
    </w:p>
    <w:p w:rsidR="009943A2" w:rsidRPr="009943A2" w:rsidRDefault="009943A2" w:rsidP="009943A2">
      <w:pPr>
        <w:jc w:val="right"/>
        <w:rPr>
          <w:color w:val="000000"/>
        </w:rPr>
      </w:pPr>
      <w:r w:rsidRPr="009943A2">
        <w:rPr>
          <w:color w:val="000000"/>
        </w:rPr>
        <w:t>Подпись …</w:t>
      </w:r>
    </w:p>
    <w:p w:rsidR="009943A2" w:rsidRPr="009943A2" w:rsidRDefault="009943A2" w:rsidP="009943A2">
      <w:pPr>
        <w:jc w:val="right"/>
        <w:rPr>
          <w:color w:val="000000"/>
        </w:rPr>
      </w:pPr>
      <w:r w:rsidRPr="009943A2">
        <w:rPr>
          <w:color w:val="000000"/>
        </w:rPr>
        <w:t>И.О. Фамилия</w:t>
      </w:r>
    </w:p>
    <w:p w:rsidR="009943A2" w:rsidRPr="009943A2" w:rsidRDefault="009943A2" w:rsidP="009943A2">
      <w:pPr>
        <w:rPr>
          <w:b/>
          <w:bCs/>
          <w:sz w:val="28"/>
          <w:szCs w:val="28"/>
        </w:rPr>
      </w:pPr>
      <w:r w:rsidRPr="009943A2">
        <w:rPr>
          <w:b/>
          <w:bCs/>
          <w:sz w:val="28"/>
          <w:szCs w:val="28"/>
        </w:rPr>
        <w:t>Контрольные вопросы:</w:t>
      </w:r>
    </w:p>
    <w:p w:rsidR="009943A2" w:rsidRPr="009943A2" w:rsidRDefault="009943A2" w:rsidP="009943A2">
      <w:pPr>
        <w:rPr>
          <w:sz w:val="28"/>
          <w:szCs w:val="28"/>
        </w:rPr>
      </w:pPr>
      <w:r w:rsidRPr="009943A2">
        <w:rPr>
          <w:sz w:val="28"/>
          <w:szCs w:val="28"/>
        </w:rPr>
        <w:t xml:space="preserve">1. Понятие трудового договора. </w:t>
      </w:r>
    </w:p>
    <w:p w:rsidR="009943A2" w:rsidRPr="009943A2" w:rsidRDefault="009943A2" w:rsidP="009943A2">
      <w:pPr>
        <w:rPr>
          <w:sz w:val="28"/>
          <w:szCs w:val="28"/>
        </w:rPr>
      </w:pPr>
      <w:r w:rsidRPr="009943A2">
        <w:rPr>
          <w:sz w:val="28"/>
          <w:szCs w:val="28"/>
        </w:rPr>
        <w:t xml:space="preserve">2. Виды договоров по срокам. </w:t>
      </w:r>
    </w:p>
    <w:p w:rsidR="009943A2" w:rsidRPr="009943A2" w:rsidRDefault="009943A2" w:rsidP="009943A2">
      <w:pPr>
        <w:rPr>
          <w:sz w:val="28"/>
          <w:szCs w:val="28"/>
        </w:rPr>
      </w:pPr>
      <w:r w:rsidRPr="009943A2">
        <w:rPr>
          <w:sz w:val="28"/>
          <w:szCs w:val="28"/>
        </w:rPr>
        <w:t xml:space="preserve">3. Возраст заключения трудового договора. </w:t>
      </w:r>
    </w:p>
    <w:p w:rsidR="009943A2" w:rsidRPr="009943A2" w:rsidRDefault="009943A2" w:rsidP="009943A2">
      <w:pPr>
        <w:rPr>
          <w:sz w:val="28"/>
          <w:szCs w:val="28"/>
        </w:rPr>
      </w:pPr>
      <w:r w:rsidRPr="009943A2">
        <w:rPr>
          <w:sz w:val="28"/>
          <w:szCs w:val="28"/>
        </w:rPr>
        <w:t xml:space="preserve">4. Испытательный срок.  Категории работников, для которых испытательный срок не устанавливается. </w:t>
      </w:r>
    </w:p>
    <w:p w:rsidR="009943A2" w:rsidRPr="009943A2" w:rsidRDefault="009943A2" w:rsidP="009943A2">
      <w:pPr>
        <w:rPr>
          <w:sz w:val="28"/>
          <w:szCs w:val="28"/>
        </w:rPr>
      </w:pPr>
      <w:r w:rsidRPr="009943A2">
        <w:rPr>
          <w:sz w:val="28"/>
          <w:szCs w:val="28"/>
        </w:rPr>
        <w:t xml:space="preserve">5. Виды переводов с письменного согласия работника и без согласия. </w:t>
      </w:r>
    </w:p>
    <w:p w:rsidR="009943A2" w:rsidRPr="009943A2" w:rsidRDefault="009943A2" w:rsidP="009943A2">
      <w:pPr>
        <w:rPr>
          <w:sz w:val="28"/>
          <w:szCs w:val="28"/>
        </w:rPr>
      </w:pPr>
      <w:r w:rsidRPr="009943A2">
        <w:rPr>
          <w:sz w:val="28"/>
          <w:szCs w:val="28"/>
        </w:rPr>
        <w:t xml:space="preserve">6. Отстранения от работы работника. </w:t>
      </w:r>
    </w:p>
    <w:p w:rsidR="009943A2" w:rsidRPr="009943A2" w:rsidRDefault="009943A2" w:rsidP="009943A2">
      <w:pPr>
        <w:rPr>
          <w:b/>
          <w:bCs/>
          <w:sz w:val="28"/>
          <w:szCs w:val="28"/>
        </w:rPr>
      </w:pPr>
      <w:r w:rsidRPr="009943A2">
        <w:rPr>
          <w:b/>
          <w:bCs/>
          <w:sz w:val="28"/>
          <w:szCs w:val="28"/>
        </w:rPr>
        <w:t xml:space="preserve">Литература </w:t>
      </w:r>
    </w:p>
    <w:p w:rsidR="009943A2" w:rsidRPr="009943A2" w:rsidRDefault="009943A2" w:rsidP="009943A2">
      <w:pPr>
        <w:rPr>
          <w:sz w:val="28"/>
          <w:szCs w:val="28"/>
        </w:rPr>
      </w:pPr>
      <w:r w:rsidRPr="009943A2">
        <w:rPr>
          <w:sz w:val="28"/>
          <w:szCs w:val="28"/>
        </w:rPr>
        <w:t>Трудовой кодекс РФ ст.  56- 81ТК</w:t>
      </w:r>
    </w:p>
    <w:p w:rsidR="009943A2" w:rsidRDefault="009943A2" w:rsidP="009943A2">
      <w:pPr>
        <w:tabs>
          <w:tab w:val="left" w:pos="284"/>
        </w:tabs>
        <w:jc w:val="both"/>
        <w:rPr>
          <w:b/>
          <w:i/>
          <w:sz w:val="28"/>
          <w:szCs w:val="28"/>
        </w:rPr>
      </w:pPr>
      <w:r w:rsidRPr="009943A2">
        <w:rPr>
          <w:b/>
          <w:i/>
          <w:sz w:val="28"/>
          <w:szCs w:val="28"/>
        </w:rPr>
        <w:t>Оформите и сдайте отчет</w:t>
      </w:r>
    </w:p>
    <w:p w:rsidR="009943A2" w:rsidRPr="009943A2" w:rsidRDefault="009943A2" w:rsidP="009943A2">
      <w:pPr>
        <w:tabs>
          <w:tab w:val="left" w:pos="284"/>
        </w:tabs>
        <w:jc w:val="both"/>
        <w:rPr>
          <w:b/>
          <w:i/>
          <w:sz w:val="28"/>
          <w:szCs w:val="28"/>
        </w:rPr>
      </w:pPr>
    </w:p>
    <w:p w:rsidR="00302741" w:rsidRDefault="00302741" w:rsidP="00302741">
      <w:pPr>
        <w:tabs>
          <w:tab w:val="left" w:pos="284"/>
        </w:tabs>
        <w:ind w:firstLine="567"/>
        <w:jc w:val="both"/>
        <w:rPr>
          <w:b/>
          <w:i/>
        </w:rPr>
      </w:pPr>
    </w:p>
    <w:p w:rsidR="009943A2" w:rsidRPr="009943A2" w:rsidRDefault="009943A2" w:rsidP="009943A2">
      <w:pPr>
        <w:keepNext/>
        <w:jc w:val="center"/>
        <w:outlineLvl w:val="0"/>
        <w:rPr>
          <w:b/>
          <w:bCs/>
          <w:kern w:val="32"/>
          <w:sz w:val="28"/>
          <w:szCs w:val="28"/>
        </w:rPr>
      </w:pPr>
      <w:r>
        <w:rPr>
          <w:b/>
          <w:bCs/>
          <w:kern w:val="32"/>
          <w:sz w:val="28"/>
          <w:szCs w:val="28"/>
        </w:rPr>
        <w:t>ПРАКТИЧЕСКАЯ РАБОТА №5</w:t>
      </w:r>
    </w:p>
    <w:p w:rsidR="009943A2" w:rsidRPr="009943A2" w:rsidRDefault="009943A2" w:rsidP="009943A2">
      <w:pPr>
        <w:rPr>
          <w:sz w:val="28"/>
          <w:szCs w:val="28"/>
        </w:rPr>
      </w:pPr>
    </w:p>
    <w:p w:rsidR="009943A2" w:rsidRPr="009943A2" w:rsidRDefault="009943A2" w:rsidP="009943A2">
      <w:pPr>
        <w:tabs>
          <w:tab w:val="left" w:pos="709"/>
        </w:tabs>
        <w:ind w:firstLine="567"/>
        <w:jc w:val="both"/>
        <w:rPr>
          <w:sz w:val="28"/>
          <w:szCs w:val="28"/>
        </w:rPr>
      </w:pPr>
      <w:r w:rsidRPr="009943A2">
        <w:rPr>
          <w:b/>
          <w:sz w:val="28"/>
          <w:szCs w:val="28"/>
        </w:rPr>
        <w:t>Название практической работы</w:t>
      </w:r>
      <w:r w:rsidRPr="009943A2">
        <w:rPr>
          <w:sz w:val="28"/>
          <w:szCs w:val="28"/>
        </w:rPr>
        <w:t>: Применение норм трудового законодательства о рабочем времени и времени отдыха</w:t>
      </w:r>
    </w:p>
    <w:p w:rsidR="009943A2" w:rsidRPr="009943A2" w:rsidRDefault="009943A2" w:rsidP="009943A2">
      <w:pPr>
        <w:tabs>
          <w:tab w:val="left" w:pos="709"/>
        </w:tabs>
        <w:ind w:firstLine="567"/>
        <w:jc w:val="both"/>
        <w:rPr>
          <w:sz w:val="28"/>
          <w:szCs w:val="28"/>
        </w:rPr>
      </w:pPr>
    </w:p>
    <w:p w:rsidR="009943A2" w:rsidRPr="009943A2" w:rsidRDefault="009943A2" w:rsidP="009943A2">
      <w:pPr>
        <w:tabs>
          <w:tab w:val="left" w:pos="709"/>
        </w:tabs>
        <w:ind w:firstLine="567"/>
        <w:jc w:val="both"/>
        <w:rPr>
          <w:bCs/>
          <w:sz w:val="28"/>
          <w:szCs w:val="28"/>
        </w:rPr>
      </w:pPr>
      <w:r w:rsidRPr="009943A2">
        <w:rPr>
          <w:b/>
          <w:bCs/>
          <w:sz w:val="28"/>
          <w:szCs w:val="28"/>
        </w:rPr>
        <w:t>Цель работы</w:t>
      </w:r>
      <w:r w:rsidRPr="009943A2">
        <w:rPr>
          <w:bCs/>
          <w:sz w:val="28"/>
          <w:szCs w:val="28"/>
        </w:rPr>
        <w:t>: Научиться применять нормы трудового законодательства для защиты своих прав.</w:t>
      </w:r>
    </w:p>
    <w:p w:rsidR="009943A2" w:rsidRPr="009943A2" w:rsidRDefault="009943A2" w:rsidP="009943A2">
      <w:pPr>
        <w:tabs>
          <w:tab w:val="left" w:pos="709"/>
          <w:tab w:val="left" w:pos="851"/>
        </w:tabs>
        <w:ind w:firstLine="567"/>
        <w:jc w:val="both"/>
        <w:rPr>
          <w:b/>
          <w:bCs/>
          <w:sz w:val="28"/>
          <w:szCs w:val="28"/>
        </w:rPr>
      </w:pPr>
      <w:r w:rsidRPr="009943A2">
        <w:rPr>
          <w:b/>
          <w:bCs/>
          <w:sz w:val="28"/>
          <w:szCs w:val="28"/>
        </w:rPr>
        <w:t xml:space="preserve">знания </w:t>
      </w:r>
      <w:r w:rsidRPr="009943A2">
        <w:rPr>
          <w:bCs/>
          <w:sz w:val="28"/>
          <w:szCs w:val="28"/>
        </w:rPr>
        <w:t>(актуализация)</w:t>
      </w:r>
      <w:r w:rsidRPr="009943A2">
        <w:rPr>
          <w:b/>
          <w:bCs/>
          <w:sz w:val="28"/>
          <w:szCs w:val="28"/>
        </w:rPr>
        <w:t>:</w:t>
      </w:r>
    </w:p>
    <w:p w:rsidR="009943A2" w:rsidRPr="009943A2" w:rsidRDefault="009943A2" w:rsidP="009943A2">
      <w:pPr>
        <w:numPr>
          <w:ilvl w:val="0"/>
          <w:numId w:val="2"/>
        </w:numPr>
        <w:tabs>
          <w:tab w:val="left" w:pos="284"/>
          <w:tab w:val="left" w:pos="709"/>
          <w:tab w:val="left" w:pos="851"/>
        </w:tabs>
        <w:suppressAutoHyphens/>
        <w:snapToGrid w:val="0"/>
        <w:ind w:left="0" w:firstLine="567"/>
        <w:contextualSpacing/>
        <w:rPr>
          <w:bCs/>
          <w:color w:val="000000"/>
          <w:sz w:val="28"/>
          <w:szCs w:val="28"/>
        </w:rPr>
      </w:pPr>
      <w:r w:rsidRPr="009943A2">
        <w:rPr>
          <w:bCs/>
          <w:color w:val="000000"/>
          <w:sz w:val="28"/>
          <w:szCs w:val="28"/>
        </w:rPr>
        <w:t>основные положения Конституции Российской Федерации;</w:t>
      </w:r>
    </w:p>
    <w:p w:rsidR="009943A2" w:rsidRPr="009943A2" w:rsidRDefault="009943A2" w:rsidP="009943A2">
      <w:pPr>
        <w:numPr>
          <w:ilvl w:val="0"/>
          <w:numId w:val="2"/>
        </w:numPr>
        <w:tabs>
          <w:tab w:val="left" w:pos="284"/>
          <w:tab w:val="left" w:pos="709"/>
          <w:tab w:val="left" w:pos="851"/>
        </w:tabs>
        <w:suppressAutoHyphens/>
        <w:snapToGrid w:val="0"/>
        <w:ind w:left="0" w:firstLine="567"/>
        <w:contextualSpacing/>
        <w:rPr>
          <w:bCs/>
          <w:color w:val="000000"/>
          <w:sz w:val="28"/>
          <w:szCs w:val="28"/>
        </w:rPr>
      </w:pPr>
      <w:r w:rsidRPr="009943A2">
        <w:rPr>
          <w:bCs/>
          <w:color w:val="000000"/>
          <w:sz w:val="28"/>
          <w:szCs w:val="28"/>
        </w:rPr>
        <w:t>права и свободы человека и гражданина, механизмы их реализации;</w:t>
      </w:r>
    </w:p>
    <w:p w:rsidR="009943A2" w:rsidRPr="009943A2" w:rsidRDefault="009943A2" w:rsidP="009943A2">
      <w:pPr>
        <w:numPr>
          <w:ilvl w:val="0"/>
          <w:numId w:val="2"/>
        </w:numPr>
        <w:tabs>
          <w:tab w:val="left" w:pos="284"/>
          <w:tab w:val="left" w:pos="709"/>
          <w:tab w:val="left" w:pos="851"/>
        </w:tabs>
        <w:suppressAutoHyphens/>
        <w:snapToGrid w:val="0"/>
        <w:ind w:left="0" w:firstLine="567"/>
        <w:contextualSpacing/>
        <w:jc w:val="both"/>
        <w:rPr>
          <w:bCs/>
          <w:color w:val="000000"/>
          <w:sz w:val="28"/>
          <w:szCs w:val="28"/>
        </w:rPr>
      </w:pPr>
      <w:r w:rsidRPr="009943A2">
        <w:rPr>
          <w:bCs/>
          <w:color w:val="000000"/>
          <w:sz w:val="28"/>
          <w:szCs w:val="28"/>
        </w:rPr>
        <w:t xml:space="preserve">законодательные акты и другие нормативные документы, регулирующие </w:t>
      </w:r>
    </w:p>
    <w:p w:rsidR="009943A2" w:rsidRPr="009943A2" w:rsidRDefault="009943A2" w:rsidP="009943A2">
      <w:pPr>
        <w:tabs>
          <w:tab w:val="left" w:pos="284"/>
          <w:tab w:val="left" w:pos="709"/>
          <w:tab w:val="left" w:pos="851"/>
        </w:tabs>
        <w:suppressAutoHyphens/>
        <w:snapToGrid w:val="0"/>
        <w:ind w:firstLine="567"/>
        <w:contextualSpacing/>
        <w:jc w:val="both"/>
        <w:rPr>
          <w:bCs/>
          <w:color w:val="000000"/>
          <w:sz w:val="28"/>
          <w:szCs w:val="28"/>
        </w:rPr>
      </w:pPr>
      <w:r w:rsidRPr="009943A2">
        <w:rPr>
          <w:bCs/>
          <w:color w:val="000000"/>
          <w:sz w:val="28"/>
          <w:szCs w:val="28"/>
        </w:rPr>
        <w:t>правоотношения в процессе профессиональной деятельности;</w:t>
      </w:r>
    </w:p>
    <w:p w:rsidR="009943A2" w:rsidRPr="009943A2" w:rsidRDefault="009943A2" w:rsidP="009943A2">
      <w:pPr>
        <w:tabs>
          <w:tab w:val="left" w:pos="284"/>
          <w:tab w:val="left" w:pos="709"/>
          <w:tab w:val="left" w:pos="851"/>
        </w:tabs>
        <w:suppressAutoHyphens/>
        <w:snapToGrid w:val="0"/>
        <w:ind w:firstLine="567"/>
        <w:contextualSpacing/>
        <w:jc w:val="both"/>
        <w:rPr>
          <w:bCs/>
          <w:color w:val="000000"/>
          <w:sz w:val="28"/>
          <w:szCs w:val="28"/>
        </w:rPr>
      </w:pPr>
    </w:p>
    <w:p w:rsidR="009943A2" w:rsidRPr="009943A2" w:rsidRDefault="009943A2" w:rsidP="009943A2">
      <w:pPr>
        <w:tabs>
          <w:tab w:val="left" w:pos="709"/>
          <w:tab w:val="left" w:pos="851"/>
        </w:tabs>
        <w:ind w:firstLine="567"/>
        <w:jc w:val="both"/>
        <w:rPr>
          <w:b/>
          <w:bCs/>
          <w:sz w:val="28"/>
          <w:szCs w:val="28"/>
        </w:rPr>
      </w:pPr>
      <w:r w:rsidRPr="009943A2">
        <w:rPr>
          <w:b/>
          <w:bCs/>
          <w:sz w:val="28"/>
          <w:szCs w:val="28"/>
        </w:rPr>
        <w:lastRenderedPageBreak/>
        <w:t>умения:</w:t>
      </w:r>
    </w:p>
    <w:p w:rsidR="009943A2" w:rsidRPr="009943A2" w:rsidRDefault="009943A2" w:rsidP="009943A2">
      <w:pPr>
        <w:numPr>
          <w:ilvl w:val="0"/>
          <w:numId w:val="3"/>
        </w:numPr>
        <w:tabs>
          <w:tab w:val="left" w:pos="284"/>
          <w:tab w:val="left" w:pos="709"/>
          <w:tab w:val="left" w:pos="851"/>
        </w:tabs>
        <w:suppressAutoHyphens/>
        <w:snapToGrid w:val="0"/>
        <w:ind w:left="0" w:firstLine="567"/>
        <w:contextualSpacing/>
        <w:jc w:val="both"/>
        <w:rPr>
          <w:bCs/>
          <w:color w:val="000000"/>
          <w:sz w:val="28"/>
          <w:szCs w:val="28"/>
        </w:rPr>
      </w:pPr>
      <w:r w:rsidRPr="009943A2">
        <w:rPr>
          <w:bCs/>
          <w:color w:val="000000"/>
          <w:sz w:val="28"/>
          <w:szCs w:val="28"/>
        </w:rPr>
        <w:t>использовать необходимые нормативно-правовые документы;</w:t>
      </w:r>
    </w:p>
    <w:p w:rsidR="009943A2" w:rsidRPr="009943A2" w:rsidRDefault="009943A2" w:rsidP="009943A2">
      <w:pPr>
        <w:numPr>
          <w:ilvl w:val="0"/>
          <w:numId w:val="3"/>
        </w:numPr>
        <w:tabs>
          <w:tab w:val="left" w:pos="284"/>
          <w:tab w:val="left" w:pos="709"/>
          <w:tab w:val="left" w:pos="851"/>
        </w:tabs>
        <w:ind w:left="0" w:firstLine="567"/>
        <w:contextualSpacing/>
        <w:jc w:val="both"/>
        <w:rPr>
          <w:sz w:val="28"/>
          <w:szCs w:val="28"/>
        </w:rPr>
      </w:pPr>
      <w:r w:rsidRPr="009943A2">
        <w:rPr>
          <w:bCs/>
          <w:color w:val="000000"/>
          <w:sz w:val="28"/>
          <w:szCs w:val="28"/>
        </w:rPr>
        <w:t>защищать свои права в соответствии с трудовым законодательством</w:t>
      </w:r>
    </w:p>
    <w:p w:rsidR="009943A2" w:rsidRPr="009943A2" w:rsidRDefault="009943A2" w:rsidP="009943A2">
      <w:pPr>
        <w:numPr>
          <w:ilvl w:val="0"/>
          <w:numId w:val="3"/>
        </w:numPr>
        <w:tabs>
          <w:tab w:val="left" w:pos="284"/>
          <w:tab w:val="left" w:pos="709"/>
          <w:tab w:val="left" w:pos="851"/>
        </w:tabs>
        <w:suppressAutoHyphens/>
        <w:snapToGrid w:val="0"/>
        <w:ind w:left="0" w:firstLine="567"/>
        <w:contextualSpacing/>
        <w:jc w:val="both"/>
        <w:rPr>
          <w:sz w:val="28"/>
          <w:szCs w:val="28"/>
        </w:rPr>
      </w:pPr>
      <w:r w:rsidRPr="009943A2">
        <w:rPr>
          <w:bCs/>
          <w:color w:val="000000"/>
          <w:sz w:val="28"/>
          <w:szCs w:val="28"/>
        </w:rPr>
        <w:t>анализировать и оценивать результаты и последствия деятельности (бездействия) с правовой точки зрения;</w:t>
      </w:r>
    </w:p>
    <w:p w:rsidR="009943A2" w:rsidRPr="009943A2" w:rsidRDefault="009943A2" w:rsidP="009943A2">
      <w:pPr>
        <w:numPr>
          <w:ilvl w:val="0"/>
          <w:numId w:val="3"/>
        </w:numPr>
        <w:tabs>
          <w:tab w:val="left" w:pos="284"/>
          <w:tab w:val="left" w:pos="709"/>
          <w:tab w:val="left" w:pos="851"/>
        </w:tabs>
        <w:suppressAutoHyphens/>
        <w:snapToGrid w:val="0"/>
        <w:ind w:left="0" w:firstLine="567"/>
        <w:contextualSpacing/>
        <w:jc w:val="both"/>
        <w:rPr>
          <w:sz w:val="28"/>
          <w:szCs w:val="28"/>
        </w:rPr>
      </w:pPr>
      <w:r w:rsidRPr="009943A2">
        <w:t xml:space="preserve"> </w:t>
      </w:r>
      <w:r w:rsidRPr="009943A2">
        <w:rPr>
          <w:bCs/>
          <w:color w:val="000000"/>
          <w:sz w:val="28"/>
          <w:szCs w:val="28"/>
        </w:rPr>
        <w:t>ЛР.3, ЛР.14, ЛР.15</w:t>
      </w:r>
    </w:p>
    <w:p w:rsidR="009943A2" w:rsidRPr="009943A2" w:rsidRDefault="009943A2" w:rsidP="009943A2">
      <w:pPr>
        <w:ind w:firstLine="567"/>
        <w:rPr>
          <w:b/>
          <w:iCs/>
          <w:sz w:val="28"/>
          <w:szCs w:val="28"/>
        </w:rPr>
      </w:pPr>
      <w:r w:rsidRPr="009943A2">
        <w:rPr>
          <w:b/>
          <w:iCs/>
          <w:sz w:val="28"/>
          <w:szCs w:val="28"/>
        </w:rPr>
        <w:t xml:space="preserve">                                                           </w:t>
      </w:r>
    </w:p>
    <w:p w:rsidR="009943A2" w:rsidRPr="009943A2" w:rsidRDefault="009943A2" w:rsidP="009943A2">
      <w:pPr>
        <w:rPr>
          <w:b/>
          <w:bCs/>
          <w:sz w:val="28"/>
          <w:szCs w:val="28"/>
        </w:rPr>
      </w:pPr>
      <w:r w:rsidRPr="009943A2">
        <w:rPr>
          <w:b/>
          <w:iCs/>
          <w:sz w:val="28"/>
          <w:szCs w:val="28"/>
        </w:rPr>
        <w:t xml:space="preserve">                                                        Ход работы</w:t>
      </w:r>
      <w:r w:rsidRPr="009943A2">
        <w:rPr>
          <w:b/>
          <w:bCs/>
          <w:sz w:val="28"/>
          <w:szCs w:val="28"/>
        </w:rPr>
        <w:t>:</w:t>
      </w:r>
    </w:p>
    <w:p w:rsidR="009943A2" w:rsidRPr="009943A2" w:rsidRDefault="009943A2" w:rsidP="009943A2">
      <w:pPr>
        <w:ind w:firstLine="567"/>
        <w:rPr>
          <w:bCs/>
          <w:i/>
          <w:sz w:val="28"/>
          <w:szCs w:val="28"/>
        </w:rPr>
      </w:pPr>
      <w:r w:rsidRPr="009943A2">
        <w:rPr>
          <w:b/>
          <w:bCs/>
          <w:sz w:val="28"/>
          <w:szCs w:val="28"/>
        </w:rPr>
        <w:t>Решите задачи:</w:t>
      </w:r>
    </w:p>
    <w:p w:rsidR="009943A2" w:rsidRPr="009943A2" w:rsidRDefault="009943A2" w:rsidP="009943A2">
      <w:pPr>
        <w:shd w:val="clear" w:color="auto" w:fill="FFFFFF"/>
        <w:tabs>
          <w:tab w:val="left" w:pos="284"/>
        </w:tabs>
        <w:ind w:firstLine="567"/>
        <w:rPr>
          <w:b/>
          <w:bCs/>
          <w:color w:val="000000"/>
          <w:spacing w:val="4"/>
          <w:sz w:val="28"/>
          <w:szCs w:val="28"/>
        </w:rPr>
      </w:pPr>
      <w:r w:rsidRPr="009943A2">
        <w:rPr>
          <w:b/>
          <w:bCs/>
          <w:color w:val="000000"/>
          <w:spacing w:val="4"/>
          <w:sz w:val="28"/>
          <w:szCs w:val="28"/>
        </w:rPr>
        <w:t>Задача № 1.</w:t>
      </w:r>
    </w:p>
    <w:p w:rsidR="009943A2" w:rsidRPr="009943A2" w:rsidRDefault="009943A2" w:rsidP="009943A2">
      <w:pPr>
        <w:shd w:val="clear" w:color="auto" w:fill="FFFFFF"/>
        <w:tabs>
          <w:tab w:val="left" w:pos="284"/>
        </w:tabs>
        <w:ind w:firstLine="567"/>
        <w:jc w:val="both"/>
        <w:rPr>
          <w:color w:val="000000"/>
          <w:spacing w:val="4"/>
          <w:sz w:val="28"/>
          <w:szCs w:val="28"/>
        </w:rPr>
      </w:pPr>
      <w:r w:rsidRPr="009943A2">
        <w:rPr>
          <w:color w:val="000000"/>
          <w:spacing w:val="4"/>
          <w:sz w:val="28"/>
          <w:szCs w:val="28"/>
        </w:rPr>
        <w:t>Президент компании утвердил график работы компании, в котором продолжительность ежедневной работы (смены) для всех работников была установлена в размере 8 часов. Член комиссии по трудовым спорам на общем собрании работников выступил и признал, что этот график противоречит правовым нормам о труде.</w:t>
      </w:r>
    </w:p>
    <w:p w:rsidR="009943A2" w:rsidRPr="009943A2" w:rsidRDefault="009943A2" w:rsidP="009943A2">
      <w:pPr>
        <w:shd w:val="clear" w:color="auto" w:fill="FFFFFF"/>
        <w:tabs>
          <w:tab w:val="left" w:pos="284"/>
        </w:tabs>
        <w:jc w:val="both"/>
        <w:rPr>
          <w:b/>
          <w:i/>
          <w:iCs/>
          <w:color w:val="000000"/>
          <w:spacing w:val="4"/>
          <w:sz w:val="28"/>
          <w:szCs w:val="28"/>
        </w:rPr>
      </w:pPr>
      <w:r w:rsidRPr="009943A2">
        <w:rPr>
          <w:color w:val="000000"/>
          <w:spacing w:val="4"/>
          <w:sz w:val="28"/>
          <w:szCs w:val="28"/>
        </w:rPr>
        <w:tab/>
      </w:r>
      <w:r w:rsidRPr="009943A2">
        <w:rPr>
          <w:b/>
          <w:color w:val="000000"/>
          <w:spacing w:val="4"/>
          <w:sz w:val="28"/>
          <w:szCs w:val="28"/>
        </w:rPr>
        <w:tab/>
      </w:r>
      <w:r w:rsidRPr="009943A2">
        <w:rPr>
          <w:b/>
          <w:i/>
          <w:iCs/>
          <w:color w:val="000000"/>
          <w:spacing w:val="4"/>
          <w:sz w:val="28"/>
          <w:szCs w:val="28"/>
        </w:rPr>
        <w:t>Какие виды рабочего времени Вы знаете?</w:t>
      </w:r>
    </w:p>
    <w:p w:rsidR="009943A2" w:rsidRPr="009943A2" w:rsidRDefault="009943A2" w:rsidP="009943A2">
      <w:pPr>
        <w:shd w:val="clear" w:color="auto" w:fill="FFFFFF"/>
        <w:tabs>
          <w:tab w:val="left" w:pos="284"/>
        </w:tabs>
        <w:ind w:firstLine="567"/>
        <w:jc w:val="both"/>
        <w:rPr>
          <w:i/>
          <w:iCs/>
          <w:color w:val="000000"/>
          <w:spacing w:val="4"/>
          <w:sz w:val="28"/>
          <w:szCs w:val="28"/>
        </w:rPr>
      </w:pPr>
    </w:p>
    <w:p w:rsidR="009943A2" w:rsidRPr="009943A2" w:rsidRDefault="009943A2" w:rsidP="009943A2">
      <w:pPr>
        <w:shd w:val="clear" w:color="auto" w:fill="FFFFFF"/>
        <w:tabs>
          <w:tab w:val="left" w:pos="284"/>
        </w:tabs>
        <w:ind w:firstLine="567"/>
        <w:jc w:val="both"/>
        <w:rPr>
          <w:b/>
          <w:iCs/>
          <w:color w:val="000000"/>
          <w:spacing w:val="4"/>
          <w:sz w:val="28"/>
          <w:szCs w:val="28"/>
        </w:rPr>
      </w:pPr>
      <w:r w:rsidRPr="009943A2">
        <w:rPr>
          <w:b/>
          <w:iCs/>
          <w:color w:val="000000"/>
          <w:spacing w:val="4"/>
          <w:sz w:val="28"/>
          <w:szCs w:val="28"/>
        </w:rPr>
        <w:t>Задача 2</w:t>
      </w:r>
    </w:p>
    <w:p w:rsidR="009943A2" w:rsidRPr="009943A2" w:rsidRDefault="009943A2" w:rsidP="009943A2">
      <w:pPr>
        <w:shd w:val="clear" w:color="auto" w:fill="FFFFFF"/>
        <w:tabs>
          <w:tab w:val="left" w:pos="284"/>
        </w:tabs>
        <w:ind w:firstLine="567"/>
        <w:jc w:val="both"/>
        <w:rPr>
          <w:color w:val="000000"/>
          <w:spacing w:val="4"/>
          <w:sz w:val="28"/>
          <w:szCs w:val="28"/>
        </w:rPr>
      </w:pPr>
      <w:r w:rsidRPr="009943A2">
        <w:rPr>
          <w:color w:val="000000"/>
          <w:spacing w:val="4"/>
          <w:sz w:val="28"/>
          <w:szCs w:val="28"/>
        </w:rPr>
        <w:tab/>
        <w:t>На фабрике в праздничный день 2 мая бригадой дежурных слесарей выполнялся срочный ремонт котла. Ответственным дежурным по фабрике в этот день был начальник цеха Ильин. Кроме того, по графику дежурили два сторожа. Все указанные здесь лица подали заявление с просьбой выплатить им денежную компенсацию за работу в праздничный день. Директор фабрики распорядился предоставить сторожам один день отгула, а Ильину в выплате компенсации отказал. Работники обратились за консультацией к юрисконсульту фабрики.</w:t>
      </w:r>
    </w:p>
    <w:p w:rsidR="009943A2" w:rsidRPr="009943A2" w:rsidRDefault="009943A2" w:rsidP="009943A2">
      <w:pPr>
        <w:shd w:val="clear" w:color="auto" w:fill="FFFFFF"/>
        <w:tabs>
          <w:tab w:val="left" w:pos="284"/>
        </w:tabs>
        <w:ind w:firstLine="567"/>
        <w:jc w:val="both"/>
        <w:rPr>
          <w:b/>
          <w:i/>
          <w:iCs/>
          <w:color w:val="000000"/>
          <w:spacing w:val="4"/>
          <w:sz w:val="28"/>
          <w:szCs w:val="28"/>
        </w:rPr>
      </w:pPr>
      <w:r w:rsidRPr="009943A2">
        <w:rPr>
          <w:b/>
          <w:i/>
          <w:iCs/>
          <w:color w:val="000000"/>
          <w:spacing w:val="4"/>
          <w:sz w:val="28"/>
          <w:szCs w:val="28"/>
        </w:rPr>
        <w:t>В каких случаях допускается работа в праздничный день?</w:t>
      </w:r>
    </w:p>
    <w:p w:rsidR="009943A2" w:rsidRPr="009943A2" w:rsidRDefault="009943A2" w:rsidP="009943A2">
      <w:pPr>
        <w:shd w:val="clear" w:color="auto" w:fill="FFFFFF"/>
        <w:tabs>
          <w:tab w:val="left" w:pos="284"/>
        </w:tabs>
        <w:ind w:firstLine="567"/>
        <w:jc w:val="both"/>
        <w:rPr>
          <w:b/>
          <w:i/>
          <w:iCs/>
          <w:color w:val="000000"/>
          <w:spacing w:val="4"/>
          <w:sz w:val="28"/>
          <w:szCs w:val="28"/>
        </w:rPr>
      </w:pPr>
      <w:r w:rsidRPr="009943A2">
        <w:rPr>
          <w:b/>
          <w:i/>
          <w:iCs/>
          <w:color w:val="000000"/>
          <w:spacing w:val="4"/>
          <w:sz w:val="28"/>
          <w:szCs w:val="28"/>
        </w:rPr>
        <w:t>В какой форме компенсируется такая работа?</w:t>
      </w:r>
    </w:p>
    <w:p w:rsidR="009943A2" w:rsidRPr="009943A2" w:rsidRDefault="009943A2" w:rsidP="009943A2">
      <w:pPr>
        <w:shd w:val="clear" w:color="auto" w:fill="FFFFFF"/>
        <w:tabs>
          <w:tab w:val="left" w:pos="284"/>
        </w:tabs>
        <w:ind w:firstLine="567"/>
        <w:jc w:val="both"/>
        <w:rPr>
          <w:i/>
          <w:iCs/>
          <w:color w:val="000000"/>
          <w:spacing w:val="4"/>
          <w:sz w:val="28"/>
          <w:szCs w:val="28"/>
        </w:rPr>
      </w:pPr>
    </w:p>
    <w:p w:rsidR="009943A2" w:rsidRPr="009943A2" w:rsidRDefault="009943A2" w:rsidP="009943A2">
      <w:pPr>
        <w:shd w:val="clear" w:color="auto" w:fill="FFFFFF"/>
        <w:tabs>
          <w:tab w:val="left" w:pos="284"/>
        </w:tabs>
        <w:ind w:firstLine="567"/>
        <w:jc w:val="both"/>
        <w:rPr>
          <w:b/>
          <w:iCs/>
          <w:color w:val="000000"/>
          <w:spacing w:val="4"/>
          <w:sz w:val="28"/>
          <w:szCs w:val="28"/>
        </w:rPr>
      </w:pPr>
      <w:r w:rsidRPr="009943A2">
        <w:rPr>
          <w:b/>
          <w:iCs/>
          <w:color w:val="000000"/>
          <w:spacing w:val="4"/>
          <w:sz w:val="28"/>
          <w:szCs w:val="28"/>
        </w:rPr>
        <w:t>Задача 3</w:t>
      </w:r>
    </w:p>
    <w:p w:rsidR="009943A2" w:rsidRPr="009943A2" w:rsidRDefault="009943A2" w:rsidP="009943A2">
      <w:pPr>
        <w:shd w:val="clear" w:color="auto" w:fill="FFFFFF"/>
        <w:tabs>
          <w:tab w:val="left" w:pos="284"/>
        </w:tabs>
        <w:ind w:firstLine="567"/>
        <w:jc w:val="both"/>
        <w:rPr>
          <w:color w:val="000000"/>
          <w:spacing w:val="4"/>
          <w:sz w:val="28"/>
          <w:szCs w:val="28"/>
        </w:rPr>
      </w:pPr>
      <w:r w:rsidRPr="009943A2">
        <w:rPr>
          <w:color w:val="000000"/>
          <w:spacing w:val="4"/>
          <w:sz w:val="28"/>
          <w:szCs w:val="28"/>
        </w:rPr>
        <w:t>Орлова, работающая в организации «Оргсинтез», обратилась к представителю работодателя с просьбой установить ей неполный рабочий день. Свою просьбу она мотивировала тем, что, во-первых, она беременна, во-вторых, и самое главное – свободное время ей необходимо для ухода за мужем-инвалидом. Представитель работодателя указал, что Орлова и так работает на условиях сокращенного рабочего времени, поэтому неполный рабочий день в таких ситуациях не устанавливается. Считая действия представителя работодателя незаконными, Орлова обратилась за разъяснением в государственную инспекцию труда.</w:t>
      </w:r>
    </w:p>
    <w:p w:rsidR="009943A2" w:rsidRPr="009943A2" w:rsidRDefault="009943A2" w:rsidP="009943A2">
      <w:pPr>
        <w:shd w:val="clear" w:color="auto" w:fill="FFFFFF"/>
        <w:tabs>
          <w:tab w:val="left" w:pos="284"/>
        </w:tabs>
        <w:ind w:firstLine="567"/>
        <w:jc w:val="both"/>
        <w:rPr>
          <w:b/>
          <w:i/>
          <w:iCs/>
          <w:color w:val="000000"/>
          <w:spacing w:val="4"/>
          <w:sz w:val="28"/>
          <w:szCs w:val="28"/>
        </w:rPr>
      </w:pPr>
      <w:r w:rsidRPr="009943A2">
        <w:rPr>
          <w:b/>
          <w:i/>
          <w:iCs/>
          <w:color w:val="000000"/>
          <w:spacing w:val="4"/>
          <w:sz w:val="28"/>
          <w:szCs w:val="28"/>
        </w:rPr>
        <w:t>Правомерны ли действия представителя работодателя? Дайте письменный ответ от имени государственной инспекции труда.</w:t>
      </w:r>
    </w:p>
    <w:p w:rsidR="009943A2" w:rsidRPr="009943A2" w:rsidRDefault="009943A2" w:rsidP="009943A2">
      <w:pPr>
        <w:shd w:val="clear" w:color="auto" w:fill="FFFFFF"/>
        <w:tabs>
          <w:tab w:val="left" w:pos="284"/>
        </w:tabs>
        <w:ind w:firstLine="567"/>
        <w:jc w:val="both"/>
        <w:rPr>
          <w:i/>
          <w:iCs/>
          <w:color w:val="000000"/>
          <w:spacing w:val="4"/>
          <w:sz w:val="28"/>
          <w:szCs w:val="28"/>
        </w:rPr>
      </w:pPr>
    </w:p>
    <w:p w:rsidR="000F504A" w:rsidRDefault="000F504A" w:rsidP="009943A2">
      <w:pPr>
        <w:shd w:val="clear" w:color="auto" w:fill="FFFFFF"/>
        <w:tabs>
          <w:tab w:val="left" w:pos="284"/>
        </w:tabs>
        <w:ind w:firstLine="567"/>
        <w:jc w:val="both"/>
        <w:rPr>
          <w:b/>
          <w:iCs/>
          <w:color w:val="000000"/>
          <w:spacing w:val="4"/>
          <w:sz w:val="28"/>
          <w:szCs w:val="28"/>
        </w:rPr>
      </w:pPr>
    </w:p>
    <w:p w:rsidR="000F504A" w:rsidRDefault="000F504A" w:rsidP="009943A2">
      <w:pPr>
        <w:shd w:val="clear" w:color="auto" w:fill="FFFFFF"/>
        <w:tabs>
          <w:tab w:val="left" w:pos="284"/>
        </w:tabs>
        <w:ind w:firstLine="567"/>
        <w:jc w:val="both"/>
        <w:rPr>
          <w:b/>
          <w:iCs/>
          <w:color w:val="000000"/>
          <w:spacing w:val="4"/>
          <w:sz w:val="28"/>
          <w:szCs w:val="28"/>
        </w:rPr>
      </w:pPr>
    </w:p>
    <w:p w:rsidR="009943A2" w:rsidRPr="009943A2" w:rsidRDefault="009943A2" w:rsidP="009943A2">
      <w:pPr>
        <w:shd w:val="clear" w:color="auto" w:fill="FFFFFF"/>
        <w:tabs>
          <w:tab w:val="left" w:pos="284"/>
        </w:tabs>
        <w:ind w:firstLine="567"/>
        <w:jc w:val="both"/>
        <w:rPr>
          <w:b/>
          <w:iCs/>
          <w:color w:val="000000"/>
          <w:spacing w:val="4"/>
          <w:sz w:val="28"/>
          <w:szCs w:val="28"/>
        </w:rPr>
      </w:pPr>
      <w:r w:rsidRPr="009943A2">
        <w:rPr>
          <w:b/>
          <w:iCs/>
          <w:color w:val="000000"/>
          <w:spacing w:val="4"/>
          <w:sz w:val="28"/>
          <w:szCs w:val="28"/>
        </w:rPr>
        <w:lastRenderedPageBreak/>
        <w:t>Задача 4</w:t>
      </w:r>
    </w:p>
    <w:p w:rsidR="009943A2" w:rsidRPr="009943A2" w:rsidRDefault="009943A2" w:rsidP="009943A2">
      <w:pPr>
        <w:shd w:val="clear" w:color="auto" w:fill="FFFFFF"/>
        <w:tabs>
          <w:tab w:val="left" w:pos="284"/>
        </w:tabs>
        <w:ind w:firstLine="567"/>
        <w:jc w:val="both"/>
        <w:rPr>
          <w:color w:val="000000"/>
          <w:spacing w:val="4"/>
          <w:sz w:val="28"/>
          <w:szCs w:val="28"/>
        </w:rPr>
      </w:pPr>
      <w:r w:rsidRPr="009943A2">
        <w:rPr>
          <w:color w:val="000000"/>
          <w:spacing w:val="4"/>
          <w:sz w:val="28"/>
          <w:szCs w:val="28"/>
        </w:rPr>
        <w:t>Работникам завода «Элекон» Петрову и Фардееву, работающим во вредных условиях, установлен сокращенный рабочий день. 7 марта они ушли с работы на час раньше, чтобы купить подарки любимым женщинам. 10 марта им за преждевременный уход с работы представителем работодателя объявлено по выговору. Считая его действия неправомерными, они обратились с заявлениями об отмене приказа в КТС.</w:t>
      </w:r>
    </w:p>
    <w:p w:rsidR="009943A2" w:rsidRPr="009943A2" w:rsidRDefault="009943A2" w:rsidP="009943A2">
      <w:pPr>
        <w:shd w:val="clear" w:color="auto" w:fill="FFFFFF"/>
        <w:tabs>
          <w:tab w:val="left" w:pos="284"/>
        </w:tabs>
        <w:ind w:firstLine="567"/>
        <w:jc w:val="both"/>
        <w:rPr>
          <w:b/>
          <w:i/>
          <w:iCs/>
          <w:color w:val="000000"/>
          <w:spacing w:val="4"/>
          <w:sz w:val="28"/>
          <w:szCs w:val="28"/>
        </w:rPr>
      </w:pPr>
      <w:r w:rsidRPr="009943A2">
        <w:rPr>
          <w:b/>
          <w:i/>
          <w:iCs/>
          <w:color w:val="000000"/>
          <w:spacing w:val="4"/>
          <w:sz w:val="28"/>
          <w:szCs w:val="28"/>
        </w:rPr>
        <w:t>Правомерны ли требования Петрова и Фардеева? Составьте решение КТС по данному трудовому спору.</w:t>
      </w:r>
    </w:p>
    <w:p w:rsidR="009943A2" w:rsidRPr="009943A2" w:rsidRDefault="009943A2" w:rsidP="009943A2">
      <w:pPr>
        <w:shd w:val="clear" w:color="auto" w:fill="FFFFFF"/>
        <w:tabs>
          <w:tab w:val="left" w:pos="284"/>
        </w:tabs>
        <w:ind w:firstLine="567"/>
        <w:jc w:val="both"/>
        <w:rPr>
          <w:b/>
          <w:i/>
          <w:iCs/>
          <w:color w:val="000000"/>
          <w:spacing w:val="4"/>
          <w:sz w:val="28"/>
          <w:szCs w:val="28"/>
        </w:rPr>
      </w:pPr>
    </w:p>
    <w:p w:rsidR="009943A2" w:rsidRPr="009943A2" w:rsidRDefault="009943A2" w:rsidP="009943A2">
      <w:pPr>
        <w:shd w:val="clear" w:color="auto" w:fill="FFFFFF"/>
        <w:tabs>
          <w:tab w:val="left" w:pos="284"/>
        </w:tabs>
        <w:ind w:firstLine="567"/>
        <w:jc w:val="both"/>
        <w:rPr>
          <w:b/>
          <w:bCs/>
          <w:color w:val="000000"/>
          <w:spacing w:val="4"/>
          <w:sz w:val="28"/>
          <w:szCs w:val="28"/>
        </w:rPr>
      </w:pPr>
      <w:r w:rsidRPr="009943A2">
        <w:rPr>
          <w:b/>
          <w:iCs/>
          <w:color w:val="000000"/>
          <w:spacing w:val="4"/>
          <w:sz w:val="28"/>
          <w:szCs w:val="28"/>
        </w:rPr>
        <w:t>Задача 5</w:t>
      </w:r>
    </w:p>
    <w:p w:rsidR="009943A2" w:rsidRPr="009943A2" w:rsidRDefault="009943A2" w:rsidP="009943A2">
      <w:pPr>
        <w:shd w:val="clear" w:color="auto" w:fill="FFFFFF"/>
        <w:tabs>
          <w:tab w:val="left" w:pos="284"/>
        </w:tabs>
        <w:ind w:firstLine="567"/>
        <w:jc w:val="both"/>
        <w:rPr>
          <w:b/>
          <w:color w:val="000000"/>
          <w:spacing w:val="4"/>
          <w:sz w:val="28"/>
          <w:szCs w:val="28"/>
        </w:rPr>
      </w:pPr>
      <w:r w:rsidRPr="009943A2">
        <w:rPr>
          <w:color w:val="000000"/>
          <w:spacing w:val="4"/>
          <w:sz w:val="28"/>
          <w:szCs w:val="28"/>
        </w:rPr>
        <w:t>Ахметзянов устроился работать в фирму «Домовой» курьером в возрасте 17, 5 лет. Проработав 10 месяцев, он попросил предоставить ему ежегодный оплачиваемый отпуск продолжительностью 31 календарный день. Однако приказом представителя работодателя ему был предоставлен отпуск продолжительностью 28 календарных дней. Ахметзянов обратился в КТС.</w:t>
      </w:r>
    </w:p>
    <w:p w:rsidR="009943A2" w:rsidRPr="009943A2" w:rsidRDefault="009943A2" w:rsidP="009943A2">
      <w:pPr>
        <w:shd w:val="clear" w:color="auto" w:fill="FFFFFF"/>
        <w:tabs>
          <w:tab w:val="left" w:pos="284"/>
        </w:tabs>
        <w:ind w:firstLine="567"/>
        <w:jc w:val="both"/>
        <w:rPr>
          <w:b/>
          <w:i/>
          <w:iCs/>
          <w:color w:val="000000"/>
          <w:spacing w:val="4"/>
          <w:sz w:val="28"/>
          <w:szCs w:val="28"/>
        </w:rPr>
      </w:pPr>
      <w:r w:rsidRPr="009943A2">
        <w:rPr>
          <w:b/>
          <w:i/>
          <w:iCs/>
          <w:color w:val="000000"/>
          <w:spacing w:val="4"/>
          <w:sz w:val="28"/>
          <w:szCs w:val="28"/>
        </w:rPr>
        <w:t>Дайте правовую оценку требованиям Ахметзянова и действиям работодателя. Какое решение примет КТС?</w:t>
      </w:r>
    </w:p>
    <w:p w:rsidR="009943A2" w:rsidRPr="009943A2" w:rsidRDefault="009943A2" w:rsidP="009943A2">
      <w:pPr>
        <w:shd w:val="clear" w:color="auto" w:fill="FFFFFF"/>
        <w:tabs>
          <w:tab w:val="left" w:pos="284"/>
        </w:tabs>
        <w:ind w:firstLine="567"/>
        <w:jc w:val="both"/>
        <w:rPr>
          <w:b/>
          <w:i/>
          <w:iCs/>
          <w:color w:val="000000"/>
          <w:spacing w:val="4"/>
          <w:sz w:val="28"/>
          <w:szCs w:val="28"/>
        </w:rPr>
      </w:pPr>
    </w:p>
    <w:p w:rsidR="009943A2" w:rsidRPr="009943A2" w:rsidRDefault="009943A2" w:rsidP="009943A2">
      <w:pPr>
        <w:shd w:val="clear" w:color="auto" w:fill="FFFFFF"/>
        <w:tabs>
          <w:tab w:val="left" w:pos="284"/>
        </w:tabs>
        <w:ind w:firstLine="567"/>
        <w:rPr>
          <w:b/>
          <w:i/>
          <w:iCs/>
          <w:color w:val="000000"/>
          <w:spacing w:val="4"/>
          <w:sz w:val="28"/>
          <w:szCs w:val="28"/>
        </w:rPr>
      </w:pPr>
      <w:r w:rsidRPr="009943A2">
        <w:rPr>
          <w:b/>
          <w:i/>
          <w:iCs/>
          <w:color w:val="000000"/>
          <w:spacing w:val="4"/>
          <w:sz w:val="28"/>
          <w:szCs w:val="28"/>
        </w:rPr>
        <w:t>Контрольные вопросы</w:t>
      </w:r>
    </w:p>
    <w:p w:rsidR="009943A2" w:rsidRPr="009943A2" w:rsidRDefault="009943A2" w:rsidP="009943A2">
      <w:pPr>
        <w:shd w:val="clear" w:color="auto" w:fill="FFFFFF"/>
        <w:tabs>
          <w:tab w:val="left" w:pos="0"/>
          <w:tab w:val="left" w:pos="197"/>
        </w:tabs>
        <w:rPr>
          <w:sz w:val="28"/>
          <w:szCs w:val="28"/>
        </w:rPr>
      </w:pPr>
      <w:r w:rsidRPr="009943A2">
        <w:rPr>
          <w:color w:val="000000"/>
          <w:spacing w:val="-3"/>
          <w:sz w:val="28"/>
          <w:szCs w:val="28"/>
        </w:rPr>
        <w:t>Понятие рабочего времени.</w:t>
      </w:r>
    </w:p>
    <w:p w:rsidR="009943A2" w:rsidRPr="009943A2" w:rsidRDefault="009943A2" w:rsidP="009943A2">
      <w:pPr>
        <w:shd w:val="clear" w:color="auto" w:fill="FFFFFF"/>
        <w:tabs>
          <w:tab w:val="left" w:pos="0"/>
          <w:tab w:val="left" w:pos="197"/>
        </w:tabs>
        <w:rPr>
          <w:sz w:val="28"/>
          <w:szCs w:val="28"/>
        </w:rPr>
      </w:pPr>
      <w:r w:rsidRPr="009943A2">
        <w:rPr>
          <w:color w:val="000000"/>
          <w:spacing w:val="-3"/>
          <w:sz w:val="28"/>
          <w:szCs w:val="28"/>
        </w:rPr>
        <w:t>История развития законодательства о рабочем времени в РФ.</w:t>
      </w:r>
    </w:p>
    <w:p w:rsidR="009943A2" w:rsidRPr="009943A2" w:rsidRDefault="009943A2" w:rsidP="009943A2">
      <w:pPr>
        <w:shd w:val="clear" w:color="auto" w:fill="FFFFFF"/>
        <w:tabs>
          <w:tab w:val="left" w:pos="0"/>
          <w:tab w:val="left" w:pos="197"/>
        </w:tabs>
        <w:rPr>
          <w:sz w:val="28"/>
          <w:szCs w:val="28"/>
        </w:rPr>
      </w:pPr>
      <w:r w:rsidRPr="009943A2">
        <w:rPr>
          <w:color w:val="000000"/>
          <w:spacing w:val="-3"/>
          <w:sz w:val="28"/>
          <w:szCs w:val="28"/>
        </w:rPr>
        <w:t>Виды рабочего времени (нормальное, сокращенное, неполное). Особенности их применения в трудовом процессе.</w:t>
      </w:r>
    </w:p>
    <w:p w:rsidR="009943A2" w:rsidRPr="009943A2" w:rsidRDefault="009943A2" w:rsidP="009943A2">
      <w:pPr>
        <w:shd w:val="clear" w:color="auto" w:fill="FFFFFF"/>
        <w:tabs>
          <w:tab w:val="left" w:pos="0"/>
          <w:tab w:val="left" w:pos="197"/>
        </w:tabs>
        <w:rPr>
          <w:sz w:val="28"/>
          <w:szCs w:val="28"/>
        </w:rPr>
      </w:pPr>
      <w:r w:rsidRPr="009943A2">
        <w:rPr>
          <w:color w:val="000000"/>
          <w:spacing w:val="-3"/>
          <w:sz w:val="28"/>
          <w:szCs w:val="28"/>
        </w:rPr>
        <w:t>Правовой механизм установления нормы (длительности) рабочего времени.</w:t>
      </w:r>
    </w:p>
    <w:p w:rsidR="009943A2" w:rsidRDefault="009943A2" w:rsidP="009943A2">
      <w:pPr>
        <w:tabs>
          <w:tab w:val="left" w:pos="284"/>
        </w:tabs>
        <w:ind w:firstLine="567"/>
        <w:rPr>
          <w:b/>
          <w:i/>
          <w:sz w:val="28"/>
          <w:szCs w:val="28"/>
        </w:rPr>
      </w:pPr>
      <w:r w:rsidRPr="009943A2">
        <w:rPr>
          <w:b/>
          <w:i/>
          <w:sz w:val="28"/>
          <w:szCs w:val="28"/>
        </w:rPr>
        <w:t>Оформите и сдайте отчет</w:t>
      </w:r>
    </w:p>
    <w:p w:rsidR="009943A2" w:rsidRPr="009943A2" w:rsidRDefault="009943A2" w:rsidP="009943A2">
      <w:pPr>
        <w:tabs>
          <w:tab w:val="left" w:pos="284"/>
        </w:tabs>
        <w:ind w:firstLine="567"/>
        <w:rPr>
          <w:b/>
          <w:i/>
          <w:sz w:val="28"/>
          <w:szCs w:val="28"/>
        </w:rPr>
      </w:pPr>
    </w:p>
    <w:p w:rsidR="000F504A" w:rsidRDefault="000F504A" w:rsidP="00302741">
      <w:pPr>
        <w:pStyle w:val="1"/>
        <w:jc w:val="center"/>
        <w:rPr>
          <w:rFonts w:ascii="Times New Roman" w:hAnsi="Times New Roman"/>
          <w:sz w:val="24"/>
          <w:szCs w:val="24"/>
        </w:rPr>
      </w:pPr>
    </w:p>
    <w:p w:rsidR="0069115C" w:rsidRDefault="000C0E75" w:rsidP="00302741">
      <w:pPr>
        <w:pStyle w:val="1"/>
        <w:jc w:val="center"/>
        <w:rPr>
          <w:rFonts w:ascii="Times New Roman" w:hAnsi="Times New Roman"/>
          <w:sz w:val="24"/>
          <w:szCs w:val="24"/>
        </w:rPr>
      </w:pPr>
      <w:r>
        <w:rPr>
          <w:rFonts w:ascii="Times New Roman" w:hAnsi="Times New Roman"/>
          <w:sz w:val="24"/>
          <w:szCs w:val="24"/>
        </w:rPr>
        <w:t>П</w:t>
      </w:r>
      <w:r w:rsidR="009943A2">
        <w:rPr>
          <w:rFonts w:ascii="Times New Roman" w:hAnsi="Times New Roman"/>
          <w:sz w:val="24"/>
          <w:szCs w:val="24"/>
        </w:rPr>
        <w:t>РАКТИЧЕСКАЯ РАБОТА №6</w:t>
      </w:r>
    </w:p>
    <w:p w:rsidR="000F504A" w:rsidRPr="000F504A" w:rsidRDefault="000F504A" w:rsidP="000F504A"/>
    <w:p w:rsidR="0007119F" w:rsidRDefault="000C0E75" w:rsidP="009C700C">
      <w:pPr>
        <w:tabs>
          <w:tab w:val="left" w:pos="284"/>
          <w:tab w:val="left" w:pos="426"/>
          <w:tab w:val="left" w:pos="567"/>
        </w:tabs>
        <w:jc w:val="both"/>
      </w:pPr>
      <w:r w:rsidRPr="0069115C">
        <w:rPr>
          <w:b/>
        </w:rPr>
        <w:t xml:space="preserve">НАЗВАНИЕ ПРАКТИЧЕСКОЙ </w:t>
      </w:r>
      <w:r w:rsidR="009943A2" w:rsidRPr="0069115C">
        <w:rPr>
          <w:b/>
        </w:rPr>
        <w:t>РАБОТЫ</w:t>
      </w:r>
      <w:r w:rsidR="009943A2" w:rsidRPr="00D20D0A">
        <w:t>:</w:t>
      </w:r>
      <w:r w:rsidR="009943A2" w:rsidRPr="00075978">
        <w:t xml:space="preserve"> ПОРЯДОК</w:t>
      </w:r>
      <w:r w:rsidRPr="00075978">
        <w:t xml:space="preserve"> ПРИМЕНЕНИЯ ДИСЦИПЛИНАРНОГО ВЗЫСКАНИЯ</w:t>
      </w:r>
    </w:p>
    <w:p w:rsidR="0007119F" w:rsidRDefault="0007119F" w:rsidP="009C700C">
      <w:pPr>
        <w:tabs>
          <w:tab w:val="left" w:pos="284"/>
          <w:tab w:val="left" w:pos="426"/>
          <w:tab w:val="left" w:pos="567"/>
        </w:tabs>
        <w:jc w:val="both"/>
      </w:pPr>
    </w:p>
    <w:p w:rsidR="009943A2" w:rsidRPr="009943A2" w:rsidRDefault="009943A2" w:rsidP="009C700C">
      <w:pPr>
        <w:tabs>
          <w:tab w:val="left" w:pos="284"/>
          <w:tab w:val="left" w:pos="426"/>
          <w:tab w:val="left" w:pos="567"/>
        </w:tabs>
        <w:jc w:val="both"/>
        <w:rPr>
          <w:bCs/>
          <w:sz w:val="28"/>
          <w:szCs w:val="28"/>
        </w:rPr>
      </w:pPr>
      <w:r w:rsidRPr="009943A2">
        <w:rPr>
          <w:b/>
          <w:bCs/>
          <w:sz w:val="28"/>
          <w:szCs w:val="28"/>
        </w:rPr>
        <w:t>Цель работы</w:t>
      </w:r>
      <w:r w:rsidRPr="009943A2">
        <w:rPr>
          <w:bCs/>
          <w:sz w:val="28"/>
          <w:szCs w:val="28"/>
        </w:rPr>
        <w:t>: Научиться защищать свои права в соответствии с трудовым законодательством о порядке применения дисциплинарного взыскания.</w:t>
      </w:r>
    </w:p>
    <w:p w:rsidR="009943A2" w:rsidRPr="009943A2" w:rsidRDefault="009943A2" w:rsidP="009C700C">
      <w:pPr>
        <w:tabs>
          <w:tab w:val="left" w:pos="284"/>
          <w:tab w:val="left" w:pos="426"/>
          <w:tab w:val="left" w:pos="567"/>
        </w:tabs>
        <w:jc w:val="both"/>
        <w:rPr>
          <w:bCs/>
          <w:sz w:val="28"/>
          <w:szCs w:val="28"/>
        </w:rPr>
      </w:pPr>
    </w:p>
    <w:p w:rsidR="009943A2" w:rsidRPr="009943A2" w:rsidRDefault="009943A2" w:rsidP="009C700C">
      <w:pPr>
        <w:tabs>
          <w:tab w:val="left" w:pos="284"/>
          <w:tab w:val="left" w:pos="426"/>
          <w:tab w:val="left" w:pos="567"/>
        </w:tabs>
        <w:jc w:val="both"/>
        <w:rPr>
          <w:b/>
          <w:bCs/>
          <w:sz w:val="28"/>
          <w:szCs w:val="28"/>
        </w:rPr>
      </w:pPr>
      <w:r w:rsidRPr="009943A2">
        <w:rPr>
          <w:b/>
          <w:bCs/>
          <w:sz w:val="28"/>
          <w:szCs w:val="28"/>
        </w:rPr>
        <w:t xml:space="preserve">знания </w:t>
      </w:r>
      <w:r w:rsidRPr="009943A2">
        <w:rPr>
          <w:bCs/>
          <w:sz w:val="28"/>
          <w:szCs w:val="28"/>
        </w:rPr>
        <w:t>(актуализация)</w:t>
      </w:r>
      <w:r w:rsidRPr="009943A2">
        <w:rPr>
          <w:b/>
          <w:bCs/>
          <w:sz w:val="28"/>
          <w:szCs w:val="28"/>
        </w:rPr>
        <w:t>:</w:t>
      </w:r>
    </w:p>
    <w:p w:rsidR="009943A2" w:rsidRPr="009943A2" w:rsidRDefault="009943A2" w:rsidP="009C700C">
      <w:pPr>
        <w:numPr>
          <w:ilvl w:val="0"/>
          <w:numId w:val="2"/>
        </w:numPr>
        <w:tabs>
          <w:tab w:val="left" w:pos="284"/>
          <w:tab w:val="left" w:pos="426"/>
          <w:tab w:val="left" w:pos="567"/>
        </w:tabs>
        <w:suppressAutoHyphens/>
        <w:snapToGrid w:val="0"/>
        <w:ind w:left="0" w:firstLine="0"/>
        <w:contextualSpacing/>
        <w:rPr>
          <w:bCs/>
          <w:color w:val="000000"/>
          <w:sz w:val="28"/>
          <w:szCs w:val="28"/>
        </w:rPr>
      </w:pPr>
      <w:r w:rsidRPr="009943A2">
        <w:rPr>
          <w:bCs/>
          <w:color w:val="000000"/>
          <w:sz w:val="28"/>
          <w:szCs w:val="28"/>
        </w:rPr>
        <w:t>основные положения Конституции Российской Федерации;</w:t>
      </w:r>
    </w:p>
    <w:p w:rsidR="009943A2" w:rsidRPr="009943A2" w:rsidRDefault="009943A2" w:rsidP="009C700C">
      <w:pPr>
        <w:numPr>
          <w:ilvl w:val="0"/>
          <w:numId w:val="2"/>
        </w:numPr>
        <w:tabs>
          <w:tab w:val="left" w:pos="284"/>
          <w:tab w:val="left" w:pos="426"/>
          <w:tab w:val="left" w:pos="567"/>
        </w:tabs>
        <w:suppressAutoHyphens/>
        <w:snapToGrid w:val="0"/>
        <w:ind w:left="0" w:firstLine="0"/>
        <w:contextualSpacing/>
        <w:rPr>
          <w:bCs/>
          <w:color w:val="000000"/>
          <w:sz w:val="28"/>
          <w:szCs w:val="28"/>
        </w:rPr>
      </w:pPr>
      <w:r w:rsidRPr="009943A2">
        <w:rPr>
          <w:bCs/>
          <w:color w:val="000000"/>
          <w:sz w:val="28"/>
          <w:szCs w:val="28"/>
        </w:rPr>
        <w:t>права и свободы человека и гражданина, механизмы их реализации;</w:t>
      </w:r>
    </w:p>
    <w:p w:rsidR="009943A2" w:rsidRPr="009943A2" w:rsidRDefault="009943A2" w:rsidP="009C700C">
      <w:pPr>
        <w:numPr>
          <w:ilvl w:val="0"/>
          <w:numId w:val="2"/>
        </w:numPr>
        <w:tabs>
          <w:tab w:val="left" w:pos="284"/>
          <w:tab w:val="left" w:pos="426"/>
          <w:tab w:val="left" w:pos="567"/>
        </w:tabs>
        <w:suppressAutoHyphens/>
        <w:snapToGrid w:val="0"/>
        <w:ind w:left="0" w:firstLine="0"/>
        <w:contextualSpacing/>
        <w:rPr>
          <w:bCs/>
          <w:color w:val="000000"/>
          <w:sz w:val="28"/>
          <w:szCs w:val="28"/>
        </w:rPr>
      </w:pPr>
      <w:r w:rsidRPr="009943A2">
        <w:rPr>
          <w:bCs/>
          <w:color w:val="000000"/>
          <w:sz w:val="28"/>
          <w:szCs w:val="28"/>
        </w:rPr>
        <w:t xml:space="preserve">законодательные акты и другие нормативные документы, регулирующие </w:t>
      </w:r>
    </w:p>
    <w:p w:rsidR="009943A2" w:rsidRPr="009943A2" w:rsidRDefault="009943A2" w:rsidP="009C700C">
      <w:pPr>
        <w:tabs>
          <w:tab w:val="left" w:pos="284"/>
          <w:tab w:val="left" w:pos="426"/>
          <w:tab w:val="left" w:pos="567"/>
        </w:tabs>
        <w:suppressAutoHyphens/>
        <w:snapToGrid w:val="0"/>
        <w:contextualSpacing/>
        <w:rPr>
          <w:bCs/>
          <w:color w:val="000000"/>
          <w:sz w:val="28"/>
          <w:szCs w:val="28"/>
        </w:rPr>
      </w:pPr>
      <w:r w:rsidRPr="009943A2">
        <w:rPr>
          <w:bCs/>
          <w:color w:val="000000"/>
          <w:sz w:val="28"/>
          <w:szCs w:val="28"/>
        </w:rPr>
        <w:t>правоотношения в процессе профессиональной деятельности;</w:t>
      </w:r>
    </w:p>
    <w:p w:rsidR="009943A2" w:rsidRPr="009943A2" w:rsidRDefault="009943A2" w:rsidP="009C700C">
      <w:pPr>
        <w:numPr>
          <w:ilvl w:val="0"/>
          <w:numId w:val="2"/>
        </w:numPr>
        <w:tabs>
          <w:tab w:val="left" w:pos="284"/>
          <w:tab w:val="left" w:pos="426"/>
          <w:tab w:val="left" w:pos="567"/>
        </w:tabs>
        <w:suppressAutoHyphens/>
        <w:snapToGrid w:val="0"/>
        <w:ind w:left="0" w:firstLine="0"/>
        <w:contextualSpacing/>
        <w:rPr>
          <w:bCs/>
          <w:color w:val="000000"/>
          <w:sz w:val="28"/>
          <w:szCs w:val="28"/>
        </w:rPr>
      </w:pPr>
      <w:r w:rsidRPr="009943A2">
        <w:rPr>
          <w:bCs/>
          <w:color w:val="000000"/>
          <w:sz w:val="28"/>
          <w:szCs w:val="28"/>
        </w:rPr>
        <w:t>понятие дисциплинарной ответственности работника;</w:t>
      </w:r>
    </w:p>
    <w:p w:rsidR="009943A2" w:rsidRPr="009943A2" w:rsidRDefault="009943A2" w:rsidP="009C700C">
      <w:pPr>
        <w:tabs>
          <w:tab w:val="left" w:pos="284"/>
          <w:tab w:val="left" w:pos="426"/>
          <w:tab w:val="left" w:pos="567"/>
        </w:tabs>
        <w:jc w:val="both"/>
        <w:rPr>
          <w:b/>
          <w:bCs/>
          <w:sz w:val="28"/>
          <w:szCs w:val="28"/>
        </w:rPr>
      </w:pPr>
      <w:r w:rsidRPr="009943A2">
        <w:rPr>
          <w:b/>
          <w:bCs/>
          <w:sz w:val="28"/>
          <w:szCs w:val="28"/>
        </w:rPr>
        <w:t>умения:</w:t>
      </w:r>
    </w:p>
    <w:p w:rsidR="009943A2" w:rsidRPr="009943A2" w:rsidRDefault="009943A2" w:rsidP="009C700C">
      <w:pPr>
        <w:numPr>
          <w:ilvl w:val="0"/>
          <w:numId w:val="3"/>
        </w:numPr>
        <w:tabs>
          <w:tab w:val="left" w:pos="284"/>
          <w:tab w:val="left" w:pos="426"/>
          <w:tab w:val="left" w:pos="567"/>
        </w:tabs>
        <w:suppressAutoHyphens/>
        <w:snapToGrid w:val="0"/>
        <w:ind w:left="0" w:firstLine="0"/>
        <w:contextualSpacing/>
        <w:jc w:val="both"/>
        <w:rPr>
          <w:bCs/>
          <w:color w:val="000000"/>
          <w:sz w:val="28"/>
          <w:szCs w:val="28"/>
        </w:rPr>
      </w:pPr>
      <w:r w:rsidRPr="009943A2">
        <w:rPr>
          <w:bCs/>
          <w:color w:val="000000"/>
          <w:sz w:val="28"/>
          <w:szCs w:val="28"/>
        </w:rPr>
        <w:lastRenderedPageBreak/>
        <w:t>использовать необходимые нормативно-правовые документы;</w:t>
      </w:r>
    </w:p>
    <w:p w:rsidR="009943A2" w:rsidRPr="009943A2" w:rsidRDefault="009943A2" w:rsidP="009C700C">
      <w:pPr>
        <w:numPr>
          <w:ilvl w:val="0"/>
          <w:numId w:val="3"/>
        </w:numPr>
        <w:tabs>
          <w:tab w:val="left" w:pos="284"/>
          <w:tab w:val="left" w:pos="426"/>
          <w:tab w:val="left" w:pos="567"/>
        </w:tabs>
        <w:ind w:left="0" w:firstLine="0"/>
        <w:contextualSpacing/>
        <w:jc w:val="both"/>
        <w:rPr>
          <w:sz w:val="28"/>
          <w:szCs w:val="28"/>
        </w:rPr>
      </w:pPr>
      <w:r w:rsidRPr="009943A2">
        <w:rPr>
          <w:bCs/>
          <w:color w:val="000000"/>
          <w:sz w:val="28"/>
          <w:szCs w:val="28"/>
        </w:rPr>
        <w:t>защищать свои права в соответствии с трудовым законодательством</w:t>
      </w:r>
    </w:p>
    <w:p w:rsidR="009943A2" w:rsidRPr="009943A2" w:rsidRDefault="009943A2" w:rsidP="009C700C">
      <w:pPr>
        <w:numPr>
          <w:ilvl w:val="0"/>
          <w:numId w:val="3"/>
        </w:numPr>
        <w:tabs>
          <w:tab w:val="left" w:pos="284"/>
          <w:tab w:val="left" w:pos="426"/>
          <w:tab w:val="left" w:pos="567"/>
        </w:tabs>
        <w:suppressAutoHyphens/>
        <w:snapToGrid w:val="0"/>
        <w:ind w:left="0" w:firstLine="0"/>
        <w:contextualSpacing/>
        <w:jc w:val="both"/>
        <w:rPr>
          <w:sz w:val="28"/>
          <w:szCs w:val="28"/>
        </w:rPr>
      </w:pPr>
      <w:r w:rsidRPr="009943A2">
        <w:rPr>
          <w:bCs/>
          <w:color w:val="000000"/>
          <w:sz w:val="28"/>
          <w:szCs w:val="28"/>
        </w:rPr>
        <w:t>анализировать и оценивать результаты и последствия деятельности (бездействия) с правовой точки зрения;</w:t>
      </w:r>
    </w:p>
    <w:p w:rsidR="009943A2" w:rsidRPr="009943A2" w:rsidRDefault="009943A2" w:rsidP="009C700C">
      <w:pPr>
        <w:tabs>
          <w:tab w:val="left" w:pos="284"/>
          <w:tab w:val="left" w:pos="426"/>
          <w:tab w:val="left" w:pos="567"/>
        </w:tabs>
        <w:suppressAutoHyphens/>
        <w:snapToGrid w:val="0"/>
        <w:jc w:val="both"/>
        <w:rPr>
          <w:bCs/>
          <w:color w:val="000000"/>
          <w:sz w:val="28"/>
          <w:szCs w:val="28"/>
        </w:rPr>
      </w:pPr>
      <w:r w:rsidRPr="009943A2">
        <w:rPr>
          <w:bCs/>
          <w:iCs/>
          <w:sz w:val="28"/>
          <w:szCs w:val="28"/>
        </w:rPr>
        <w:t xml:space="preserve">    </w:t>
      </w:r>
      <w:r w:rsidRPr="009943A2">
        <w:rPr>
          <w:bCs/>
          <w:color w:val="000000"/>
          <w:sz w:val="28"/>
          <w:szCs w:val="28"/>
        </w:rPr>
        <w:t>ЛР.3, ЛР.14, ЛР.15</w:t>
      </w:r>
    </w:p>
    <w:p w:rsidR="009943A2" w:rsidRPr="009943A2" w:rsidRDefault="009943A2" w:rsidP="009C700C">
      <w:pPr>
        <w:tabs>
          <w:tab w:val="left" w:pos="284"/>
          <w:tab w:val="left" w:pos="426"/>
          <w:tab w:val="left" w:pos="567"/>
        </w:tabs>
        <w:rPr>
          <w:b/>
          <w:iCs/>
          <w:sz w:val="28"/>
          <w:szCs w:val="28"/>
        </w:rPr>
      </w:pPr>
      <w:r w:rsidRPr="009943A2">
        <w:rPr>
          <w:b/>
          <w:iCs/>
          <w:sz w:val="28"/>
          <w:szCs w:val="28"/>
        </w:rPr>
        <w:t xml:space="preserve">                                                       </w:t>
      </w:r>
    </w:p>
    <w:p w:rsidR="009C700C" w:rsidRDefault="009943A2" w:rsidP="009C700C">
      <w:pPr>
        <w:tabs>
          <w:tab w:val="left" w:pos="284"/>
          <w:tab w:val="left" w:pos="426"/>
          <w:tab w:val="left" w:pos="567"/>
        </w:tabs>
        <w:rPr>
          <w:b/>
          <w:iCs/>
          <w:sz w:val="28"/>
          <w:szCs w:val="28"/>
        </w:rPr>
      </w:pPr>
      <w:r w:rsidRPr="009943A2">
        <w:rPr>
          <w:b/>
          <w:iCs/>
          <w:sz w:val="28"/>
          <w:szCs w:val="28"/>
        </w:rPr>
        <w:t xml:space="preserve">                                                       </w:t>
      </w:r>
    </w:p>
    <w:p w:rsidR="009C700C" w:rsidRDefault="009C700C" w:rsidP="009C700C">
      <w:pPr>
        <w:tabs>
          <w:tab w:val="left" w:pos="284"/>
          <w:tab w:val="left" w:pos="426"/>
          <w:tab w:val="left" w:pos="567"/>
        </w:tabs>
        <w:rPr>
          <w:b/>
          <w:iCs/>
          <w:sz w:val="28"/>
          <w:szCs w:val="28"/>
        </w:rPr>
      </w:pPr>
    </w:p>
    <w:p w:rsidR="009943A2" w:rsidRPr="009943A2" w:rsidRDefault="009943A2" w:rsidP="009C700C">
      <w:pPr>
        <w:tabs>
          <w:tab w:val="left" w:pos="284"/>
          <w:tab w:val="left" w:pos="426"/>
          <w:tab w:val="left" w:pos="567"/>
        </w:tabs>
        <w:jc w:val="center"/>
        <w:rPr>
          <w:b/>
          <w:bCs/>
          <w:sz w:val="28"/>
          <w:szCs w:val="28"/>
        </w:rPr>
      </w:pPr>
      <w:r w:rsidRPr="009943A2">
        <w:rPr>
          <w:b/>
          <w:iCs/>
          <w:sz w:val="28"/>
          <w:szCs w:val="28"/>
        </w:rPr>
        <w:t>Ход работы</w:t>
      </w:r>
      <w:r w:rsidRPr="009943A2">
        <w:rPr>
          <w:b/>
          <w:bCs/>
          <w:sz w:val="28"/>
          <w:szCs w:val="28"/>
        </w:rPr>
        <w:t>:</w:t>
      </w:r>
    </w:p>
    <w:p w:rsidR="009943A2" w:rsidRPr="009943A2" w:rsidRDefault="009943A2" w:rsidP="009943A2">
      <w:pPr>
        <w:ind w:firstLine="567"/>
        <w:rPr>
          <w:b/>
          <w:bCs/>
          <w:sz w:val="28"/>
          <w:szCs w:val="28"/>
        </w:rPr>
      </w:pPr>
    </w:p>
    <w:p w:rsidR="009943A2" w:rsidRPr="009943A2" w:rsidRDefault="009943A2" w:rsidP="009943A2">
      <w:pPr>
        <w:ind w:firstLine="567"/>
        <w:rPr>
          <w:b/>
          <w:bCs/>
          <w:sz w:val="28"/>
          <w:szCs w:val="28"/>
        </w:rPr>
      </w:pPr>
      <w:r w:rsidRPr="009943A2">
        <w:rPr>
          <w:b/>
          <w:bCs/>
          <w:sz w:val="28"/>
          <w:szCs w:val="28"/>
        </w:rPr>
        <w:t>Решите задачи:</w:t>
      </w:r>
    </w:p>
    <w:p w:rsidR="009943A2" w:rsidRPr="009943A2" w:rsidRDefault="009943A2" w:rsidP="009943A2">
      <w:pPr>
        <w:ind w:firstLine="567"/>
        <w:jc w:val="both"/>
        <w:rPr>
          <w:b/>
          <w:color w:val="000000"/>
          <w:sz w:val="28"/>
          <w:szCs w:val="28"/>
        </w:rPr>
      </w:pPr>
      <w:r w:rsidRPr="009943A2">
        <w:rPr>
          <w:b/>
          <w:color w:val="000000"/>
          <w:sz w:val="28"/>
          <w:szCs w:val="28"/>
        </w:rPr>
        <w:t xml:space="preserve"> Задача №1</w:t>
      </w:r>
    </w:p>
    <w:p w:rsidR="009943A2" w:rsidRPr="009943A2" w:rsidRDefault="009943A2" w:rsidP="009943A2">
      <w:pPr>
        <w:ind w:firstLine="567"/>
        <w:jc w:val="both"/>
        <w:rPr>
          <w:color w:val="000000"/>
          <w:sz w:val="28"/>
          <w:szCs w:val="28"/>
        </w:rPr>
      </w:pPr>
      <w:r w:rsidRPr="009943A2">
        <w:rPr>
          <w:color w:val="000000"/>
          <w:sz w:val="28"/>
          <w:szCs w:val="28"/>
        </w:rPr>
        <w:t>Экономист Серов отсутствовал на работе без уважительной причины 15 и 16 января.25 июля Серов уволен за прогул без уважительной причины.</w:t>
      </w:r>
    </w:p>
    <w:p w:rsidR="009943A2" w:rsidRPr="009943A2" w:rsidRDefault="009943A2" w:rsidP="009943A2">
      <w:pPr>
        <w:ind w:firstLine="567"/>
        <w:jc w:val="both"/>
        <w:rPr>
          <w:b/>
          <w:i/>
          <w:color w:val="000000"/>
          <w:sz w:val="28"/>
          <w:szCs w:val="28"/>
        </w:rPr>
      </w:pPr>
      <w:r w:rsidRPr="009943A2">
        <w:rPr>
          <w:b/>
          <w:i/>
          <w:color w:val="000000"/>
          <w:sz w:val="28"/>
          <w:szCs w:val="28"/>
        </w:rPr>
        <w:t>1. Что является прогулом без уважительной причины?</w:t>
      </w:r>
    </w:p>
    <w:p w:rsidR="009943A2" w:rsidRPr="009943A2" w:rsidRDefault="009943A2" w:rsidP="009943A2">
      <w:pPr>
        <w:ind w:firstLine="567"/>
        <w:jc w:val="both"/>
        <w:rPr>
          <w:b/>
          <w:i/>
          <w:color w:val="000000"/>
          <w:sz w:val="28"/>
          <w:szCs w:val="28"/>
        </w:rPr>
      </w:pPr>
      <w:r w:rsidRPr="009943A2">
        <w:rPr>
          <w:b/>
          <w:i/>
          <w:color w:val="000000"/>
          <w:sz w:val="28"/>
          <w:szCs w:val="28"/>
        </w:rPr>
        <w:t>2. Какие нарушения допущены администрацией при увольнении Серова? Может ли он быть восстановлен на работе?</w:t>
      </w:r>
    </w:p>
    <w:p w:rsidR="009943A2" w:rsidRPr="009943A2" w:rsidRDefault="009943A2" w:rsidP="009943A2">
      <w:pPr>
        <w:ind w:firstLine="567"/>
        <w:jc w:val="both"/>
        <w:rPr>
          <w:b/>
          <w:i/>
          <w:color w:val="000000"/>
          <w:sz w:val="28"/>
          <w:szCs w:val="28"/>
        </w:rPr>
      </w:pPr>
    </w:p>
    <w:p w:rsidR="009943A2" w:rsidRPr="009943A2" w:rsidRDefault="009943A2" w:rsidP="009943A2">
      <w:pPr>
        <w:ind w:firstLine="567"/>
        <w:jc w:val="both"/>
        <w:rPr>
          <w:color w:val="000000"/>
          <w:sz w:val="28"/>
          <w:szCs w:val="28"/>
        </w:rPr>
      </w:pPr>
      <w:r w:rsidRPr="009943A2">
        <w:rPr>
          <w:b/>
          <w:color w:val="000000"/>
          <w:sz w:val="28"/>
          <w:szCs w:val="28"/>
        </w:rPr>
        <w:t>Задача №2</w:t>
      </w:r>
    </w:p>
    <w:p w:rsidR="009943A2" w:rsidRPr="009943A2" w:rsidRDefault="009943A2" w:rsidP="009943A2">
      <w:pPr>
        <w:ind w:firstLine="567"/>
        <w:jc w:val="both"/>
        <w:rPr>
          <w:color w:val="000000"/>
          <w:sz w:val="28"/>
          <w:szCs w:val="28"/>
        </w:rPr>
      </w:pPr>
      <w:r w:rsidRPr="009943A2">
        <w:rPr>
          <w:color w:val="000000"/>
          <w:sz w:val="28"/>
          <w:szCs w:val="28"/>
        </w:rPr>
        <w:t>Комендант общежития Росин отсутствовал на работе в течение полного рабочего дня. Он был уволен за прогул без уважительной причины. В суде, куда он обратился с иском о восстановлении на работе, Росин заявил, что в тот день он находился в администрации района, где занимался делами, связанными с ремонтом общежития.</w:t>
      </w:r>
    </w:p>
    <w:p w:rsidR="009943A2" w:rsidRPr="009943A2" w:rsidRDefault="009943A2" w:rsidP="009943A2">
      <w:pPr>
        <w:ind w:firstLine="567"/>
        <w:jc w:val="both"/>
        <w:rPr>
          <w:b/>
          <w:i/>
          <w:color w:val="000000"/>
          <w:sz w:val="28"/>
          <w:szCs w:val="28"/>
        </w:rPr>
      </w:pPr>
      <w:r w:rsidRPr="009943A2">
        <w:rPr>
          <w:b/>
          <w:i/>
          <w:color w:val="000000"/>
          <w:sz w:val="28"/>
          <w:szCs w:val="28"/>
        </w:rPr>
        <w:t>Правильно ли уволен Росин? Восстановит ли его суд на работе?</w:t>
      </w:r>
    </w:p>
    <w:p w:rsidR="009943A2" w:rsidRPr="009943A2" w:rsidRDefault="009943A2" w:rsidP="009943A2">
      <w:pPr>
        <w:ind w:firstLine="567"/>
        <w:jc w:val="both"/>
        <w:rPr>
          <w:b/>
          <w:i/>
          <w:color w:val="000000"/>
          <w:sz w:val="28"/>
          <w:szCs w:val="28"/>
        </w:rPr>
      </w:pPr>
    </w:p>
    <w:p w:rsidR="009943A2" w:rsidRPr="009943A2" w:rsidRDefault="009943A2" w:rsidP="009943A2">
      <w:pPr>
        <w:ind w:firstLine="567"/>
        <w:jc w:val="both"/>
        <w:rPr>
          <w:b/>
          <w:sz w:val="28"/>
          <w:szCs w:val="28"/>
        </w:rPr>
      </w:pPr>
      <w:r w:rsidRPr="009943A2">
        <w:rPr>
          <w:b/>
          <w:color w:val="000000"/>
          <w:sz w:val="28"/>
          <w:szCs w:val="28"/>
        </w:rPr>
        <w:t xml:space="preserve"> Задача №3</w:t>
      </w:r>
    </w:p>
    <w:p w:rsidR="009943A2" w:rsidRPr="009943A2" w:rsidRDefault="009943A2" w:rsidP="009943A2">
      <w:pPr>
        <w:shd w:val="clear" w:color="auto" w:fill="FFFFFF"/>
        <w:ind w:firstLine="567"/>
        <w:jc w:val="both"/>
        <w:rPr>
          <w:sz w:val="28"/>
          <w:szCs w:val="28"/>
        </w:rPr>
      </w:pPr>
      <w:r w:rsidRPr="009943A2">
        <w:rPr>
          <w:color w:val="000000"/>
          <w:spacing w:val="6"/>
          <w:sz w:val="28"/>
          <w:szCs w:val="28"/>
        </w:rPr>
        <w:t xml:space="preserve">При утверждении правил внутреннего трудового распорядка </w:t>
      </w:r>
      <w:r w:rsidRPr="009943A2">
        <w:rPr>
          <w:color w:val="000000"/>
          <w:spacing w:val="3"/>
          <w:sz w:val="28"/>
          <w:szCs w:val="28"/>
        </w:rPr>
        <w:t>агентства недвижимости «Огни» было предложено в перечень дисцип</w:t>
      </w:r>
      <w:r w:rsidRPr="009943A2">
        <w:rPr>
          <w:color w:val="000000"/>
          <w:spacing w:val="3"/>
          <w:sz w:val="28"/>
          <w:szCs w:val="28"/>
        </w:rPr>
        <w:softHyphen/>
      </w:r>
      <w:r w:rsidRPr="009943A2">
        <w:rPr>
          <w:color w:val="000000"/>
          <w:spacing w:val="6"/>
          <w:sz w:val="28"/>
          <w:szCs w:val="28"/>
        </w:rPr>
        <w:t>линарных взыскании включить: постановку на вид, выговор, преду</w:t>
      </w:r>
      <w:r w:rsidRPr="009943A2">
        <w:rPr>
          <w:color w:val="000000"/>
          <w:spacing w:val="6"/>
          <w:sz w:val="28"/>
          <w:szCs w:val="28"/>
        </w:rPr>
        <w:softHyphen/>
      </w:r>
      <w:r w:rsidRPr="009943A2">
        <w:rPr>
          <w:color w:val="000000"/>
          <w:spacing w:val="5"/>
          <w:sz w:val="28"/>
          <w:szCs w:val="28"/>
        </w:rPr>
        <w:t xml:space="preserve">преждение, перевод на нижеоплачиваемую работу, лишение отпуска для лиц, совершивших прогулы, штраф за опоздание на работу более </w:t>
      </w:r>
      <w:r w:rsidRPr="009943A2">
        <w:rPr>
          <w:color w:val="000000"/>
          <w:spacing w:val="7"/>
          <w:sz w:val="28"/>
          <w:szCs w:val="28"/>
        </w:rPr>
        <w:t>чем на один час и увольнение,</w:t>
      </w:r>
    </w:p>
    <w:p w:rsidR="009943A2" w:rsidRPr="009943A2" w:rsidRDefault="009943A2" w:rsidP="009943A2">
      <w:pPr>
        <w:shd w:val="clear" w:color="auto" w:fill="FFFFFF"/>
        <w:ind w:firstLine="567"/>
        <w:jc w:val="both"/>
        <w:rPr>
          <w:b/>
          <w:i/>
          <w:iCs/>
          <w:color w:val="000000"/>
          <w:sz w:val="28"/>
          <w:szCs w:val="28"/>
        </w:rPr>
      </w:pPr>
      <w:r w:rsidRPr="009943A2">
        <w:rPr>
          <w:b/>
          <w:i/>
          <w:iCs/>
          <w:color w:val="000000"/>
          <w:sz w:val="28"/>
          <w:szCs w:val="28"/>
        </w:rPr>
        <w:t>Правомерно ли принятие такого предложения?</w:t>
      </w:r>
    </w:p>
    <w:p w:rsidR="009943A2" w:rsidRPr="009943A2" w:rsidRDefault="009943A2" w:rsidP="009943A2">
      <w:pPr>
        <w:shd w:val="clear" w:color="auto" w:fill="FFFFFF"/>
        <w:ind w:firstLine="567"/>
        <w:jc w:val="both"/>
        <w:rPr>
          <w:b/>
          <w:sz w:val="28"/>
          <w:szCs w:val="28"/>
        </w:rPr>
      </w:pPr>
    </w:p>
    <w:p w:rsidR="009943A2" w:rsidRPr="009943A2" w:rsidRDefault="009943A2" w:rsidP="009943A2">
      <w:pPr>
        <w:ind w:firstLine="567"/>
        <w:jc w:val="both"/>
        <w:rPr>
          <w:b/>
          <w:sz w:val="28"/>
          <w:szCs w:val="28"/>
        </w:rPr>
      </w:pPr>
      <w:r w:rsidRPr="009943A2">
        <w:rPr>
          <w:b/>
          <w:color w:val="000000"/>
          <w:sz w:val="28"/>
          <w:szCs w:val="28"/>
        </w:rPr>
        <w:t>Задача №4</w:t>
      </w:r>
    </w:p>
    <w:p w:rsidR="009943A2" w:rsidRPr="009943A2" w:rsidRDefault="009943A2" w:rsidP="009943A2">
      <w:pPr>
        <w:shd w:val="clear" w:color="auto" w:fill="FFFFFF"/>
        <w:ind w:firstLine="567"/>
        <w:jc w:val="both"/>
        <w:rPr>
          <w:sz w:val="28"/>
          <w:szCs w:val="28"/>
        </w:rPr>
      </w:pPr>
      <w:r w:rsidRPr="009943A2">
        <w:rPr>
          <w:sz w:val="28"/>
          <w:szCs w:val="28"/>
        </w:rPr>
        <w:t>Слесарь завода «Спецстанок» Сидоров 20 августа не вышел на работу.</w:t>
      </w:r>
    </w:p>
    <w:p w:rsidR="009943A2" w:rsidRPr="009943A2" w:rsidRDefault="009943A2" w:rsidP="009943A2">
      <w:pPr>
        <w:shd w:val="clear" w:color="auto" w:fill="FFFFFF"/>
        <w:ind w:firstLine="567"/>
        <w:jc w:val="both"/>
        <w:rPr>
          <w:sz w:val="28"/>
          <w:szCs w:val="28"/>
        </w:rPr>
      </w:pPr>
      <w:r w:rsidRPr="009943A2">
        <w:rPr>
          <w:sz w:val="28"/>
          <w:szCs w:val="28"/>
        </w:rPr>
        <w:t>Через неделю приказом администрации ему был объявлен выговор. Сидоров спустя три дня после наложения дисциплинарного взыскания обратился в комиссию по трудовым спорам с просьбой от</w:t>
      </w:r>
      <w:r w:rsidRPr="009943A2">
        <w:rPr>
          <w:sz w:val="28"/>
          <w:szCs w:val="28"/>
        </w:rPr>
        <w:softHyphen/>
        <w:t>менить данный приказ. К своему заявлению он приложил телеграмму из г. Дмитрова о тяжелом заболевании его матери и пояснил, что ездил навестить ее. Сидоров указал также, что администрация не затребова</w:t>
      </w:r>
      <w:r w:rsidRPr="009943A2">
        <w:rPr>
          <w:sz w:val="28"/>
          <w:szCs w:val="28"/>
        </w:rPr>
        <w:softHyphen/>
        <w:t>ла у него объяснения о причине отсутствия на работе 20 августа.</w:t>
      </w:r>
    </w:p>
    <w:p w:rsidR="009943A2" w:rsidRPr="009943A2" w:rsidRDefault="009943A2" w:rsidP="009943A2">
      <w:pPr>
        <w:shd w:val="clear" w:color="auto" w:fill="FFFFFF"/>
        <w:ind w:firstLine="567"/>
        <w:jc w:val="both"/>
        <w:rPr>
          <w:b/>
          <w:i/>
          <w:iCs/>
          <w:sz w:val="28"/>
          <w:szCs w:val="28"/>
        </w:rPr>
      </w:pPr>
      <w:r w:rsidRPr="009943A2">
        <w:rPr>
          <w:b/>
          <w:i/>
          <w:iCs/>
          <w:sz w:val="28"/>
          <w:szCs w:val="28"/>
        </w:rPr>
        <w:t>Какое решение должна принять комиссия по трудовым спорам</w:t>
      </w:r>
    </w:p>
    <w:p w:rsidR="009943A2" w:rsidRPr="009943A2" w:rsidRDefault="009943A2" w:rsidP="009943A2">
      <w:pPr>
        <w:shd w:val="clear" w:color="auto" w:fill="FFFFFF"/>
        <w:ind w:firstLine="567"/>
        <w:jc w:val="both"/>
        <w:rPr>
          <w:b/>
          <w:i/>
          <w:iCs/>
          <w:sz w:val="28"/>
          <w:szCs w:val="28"/>
        </w:rPr>
      </w:pPr>
    </w:p>
    <w:p w:rsidR="009943A2" w:rsidRPr="009943A2" w:rsidRDefault="009943A2" w:rsidP="009943A2">
      <w:pPr>
        <w:shd w:val="clear" w:color="auto" w:fill="FFFFFF"/>
        <w:ind w:firstLine="567"/>
        <w:jc w:val="both"/>
        <w:rPr>
          <w:b/>
          <w:i/>
          <w:iCs/>
          <w:sz w:val="28"/>
          <w:szCs w:val="28"/>
        </w:rPr>
      </w:pPr>
      <w:r w:rsidRPr="009943A2">
        <w:rPr>
          <w:b/>
          <w:color w:val="000000"/>
          <w:sz w:val="28"/>
          <w:szCs w:val="28"/>
        </w:rPr>
        <w:t>Задача №5</w:t>
      </w:r>
    </w:p>
    <w:p w:rsidR="009943A2" w:rsidRPr="009943A2" w:rsidRDefault="009943A2" w:rsidP="009943A2">
      <w:pPr>
        <w:ind w:firstLine="567"/>
        <w:jc w:val="both"/>
        <w:rPr>
          <w:color w:val="000000"/>
          <w:sz w:val="28"/>
          <w:szCs w:val="28"/>
        </w:rPr>
      </w:pPr>
      <w:r w:rsidRPr="009943A2">
        <w:rPr>
          <w:color w:val="000000"/>
          <w:sz w:val="28"/>
          <w:szCs w:val="28"/>
        </w:rPr>
        <w:t>Работник крупной кампании, оказывающей услуги населению по сбору и комплектации видео- и оргтехники, Алексеев отсутствовал на работе без уважительной причины более трёх часов. Руководитель компании наложил на него дисциплинарные взыскания: объявил выговор и уволил с работы за прогул. Выговор был занесён в трудовую книжку.</w:t>
      </w:r>
    </w:p>
    <w:p w:rsidR="009943A2" w:rsidRPr="009943A2" w:rsidRDefault="009943A2" w:rsidP="009943A2">
      <w:pPr>
        <w:ind w:firstLine="567"/>
        <w:jc w:val="both"/>
        <w:rPr>
          <w:b/>
          <w:i/>
          <w:color w:val="000000"/>
          <w:sz w:val="28"/>
          <w:szCs w:val="28"/>
        </w:rPr>
      </w:pPr>
      <w:r w:rsidRPr="009943A2">
        <w:rPr>
          <w:b/>
          <w:i/>
          <w:color w:val="000000"/>
          <w:sz w:val="28"/>
          <w:szCs w:val="28"/>
        </w:rPr>
        <w:t>Назовите нарушения трудового законодательства, допущенные руководителем компании.</w:t>
      </w:r>
    </w:p>
    <w:p w:rsidR="009943A2" w:rsidRPr="009943A2" w:rsidRDefault="009943A2" w:rsidP="009943A2">
      <w:pPr>
        <w:ind w:firstLine="567"/>
        <w:jc w:val="both"/>
        <w:rPr>
          <w:color w:val="000000"/>
          <w:sz w:val="28"/>
          <w:szCs w:val="28"/>
        </w:rPr>
      </w:pPr>
    </w:p>
    <w:p w:rsidR="009943A2" w:rsidRPr="009943A2" w:rsidRDefault="009943A2" w:rsidP="009943A2">
      <w:pPr>
        <w:ind w:firstLine="567"/>
        <w:rPr>
          <w:b/>
          <w:bCs/>
          <w:sz w:val="28"/>
          <w:szCs w:val="28"/>
        </w:rPr>
      </w:pPr>
      <w:r w:rsidRPr="009943A2">
        <w:rPr>
          <w:b/>
          <w:bCs/>
          <w:sz w:val="28"/>
          <w:szCs w:val="28"/>
        </w:rPr>
        <w:t>Контрольные вопросы</w:t>
      </w:r>
    </w:p>
    <w:p w:rsidR="009943A2" w:rsidRPr="009943A2" w:rsidRDefault="009943A2" w:rsidP="009943A2">
      <w:pPr>
        <w:ind w:firstLine="567"/>
        <w:rPr>
          <w:sz w:val="28"/>
          <w:szCs w:val="28"/>
        </w:rPr>
      </w:pPr>
      <w:r w:rsidRPr="009943A2">
        <w:rPr>
          <w:sz w:val="28"/>
          <w:szCs w:val="28"/>
        </w:rPr>
        <w:t>1.Способы обеспечения дисциплины;</w:t>
      </w:r>
    </w:p>
    <w:p w:rsidR="009943A2" w:rsidRPr="009943A2" w:rsidRDefault="009943A2" w:rsidP="009943A2">
      <w:pPr>
        <w:ind w:firstLine="567"/>
        <w:rPr>
          <w:sz w:val="28"/>
          <w:szCs w:val="28"/>
        </w:rPr>
      </w:pPr>
      <w:r w:rsidRPr="009943A2">
        <w:rPr>
          <w:sz w:val="28"/>
          <w:szCs w:val="28"/>
        </w:rPr>
        <w:t>2.Виды дисциплинарных наказаний;</w:t>
      </w:r>
    </w:p>
    <w:p w:rsidR="009943A2" w:rsidRPr="009943A2" w:rsidRDefault="009943A2" w:rsidP="009943A2">
      <w:pPr>
        <w:ind w:firstLine="567"/>
        <w:rPr>
          <w:sz w:val="28"/>
          <w:szCs w:val="28"/>
        </w:rPr>
      </w:pPr>
      <w:r w:rsidRPr="009943A2">
        <w:rPr>
          <w:sz w:val="28"/>
          <w:szCs w:val="28"/>
        </w:rPr>
        <w:t>3.Сроки применения дисциплинарного наказания;</w:t>
      </w:r>
    </w:p>
    <w:p w:rsidR="009943A2" w:rsidRPr="009943A2" w:rsidRDefault="009943A2" w:rsidP="009943A2">
      <w:pPr>
        <w:ind w:firstLine="567"/>
        <w:rPr>
          <w:sz w:val="28"/>
          <w:szCs w:val="28"/>
        </w:rPr>
      </w:pPr>
      <w:r w:rsidRPr="009943A2">
        <w:rPr>
          <w:sz w:val="28"/>
          <w:szCs w:val="28"/>
        </w:rPr>
        <w:t>4.Условия применения дисциплинарного наказания к работнику;</w:t>
      </w:r>
    </w:p>
    <w:p w:rsidR="009943A2" w:rsidRPr="009943A2" w:rsidRDefault="009943A2" w:rsidP="009943A2">
      <w:pPr>
        <w:ind w:firstLine="567"/>
        <w:rPr>
          <w:sz w:val="28"/>
          <w:szCs w:val="28"/>
        </w:rPr>
      </w:pPr>
      <w:r w:rsidRPr="009943A2">
        <w:rPr>
          <w:sz w:val="28"/>
          <w:szCs w:val="28"/>
        </w:rPr>
        <w:t>5.Действие по сроку дисциплинарного наказания</w:t>
      </w:r>
    </w:p>
    <w:p w:rsidR="009943A2" w:rsidRPr="009943A2" w:rsidRDefault="009943A2" w:rsidP="009943A2">
      <w:pPr>
        <w:ind w:firstLine="567"/>
        <w:rPr>
          <w:b/>
          <w:bCs/>
          <w:sz w:val="28"/>
          <w:szCs w:val="28"/>
        </w:rPr>
      </w:pPr>
      <w:r w:rsidRPr="009943A2">
        <w:rPr>
          <w:b/>
          <w:bCs/>
          <w:sz w:val="28"/>
          <w:szCs w:val="28"/>
        </w:rPr>
        <w:t>Литература:</w:t>
      </w:r>
    </w:p>
    <w:p w:rsidR="009943A2" w:rsidRPr="009943A2" w:rsidRDefault="009943A2" w:rsidP="009943A2">
      <w:pPr>
        <w:ind w:firstLine="567"/>
        <w:rPr>
          <w:sz w:val="28"/>
          <w:szCs w:val="28"/>
        </w:rPr>
      </w:pPr>
      <w:r w:rsidRPr="009943A2">
        <w:rPr>
          <w:sz w:val="28"/>
          <w:szCs w:val="28"/>
        </w:rPr>
        <w:t xml:space="preserve">Трудовой кодекс РФ — 2006г ст. —  189-195ТК РФ </w:t>
      </w:r>
    </w:p>
    <w:p w:rsidR="009943A2" w:rsidRPr="009943A2" w:rsidRDefault="009943A2" w:rsidP="009943A2">
      <w:pPr>
        <w:tabs>
          <w:tab w:val="left" w:pos="284"/>
        </w:tabs>
        <w:ind w:firstLine="567"/>
        <w:jc w:val="both"/>
        <w:rPr>
          <w:b/>
          <w:i/>
          <w:sz w:val="28"/>
          <w:szCs w:val="28"/>
        </w:rPr>
      </w:pPr>
      <w:r w:rsidRPr="009943A2">
        <w:rPr>
          <w:b/>
          <w:i/>
          <w:sz w:val="28"/>
          <w:szCs w:val="28"/>
        </w:rPr>
        <w:t>Оформите и сдайте отчет</w:t>
      </w:r>
    </w:p>
    <w:p w:rsidR="009943A2" w:rsidRPr="009943A2" w:rsidRDefault="009943A2" w:rsidP="009943A2">
      <w:pPr>
        <w:ind w:firstLine="567"/>
        <w:rPr>
          <w:sz w:val="28"/>
          <w:szCs w:val="28"/>
        </w:rPr>
      </w:pPr>
    </w:p>
    <w:p w:rsidR="00E57C50" w:rsidRPr="00E57C50" w:rsidRDefault="00D24D8A" w:rsidP="000E5149">
      <w:pPr>
        <w:pStyle w:val="1"/>
        <w:spacing w:line="276" w:lineRule="auto"/>
        <w:jc w:val="center"/>
      </w:pPr>
      <w:r>
        <w:rPr>
          <w:rFonts w:ascii="Times New Roman" w:hAnsi="Times New Roman"/>
          <w:sz w:val="24"/>
          <w:szCs w:val="24"/>
        </w:rPr>
        <w:t>ПРАКТИЧЕСКАЯ РАБОТА №</w:t>
      </w:r>
      <w:r w:rsidR="009943A2">
        <w:rPr>
          <w:rFonts w:ascii="Times New Roman" w:hAnsi="Times New Roman"/>
          <w:sz w:val="24"/>
          <w:szCs w:val="24"/>
        </w:rPr>
        <w:t>7</w:t>
      </w:r>
    </w:p>
    <w:p w:rsidR="00E57C50" w:rsidRPr="00E57C50" w:rsidRDefault="00E57C50" w:rsidP="00E57C50">
      <w:pPr>
        <w:tabs>
          <w:tab w:val="left" w:pos="284"/>
        </w:tabs>
        <w:spacing w:line="276" w:lineRule="auto"/>
        <w:jc w:val="both"/>
      </w:pPr>
    </w:p>
    <w:p w:rsidR="00D24D8A" w:rsidRPr="00762B96" w:rsidRDefault="008919CC" w:rsidP="00D24D8A">
      <w:pPr>
        <w:jc w:val="center"/>
      </w:pPr>
      <w:r w:rsidRPr="0069115C">
        <w:rPr>
          <w:b/>
        </w:rPr>
        <w:t xml:space="preserve">НАЗВАНИЕ ПРАКТИЧЕСКОЙ </w:t>
      </w:r>
      <w:r w:rsidR="009943A2" w:rsidRPr="0069115C">
        <w:rPr>
          <w:b/>
        </w:rPr>
        <w:t>РАБОТЫ</w:t>
      </w:r>
      <w:r w:rsidR="009943A2" w:rsidRPr="00D20D0A">
        <w:t>:</w:t>
      </w:r>
      <w:r w:rsidR="009943A2">
        <w:t xml:space="preserve"> ОПРЕДЕЛЕНИЕ</w:t>
      </w:r>
      <w:r>
        <w:t xml:space="preserve"> ОСНОВАНИЙ И </w:t>
      </w:r>
      <w:r w:rsidR="009943A2">
        <w:t>УСЛОВИЙ</w:t>
      </w:r>
      <w:r w:rsidR="009943A2" w:rsidRPr="00762B96">
        <w:t xml:space="preserve"> НАСТУПЛЕНИЯ</w:t>
      </w:r>
      <w:r w:rsidRPr="00762B96">
        <w:t xml:space="preserve"> МАТЕРИАЛЬНОЙ ОТВЕТСТВЕННОСТИ СТОРОН</w:t>
      </w:r>
    </w:p>
    <w:p w:rsidR="00E57C50" w:rsidRPr="00E57C50" w:rsidRDefault="00E57C50" w:rsidP="00D24D8A">
      <w:pPr>
        <w:tabs>
          <w:tab w:val="left" w:pos="284"/>
        </w:tabs>
        <w:spacing w:line="276" w:lineRule="auto"/>
        <w:jc w:val="center"/>
      </w:pPr>
    </w:p>
    <w:p w:rsidR="009943A2" w:rsidRPr="009943A2" w:rsidRDefault="009943A2" w:rsidP="009C700C">
      <w:pPr>
        <w:tabs>
          <w:tab w:val="left" w:pos="709"/>
          <w:tab w:val="left" w:pos="993"/>
        </w:tabs>
        <w:ind w:firstLine="567"/>
        <w:jc w:val="both"/>
        <w:rPr>
          <w:bCs/>
          <w:sz w:val="28"/>
          <w:szCs w:val="28"/>
        </w:rPr>
      </w:pPr>
      <w:r w:rsidRPr="009943A2">
        <w:rPr>
          <w:b/>
          <w:bCs/>
          <w:sz w:val="28"/>
          <w:szCs w:val="28"/>
        </w:rPr>
        <w:t>Цель работы</w:t>
      </w:r>
      <w:r w:rsidRPr="009943A2">
        <w:rPr>
          <w:bCs/>
          <w:sz w:val="28"/>
          <w:szCs w:val="28"/>
        </w:rPr>
        <w:t>: Научиться определять основания и условия материальной ответственности сторон трудового договора основываясь на нормах трудового права, оценивать ситуацию с правовой точки зрения.</w:t>
      </w:r>
    </w:p>
    <w:p w:rsidR="009943A2" w:rsidRPr="009943A2" w:rsidRDefault="009943A2" w:rsidP="009C700C">
      <w:pPr>
        <w:tabs>
          <w:tab w:val="left" w:pos="709"/>
          <w:tab w:val="left" w:pos="993"/>
        </w:tabs>
        <w:ind w:firstLine="567"/>
        <w:jc w:val="both"/>
        <w:rPr>
          <w:bCs/>
          <w:sz w:val="28"/>
          <w:szCs w:val="28"/>
        </w:rPr>
      </w:pPr>
    </w:p>
    <w:p w:rsidR="009943A2" w:rsidRPr="009943A2" w:rsidRDefault="009943A2" w:rsidP="009C700C">
      <w:pPr>
        <w:tabs>
          <w:tab w:val="left" w:pos="709"/>
          <w:tab w:val="left" w:pos="993"/>
        </w:tabs>
        <w:ind w:firstLine="567"/>
        <w:jc w:val="both"/>
        <w:rPr>
          <w:b/>
          <w:bCs/>
          <w:sz w:val="28"/>
          <w:szCs w:val="28"/>
        </w:rPr>
      </w:pPr>
      <w:r w:rsidRPr="009943A2">
        <w:rPr>
          <w:b/>
          <w:bCs/>
          <w:sz w:val="28"/>
          <w:szCs w:val="28"/>
        </w:rPr>
        <w:t xml:space="preserve">знания </w:t>
      </w:r>
      <w:r w:rsidRPr="009943A2">
        <w:rPr>
          <w:bCs/>
          <w:sz w:val="28"/>
          <w:szCs w:val="28"/>
        </w:rPr>
        <w:t>(актуализация)</w:t>
      </w:r>
      <w:r w:rsidRPr="009943A2">
        <w:rPr>
          <w:b/>
          <w:bCs/>
          <w:sz w:val="28"/>
          <w:szCs w:val="28"/>
        </w:rPr>
        <w:t>:</w:t>
      </w:r>
    </w:p>
    <w:p w:rsidR="009943A2" w:rsidRPr="009943A2" w:rsidRDefault="009943A2" w:rsidP="009C700C">
      <w:pPr>
        <w:numPr>
          <w:ilvl w:val="0"/>
          <w:numId w:val="2"/>
        </w:numPr>
        <w:tabs>
          <w:tab w:val="left" w:pos="284"/>
          <w:tab w:val="left" w:pos="709"/>
          <w:tab w:val="left" w:pos="993"/>
        </w:tabs>
        <w:suppressAutoHyphens/>
        <w:snapToGrid w:val="0"/>
        <w:ind w:left="0" w:firstLine="567"/>
        <w:contextualSpacing/>
        <w:rPr>
          <w:bCs/>
          <w:color w:val="000000"/>
          <w:sz w:val="28"/>
          <w:szCs w:val="28"/>
        </w:rPr>
      </w:pPr>
      <w:r w:rsidRPr="009943A2">
        <w:rPr>
          <w:bCs/>
          <w:color w:val="000000"/>
          <w:sz w:val="28"/>
          <w:szCs w:val="28"/>
        </w:rPr>
        <w:t>основные положения Конституции Российской Федерации;</w:t>
      </w:r>
    </w:p>
    <w:p w:rsidR="009943A2" w:rsidRPr="009943A2" w:rsidRDefault="009943A2" w:rsidP="009C700C">
      <w:pPr>
        <w:numPr>
          <w:ilvl w:val="0"/>
          <w:numId w:val="2"/>
        </w:numPr>
        <w:tabs>
          <w:tab w:val="left" w:pos="284"/>
          <w:tab w:val="left" w:pos="709"/>
          <w:tab w:val="left" w:pos="993"/>
        </w:tabs>
        <w:suppressAutoHyphens/>
        <w:snapToGrid w:val="0"/>
        <w:ind w:left="0" w:firstLine="567"/>
        <w:contextualSpacing/>
        <w:rPr>
          <w:bCs/>
          <w:color w:val="000000"/>
          <w:sz w:val="28"/>
          <w:szCs w:val="28"/>
        </w:rPr>
      </w:pPr>
      <w:r w:rsidRPr="009943A2">
        <w:rPr>
          <w:bCs/>
          <w:color w:val="000000"/>
          <w:sz w:val="28"/>
          <w:szCs w:val="28"/>
        </w:rPr>
        <w:t>права и свободы человека и гражданина, механизмы их реализации;</w:t>
      </w:r>
    </w:p>
    <w:p w:rsidR="009943A2" w:rsidRPr="009943A2" w:rsidRDefault="009943A2" w:rsidP="009C700C">
      <w:pPr>
        <w:numPr>
          <w:ilvl w:val="0"/>
          <w:numId w:val="2"/>
        </w:numPr>
        <w:tabs>
          <w:tab w:val="left" w:pos="284"/>
          <w:tab w:val="left" w:pos="709"/>
          <w:tab w:val="left" w:pos="993"/>
        </w:tabs>
        <w:suppressAutoHyphens/>
        <w:snapToGrid w:val="0"/>
        <w:ind w:left="0" w:firstLine="567"/>
        <w:contextualSpacing/>
        <w:rPr>
          <w:bCs/>
          <w:color w:val="000000"/>
          <w:sz w:val="28"/>
          <w:szCs w:val="28"/>
        </w:rPr>
      </w:pPr>
      <w:r w:rsidRPr="009943A2">
        <w:rPr>
          <w:bCs/>
          <w:color w:val="000000"/>
          <w:sz w:val="28"/>
          <w:szCs w:val="28"/>
        </w:rPr>
        <w:t xml:space="preserve">законодательные акты и другие нормативные документы, регулирующие </w:t>
      </w:r>
    </w:p>
    <w:p w:rsidR="009943A2" w:rsidRPr="009943A2" w:rsidRDefault="009943A2" w:rsidP="009C700C">
      <w:pPr>
        <w:tabs>
          <w:tab w:val="left" w:pos="284"/>
          <w:tab w:val="left" w:pos="709"/>
          <w:tab w:val="left" w:pos="993"/>
        </w:tabs>
        <w:suppressAutoHyphens/>
        <w:snapToGrid w:val="0"/>
        <w:ind w:firstLine="567"/>
        <w:contextualSpacing/>
        <w:rPr>
          <w:bCs/>
          <w:color w:val="000000"/>
          <w:sz w:val="28"/>
          <w:szCs w:val="28"/>
        </w:rPr>
      </w:pPr>
      <w:r w:rsidRPr="009943A2">
        <w:rPr>
          <w:bCs/>
          <w:color w:val="000000"/>
          <w:sz w:val="28"/>
          <w:szCs w:val="28"/>
        </w:rPr>
        <w:t>правоотношения в процессе профессиональной деятельности;</w:t>
      </w:r>
    </w:p>
    <w:p w:rsidR="009943A2" w:rsidRPr="009943A2" w:rsidRDefault="009943A2" w:rsidP="009C700C">
      <w:pPr>
        <w:numPr>
          <w:ilvl w:val="0"/>
          <w:numId w:val="2"/>
        </w:numPr>
        <w:tabs>
          <w:tab w:val="left" w:pos="284"/>
          <w:tab w:val="left" w:pos="709"/>
          <w:tab w:val="left" w:pos="993"/>
        </w:tabs>
        <w:suppressAutoHyphens/>
        <w:snapToGrid w:val="0"/>
        <w:ind w:left="0" w:firstLine="567"/>
        <w:contextualSpacing/>
        <w:rPr>
          <w:bCs/>
          <w:color w:val="000000"/>
          <w:sz w:val="28"/>
          <w:szCs w:val="28"/>
        </w:rPr>
      </w:pPr>
      <w:r w:rsidRPr="009943A2">
        <w:rPr>
          <w:bCs/>
          <w:color w:val="000000"/>
          <w:sz w:val="28"/>
          <w:szCs w:val="28"/>
        </w:rPr>
        <w:t>понятие материальной ответственности работника;</w:t>
      </w:r>
    </w:p>
    <w:p w:rsidR="009943A2" w:rsidRPr="009943A2" w:rsidRDefault="009943A2" w:rsidP="009C700C">
      <w:pPr>
        <w:tabs>
          <w:tab w:val="left" w:pos="284"/>
          <w:tab w:val="left" w:pos="709"/>
          <w:tab w:val="left" w:pos="993"/>
        </w:tabs>
        <w:suppressAutoHyphens/>
        <w:snapToGrid w:val="0"/>
        <w:ind w:firstLine="567"/>
        <w:contextualSpacing/>
        <w:rPr>
          <w:bCs/>
          <w:color w:val="000000"/>
          <w:sz w:val="28"/>
          <w:szCs w:val="28"/>
        </w:rPr>
      </w:pPr>
    </w:p>
    <w:p w:rsidR="009943A2" w:rsidRPr="009943A2" w:rsidRDefault="009943A2" w:rsidP="009C700C">
      <w:pPr>
        <w:tabs>
          <w:tab w:val="left" w:pos="709"/>
          <w:tab w:val="left" w:pos="993"/>
        </w:tabs>
        <w:ind w:firstLine="567"/>
        <w:jc w:val="both"/>
        <w:rPr>
          <w:b/>
          <w:bCs/>
          <w:sz w:val="28"/>
          <w:szCs w:val="28"/>
        </w:rPr>
      </w:pPr>
      <w:r w:rsidRPr="009943A2">
        <w:rPr>
          <w:b/>
          <w:bCs/>
          <w:sz w:val="28"/>
          <w:szCs w:val="28"/>
        </w:rPr>
        <w:t>умения:</w:t>
      </w:r>
    </w:p>
    <w:p w:rsidR="009943A2" w:rsidRPr="009943A2" w:rsidRDefault="009943A2" w:rsidP="009C700C">
      <w:pPr>
        <w:numPr>
          <w:ilvl w:val="0"/>
          <w:numId w:val="3"/>
        </w:numPr>
        <w:tabs>
          <w:tab w:val="left" w:pos="284"/>
          <w:tab w:val="left" w:pos="709"/>
          <w:tab w:val="left" w:pos="993"/>
        </w:tabs>
        <w:suppressAutoHyphens/>
        <w:snapToGrid w:val="0"/>
        <w:ind w:left="0" w:firstLine="567"/>
        <w:contextualSpacing/>
        <w:jc w:val="both"/>
        <w:rPr>
          <w:bCs/>
          <w:color w:val="000000"/>
          <w:sz w:val="28"/>
          <w:szCs w:val="28"/>
        </w:rPr>
      </w:pPr>
      <w:r w:rsidRPr="009943A2">
        <w:rPr>
          <w:bCs/>
          <w:color w:val="000000"/>
          <w:sz w:val="28"/>
          <w:szCs w:val="28"/>
        </w:rPr>
        <w:t>использовать необходимые нормативно-правовые документы;</w:t>
      </w:r>
    </w:p>
    <w:p w:rsidR="009943A2" w:rsidRPr="009943A2" w:rsidRDefault="009943A2" w:rsidP="009C700C">
      <w:pPr>
        <w:numPr>
          <w:ilvl w:val="0"/>
          <w:numId w:val="3"/>
        </w:numPr>
        <w:tabs>
          <w:tab w:val="left" w:pos="284"/>
          <w:tab w:val="left" w:pos="709"/>
          <w:tab w:val="left" w:pos="993"/>
        </w:tabs>
        <w:ind w:left="0" w:firstLine="567"/>
        <w:contextualSpacing/>
        <w:jc w:val="both"/>
        <w:rPr>
          <w:sz w:val="28"/>
          <w:szCs w:val="28"/>
        </w:rPr>
      </w:pPr>
      <w:r w:rsidRPr="009943A2">
        <w:rPr>
          <w:bCs/>
          <w:color w:val="000000"/>
          <w:sz w:val="28"/>
          <w:szCs w:val="28"/>
        </w:rPr>
        <w:t>защищать свои права в соответствии с трудовым законодательством</w:t>
      </w:r>
    </w:p>
    <w:p w:rsidR="009943A2" w:rsidRPr="009943A2" w:rsidRDefault="009943A2" w:rsidP="009C700C">
      <w:pPr>
        <w:numPr>
          <w:ilvl w:val="0"/>
          <w:numId w:val="3"/>
        </w:numPr>
        <w:tabs>
          <w:tab w:val="left" w:pos="284"/>
          <w:tab w:val="left" w:pos="709"/>
          <w:tab w:val="left" w:pos="993"/>
        </w:tabs>
        <w:suppressAutoHyphens/>
        <w:snapToGrid w:val="0"/>
        <w:ind w:left="0" w:firstLine="567"/>
        <w:contextualSpacing/>
        <w:jc w:val="both"/>
        <w:rPr>
          <w:sz w:val="28"/>
          <w:szCs w:val="28"/>
        </w:rPr>
      </w:pPr>
      <w:r w:rsidRPr="009943A2">
        <w:rPr>
          <w:bCs/>
          <w:color w:val="000000"/>
          <w:sz w:val="28"/>
          <w:szCs w:val="28"/>
        </w:rPr>
        <w:t>анализировать и оценивать результаты и последствия деятельности (бездействия) с правовой точки зрения;</w:t>
      </w:r>
    </w:p>
    <w:p w:rsidR="009943A2" w:rsidRPr="009943A2" w:rsidRDefault="009943A2" w:rsidP="009C700C">
      <w:pPr>
        <w:numPr>
          <w:ilvl w:val="0"/>
          <w:numId w:val="3"/>
        </w:numPr>
        <w:tabs>
          <w:tab w:val="left" w:pos="284"/>
          <w:tab w:val="left" w:pos="709"/>
          <w:tab w:val="left" w:pos="993"/>
        </w:tabs>
        <w:suppressAutoHyphens/>
        <w:snapToGrid w:val="0"/>
        <w:ind w:left="0" w:firstLine="567"/>
        <w:contextualSpacing/>
        <w:jc w:val="both"/>
        <w:rPr>
          <w:sz w:val="28"/>
          <w:szCs w:val="28"/>
        </w:rPr>
      </w:pPr>
      <w:r w:rsidRPr="009943A2">
        <w:rPr>
          <w:sz w:val="28"/>
          <w:szCs w:val="28"/>
        </w:rPr>
        <w:t>ЛР.3, ЛР.14, ЛР.15</w:t>
      </w:r>
    </w:p>
    <w:p w:rsidR="009943A2" w:rsidRPr="009943A2" w:rsidRDefault="009943A2" w:rsidP="009C700C">
      <w:pPr>
        <w:tabs>
          <w:tab w:val="left" w:pos="284"/>
          <w:tab w:val="left" w:pos="709"/>
          <w:tab w:val="left" w:pos="993"/>
        </w:tabs>
        <w:suppressAutoHyphens/>
        <w:snapToGrid w:val="0"/>
        <w:ind w:firstLine="567"/>
        <w:contextualSpacing/>
        <w:jc w:val="both"/>
        <w:rPr>
          <w:sz w:val="28"/>
          <w:szCs w:val="28"/>
        </w:rPr>
      </w:pPr>
    </w:p>
    <w:p w:rsidR="000F504A" w:rsidRDefault="000F504A" w:rsidP="009943A2">
      <w:pPr>
        <w:jc w:val="center"/>
        <w:rPr>
          <w:b/>
          <w:iCs/>
          <w:sz w:val="28"/>
          <w:szCs w:val="28"/>
        </w:rPr>
      </w:pPr>
    </w:p>
    <w:p w:rsidR="009943A2" w:rsidRPr="009943A2" w:rsidRDefault="009943A2" w:rsidP="009943A2">
      <w:pPr>
        <w:jc w:val="center"/>
        <w:rPr>
          <w:b/>
          <w:bCs/>
          <w:sz w:val="28"/>
          <w:szCs w:val="28"/>
        </w:rPr>
      </w:pPr>
      <w:r w:rsidRPr="009943A2">
        <w:rPr>
          <w:b/>
          <w:iCs/>
          <w:sz w:val="28"/>
          <w:szCs w:val="28"/>
        </w:rPr>
        <w:lastRenderedPageBreak/>
        <w:t>Ход работы</w:t>
      </w:r>
      <w:r w:rsidRPr="009943A2">
        <w:rPr>
          <w:b/>
          <w:bCs/>
          <w:sz w:val="28"/>
          <w:szCs w:val="28"/>
        </w:rPr>
        <w:t>:</w:t>
      </w:r>
    </w:p>
    <w:p w:rsidR="009943A2" w:rsidRPr="009943A2" w:rsidRDefault="009943A2" w:rsidP="009943A2">
      <w:pPr>
        <w:jc w:val="center"/>
        <w:rPr>
          <w:b/>
          <w:bCs/>
          <w:sz w:val="28"/>
          <w:szCs w:val="28"/>
        </w:rPr>
      </w:pPr>
    </w:p>
    <w:p w:rsidR="009943A2" w:rsidRPr="009943A2" w:rsidRDefault="009943A2" w:rsidP="009943A2">
      <w:pPr>
        <w:ind w:firstLine="567"/>
        <w:rPr>
          <w:b/>
          <w:bCs/>
          <w:sz w:val="28"/>
          <w:szCs w:val="28"/>
        </w:rPr>
      </w:pPr>
      <w:r w:rsidRPr="009943A2">
        <w:rPr>
          <w:b/>
          <w:bCs/>
          <w:sz w:val="28"/>
          <w:szCs w:val="28"/>
        </w:rPr>
        <w:t>Решите задачи</w:t>
      </w:r>
    </w:p>
    <w:p w:rsidR="009943A2" w:rsidRPr="009943A2" w:rsidRDefault="009943A2" w:rsidP="009943A2">
      <w:pPr>
        <w:ind w:firstLine="567"/>
        <w:rPr>
          <w:b/>
          <w:bCs/>
          <w:sz w:val="28"/>
          <w:szCs w:val="28"/>
        </w:rPr>
      </w:pPr>
      <w:r w:rsidRPr="009943A2">
        <w:rPr>
          <w:b/>
          <w:bCs/>
          <w:color w:val="000000"/>
          <w:sz w:val="28"/>
          <w:szCs w:val="28"/>
        </w:rPr>
        <w:t>Задача №1</w:t>
      </w:r>
    </w:p>
    <w:p w:rsidR="009943A2" w:rsidRPr="009943A2" w:rsidRDefault="009943A2" w:rsidP="009943A2">
      <w:pPr>
        <w:autoSpaceDE w:val="0"/>
        <w:autoSpaceDN w:val="0"/>
        <w:adjustRightInd w:val="0"/>
        <w:ind w:firstLine="567"/>
        <w:jc w:val="both"/>
        <w:rPr>
          <w:sz w:val="28"/>
          <w:szCs w:val="28"/>
        </w:rPr>
      </w:pPr>
      <w:r w:rsidRPr="009943A2">
        <w:rPr>
          <w:sz w:val="28"/>
          <w:szCs w:val="28"/>
        </w:rPr>
        <w:t>Кладовщица Петрякова три дня без уважительных причин не выходила на работу, в результате чего фрукты на складе испортились. Администрация объявила ей за прогул строгий выговор и потребовала возместить ущерб в полном размере.</w:t>
      </w:r>
    </w:p>
    <w:p w:rsidR="009943A2" w:rsidRPr="009943A2" w:rsidRDefault="009943A2" w:rsidP="009943A2">
      <w:pPr>
        <w:ind w:firstLine="567"/>
        <w:jc w:val="both"/>
        <w:rPr>
          <w:b/>
          <w:i/>
          <w:sz w:val="28"/>
          <w:szCs w:val="28"/>
        </w:rPr>
      </w:pPr>
      <w:r w:rsidRPr="009943A2">
        <w:rPr>
          <w:b/>
          <w:i/>
          <w:sz w:val="28"/>
          <w:szCs w:val="28"/>
        </w:rPr>
        <w:t>Какую материальную ответственность должна нести Петрякова за порчу фруктов?</w:t>
      </w:r>
    </w:p>
    <w:p w:rsidR="009943A2" w:rsidRPr="009943A2" w:rsidRDefault="009943A2" w:rsidP="009943A2">
      <w:pPr>
        <w:ind w:firstLine="567"/>
        <w:jc w:val="both"/>
        <w:rPr>
          <w:b/>
          <w:sz w:val="28"/>
          <w:szCs w:val="28"/>
        </w:rPr>
      </w:pPr>
    </w:p>
    <w:p w:rsidR="009943A2" w:rsidRPr="009943A2" w:rsidRDefault="009943A2" w:rsidP="009943A2">
      <w:pPr>
        <w:ind w:firstLine="567"/>
        <w:jc w:val="both"/>
        <w:rPr>
          <w:b/>
          <w:sz w:val="28"/>
          <w:szCs w:val="28"/>
        </w:rPr>
      </w:pPr>
      <w:r w:rsidRPr="009943A2">
        <w:rPr>
          <w:b/>
          <w:color w:val="000000"/>
          <w:sz w:val="28"/>
          <w:szCs w:val="28"/>
        </w:rPr>
        <w:t xml:space="preserve"> Задача №2</w:t>
      </w:r>
    </w:p>
    <w:p w:rsidR="009943A2" w:rsidRPr="009943A2" w:rsidRDefault="009943A2" w:rsidP="009943A2">
      <w:pPr>
        <w:ind w:firstLine="567"/>
        <w:jc w:val="both"/>
        <w:rPr>
          <w:sz w:val="28"/>
          <w:szCs w:val="28"/>
        </w:rPr>
      </w:pPr>
      <w:r w:rsidRPr="009943A2">
        <w:rPr>
          <w:sz w:val="28"/>
          <w:szCs w:val="28"/>
        </w:rPr>
        <w:t>На одной из буровых установок в Ханты-Мансийском автономном округе из-за сильных морозов вышел из стоя ряд механизмов. Однако бригада буровиков ПАО «Манси-ойл» рискнула и продолжила работу, используя сохранившиеся в исправности агрегаты и применив в экстремальной ситуации методы, не предусмотренные правилами ведения работы. В противном случае ПАО мог бы быть причинен значительный материальный ущерб. Но новые методы ведения работ привели к поломке части агрегатов, и работодателю был причинен материальный ущерб, правда, в значительно меньших размерах. Тем не менее, ПАО «Манси-ойл» обратилось, в суд с иском о возмещении причиненного ущерба.</w:t>
      </w:r>
    </w:p>
    <w:p w:rsidR="009943A2" w:rsidRPr="009943A2" w:rsidRDefault="009943A2" w:rsidP="009943A2">
      <w:pPr>
        <w:ind w:firstLine="567"/>
        <w:jc w:val="both"/>
        <w:rPr>
          <w:b/>
          <w:i/>
          <w:sz w:val="28"/>
          <w:szCs w:val="28"/>
        </w:rPr>
      </w:pPr>
      <w:r w:rsidRPr="009943A2">
        <w:rPr>
          <w:b/>
          <w:i/>
          <w:sz w:val="28"/>
          <w:szCs w:val="28"/>
        </w:rPr>
        <w:t>Каким будет решение суда?</w:t>
      </w:r>
    </w:p>
    <w:p w:rsidR="009943A2" w:rsidRPr="009943A2" w:rsidRDefault="009943A2" w:rsidP="009943A2">
      <w:pPr>
        <w:autoSpaceDE w:val="0"/>
        <w:autoSpaceDN w:val="0"/>
        <w:adjustRightInd w:val="0"/>
        <w:ind w:firstLine="567"/>
        <w:rPr>
          <w:bCs/>
          <w:sz w:val="28"/>
          <w:szCs w:val="28"/>
        </w:rPr>
      </w:pPr>
    </w:p>
    <w:p w:rsidR="009943A2" w:rsidRPr="009943A2" w:rsidRDefault="009943A2" w:rsidP="009943A2">
      <w:pPr>
        <w:ind w:firstLine="567"/>
        <w:jc w:val="both"/>
        <w:rPr>
          <w:b/>
          <w:sz w:val="28"/>
          <w:szCs w:val="28"/>
        </w:rPr>
      </w:pPr>
      <w:r w:rsidRPr="009943A2">
        <w:rPr>
          <w:b/>
          <w:color w:val="000000"/>
          <w:sz w:val="28"/>
          <w:szCs w:val="28"/>
        </w:rPr>
        <w:t>Задача №3</w:t>
      </w:r>
    </w:p>
    <w:p w:rsidR="009943A2" w:rsidRPr="009943A2" w:rsidRDefault="009943A2" w:rsidP="009943A2">
      <w:pPr>
        <w:ind w:firstLine="567"/>
        <w:jc w:val="both"/>
        <w:rPr>
          <w:sz w:val="28"/>
          <w:szCs w:val="28"/>
        </w:rPr>
      </w:pPr>
      <w:r w:rsidRPr="009943A2">
        <w:rPr>
          <w:sz w:val="28"/>
          <w:szCs w:val="28"/>
        </w:rPr>
        <w:t>Водитель автобазы №66 Охочинский по окончании рабочей смены самовольно использовал закрепленный за ним самосвал для перевозки грузов граждан. В результате случившейся по его вине аварии самосвал и частный дом были повреждены. Автобаза как владелец источника повышенной опасности понесла расходы по ремонту жилого дома и самосвала. Кроме того, автобазе были причинены убытки в виде неполученных доходов, т. к, автомобиль не использовался по назначению в течение 10 дней. Автобаза обратилась в суд с исковым заявлением о взыскании с Охочинского причиненного ущерба и упущенной выгоды.</w:t>
      </w:r>
    </w:p>
    <w:p w:rsidR="009943A2" w:rsidRPr="009943A2" w:rsidRDefault="009943A2" w:rsidP="009943A2">
      <w:pPr>
        <w:ind w:firstLine="567"/>
        <w:jc w:val="both"/>
        <w:rPr>
          <w:b/>
          <w:i/>
          <w:sz w:val="28"/>
          <w:szCs w:val="28"/>
        </w:rPr>
      </w:pPr>
      <w:r w:rsidRPr="009943A2">
        <w:rPr>
          <w:b/>
          <w:i/>
          <w:sz w:val="28"/>
          <w:szCs w:val="28"/>
        </w:rPr>
        <w:t>Каким будет решение суда?</w:t>
      </w:r>
    </w:p>
    <w:p w:rsidR="009943A2" w:rsidRPr="009943A2" w:rsidRDefault="009943A2" w:rsidP="009943A2">
      <w:pPr>
        <w:ind w:firstLine="567"/>
        <w:jc w:val="both"/>
        <w:rPr>
          <w:b/>
          <w:color w:val="000000"/>
          <w:sz w:val="28"/>
          <w:szCs w:val="28"/>
        </w:rPr>
      </w:pPr>
    </w:p>
    <w:p w:rsidR="009943A2" w:rsidRPr="009943A2" w:rsidRDefault="009943A2" w:rsidP="009943A2">
      <w:pPr>
        <w:ind w:firstLine="567"/>
        <w:jc w:val="both"/>
        <w:rPr>
          <w:b/>
          <w:color w:val="000000"/>
          <w:sz w:val="28"/>
          <w:szCs w:val="28"/>
        </w:rPr>
      </w:pPr>
      <w:r w:rsidRPr="009943A2">
        <w:rPr>
          <w:b/>
          <w:color w:val="000000"/>
          <w:sz w:val="28"/>
          <w:szCs w:val="28"/>
        </w:rPr>
        <w:t xml:space="preserve"> Задача №4</w:t>
      </w:r>
    </w:p>
    <w:p w:rsidR="009943A2" w:rsidRPr="009943A2" w:rsidRDefault="009943A2" w:rsidP="009943A2">
      <w:pPr>
        <w:ind w:firstLine="567"/>
        <w:jc w:val="both"/>
        <w:rPr>
          <w:color w:val="000000"/>
          <w:sz w:val="28"/>
          <w:szCs w:val="28"/>
        </w:rPr>
      </w:pPr>
      <w:r w:rsidRPr="009943A2">
        <w:rPr>
          <w:color w:val="000000"/>
          <w:sz w:val="28"/>
          <w:szCs w:val="28"/>
        </w:rPr>
        <w:t>Можно ли заключить договор о полной материальной ответственности со сторожем небольшого предприятия, где есть контора, касса, цеха и прочее?</w:t>
      </w:r>
    </w:p>
    <w:p w:rsidR="009943A2" w:rsidRPr="009943A2" w:rsidRDefault="009943A2" w:rsidP="009943A2">
      <w:pPr>
        <w:ind w:firstLine="567"/>
        <w:jc w:val="both"/>
        <w:rPr>
          <w:color w:val="000000"/>
          <w:sz w:val="28"/>
          <w:szCs w:val="28"/>
        </w:rPr>
      </w:pPr>
      <w:r w:rsidRPr="009943A2">
        <w:rPr>
          <w:color w:val="000000"/>
          <w:sz w:val="28"/>
          <w:szCs w:val="28"/>
        </w:rPr>
        <w:t>Какие действия администрация может предпринять в отношении сторожа в случае выявления факта хищения на производстве в его дежурство?</w:t>
      </w:r>
    </w:p>
    <w:p w:rsidR="009943A2" w:rsidRPr="009943A2" w:rsidRDefault="009943A2" w:rsidP="009943A2">
      <w:pPr>
        <w:ind w:firstLine="567"/>
        <w:jc w:val="both"/>
        <w:rPr>
          <w:color w:val="000000"/>
          <w:sz w:val="28"/>
          <w:szCs w:val="28"/>
        </w:rPr>
      </w:pPr>
    </w:p>
    <w:p w:rsidR="000F504A" w:rsidRDefault="009943A2" w:rsidP="009943A2">
      <w:pPr>
        <w:tabs>
          <w:tab w:val="left" w:pos="284"/>
        </w:tabs>
        <w:ind w:firstLine="567"/>
        <w:jc w:val="both"/>
        <w:rPr>
          <w:b/>
          <w:color w:val="000000"/>
          <w:sz w:val="28"/>
          <w:szCs w:val="28"/>
        </w:rPr>
      </w:pPr>
      <w:r w:rsidRPr="009943A2">
        <w:rPr>
          <w:b/>
          <w:color w:val="000000"/>
          <w:sz w:val="28"/>
          <w:szCs w:val="28"/>
        </w:rPr>
        <w:t xml:space="preserve"> </w:t>
      </w:r>
    </w:p>
    <w:p w:rsidR="000F504A" w:rsidRDefault="000F504A" w:rsidP="009943A2">
      <w:pPr>
        <w:tabs>
          <w:tab w:val="left" w:pos="284"/>
        </w:tabs>
        <w:ind w:firstLine="567"/>
        <w:jc w:val="both"/>
        <w:rPr>
          <w:b/>
          <w:color w:val="000000"/>
          <w:sz w:val="28"/>
          <w:szCs w:val="28"/>
        </w:rPr>
      </w:pPr>
    </w:p>
    <w:p w:rsidR="009943A2" w:rsidRPr="009943A2" w:rsidRDefault="009943A2" w:rsidP="009943A2">
      <w:pPr>
        <w:tabs>
          <w:tab w:val="left" w:pos="284"/>
        </w:tabs>
        <w:ind w:firstLine="567"/>
        <w:jc w:val="both"/>
        <w:rPr>
          <w:b/>
          <w:color w:val="000000"/>
          <w:sz w:val="28"/>
          <w:szCs w:val="28"/>
        </w:rPr>
      </w:pPr>
      <w:r w:rsidRPr="009943A2">
        <w:rPr>
          <w:b/>
          <w:color w:val="000000"/>
          <w:sz w:val="28"/>
          <w:szCs w:val="28"/>
        </w:rPr>
        <w:lastRenderedPageBreak/>
        <w:t>Задача №5</w:t>
      </w:r>
    </w:p>
    <w:p w:rsidR="009943A2" w:rsidRPr="009943A2" w:rsidRDefault="009943A2" w:rsidP="009943A2">
      <w:pPr>
        <w:tabs>
          <w:tab w:val="left" w:pos="284"/>
        </w:tabs>
        <w:ind w:firstLine="567"/>
        <w:jc w:val="both"/>
        <w:rPr>
          <w:b/>
          <w:sz w:val="28"/>
          <w:szCs w:val="28"/>
        </w:rPr>
      </w:pPr>
      <w:r w:rsidRPr="009943A2">
        <w:rPr>
          <w:sz w:val="28"/>
          <w:szCs w:val="28"/>
        </w:rPr>
        <w:t>В результате халатных действий работодателя личному имуществу работника был причинен ущерб. Работник обратился в суд с иском о возмещении ему причиненного ущерба.</w:t>
      </w:r>
    </w:p>
    <w:p w:rsidR="009943A2" w:rsidRPr="009943A2" w:rsidRDefault="009943A2" w:rsidP="009943A2">
      <w:pPr>
        <w:numPr>
          <w:ilvl w:val="0"/>
          <w:numId w:val="22"/>
        </w:numPr>
        <w:tabs>
          <w:tab w:val="left" w:pos="284"/>
          <w:tab w:val="left" w:pos="709"/>
          <w:tab w:val="left" w:pos="851"/>
        </w:tabs>
        <w:ind w:left="0" w:firstLine="567"/>
        <w:jc w:val="both"/>
        <w:rPr>
          <w:sz w:val="28"/>
          <w:szCs w:val="28"/>
        </w:rPr>
      </w:pPr>
      <w:r w:rsidRPr="009943A2">
        <w:rPr>
          <w:sz w:val="28"/>
          <w:szCs w:val="28"/>
        </w:rPr>
        <w:t>Соблюден ли работником порядок предъявления требований к работодателю?</w:t>
      </w:r>
    </w:p>
    <w:p w:rsidR="009943A2" w:rsidRPr="009943A2" w:rsidRDefault="009943A2" w:rsidP="009943A2">
      <w:pPr>
        <w:numPr>
          <w:ilvl w:val="0"/>
          <w:numId w:val="22"/>
        </w:numPr>
        <w:tabs>
          <w:tab w:val="left" w:pos="284"/>
          <w:tab w:val="left" w:pos="709"/>
          <w:tab w:val="left" w:pos="851"/>
        </w:tabs>
        <w:ind w:left="0" w:firstLine="567"/>
        <w:jc w:val="both"/>
        <w:rPr>
          <w:sz w:val="28"/>
          <w:szCs w:val="28"/>
        </w:rPr>
      </w:pPr>
      <w:r w:rsidRPr="009943A2">
        <w:rPr>
          <w:sz w:val="28"/>
          <w:szCs w:val="28"/>
        </w:rPr>
        <w:t>В течение, какого срока работодатель обязан принять решение о возмещении или отказе в возмещении ущерба работнику?</w:t>
      </w:r>
    </w:p>
    <w:p w:rsidR="009943A2" w:rsidRPr="009943A2" w:rsidRDefault="009943A2" w:rsidP="009943A2">
      <w:pPr>
        <w:numPr>
          <w:ilvl w:val="0"/>
          <w:numId w:val="22"/>
        </w:numPr>
        <w:tabs>
          <w:tab w:val="left" w:pos="284"/>
          <w:tab w:val="left" w:pos="709"/>
          <w:tab w:val="left" w:pos="851"/>
        </w:tabs>
        <w:ind w:left="0" w:firstLine="567"/>
        <w:jc w:val="both"/>
        <w:rPr>
          <w:sz w:val="28"/>
          <w:szCs w:val="28"/>
        </w:rPr>
      </w:pPr>
      <w:r w:rsidRPr="009943A2">
        <w:rPr>
          <w:sz w:val="28"/>
          <w:szCs w:val="28"/>
        </w:rPr>
        <w:t xml:space="preserve">Может ли работодатель понудить работника принять возмещение ущерба в натуре? </w:t>
      </w:r>
    </w:p>
    <w:p w:rsidR="009943A2" w:rsidRPr="009943A2" w:rsidRDefault="009943A2" w:rsidP="009943A2">
      <w:pPr>
        <w:tabs>
          <w:tab w:val="left" w:pos="284"/>
        </w:tabs>
        <w:ind w:firstLine="567"/>
        <w:jc w:val="both"/>
        <w:rPr>
          <w:sz w:val="28"/>
          <w:szCs w:val="28"/>
        </w:rPr>
      </w:pPr>
    </w:p>
    <w:p w:rsidR="009943A2" w:rsidRPr="009943A2" w:rsidRDefault="009943A2" w:rsidP="009943A2">
      <w:pPr>
        <w:ind w:firstLine="567"/>
        <w:rPr>
          <w:color w:val="000000"/>
          <w:sz w:val="28"/>
          <w:szCs w:val="28"/>
        </w:rPr>
      </w:pPr>
      <w:r w:rsidRPr="009943A2">
        <w:rPr>
          <w:b/>
          <w:bCs/>
          <w:i/>
          <w:iCs/>
          <w:color w:val="000000"/>
          <w:sz w:val="28"/>
          <w:szCs w:val="28"/>
        </w:rPr>
        <w:t>Контрольные вопросы</w:t>
      </w:r>
    </w:p>
    <w:p w:rsidR="009943A2" w:rsidRPr="009943A2" w:rsidRDefault="009943A2" w:rsidP="009943A2">
      <w:pPr>
        <w:ind w:firstLine="567"/>
        <w:rPr>
          <w:color w:val="000000"/>
          <w:sz w:val="28"/>
          <w:szCs w:val="28"/>
        </w:rPr>
      </w:pPr>
      <w:r w:rsidRPr="009943A2">
        <w:rPr>
          <w:color w:val="000000"/>
          <w:sz w:val="28"/>
          <w:szCs w:val="28"/>
        </w:rPr>
        <w:t>1. Понятие материальной ответственности по трудовому праву, ее значение.</w:t>
      </w:r>
    </w:p>
    <w:p w:rsidR="009943A2" w:rsidRPr="009943A2" w:rsidRDefault="009943A2" w:rsidP="009943A2">
      <w:pPr>
        <w:ind w:firstLine="567"/>
        <w:rPr>
          <w:color w:val="000000"/>
          <w:sz w:val="28"/>
          <w:szCs w:val="28"/>
        </w:rPr>
      </w:pPr>
      <w:r w:rsidRPr="009943A2">
        <w:rPr>
          <w:color w:val="000000"/>
          <w:sz w:val="28"/>
          <w:szCs w:val="28"/>
        </w:rPr>
        <w:t>2. Материальная ответственность работника за ущерб, причиненный производству, ее основание и условия.</w:t>
      </w:r>
    </w:p>
    <w:p w:rsidR="009943A2" w:rsidRPr="009943A2" w:rsidRDefault="009943A2" w:rsidP="009943A2">
      <w:pPr>
        <w:ind w:firstLine="567"/>
        <w:rPr>
          <w:color w:val="000000"/>
          <w:sz w:val="28"/>
          <w:szCs w:val="28"/>
        </w:rPr>
      </w:pPr>
      <w:r w:rsidRPr="009943A2">
        <w:rPr>
          <w:color w:val="000000"/>
          <w:sz w:val="28"/>
          <w:szCs w:val="28"/>
        </w:rPr>
        <w:t>3. Виды и пределы материальной ответственности работника.</w:t>
      </w:r>
    </w:p>
    <w:p w:rsidR="009943A2" w:rsidRPr="009943A2" w:rsidRDefault="009943A2" w:rsidP="009943A2">
      <w:pPr>
        <w:ind w:firstLine="567"/>
        <w:rPr>
          <w:color w:val="000000"/>
          <w:sz w:val="28"/>
          <w:szCs w:val="28"/>
        </w:rPr>
      </w:pPr>
      <w:r w:rsidRPr="009943A2">
        <w:rPr>
          <w:color w:val="000000"/>
          <w:sz w:val="28"/>
          <w:szCs w:val="28"/>
        </w:rPr>
        <w:t>4. Материальная ответственность работодателя за вред, причиненный работнику, и ее виды.</w:t>
      </w:r>
    </w:p>
    <w:p w:rsidR="009943A2" w:rsidRPr="009943A2" w:rsidRDefault="009943A2" w:rsidP="009943A2">
      <w:pPr>
        <w:ind w:firstLine="567"/>
        <w:rPr>
          <w:color w:val="000000"/>
          <w:sz w:val="28"/>
          <w:szCs w:val="28"/>
        </w:rPr>
      </w:pPr>
      <w:r w:rsidRPr="009943A2">
        <w:rPr>
          <w:color w:val="000000"/>
          <w:sz w:val="28"/>
          <w:szCs w:val="28"/>
        </w:rPr>
        <w:t>5. Материальная ответственность работодателя за вред, причиненный работнику трудовым увечьем или иным повреждением здоровья.</w:t>
      </w:r>
    </w:p>
    <w:p w:rsidR="009943A2" w:rsidRPr="009943A2" w:rsidRDefault="009943A2" w:rsidP="009943A2">
      <w:pPr>
        <w:ind w:firstLine="567"/>
        <w:rPr>
          <w:sz w:val="28"/>
          <w:szCs w:val="28"/>
        </w:rPr>
      </w:pPr>
      <w:r w:rsidRPr="009943A2">
        <w:rPr>
          <w:color w:val="000000"/>
          <w:sz w:val="28"/>
          <w:szCs w:val="28"/>
        </w:rPr>
        <w:t xml:space="preserve">6. Материальная ответственность работодателя за вред в связи с нарушением им права на </w:t>
      </w:r>
      <w:r w:rsidRPr="009943A2">
        <w:rPr>
          <w:sz w:val="28"/>
          <w:szCs w:val="28"/>
        </w:rPr>
        <w:t>труд работника.</w:t>
      </w:r>
    </w:p>
    <w:p w:rsidR="009943A2" w:rsidRPr="009943A2" w:rsidRDefault="009943A2" w:rsidP="009943A2">
      <w:pPr>
        <w:ind w:firstLine="567"/>
        <w:rPr>
          <w:b/>
          <w:bCs/>
          <w:sz w:val="28"/>
          <w:szCs w:val="28"/>
        </w:rPr>
      </w:pPr>
      <w:r w:rsidRPr="009943A2">
        <w:rPr>
          <w:b/>
          <w:bCs/>
          <w:sz w:val="28"/>
          <w:szCs w:val="28"/>
        </w:rPr>
        <w:t>Литература:</w:t>
      </w:r>
    </w:p>
    <w:p w:rsidR="009943A2" w:rsidRPr="009943A2" w:rsidRDefault="009943A2" w:rsidP="009943A2">
      <w:pPr>
        <w:keepNext/>
        <w:keepLines/>
        <w:shd w:val="clear" w:color="auto" w:fill="FFFFFF"/>
        <w:ind w:firstLine="567"/>
        <w:outlineLvl w:val="2"/>
        <w:rPr>
          <w:rFonts w:eastAsiaTheme="majorEastAsia"/>
          <w:bCs/>
          <w:sz w:val="28"/>
          <w:szCs w:val="28"/>
        </w:rPr>
      </w:pPr>
      <w:r w:rsidRPr="009943A2">
        <w:rPr>
          <w:rFonts w:eastAsiaTheme="majorEastAsia"/>
          <w:bCs/>
          <w:sz w:val="28"/>
          <w:szCs w:val="28"/>
        </w:rPr>
        <w:t>Трудовой кодекс РФ —  Раздел XI.</w:t>
      </w:r>
    </w:p>
    <w:p w:rsidR="009943A2" w:rsidRPr="009943A2" w:rsidRDefault="009943A2" w:rsidP="009943A2">
      <w:pPr>
        <w:tabs>
          <w:tab w:val="left" w:pos="284"/>
        </w:tabs>
        <w:ind w:firstLine="567"/>
        <w:jc w:val="both"/>
        <w:rPr>
          <w:b/>
          <w:i/>
          <w:sz w:val="28"/>
          <w:szCs w:val="28"/>
        </w:rPr>
      </w:pPr>
      <w:r w:rsidRPr="009943A2">
        <w:rPr>
          <w:b/>
          <w:i/>
          <w:sz w:val="28"/>
          <w:szCs w:val="28"/>
        </w:rPr>
        <w:t>Оформите и сдайте отчет</w:t>
      </w:r>
    </w:p>
    <w:p w:rsidR="009943A2" w:rsidRPr="009943A2" w:rsidRDefault="009943A2" w:rsidP="009943A2">
      <w:pPr>
        <w:rPr>
          <w:sz w:val="28"/>
          <w:szCs w:val="28"/>
        </w:rPr>
      </w:pPr>
    </w:p>
    <w:p w:rsidR="00D24D8A" w:rsidRDefault="00D24D8A" w:rsidP="00D24D8A">
      <w:pPr>
        <w:jc w:val="both"/>
      </w:pPr>
    </w:p>
    <w:p w:rsidR="00CE6A03" w:rsidRPr="00CE6A03" w:rsidRDefault="00CE6A03" w:rsidP="00CE6A03">
      <w:pPr>
        <w:pStyle w:val="a3"/>
        <w:spacing w:after="0" w:line="276" w:lineRule="auto"/>
      </w:pPr>
    </w:p>
    <w:p w:rsidR="00A77B2F" w:rsidRPr="00437DB4" w:rsidRDefault="00A77B2F" w:rsidP="00302741">
      <w:pPr>
        <w:pStyle w:val="1"/>
        <w:tabs>
          <w:tab w:val="left" w:pos="851"/>
          <w:tab w:val="left" w:pos="993"/>
        </w:tabs>
        <w:spacing w:before="0" w:after="0" w:line="276" w:lineRule="auto"/>
        <w:jc w:val="center"/>
        <w:rPr>
          <w:rFonts w:ascii="Times New Roman" w:hAnsi="Times New Roman"/>
          <w:sz w:val="24"/>
          <w:szCs w:val="24"/>
        </w:rPr>
      </w:pPr>
      <w:r w:rsidRPr="00437DB4">
        <w:rPr>
          <w:rFonts w:ascii="Times New Roman" w:hAnsi="Times New Roman"/>
          <w:sz w:val="24"/>
          <w:szCs w:val="24"/>
        </w:rPr>
        <w:t>ПРАКТИЧЕСКАЯ РАБОТА №</w:t>
      </w:r>
      <w:r w:rsidR="009943A2">
        <w:rPr>
          <w:rFonts w:ascii="Times New Roman" w:hAnsi="Times New Roman"/>
          <w:sz w:val="24"/>
          <w:szCs w:val="24"/>
        </w:rPr>
        <w:t>8</w:t>
      </w:r>
    </w:p>
    <w:p w:rsidR="00A77B2F" w:rsidRPr="00437DB4" w:rsidRDefault="00B506C0" w:rsidP="00302741">
      <w:pPr>
        <w:tabs>
          <w:tab w:val="left" w:pos="851"/>
          <w:tab w:val="left" w:pos="993"/>
        </w:tabs>
        <w:spacing w:line="276" w:lineRule="auto"/>
        <w:jc w:val="center"/>
      </w:pPr>
      <w:r w:rsidRPr="00437DB4">
        <w:rPr>
          <w:b/>
        </w:rPr>
        <w:t xml:space="preserve">НАЗВАНИЕ ПРАКТИЧЕСКОЙ </w:t>
      </w:r>
      <w:r w:rsidR="009943A2" w:rsidRPr="00437DB4">
        <w:rPr>
          <w:b/>
        </w:rPr>
        <w:t>РАБОТЫ: РАЗРЕШЕНИЕ</w:t>
      </w:r>
      <w:r w:rsidRPr="00437DB4">
        <w:t xml:space="preserve"> ИНДИВИДУАЛЬНОГО ТРУДОВОГО СПОРА.</w:t>
      </w:r>
    </w:p>
    <w:p w:rsidR="00A77B2F" w:rsidRPr="00437DB4" w:rsidRDefault="00A77B2F" w:rsidP="00302741">
      <w:pPr>
        <w:tabs>
          <w:tab w:val="left" w:pos="851"/>
          <w:tab w:val="left" w:pos="993"/>
        </w:tabs>
        <w:jc w:val="center"/>
      </w:pPr>
    </w:p>
    <w:p w:rsidR="009943A2" w:rsidRPr="009943A2" w:rsidRDefault="009943A2" w:rsidP="009943A2">
      <w:pPr>
        <w:tabs>
          <w:tab w:val="left" w:pos="851"/>
        </w:tabs>
        <w:ind w:firstLine="567"/>
        <w:jc w:val="both"/>
        <w:rPr>
          <w:bCs/>
          <w:sz w:val="28"/>
          <w:szCs w:val="28"/>
        </w:rPr>
      </w:pPr>
      <w:r w:rsidRPr="009943A2">
        <w:rPr>
          <w:b/>
          <w:bCs/>
          <w:sz w:val="28"/>
          <w:szCs w:val="28"/>
        </w:rPr>
        <w:t>Цель работы</w:t>
      </w:r>
      <w:r w:rsidRPr="009943A2">
        <w:rPr>
          <w:bCs/>
          <w:sz w:val="28"/>
          <w:szCs w:val="28"/>
        </w:rPr>
        <w:t>: Научиться применять нормы трудового законодательства о трудовых спорах для защиты своих прав в сфере профессиональной деятельности</w:t>
      </w:r>
    </w:p>
    <w:p w:rsidR="009943A2" w:rsidRPr="009943A2" w:rsidRDefault="009943A2" w:rsidP="009943A2">
      <w:pPr>
        <w:tabs>
          <w:tab w:val="left" w:pos="851"/>
        </w:tabs>
        <w:ind w:firstLine="567"/>
        <w:jc w:val="both"/>
        <w:rPr>
          <w:bCs/>
          <w:sz w:val="28"/>
          <w:szCs w:val="28"/>
        </w:rPr>
      </w:pPr>
    </w:p>
    <w:p w:rsidR="009943A2" w:rsidRPr="009943A2" w:rsidRDefault="009943A2" w:rsidP="009943A2">
      <w:pPr>
        <w:tabs>
          <w:tab w:val="left" w:pos="851"/>
        </w:tabs>
        <w:ind w:firstLine="567"/>
        <w:jc w:val="both"/>
        <w:rPr>
          <w:b/>
          <w:bCs/>
          <w:sz w:val="28"/>
          <w:szCs w:val="28"/>
        </w:rPr>
      </w:pPr>
      <w:r w:rsidRPr="009943A2">
        <w:rPr>
          <w:b/>
          <w:bCs/>
          <w:sz w:val="28"/>
          <w:szCs w:val="28"/>
        </w:rPr>
        <w:t xml:space="preserve">знания </w:t>
      </w:r>
      <w:r w:rsidRPr="009943A2">
        <w:rPr>
          <w:bCs/>
          <w:sz w:val="28"/>
          <w:szCs w:val="28"/>
        </w:rPr>
        <w:t>(актуализация)</w:t>
      </w:r>
      <w:r w:rsidRPr="009943A2">
        <w:rPr>
          <w:b/>
          <w:bCs/>
          <w:sz w:val="28"/>
          <w:szCs w:val="28"/>
        </w:rPr>
        <w:t>:</w:t>
      </w:r>
    </w:p>
    <w:p w:rsidR="009943A2" w:rsidRPr="009943A2" w:rsidRDefault="009943A2" w:rsidP="009943A2">
      <w:pPr>
        <w:numPr>
          <w:ilvl w:val="0"/>
          <w:numId w:val="4"/>
        </w:numPr>
        <w:tabs>
          <w:tab w:val="left" w:pos="284"/>
          <w:tab w:val="left" w:pos="851"/>
        </w:tabs>
        <w:suppressAutoHyphens/>
        <w:snapToGrid w:val="0"/>
        <w:ind w:left="0" w:firstLine="567"/>
        <w:contextualSpacing/>
        <w:rPr>
          <w:bCs/>
          <w:color w:val="000000"/>
          <w:sz w:val="28"/>
          <w:szCs w:val="28"/>
        </w:rPr>
      </w:pPr>
      <w:r w:rsidRPr="009943A2">
        <w:rPr>
          <w:bCs/>
          <w:color w:val="000000"/>
          <w:sz w:val="28"/>
          <w:szCs w:val="28"/>
        </w:rPr>
        <w:t>основные положения Конституции Российской Федерации;</w:t>
      </w:r>
    </w:p>
    <w:p w:rsidR="009943A2" w:rsidRPr="009943A2" w:rsidRDefault="009943A2" w:rsidP="009943A2">
      <w:pPr>
        <w:numPr>
          <w:ilvl w:val="0"/>
          <w:numId w:val="4"/>
        </w:numPr>
        <w:tabs>
          <w:tab w:val="left" w:pos="284"/>
          <w:tab w:val="left" w:pos="851"/>
        </w:tabs>
        <w:suppressAutoHyphens/>
        <w:snapToGrid w:val="0"/>
        <w:ind w:left="0" w:firstLine="567"/>
        <w:contextualSpacing/>
        <w:rPr>
          <w:bCs/>
          <w:color w:val="000000"/>
          <w:sz w:val="28"/>
          <w:szCs w:val="28"/>
        </w:rPr>
      </w:pPr>
      <w:r w:rsidRPr="009943A2">
        <w:rPr>
          <w:bCs/>
          <w:color w:val="000000"/>
          <w:sz w:val="28"/>
          <w:szCs w:val="28"/>
        </w:rPr>
        <w:t>права и свободы человека и гражданина, механизмы их реализации;</w:t>
      </w:r>
    </w:p>
    <w:p w:rsidR="009943A2" w:rsidRPr="009943A2" w:rsidRDefault="009943A2" w:rsidP="009943A2">
      <w:pPr>
        <w:numPr>
          <w:ilvl w:val="0"/>
          <w:numId w:val="4"/>
        </w:numPr>
        <w:tabs>
          <w:tab w:val="left" w:pos="284"/>
          <w:tab w:val="left" w:pos="851"/>
        </w:tabs>
        <w:suppressAutoHyphens/>
        <w:snapToGrid w:val="0"/>
        <w:ind w:left="0" w:firstLine="567"/>
        <w:contextualSpacing/>
        <w:rPr>
          <w:bCs/>
          <w:color w:val="000000"/>
          <w:sz w:val="28"/>
          <w:szCs w:val="28"/>
        </w:rPr>
      </w:pPr>
      <w:r w:rsidRPr="009943A2">
        <w:rPr>
          <w:bCs/>
          <w:color w:val="000000"/>
          <w:sz w:val="28"/>
          <w:szCs w:val="28"/>
        </w:rPr>
        <w:t xml:space="preserve">законодательные акты и другие нормативные документы, регулирующие </w:t>
      </w:r>
    </w:p>
    <w:p w:rsidR="009943A2" w:rsidRPr="009943A2" w:rsidRDefault="009943A2" w:rsidP="009943A2">
      <w:pPr>
        <w:tabs>
          <w:tab w:val="left" w:pos="284"/>
          <w:tab w:val="left" w:pos="851"/>
        </w:tabs>
        <w:suppressAutoHyphens/>
        <w:snapToGrid w:val="0"/>
        <w:ind w:firstLine="567"/>
        <w:contextualSpacing/>
        <w:rPr>
          <w:bCs/>
          <w:color w:val="000000"/>
          <w:sz w:val="28"/>
          <w:szCs w:val="28"/>
        </w:rPr>
      </w:pPr>
      <w:r w:rsidRPr="009943A2">
        <w:rPr>
          <w:bCs/>
          <w:color w:val="000000"/>
          <w:sz w:val="28"/>
          <w:szCs w:val="28"/>
        </w:rPr>
        <w:t>правоотношения в процессе профессиональной деятельности;</w:t>
      </w:r>
    </w:p>
    <w:p w:rsidR="009943A2" w:rsidRPr="009943A2" w:rsidRDefault="009943A2" w:rsidP="009943A2">
      <w:pPr>
        <w:numPr>
          <w:ilvl w:val="0"/>
          <w:numId w:val="4"/>
        </w:numPr>
        <w:tabs>
          <w:tab w:val="left" w:pos="284"/>
          <w:tab w:val="left" w:pos="851"/>
        </w:tabs>
        <w:suppressAutoHyphens/>
        <w:snapToGrid w:val="0"/>
        <w:ind w:left="0" w:firstLine="567"/>
        <w:contextualSpacing/>
        <w:rPr>
          <w:bCs/>
          <w:color w:val="000000"/>
          <w:sz w:val="28"/>
          <w:szCs w:val="28"/>
        </w:rPr>
      </w:pPr>
      <w:r w:rsidRPr="009943A2">
        <w:rPr>
          <w:bCs/>
          <w:color w:val="000000"/>
          <w:sz w:val="28"/>
          <w:szCs w:val="28"/>
        </w:rPr>
        <w:t>права и обязанности работников в сфере профессиональной деятельности;</w:t>
      </w:r>
    </w:p>
    <w:p w:rsidR="009943A2" w:rsidRPr="009943A2" w:rsidRDefault="009943A2" w:rsidP="009943A2">
      <w:pPr>
        <w:tabs>
          <w:tab w:val="left" w:pos="284"/>
          <w:tab w:val="left" w:pos="851"/>
        </w:tabs>
        <w:suppressAutoHyphens/>
        <w:snapToGrid w:val="0"/>
        <w:ind w:firstLine="567"/>
        <w:contextualSpacing/>
        <w:rPr>
          <w:bCs/>
          <w:color w:val="000000"/>
          <w:sz w:val="28"/>
          <w:szCs w:val="28"/>
        </w:rPr>
      </w:pPr>
    </w:p>
    <w:p w:rsidR="009943A2" w:rsidRPr="009943A2" w:rsidRDefault="009943A2" w:rsidP="009943A2">
      <w:pPr>
        <w:tabs>
          <w:tab w:val="left" w:pos="851"/>
        </w:tabs>
        <w:ind w:firstLine="567"/>
        <w:jc w:val="both"/>
        <w:rPr>
          <w:b/>
          <w:bCs/>
          <w:sz w:val="28"/>
          <w:szCs w:val="28"/>
        </w:rPr>
      </w:pPr>
      <w:r w:rsidRPr="009943A2">
        <w:rPr>
          <w:b/>
          <w:bCs/>
          <w:sz w:val="28"/>
          <w:szCs w:val="28"/>
        </w:rPr>
        <w:lastRenderedPageBreak/>
        <w:t>умения:</w:t>
      </w:r>
    </w:p>
    <w:p w:rsidR="009943A2" w:rsidRPr="009943A2" w:rsidRDefault="009943A2" w:rsidP="009943A2">
      <w:pPr>
        <w:numPr>
          <w:ilvl w:val="0"/>
          <w:numId w:val="3"/>
        </w:numPr>
        <w:tabs>
          <w:tab w:val="left" w:pos="284"/>
          <w:tab w:val="left" w:pos="851"/>
        </w:tabs>
        <w:suppressAutoHyphens/>
        <w:snapToGrid w:val="0"/>
        <w:ind w:left="0" w:firstLine="567"/>
        <w:contextualSpacing/>
        <w:jc w:val="both"/>
        <w:rPr>
          <w:bCs/>
          <w:color w:val="000000"/>
          <w:sz w:val="28"/>
          <w:szCs w:val="28"/>
        </w:rPr>
      </w:pPr>
      <w:r w:rsidRPr="009943A2">
        <w:rPr>
          <w:bCs/>
          <w:color w:val="000000"/>
          <w:sz w:val="28"/>
          <w:szCs w:val="28"/>
        </w:rPr>
        <w:t>использовать необходимые нормативно-правовые документы;</w:t>
      </w:r>
    </w:p>
    <w:p w:rsidR="009943A2" w:rsidRPr="009943A2" w:rsidRDefault="009943A2" w:rsidP="009943A2">
      <w:pPr>
        <w:numPr>
          <w:ilvl w:val="0"/>
          <w:numId w:val="3"/>
        </w:numPr>
        <w:tabs>
          <w:tab w:val="left" w:pos="284"/>
          <w:tab w:val="left" w:pos="851"/>
        </w:tabs>
        <w:ind w:left="0" w:firstLine="567"/>
        <w:contextualSpacing/>
        <w:jc w:val="both"/>
        <w:rPr>
          <w:sz w:val="28"/>
          <w:szCs w:val="28"/>
        </w:rPr>
      </w:pPr>
      <w:r w:rsidRPr="009943A2">
        <w:rPr>
          <w:bCs/>
          <w:color w:val="000000"/>
          <w:sz w:val="28"/>
          <w:szCs w:val="28"/>
        </w:rPr>
        <w:t>защищать свои права в соответствии с трудовым законодательством</w:t>
      </w:r>
    </w:p>
    <w:p w:rsidR="009943A2" w:rsidRPr="009943A2" w:rsidRDefault="009943A2" w:rsidP="009943A2">
      <w:pPr>
        <w:numPr>
          <w:ilvl w:val="0"/>
          <w:numId w:val="3"/>
        </w:numPr>
        <w:tabs>
          <w:tab w:val="left" w:pos="284"/>
          <w:tab w:val="left" w:pos="851"/>
        </w:tabs>
        <w:suppressAutoHyphens/>
        <w:snapToGrid w:val="0"/>
        <w:ind w:left="0" w:firstLine="567"/>
        <w:contextualSpacing/>
        <w:jc w:val="both"/>
        <w:rPr>
          <w:sz w:val="28"/>
          <w:szCs w:val="28"/>
        </w:rPr>
      </w:pPr>
      <w:r w:rsidRPr="009943A2">
        <w:rPr>
          <w:bCs/>
          <w:color w:val="000000"/>
          <w:sz w:val="28"/>
          <w:szCs w:val="28"/>
        </w:rPr>
        <w:t>анализировать и оценивать результаты и последствия деятельности (бездействия) с правовой точки зрения;</w:t>
      </w:r>
    </w:p>
    <w:p w:rsidR="009943A2" w:rsidRPr="009943A2" w:rsidRDefault="009943A2" w:rsidP="009943A2">
      <w:pPr>
        <w:numPr>
          <w:ilvl w:val="0"/>
          <w:numId w:val="3"/>
        </w:numPr>
        <w:tabs>
          <w:tab w:val="left" w:pos="284"/>
          <w:tab w:val="left" w:pos="851"/>
        </w:tabs>
        <w:suppressAutoHyphens/>
        <w:snapToGrid w:val="0"/>
        <w:contextualSpacing/>
        <w:jc w:val="both"/>
        <w:rPr>
          <w:sz w:val="28"/>
          <w:szCs w:val="28"/>
        </w:rPr>
      </w:pPr>
      <w:r w:rsidRPr="009943A2">
        <w:rPr>
          <w:sz w:val="28"/>
          <w:szCs w:val="28"/>
        </w:rPr>
        <w:t>ЛР.3, ЛР.14, ЛР.15</w:t>
      </w:r>
    </w:p>
    <w:p w:rsidR="009943A2" w:rsidRPr="009943A2" w:rsidRDefault="009943A2" w:rsidP="009943A2">
      <w:pPr>
        <w:tabs>
          <w:tab w:val="left" w:pos="284"/>
          <w:tab w:val="left" w:pos="851"/>
        </w:tabs>
        <w:suppressAutoHyphens/>
        <w:snapToGrid w:val="0"/>
        <w:ind w:firstLine="567"/>
        <w:jc w:val="both"/>
        <w:rPr>
          <w:sz w:val="28"/>
          <w:szCs w:val="28"/>
        </w:rPr>
      </w:pPr>
    </w:p>
    <w:p w:rsidR="009C700C" w:rsidRDefault="009C700C" w:rsidP="009943A2">
      <w:pPr>
        <w:tabs>
          <w:tab w:val="left" w:pos="851"/>
        </w:tabs>
        <w:jc w:val="center"/>
        <w:rPr>
          <w:b/>
          <w:iCs/>
          <w:sz w:val="28"/>
          <w:szCs w:val="28"/>
        </w:rPr>
      </w:pPr>
    </w:p>
    <w:p w:rsidR="009C700C" w:rsidRDefault="009C700C" w:rsidP="009943A2">
      <w:pPr>
        <w:tabs>
          <w:tab w:val="left" w:pos="851"/>
        </w:tabs>
        <w:jc w:val="center"/>
        <w:rPr>
          <w:b/>
          <w:iCs/>
          <w:sz w:val="28"/>
          <w:szCs w:val="28"/>
        </w:rPr>
      </w:pPr>
    </w:p>
    <w:p w:rsidR="009943A2" w:rsidRPr="009943A2" w:rsidRDefault="009943A2" w:rsidP="009943A2">
      <w:pPr>
        <w:tabs>
          <w:tab w:val="left" w:pos="851"/>
        </w:tabs>
        <w:jc w:val="center"/>
        <w:rPr>
          <w:b/>
          <w:bCs/>
          <w:sz w:val="28"/>
          <w:szCs w:val="28"/>
        </w:rPr>
      </w:pPr>
      <w:r w:rsidRPr="009943A2">
        <w:rPr>
          <w:b/>
          <w:iCs/>
          <w:sz w:val="28"/>
          <w:szCs w:val="28"/>
        </w:rPr>
        <w:t>Ход работы</w:t>
      </w:r>
      <w:r w:rsidRPr="009943A2">
        <w:rPr>
          <w:b/>
          <w:bCs/>
          <w:sz w:val="28"/>
          <w:szCs w:val="28"/>
        </w:rPr>
        <w:t>:</w:t>
      </w:r>
    </w:p>
    <w:p w:rsidR="009943A2" w:rsidRPr="009943A2" w:rsidRDefault="009943A2" w:rsidP="009943A2">
      <w:pPr>
        <w:tabs>
          <w:tab w:val="left" w:pos="851"/>
        </w:tabs>
        <w:jc w:val="center"/>
        <w:rPr>
          <w:b/>
          <w:bCs/>
          <w:sz w:val="28"/>
          <w:szCs w:val="28"/>
        </w:rPr>
      </w:pPr>
    </w:p>
    <w:p w:rsidR="009943A2" w:rsidRPr="009943A2" w:rsidRDefault="009943A2" w:rsidP="009943A2">
      <w:pPr>
        <w:tabs>
          <w:tab w:val="left" w:pos="851"/>
        </w:tabs>
        <w:ind w:firstLine="567"/>
        <w:rPr>
          <w:b/>
          <w:bCs/>
          <w:sz w:val="28"/>
          <w:szCs w:val="28"/>
        </w:rPr>
      </w:pPr>
      <w:r w:rsidRPr="009943A2">
        <w:rPr>
          <w:b/>
          <w:bCs/>
          <w:sz w:val="28"/>
          <w:szCs w:val="28"/>
        </w:rPr>
        <w:t>Решите задачи:</w:t>
      </w:r>
    </w:p>
    <w:p w:rsidR="009943A2" w:rsidRPr="009943A2" w:rsidRDefault="009943A2" w:rsidP="009943A2">
      <w:pPr>
        <w:tabs>
          <w:tab w:val="left" w:pos="851"/>
        </w:tabs>
        <w:ind w:firstLine="567"/>
        <w:rPr>
          <w:b/>
          <w:bCs/>
          <w:sz w:val="28"/>
          <w:szCs w:val="28"/>
        </w:rPr>
      </w:pPr>
    </w:p>
    <w:p w:rsidR="009943A2" w:rsidRPr="009943A2" w:rsidRDefault="009943A2" w:rsidP="009943A2">
      <w:pPr>
        <w:tabs>
          <w:tab w:val="left" w:pos="851"/>
        </w:tabs>
        <w:ind w:firstLine="567"/>
        <w:jc w:val="both"/>
        <w:rPr>
          <w:b/>
          <w:color w:val="000000"/>
          <w:sz w:val="28"/>
          <w:szCs w:val="28"/>
        </w:rPr>
      </w:pPr>
      <w:r w:rsidRPr="009943A2">
        <w:rPr>
          <w:b/>
          <w:color w:val="000000"/>
          <w:sz w:val="28"/>
          <w:szCs w:val="28"/>
        </w:rPr>
        <w:t>Задача №1</w:t>
      </w:r>
    </w:p>
    <w:p w:rsidR="009943A2" w:rsidRPr="009943A2" w:rsidRDefault="009943A2" w:rsidP="009943A2">
      <w:pPr>
        <w:tabs>
          <w:tab w:val="left" w:pos="851"/>
        </w:tabs>
        <w:ind w:firstLine="567"/>
        <w:jc w:val="both"/>
        <w:rPr>
          <w:color w:val="000000"/>
          <w:sz w:val="28"/>
          <w:szCs w:val="28"/>
        </w:rPr>
      </w:pPr>
      <w:r w:rsidRPr="009943A2">
        <w:rPr>
          <w:color w:val="000000"/>
          <w:sz w:val="28"/>
          <w:szCs w:val="28"/>
        </w:rPr>
        <w:t>Составьте заявление о рассмотрении индивидуального трудового спора (о не предоставлении отпуска в летнее время; о невыплате заработной платы за работу в праздничные дни; о несоблюдении порядка применения дисциплинарного взыскания (выговора) и др.) в комиссию по трудовым спорам.</w:t>
      </w:r>
    </w:p>
    <w:p w:rsidR="009943A2" w:rsidRPr="009943A2" w:rsidRDefault="009943A2" w:rsidP="009943A2">
      <w:pPr>
        <w:tabs>
          <w:tab w:val="left" w:pos="851"/>
        </w:tabs>
        <w:ind w:firstLine="567"/>
        <w:jc w:val="both"/>
        <w:rPr>
          <w:color w:val="000000"/>
          <w:sz w:val="28"/>
          <w:szCs w:val="28"/>
        </w:rPr>
      </w:pPr>
    </w:p>
    <w:p w:rsidR="009943A2" w:rsidRPr="009943A2" w:rsidRDefault="009943A2" w:rsidP="009943A2">
      <w:pPr>
        <w:tabs>
          <w:tab w:val="left" w:pos="851"/>
        </w:tabs>
        <w:ind w:firstLine="567"/>
        <w:rPr>
          <w:b/>
          <w:i/>
          <w:sz w:val="28"/>
          <w:szCs w:val="28"/>
        </w:rPr>
      </w:pPr>
      <w:r w:rsidRPr="009943A2">
        <w:rPr>
          <w:b/>
          <w:i/>
          <w:sz w:val="28"/>
          <w:szCs w:val="28"/>
        </w:rPr>
        <w:t xml:space="preserve">                     Образец. Заявление в комиссию по трудовым спорам</w:t>
      </w:r>
    </w:p>
    <w:p w:rsidR="009943A2" w:rsidRPr="009943A2" w:rsidRDefault="009943A2" w:rsidP="009943A2">
      <w:pPr>
        <w:tabs>
          <w:tab w:val="left" w:pos="851"/>
        </w:tabs>
        <w:ind w:firstLine="567"/>
        <w:jc w:val="both"/>
        <w:rPr>
          <w:i/>
          <w:sz w:val="28"/>
          <w:szCs w:val="28"/>
        </w:rPr>
      </w:pPr>
    </w:p>
    <w:p w:rsidR="009943A2" w:rsidRPr="009943A2" w:rsidRDefault="009943A2" w:rsidP="009943A2">
      <w:pPr>
        <w:spacing w:line="276" w:lineRule="auto"/>
        <w:jc w:val="right"/>
      </w:pPr>
      <w:r w:rsidRPr="009943A2">
        <w:t xml:space="preserve">                                                    </w:t>
      </w:r>
      <w:r w:rsidRPr="009943A2">
        <w:tab/>
      </w:r>
      <w:r w:rsidRPr="009943A2">
        <w:tab/>
        <w:t>Председателю комиссии по трудовым спорам</w:t>
      </w:r>
    </w:p>
    <w:p w:rsidR="009943A2" w:rsidRPr="009943A2" w:rsidRDefault="009943A2" w:rsidP="009943A2">
      <w:pPr>
        <w:spacing w:line="276" w:lineRule="auto"/>
        <w:jc w:val="right"/>
      </w:pPr>
      <w:r w:rsidRPr="009943A2">
        <w:t xml:space="preserve">                                                   </w:t>
      </w:r>
      <w:r w:rsidRPr="009943A2">
        <w:tab/>
      </w:r>
      <w:r w:rsidRPr="009943A2">
        <w:tab/>
        <w:t xml:space="preserve"> ООО «Муравленковскнефть» Грызлову П. Е.</w:t>
      </w:r>
    </w:p>
    <w:p w:rsidR="009943A2" w:rsidRPr="009943A2" w:rsidRDefault="009943A2" w:rsidP="009943A2">
      <w:pPr>
        <w:spacing w:line="276" w:lineRule="auto"/>
        <w:jc w:val="right"/>
      </w:pPr>
      <w:r w:rsidRPr="009943A2">
        <w:tab/>
      </w:r>
      <w:r w:rsidRPr="009943A2">
        <w:tab/>
      </w:r>
      <w:r w:rsidRPr="009943A2">
        <w:tab/>
      </w:r>
      <w:r w:rsidRPr="009943A2">
        <w:tab/>
        <w:t>Иванова И. В., оператора по добыче нефти и газа</w:t>
      </w:r>
    </w:p>
    <w:p w:rsidR="009943A2" w:rsidRPr="009943A2" w:rsidRDefault="009943A2" w:rsidP="009943A2">
      <w:pPr>
        <w:spacing w:line="276" w:lineRule="auto"/>
        <w:jc w:val="right"/>
      </w:pPr>
      <w:r w:rsidRPr="009943A2">
        <w:tab/>
      </w:r>
      <w:r w:rsidRPr="009943A2">
        <w:tab/>
      </w:r>
      <w:r w:rsidRPr="009943A2">
        <w:tab/>
      </w:r>
      <w:r w:rsidRPr="009943A2">
        <w:tab/>
        <w:t>4 разряда, цех 12</w:t>
      </w:r>
    </w:p>
    <w:p w:rsidR="009943A2" w:rsidRPr="009943A2" w:rsidRDefault="009943A2" w:rsidP="009943A2">
      <w:pPr>
        <w:spacing w:line="276" w:lineRule="auto"/>
        <w:jc w:val="right"/>
      </w:pPr>
      <w:r w:rsidRPr="009943A2">
        <w:tab/>
      </w:r>
      <w:r w:rsidRPr="009943A2">
        <w:tab/>
      </w:r>
      <w:r w:rsidRPr="009943A2">
        <w:tab/>
      </w:r>
      <w:r w:rsidRPr="009943A2">
        <w:tab/>
      </w:r>
      <w:r w:rsidRPr="009943A2">
        <w:tab/>
      </w:r>
      <w:r w:rsidRPr="009943A2">
        <w:tab/>
        <w:t>телефон: 32-770</w:t>
      </w:r>
    </w:p>
    <w:p w:rsidR="009943A2" w:rsidRPr="009943A2" w:rsidRDefault="009943A2" w:rsidP="009943A2">
      <w:pPr>
        <w:spacing w:line="276" w:lineRule="auto"/>
        <w:jc w:val="both"/>
      </w:pPr>
    </w:p>
    <w:p w:rsidR="009943A2" w:rsidRPr="009943A2" w:rsidRDefault="009943A2" w:rsidP="009943A2">
      <w:pPr>
        <w:spacing w:line="276" w:lineRule="auto"/>
        <w:jc w:val="center"/>
      </w:pPr>
      <w:r w:rsidRPr="009943A2">
        <w:t>ЗАЯВЛЕНИЕ</w:t>
      </w:r>
    </w:p>
    <w:p w:rsidR="009943A2" w:rsidRPr="009943A2" w:rsidRDefault="009943A2" w:rsidP="009943A2">
      <w:pPr>
        <w:spacing w:line="276" w:lineRule="auto"/>
        <w:jc w:val="both"/>
      </w:pPr>
      <w:r w:rsidRPr="009943A2">
        <w:tab/>
      </w:r>
      <w:r w:rsidRPr="009943A2">
        <w:tab/>
      </w:r>
      <w:r w:rsidRPr="009943A2">
        <w:tab/>
      </w:r>
      <w:r w:rsidRPr="009943A2">
        <w:tab/>
      </w:r>
      <w:r w:rsidRPr="009943A2">
        <w:tab/>
      </w:r>
      <w:r w:rsidRPr="009943A2">
        <w:tab/>
      </w:r>
    </w:p>
    <w:p w:rsidR="009943A2" w:rsidRPr="009943A2" w:rsidRDefault="009943A2" w:rsidP="009943A2">
      <w:pPr>
        <w:spacing w:line="276" w:lineRule="auto"/>
        <w:jc w:val="both"/>
      </w:pPr>
      <w:r w:rsidRPr="009943A2">
        <w:t>Прошу рассмотреть вопрос о перенесении ежегодного оплачиваемого отпуска на другой срок – с 10 января 2010 года на 10 апреля 2010 года – в связи с несвоевременной оплатой отпускных согласно ст. 124 ТК РФ «Продление или перенесение ежегодного оплачиваемого отпуска в связи с несвоевременной выплатой отпускных». Индивидуальный трудовой спор не был урегулирован при непосредственных переговорах с работодателем.</w:t>
      </w:r>
    </w:p>
    <w:p w:rsidR="009943A2" w:rsidRPr="009943A2" w:rsidRDefault="009943A2" w:rsidP="009943A2">
      <w:pPr>
        <w:spacing w:line="276" w:lineRule="auto"/>
        <w:jc w:val="both"/>
      </w:pPr>
    </w:p>
    <w:p w:rsidR="009943A2" w:rsidRPr="009943A2" w:rsidRDefault="009943A2" w:rsidP="009943A2">
      <w:pPr>
        <w:spacing w:line="276" w:lineRule="auto"/>
        <w:jc w:val="both"/>
      </w:pPr>
      <w:r w:rsidRPr="009943A2">
        <w:t xml:space="preserve">18 января 2010 года            </w:t>
      </w:r>
      <w:r w:rsidRPr="009943A2">
        <w:tab/>
      </w:r>
      <w:r w:rsidRPr="009943A2">
        <w:tab/>
      </w:r>
      <w:r w:rsidRPr="009943A2">
        <w:tab/>
      </w:r>
      <w:r w:rsidRPr="009943A2">
        <w:tab/>
        <w:t xml:space="preserve">                            Подпись …….  И. В. Иванов</w:t>
      </w:r>
    </w:p>
    <w:p w:rsidR="009943A2" w:rsidRPr="009943A2" w:rsidRDefault="009943A2" w:rsidP="009943A2">
      <w:pPr>
        <w:spacing w:line="276" w:lineRule="auto"/>
        <w:jc w:val="both"/>
      </w:pPr>
    </w:p>
    <w:p w:rsidR="009943A2" w:rsidRPr="009943A2" w:rsidRDefault="009943A2" w:rsidP="009943A2">
      <w:pPr>
        <w:ind w:firstLine="567"/>
        <w:jc w:val="both"/>
        <w:rPr>
          <w:b/>
          <w:sz w:val="28"/>
          <w:szCs w:val="28"/>
        </w:rPr>
      </w:pPr>
      <w:r w:rsidRPr="009943A2">
        <w:rPr>
          <w:b/>
          <w:sz w:val="28"/>
          <w:szCs w:val="28"/>
        </w:rPr>
        <w:t>Задача №2</w:t>
      </w:r>
    </w:p>
    <w:p w:rsidR="009943A2" w:rsidRPr="009943A2" w:rsidRDefault="009943A2" w:rsidP="009943A2">
      <w:pPr>
        <w:ind w:firstLine="567"/>
        <w:jc w:val="both"/>
        <w:rPr>
          <w:color w:val="1A1A1A"/>
          <w:sz w:val="28"/>
          <w:szCs w:val="28"/>
        </w:rPr>
      </w:pPr>
      <w:r w:rsidRPr="009943A2">
        <w:rPr>
          <w:color w:val="1A1A1A"/>
          <w:sz w:val="28"/>
          <w:szCs w:val="28"/>
        </w:rPr>
        <w:t>Гражданин Прохоров обратился к мировой судье с исковым заявлением к организации, в отделе кадров которой ему необоснованно, по его мнению, отказали в приеме на работу. Судья отказал в приеме заявления на основании того, что Прохоров не был связан с данной организацией какими-либо предварительными обязательствами.</w:t>
      </w:r>
    </w:p>
    <w:p w:rsidR="009943A2" w:rsidRPr="009943A2" w:rsidRDefault="009943A2" w:rsidP="009943A2">
      <w:pPr>
        <w:tabs>
          <w:tab w:val="num" w:pos="0"/>
          <w:tab w:val="left" w:pos="284"/>
        </w:tabs>
        <w:ind w:firstLine="567"/>
        <w:jc w:val="both"/>
        <w:rPr>
          <w:b/>
          <w:i/>
          <w:color w:val="1A1A1A"/>
          <w:sz w:val="28"/>
          <w:szCs w:val="28"/>
        </w:rPr>
      </w:pPr>
      <w:r w:rsidRPr="009943A2">
        <w:rPr>
          <w:b/>
          <w:i/>
          <w:color w:val="1A1A1A"/>
          <w:sz w:val="28"/>
          <w:szCs w:val="28"/>
        </w:rPr>
        <w:lastRenderedPageBreak/>
        <w:t xml:space="preserve"> Правомерно ли поступил судья? Какие категории индивидуальных трудовых споров рассматриваются непосредственно в судах? Какова подсудность индивидуальных трудовых споров?</w:t>
      </w:r>
    </w:p>
    <w:p w:rsidR="009943A2" w:rsidRPr="009943A2" w:rsidRDefault="009943A2" w:rsidP="009943A2">
      <w:pPr>
        <w:tabs>
          <w:tab w:val="num" w:pos="0"/>
          <w:tab w:val="left" w:pos="284"/>
        </w:tabs>
        <w:ind w:firstLine="567"/>
        <w:jc w:val="both"/>
        <w:rPr>
          <w:b/>
          <w:i/>
          <w:color w:val="1A1A1A"/>
          <w:sz w:val="28"/>
          <w:szCs w:val="28"/>
        </w:rPr>
      </w:pPr>
    </w:p>
    <w:p w:rsidR="009943A2" w:rsidRPr="009943A2" w:rsidRDefault="009943A2" w:rsidP="009943A2">
      <w:pPr>
        <w:ind w:firstLine="567"/>
        <w:rPr>
          <w:b/>
          <w:color w:val="000000"/>
          <w:sz w:val="28"/>
          <w:szCs w:val="28"/>
        </w:rPr>
      </w:pPr>
      <w:r w:rsidRPr="009943A2">
        <w:rPr>
          <w:b/>
          <w:color w:val="000000"/>
          <w:sz w:val="28"/>
          <w:szCs w:val="28"/>
        </w:rPr>
        <w:t xml:space="preserve"> Задача №3</w:t>
      </w:r>
    </w:p>
    <w:p w:rsidR="009943A2" w:rsidRPr="009943A2" w:rsidRDefault="009943A2" w:rsidP="009943A2">
      <w:pPr>
        <w:ind w:firstLine="567"/>
        <w:jc w:val="both"/>
        <w:rPr>
          <w:color w:val="000000"/>
          <w:sz w:val="28"/>
          <w:szCs w:val="28"/>
        </w:rPr>
      </w:pPr>
      <w:r w:rsidRPr="009943A2">
        <w:rPr>
          <w:color w:val="000000"/>
          <w:sz w:val="28"/>
          <w:szCs w:val="28"/>
        </w:rPr>
        <w:t>Напишите решение КТС по разрешению конкретного индивидуального трудового спора (фамилии участников спора, наименование предприятия, существо спора, фамилии членов комиссии, результаты голосования).</w:t>
      </w:r>
    </w:p>
    <w:p w:rsidR="009C700C" w:rsidRDefault="009C700C" w:rsidP="009943A2">
      <w:pPr>
        <w:ind w:firstLine="567"/>
        <w:rPr>
          <w:b/>
          <w:sz w:val="28"/>
          <w:szCs w:val="28"/>
        </w:rPr>
      </w:pPr>
    </w:p>
    <w:p w:rsidR="009C700C" w:rsidRDefault="009C700C" w:rsidP="009943A2">
      <w:pPr>
        <w:ind w:firstLine="567"/>
        <w:rPr>
          <w:b/>
          <w:sz w:val="28"/>
          <w:szCs w:val="28"/>
        </w:rPr>
      </w:pPr>
    </w:p>
    <w:p w:rsidR="009943A2" w:rsidRPr="009943A2" w:rsidRDefault="009943A2" w:rsidP="009943A2">
      <w:pPr>
        <w:ind w:firstLine="567"/>
        <w:rPr>
          <w:b/>
          <w:sz w:val="28"/>
          <w:szCs w:val="28"/>
        </w:rPr>
      </w:pPr>
      <w:r w:rsidRPr="009943A2">
        <w:rPr>
          <w:b/>
          <w:sz w:val="28"/>
          <w:szCs w:val="28"/>
        </w:rPr>
        <w:t>Задача №4</w:t>
      </w:r>
    </w:p>
    <w:p w:rsidR="009943A2" w:rsidRPr="009943A2" w:rsidRDefault="009943A2" w:rsidP="009943A2">
      <w:pPr>
        <w:ind w:firstLine="567"/>
        <w:jc w:val="both"/>
        <w:rPr>
          <w:color w:val="1A1A1A"/>
          <w:sz w:val="28"/>
          <w:szCs w:val="28"/>
        </w:rPr>
      </w:pPr>
      <w:r w:rsidRPr="009943A2">
        <w:rPr>
          <w:b/>
          <w:color w:val="000000"/>
          <w:sz w:val="28"/>
          <w:szCs w:val="28"/>
        </w:rPr>
        <w:t xml:space="preserve"> </w:t>
      </w:r>
      <w:r w:rsidRPr="009943A2">
        <w:rPr>
          <w:color w:val="1A1A1A"/>
          <w:sz w:val="28"/>
          <w:szCs w:val="28"/>
        </w:rPr>
        <w:t>Инженеру производственного отдела фабрики Смирновой администрация предложила перейти на аналогичную должность в производственный цех на постоянную работу с 10 апреля 2009 г. От такого перевода Смирнова отказалась, мотивируя это тем, что при заключении с ней трудового договора оговаривалось конкретное место работы -производственный отдел. Администрация перевод мотивировала соображениями целесообразности использования опыта работы Смирновой именно в цехе, откуда недавно уволился инженер.14 апреля 2009 г. за отказ от перевода на работу в цех Смирновой было объявлено замечание приказом по фабрике. Посчитав приказ о наложении дисциплинарного взыскания незаконным, Смирнова 16 июля 2009 г. обратилась в КТС с заявлением об отмене приказа. Однако в КТС ей было отказано в рассмотрении спора по существу в связи с истечением срока обращения в КТС за рассмотрением спора.</w:t>
      </w:r>
    </w:p>
    <w:p w:rsidR="009943A2" w:rsidRPr="009943A2" w:rsidRDefault="009943A2" w:rsidP="009943A2">
      <w:pPr>
        <w:ind w:firstLine="567"/>
        <w:jc w:val="both"/>
        <w:rPr>
          <w:b/>
          <w:i/>
          <w:color w:val="1A1A1A"/>
          <w:sz w:val="28"/>
          <w:szCs w:val="28"/>
        </w:rPr>
      </w:pPr>
      <w:r w:rsidRPr="009943A2">
        <w:rPr>
          <w:b/>
          <w:i/>
          <w:color w:val="1A1A1A"/>
          <w:sz w:val="28"/>
          <w:szCs w:val="28"/>
        </w:rPr>
        <w:t xml:space="preserve"> Дайте оценку действий КТС. Как изменится решение КТС, если станет известно, что в период с 25 апреля по 15 июля Смирнова находилась в командировке и на лечении?</w:t>
      </w:r>
    </w:p>
    <w:p w:rsidR="009943A2" w:rsidRPr="009943A2" w:rsidRDefault="009943A2" w:rsidP="009943A2">
      <w:pPr>
        <w:ind w:firstLine="567"/>
        <w:jc w:val="both"/>
        <w:rPr>
          <w:b/>
          <w:i/>
          <w:color w:val="1A1A1A"/>
          <w:sz w:val="28"/>
          <w:szCs w:val="28"/>
        </w:rPr>
      </w:pPr>
    </w:p>
    <w:p w:rsidR="009943A2" w:rsidRPr="009943A2" w:rsidRDefault="009943A2" w:rsidP="009943A2">
      <w:pPr>
        <w:ind w:firstLine="567"/>
        <w:jc w:val="both"/>
        <w:rPr>
          <w:b/>
          <w:color w:val="000000"/>
          <w:sz w:val="28"/>
          <w:szCs w:val="28"/>
        </w:rPr>
      </w:pPr>
      <w:r w:rsidRPr="009943A2">
        <w:rPr>
          <w:b/>
          <w:color w:val="000000"/>
          <w:sz w:val="28"/>
          <w:szCs w:val="28"/>
        </w:rPr>
        <w:t>Задача №5</w:t>
      </w:r>
    </w:p>
    <w:p w:rsidR="009943A2" w:rsidRPr="009943A2" w:rsidRDefault="009943A2" w:rsidP="009943A2">
      <w:pPr>
        <w:tabs>
          <w:tab w:val="num" w:pos="0"/>
          <w:tab w:val="left" w:pos="284"/>
        </w:tabs>
        <w:ind w:firstLine="567"/>
        <w:jc w:val="both"/>
        <w:rPr>
          <w:color w:val="1A1A1A"/>
          <w:sz w:val="28"/>
          <w:szCs w:val="28"/>
        </w:rPr>
      </w:pPr>
      <w:r w:rsidRPr="009943A2">
        <w:rPr>
          <w:color w:val="1A1A1A"/>
          <w:sz w:val="28"/>
          <w:szCs w:val="28"/>
        </w:rPr>
        <w:t>Работник кадровой службы завода Маслов был уволен по п. 3 ст. 81 ТК. Приказ о его увольнении был издан на основании решения аттестационной комиссии. Маслов обратился в суд с иском о восстановлении на работе, взыскании оплаты времени вынужденного прогула и возмещении морального вреда. Суд своим определением отказал истцу в рассмотрении данного искового требования ввиду не подведомственности его суду. Законно ли данное определение суда?</w:t>
      </w:r>
    </w:p>
    <w:p w:rsidR="009943A2" w:rsidRPr="009943A2" w:rsidRDefault="009943A2" w:rsidP="009943A2">
      <w:pPr>
        <w:tabs>
          <w:tab w:val="num" w:pos="0"/>
          <w:tab w:val="left" w:pos="284"/>
        </w:tabs>
        <w:ind w:firstLine="567"/>
        <w:jc w:val="both"/>
        <w:rPr>
          <w:b/>
          <w:i/>
          <w:color w:val="1A1A1A"/>
          <w:sz w:val="28"/>
          <w:szCs w:val="28"/>
        </w:rPr>
      </w:pPr>
      <w:r w:rsidRPr="009943A2">
        <w:rPr>
          <w:color w:val="1A1A1A"/>
          <w:sz w:val="28"/>
          <w:szCs w:val="28"/>
        </w:rPr>
        <w:t xml:space="preserve"> </w:t>
      </w:r>
      <w:r w:rsidRPr="009943A2">
        <w:rPr>
          <w:b/>
          <w:i/>
          <w:color w:val="1A1A1A"/>
          <w:sz w:val="28"/>
          <w:szCs w:val="28"/>
        </w:rPr>
        <w:t>Разрешите спор.</w:t>
      </w:r>
    </w:p>
    <w:p w:rsidR="009943A2" w:rsidRPr="009943A2" w:rsidRDefault="009943A2" w:rsidP="009943A2">
      <w:pPr>
        <w:tabs>
          <w:tab w:val="num" w:pos="0"/>
          <w:tab w:val="left" w:pos="284"/>
        </w:tabs>
        <w:ind w:firstLine="567"/>
        <w:rPr>
          <w:color w:val="1A1A1A"/>
          <w:sz w:val="28"/>
          <w:szCs w:val="28"/>
        </w:rPr>
      </w:pPr>
    </w:p>
    <w:p w:rsidR="009943A2" w:rsidRPr="009943A2" w:rsidRDefault="009943A2" w:rsidP="009943A2">
      <w:pPr>
        <w:ind w:firstLine="567"/>
        <w:rPr>
          <w:color w:val="000000"/>
          <w:sz w:val="28"/>
          <w:szCs w:val="28"/>
        </w:rPr>
      </w:pPr>
      <w:r w:rsidRPr="009943A2">
        <w:rPr>
          <w:b/>
          <w:bCs/>
          <w:i/>
          <w:iCs/>
          <w:color w:val="000000"/>
          <w:sz w:val="28"/>
          <w:szCs w:val="28"/>
        </w:rPr>
        <w:t>Контрольные вопросы</w:t>
      </w:r>
    </w:p>
    <w:p w:rsidR="009943A2" w:rsidRPr="009943A2" w:rsidRDefault="009943A2" w:rsidP="009943A2">
      <w:pPr>
        <w:ind w:firstLine="567"/>
        <w:rPr>
          <w:color w:val="000000"/>
          <w:sz w:val="28"/>
          <w:szCs w:val="28"/>
        </w:rPr>
      </w:pPr>
      <w:r w:rsidRPr="009943A2">
        <w:rPr>
          <w:color w:val="000000"/>
          <w:sz w:val="28"/>
          <w:szCs w:val="28"/>
        </w:rPr>
        <w:t>1. Понятие, виды и причины трудовых споров.</w:t>
      </w:r>
    </w:p>
    <w:p w:rsidR="009943A2" w:rsidRPr="009943A2" w:rsidRDefault="009943A2" w:rsidP="009943A2">
      <w:pPr>
        <w:ind w:firstLine="567"/>
        <w:rPr>
          <w:color w:val="000000"/>
          <w:sz w:val="28"/>
          <w:szCs w:val="28"/>
        </w:rPr>
      </w:pPr>
      <w:r w:rsidRPr="009943A2">
        <w:rPr>
          <w:color w:val="000000"/>
          <w:sz w:val="28"/>
          <w:szCs w:val="28"/>
        </w:rPr>
        <w:t>2. Нормативные акты и органы по рассмотрению трудовых споров.</w:t>
      </w:r>
    </w:p>
    <w:p w:rsidR="009943A2" w:rsidRPr="009943A2" w:rsidRDefault="009943A2" w:rsidP="009943A2">
      <w:pPr>
        <w:ind w:firstLine="567"/>
        <w:rPr>
          <w:color w:val="000000"/>
          <w:sz w:val="28"/>
          <w:szCs w:val="28"/>
        </w:rPr>
      </w:pPr>
      <w:r w:rsidRPr="009943A2">
        <w:rPr>
          <w:color w:val="000000"/>
          <w:sz w:val="28"/>
          <w:szCs w:val="28"/>
        </w:rPr>
        <w:t>3. Принципы рассмотрения трудовых споров.</w:t>
      </w:r>
    </w:p>
    <w:p w:rsidR="009943A2" w:rsidRPr="009943A2" w:rsidRDefault="009943A2" w:rsidP="009943A2">
      <w:pPr>
        <w:ind w:firstLine="567"/>
        <w:rPr>
          <w:color w:val="000000"/>
          <w:sz w:val="28"/>
          <w:szCs w:val="28"/>
        </w:rPr>
      </w:pPr>
      <w:r w:rsidRPr="009943A2">
        <w:rPr>
          <w:color w:val="000000"/>
          <w:sz w:val="28"/>
          <w:szCs w:val="28"/>
        </w:rPr>
        <w:t>4. Подведомственность индивидуальных трудовых споров.</w:t>
      </w:r>
    </w:p>
    <w:p w:rsidR="009943A2" w:rsidRPr="009943A2" w:rsidRDefault="009943A2" w:rsidP="009943A2">
      <w:pPr>
        <w:ind w:firstLine="567"/>
        <w:rPr>
          <w:color w:val="000000"/>
          <w:sz w:val="28"/>
          <w:szCs w:val="28"/>
        </w:rPr>
      </w:pPr>
      <w:r w:rsidRPr="009943A2">
        <w:rPr>
          <w:color w:val="000000"/>
          <w:sz w:val="28"/>
          <w:szCs w:val="28"/>
        </w:rPr>
        <w:t>5. Порядок рассмотрения индивидуальных трудовых споров.</w:t>
      </w:r>
    </w:p>
    <w:p w:rsidR="009943A2" w:rsidRPr="009943A2" w:rsidRDefault="009943A2" w:rsidP="009943A2">
      <w:pPr>
        <w:ind w:firstLine="567"/>
        <w:rPr>
          <w:color w:val="000000"/>
          <w:sz w:val="28"/>
          <w:szCs w:val="28"/>
        </w:rPr>
      </w:pPr>
      <w:r w:rsidRPr="009943A2">
        <w:rPr>
          <w:color w:val="000000"/>
          <w:sz w:val="28"/>
          <w:szCs w:val="28"/>
        </w:rPr>
        <w:lastRenderedPageBreak/>
        <w:t>6. Исполнение решений по индивидуальным трудовым спорам.</w:t>
      </w:r>
    </w:p>
    <w:p w:rsidR="009943A2" w:rsidRPr="009943A2" w:rsidRDefault="009943A2" w:rsidP="009943A2">
      <w:pPr>
        <w:ind w:firstLine="567"/>
        <w:rPr>
          <w:color w:val="000000"/>
          <w:sz w:val="28"/>
          <w:szCs w:val="28"/>
        </w:rPr>
      </w:pPr>
      <w:r w:rsidRPr="009943A2">
        <w:rPr>
          <w:color w:val="000000"/>
          <w:sz w:val="28"/>
          <w:szCs w:val="28"/>
        </w:rPr>
        <w:t>7. Общая характеристика законодательства о коллективных трудовых спорах.</w:t>
      </w:r>
    </w:p>
    <w:p w:rsidR="009943A2" w:rsidRPr="009943A2" w:rsidRDefault="009943A2" w:rsidP="009943A2">
      <w:pPr>
        <w:ind w:firstLine="567"/>
        <w:rPr>
          <w:color w:val="000000"/>
          <w:sz w:val="28"/>
          <w:szCs w:val="28"/>
        </w:rPr>
      </w:pPr>
      <w:r w:rsidRPr="009943A2">
        <w:rPr>
          <w:color w:val="000000"/>
          <w:sz w:val="28"/>
          <w:szCs w:val="28"/>
        </w:rPr>
        <w:t>8. Понятие и виды коллективных трудовых споров.</w:t>
      </w:r>
    </w:p>
    <w:p w:rsidR="009943A2" w:rsidRPr="009943A2" w:rsidRDefault="009943A2" w:rsidP="009943A2">
      <w:pPr>
        <w:ind w:firstLine="567"/>
        <w:rPr>
          <w:color w:val="000000"/>
          <w:sz w:val="28"/>
          <w:szCs w:val="28"/>
        </w:rPr>
      </w:pPr>
      <w:r w:rsidRPr="009943A2">
        <w:rPr>
          <w:color w:val="000000"/>
          <w:sz w:val="28"/>
          <w:szCs w:val="28"/>
        </w:rPr>
        <w:t>9. Этапы и порядок примирительных процедур решения коллективных трудовых споров.</w:t>
      </w:r>
    </w:p>
    <w:p w:rsidR="009943A2" w:rsidRPr="009943A2" w:rsidRDefault="009943A2" w:rsidP="009943A2">
      <w:pPr>
        <w:ind w:firstLine="567"/>
        <w:rPr>
          <w:color w:val="000000"/>
          <w:sz w:val="28"/>
          <w:szCs w:val="28"/>
        </w:rPr>
      </w:pPr>
      <w:r w:rsidRPr="009943A2">
        <w:rPr>
          <w:color w:val="000000"/>
          <w:sz w:val="28"/>
          <w:szCs w:val="28"/>
        </w:rPr>
        <w:t>10. Право на забастовку и его реализация.</w:t>
      </w:r>
    </w:p>
    <w:p w:rsidR="009943A2" w:rsidRPr="009943A2" w:rsidRDefault="009943A2" w:rsidP="009943A2">
      <w:pPr>
        <w:ind w:firstLine="567"/>
        <w:rPr>
          <w:color w:val="000000"/>
          <w:sz w:val="28"/>
          <w:szCs w:val="28"/>
        </w:rPr>
      </w:pPr>
      <w:r w:rsidRPr="009943A2">
        <w:rPr>
          <w:color w:val="000000"/>
          <w:sz w:val="28"/>
          <w:szCs w:val="28"/>
        </w:rPr>
        <w:t>11. Правовые последствия законной и незаконной забастовок.</w:t>
      </w:r>
    </w:p>
    <w:p w:rsidR="009943A2" w:rsidRPr="009943A2" w:rsidRDefault="009943A2" w:rsidP="009943A2">
      <w:pPr>
        <w:ind w:firstLine="567"/>
        <w:rPr>
          <w:b/>
          <w:bCs/>
          <w:sz w:val="28"/>
          <w:szCs w:val="28"/>
        </w:rPr>
      </w:pPr>
      <w:r w:rsidRPr="009943A2">
        <w:rPr>
          <w:b/>
          <w:bCs/>
          <w:sz w:val="28"/>
          <w:szCs w:val="28"/>
        </w:rPr>
        <w:t>Литература:</w:t>
      </w:r>
    </w:p>
    <w:p w:rsidR="009943A2" w:rsidRPr="009943A2" w:rsidRDefault="009943A2" w:rsidP="009943A2">
      <w:pPr>
        <w:ind w:firstLine="567"/>
        <w:rPr>
          <w:b/>
          <w:sz w:val="28"/>
          <w:szCs w:val="28"/>
        </w:rPr>
      </w:pPr>
      <w:r w:rsidRPr="009943A2">
        <w:rPr>
          <w:sz w:val="28"/>
          <w:szCs w:val="28"/>
        </w:rPr>
        <w:t>Трудовой кодекс РФ</w:t>
      </w:r>
      <w:r w:rsidRPr="009943A2">
        <w:rPr>
          <w:b/>
          <w:sz w:val="28"/>
          <w:szCs w:val="28"/>
        </w:rPr>
        <w:t xml:space="preserve"> — </w:t>
      </w:r>
      <w:r w:rsidRPr="009943A2">
        <w:rPr>
          <w:color w:val="000000"/>
          <w:sz w:val="28"/>
          <w:szCs w:val="28"/>
        </w:rPr>
        <w:t xml:space="preserve"> Раздел XIII</w:t>
      </w:r>
    </w:p>
    <w:p w:rsidR="009943A2" w:rsidRPr="009943A2" w:rsidRDefault="009943A2" w:rsidP="009943A2">
      <w:pPr>
        <w:tabs>
          <w:tab w:val="left" w:pos="284"/>
        </w:tabs>
        <w:ind w:firstLine="567"/>
        <w:jc w:val="both"/>
        <w:rPr>
          <w:b/>
          <w:i/>
          <w:sz w:val="28"/>
          <w:szCs w:val="28"/>
        </w:rPr>
      </w:pPr>
      <w:r w:rsidRPr="009943A2">
        <w:rPr>
          <w:b/>
          <w:i/>
          <w:sz w:val="28"/>
          <w:szCs w:val="28"/>
        </w:rPr>
        <w:t>Оформите и сдайте отчет</w:t>
      </w:r>
    </w:p>
    <w:p w:rsidR="00C03885" w:rsidRPr="00FD7589" w:rsidRDefault="00C03885" w:rsidP="00D73F77">
      <w:pPr>
        <w:pStyle w:val="a3"/>
        <w:spacing w:after="0"/>
      </w:pPr>
    </w:p>
    <w:p w:rsidR="00BF7312" w:rsidRPr="00BF7312" w:rsidRDefault="00BF7312" w:rsidP="00BF7312">
      <w:pPr>
        <w:pStyle w:val="1"/>
        <w:spacing w:line="276" w:lineRule="auto"/>
        <w:jc w:val="center"/>
      </w:pPr>
      <w:r>
        <w:rPr>
          <w:rFonts w:ascii="Times New Roman" w:hAnsi="Times New Roman"/>
          <w:sz w:val="24"/>
          <w:szCs w:val="24"/>
        </w:rPr>
        <w:t>ПРАКТИЧЕСКАЯ РАБОТА №</w:t>
      </w:r>
      <w:r w:rsidR="009943A2">
        <w:rPr>
          <w:rFonts w:ascii="Times New Roman" w:hAnsi="Times New Roman"/>
          <w:sz w:val="24"/>
          <w:szCs w:val="24"/>
        </w:rPr>
        <w:t>9</w:t>
      </w:r>
    </w:p>
    <w:p w:rsidR="00A77B2F" w:rsidRPr="00C03885" w:rsidRDefault="00A77B2F" w:rsidP="004F7FC3">
      <w:pPr>
        <w:tabs>
          <w:tab w:val="num" w:pos="0"/>
          <w:tab w:val="left" w:pos="284"/>
        </w:tabs>
        <w:spacing w:line="276" w:lineRule="auto"/>
        <w:jc w:val="center"/>
        <w:rPr>
          <w:color w:val="1A1A1A"/>
        </w:rPr>
      </w:pPr>
    </w:p>
    <w:p w:rsidR="00BF7312" w:rsidRPr="00E8357F" w:rsidRDefault="004F7FC3" w:rsidP="00302741">
      <w:pPr>
        <w:jc w:val="center"/>
      </w:pPr>
      <w:r w:rsidRPr="0069115C">
        <w:rPr>
          <w:b/>
        </w:rPr>
        <w:t xml:space="preserve">НАЗВАНИЕ ПРАКТИЧЕСКОЙ </w:t>
      </w:r>
      <w:r w:rsidR="009943A2" w:rsidRPr="0069115C">
        <w:rPr>
          <w:b/>
        </w:rPr>
        <w:t>РАБОТЫ</w:t>
      </w:r>
      <w:r w:rsidR="009943A2">
        <w:rPr>
          <w:b/>
        </w:rPr>
        <w:t>:</w:t>
      </w:r>
      <w:r w:rsidR="009943A2">
        <w:t xml:space="preserve"> ОПРЕДЕЛЕНИЕ СОСТАВОВ </w:t>
      </w:r>
      <w:r w:rsidR="009943A2" w:rsidRPr="00E8357F">
        <w:t>АДМИНИСТРАТИВНЫХ</w:t>
      </w:r>
      <w:r w:rsidRPr="00E8357F">
        <w:t xml:space="preserve"> ПРАВОНАРУШЕНИЙ</w:t>
      </w:r>
    </w:p>
    <w:p w:rsidR="009943A2" w:rsidRPr="009943A2" w:rsidRDefault="009943A2" w:rsidP="009943A2">
      <w:pPr>
        <w:ind w:firstLine="567"/>
        <w:jc w:val="both"/>
        <w:rPr>
          <w:bCs/>
          <w:sz w:val="28"/>
          <w:szCs w:val="28"/>
        </w:rPr>
      </w:pPr>
      <w:r w:rsidRPr="009943A2">
        <w:rPr>
          <w:b/>
          <w:bCs/>
          <w:sz w:val="28"/>
          <w:szCs w:val="28"/>
        </w:rPr>
        <w:t>Цель работы</w:t>
      </w:r>
      <w:r w:rsidRPr="009943A2">
        <w:rPr>
          <w:bCs/>
          <w:sz w:val="28"/>
          <w:szCs w:val="28"/>
        </w:rPr>
        <w:t>: Научиться применять нормы административного законодательства при определении составов административных правонарушений</w:t>
      </w:r>
    </w:p>
    <w:p w:rsidR="009943A2" w:rsidRPr="009943A2" w:rsidRDefault="009943A2" w:rsidP="009943A2">
      <w:pPr>
        <w:ind w:firstLine="567"/>
        <w:jc w:val="both"/>
        <w:rPr>
          <w:bCs/>
          <w:sz w:val="28"/>
          <w:szCs w:val="28"/>
        </w:rPr>
      </w:pPr>
    </w:p>
    <w:p w:rsidR="009943A2" w:rsidRPr="009943A2" w:rsidRDefault="009943A2" w:rsidP="009943A2">
      <w:pPr>
        <w:ind w:firstLine="567"/>
        <w:jc w:val="both"/>
        <w:rPr>
          <w:b/>
          <w:bCs/>
          <w:sz w:val="28"/>
          <w:szCs w:val="28"/>
        </w:rPr>
      </w:pPr>
      <w:r w:rsidRPr="009943A2">
        <w:rPr>
          <w:b/>
          <w:bCs/>
          <w:sz w:val="28"/>
          <w:szCs w:val="28"/>
        </w:rPr>
        <w:t xml:space="preserve">знания </w:t>
      </w:r>
      <w:r w:rsidRPr="009943A2">
        <w:rPr>
          <w:bCs/>
          <w:sz w:val="28"/>
          <w:szCs w:val="28"/>
        </w:rPr>
        <w:t>(актуализация)</w:t>
      </w:r>
      <w:r w:rsidRPr="009943A2">
        <w:rPr>
          <w:b/>
          <w:bCs/>
          <w:sz w:val="28"/>
          <w:szCs w:val="28"/>
        </w:rPr>
        <w:t>:</w:t>
      </w:r>
    </w:p>
    <w:p w:rsidR="009943A2" w:rsidRPr="009943A2" w:rsidRDefault="009943A2" w:rsidP="009943A2">
      <w:pPr>
        <w:numPr>
          <w:ilvl w:val="0"/>
          <w:numId w:val="4"/>
        </w:numPr>
        <w:tabs>
          <w:tab w:val="left" w:pos="284"/>
        </w:tabs>
        <w:suppressAutoHyphens/>
        <w:snapToGrid w:val="0"/>
        <w:ind w:left="0" w:firstLine="567"/>
        <w:contextualSpacing/>
        <w:rPr>
          <w:bCs/>
          <w:color w:val="000000"/>
          <w:sz w:val="28"/>
          <w:szCs w:val="28"/>
        </w:rPr>
      </w:pPr>
      <w:r w:rsidRPr="009943A2">
        <w:rPr>
          <w:bCs/>
          <w:color w:val="000000"/>
          <w:sz w:val="28"/>
          <w:szCs w:val="28"/>
        </w:rPr>
        <w:t>основные положения Конституции Российской Федерации;</w:t>
      </w:r>
    </w:p>
    <w:p w:rsidR="009943A2" w:rsidRPr="009943A2" w:rsidRDefault="009943A2" w:rsidP="009943A2">
      <w:pPr>
        <w:numPr>
          <w:ilvl w:val="0"/>
          <w:numId w:val="4"/>
        </w:numPr>
        <w:tabs>
          <w:tab w:val="left" w:pos="284"/>
        </w:tabs>
        <w:suppressAutoHyphens/>
        <w:snapToGrid w:val="0"/>
        <w:ind w:left="0" w:firstLine="567"/>
        <w:contextualSpacing/>
        <w:rPr>
          <w:bCs/>
          <w:color w:val="000000"/>
          <w:sz w:val="28"/>
          <w:szCs w:val="28"/>
        </w:rPr>
      </w:pPr>
      <w:r w:rsidRPr="009943A2">
        <w:rPr>
          <w:bCs/>
          <w:color w:val="000000"/>
          <w:sz w:val="28"/>
          <w:szCs w:val="28"/>
        </w:rPr>
        <w:t>права и свободы человека и гражданина, механизмы их реализации;</w:t>
      </w:r>
    </w:p>
    <w:p w:rsidR="009943A2" w:rsidRPr="009943A2" w:rsidRDefault="009943A2" w:rsidP="009943A2">
      <w:pPr>
        <w:numPr>
          <w:ilvl w:val="0"/>
          <w:numId w:val="4"/>
        </w:numPr>
        <w:tabs>
          <w:tab w:val="left" w:pos="284"/>
        </w:tabs>
        <w:suppressAutoHyphens/>
        <w:snapToGrid w:val="0"/>
        <w:ind w:left="0" w:firstLine="567"/>
        <w:contextualSpacing/>
        <w:rPr>
          <w:bCs/>
          <w:color w:val="000000"/>
          <w:sz w:val="28"/>
          <w:szCs w:val="28"/>
        </w:rPr>
      </w:pPr>
      <w:r w:rsidRPr="009943A2">
        <w:rPr>
          <w:bCs/>
          <w:color w:val="000000"/>
          <w:sz w:val="28"/>
          <w:szCs w:val="28"/>
        </w:rPr>
        <w:t>права и обязанности работников в сфере профессиональной деятельности;</w:t>
      </w:r>
    </w:p>
    <w:p w:rsidR="009943A2" w:rsidRPr="009943A2" w:rsidRDefault="009943A2" w:rsidP="009943A2">
      <w:pPr>
        <w:numPr>
          <w:ilvl w:val="0"/>
          <w:numId w:val="4"/>
        </w:numPr>
        <w:tabs>
          <w:tab w:val="left" w:pos="284"/>
        </w:tabs>
        <w:suppressAutoHyphens/>
        <w:snapToGrid w:val="0"/>
        <w:ind w:left="0" w:firstLine="567"/>
        <w:contextualSpacing/>
        <w:rPr>
          <w:bCs/>
          <w:color w:val="000000"/>
          <w:sz w:val="28"/>
          <w:szCs w:val="28"/>
        </w:rPr>
      </w:pPr>
      <w:r w:rsidRPr="009943A2">
        <w:rPr>
          <w:bCs/>
          <w:color w:val="000000"/>
          <w:sz w:val="28"/>
          <w:szCs w:val="28"/>
        </w:rPr>
        <w:t>виды административных правонарушений и административной ответственности;</w:t>
      </w:r>
    </w:p>
    <w:p w:rsidR="009943A2" w:rsidRPr="009943A2" w:rsidRDefault="009943A2" w:rsidP="009943A2">
      <w:pPr>
        <w:tabs>
          <w:tab w:val="left" w:pos="284"/>
        </w:tabs>
        <w:suppressAutoHyphens/>
        <w:snapToGrid w:val="0"/>
        <w:ind w:firstLine="567"/>
        <w:contextualSpacing/>
        <w:rPr>
          <w:bCs/>
          <w:color w:val="000000"/>
          <w:sz w:val="28"/>
          <w:szCs w:val="28"/>
        </w:rPr>
      </w:pPr>
    </w:p>
    <w:p w:rsidR="009943A2" w:rsidRPr="009943A2" w:rsidRDefault="009943A2" w:rsidP="009943A2">
      <w:pPr>
        <w:ind w:firstLine="567"/>
        <w:jc w:val="both"/>
        <w:rPr>
          <w:b/>
          <w:bCs/>
          <w:sz w:val="28"/>
          <w:szCs w:val="28"/>
        </w:rPr>
      </w:pPr>
      <w:r w:rsidRPr="009943A2">
        <w:rPr>
          <w:b/>
          <w:bCs/>
          <w:sz w:val="28"/>
          <w:szCs w:val="28"/>
        </w:rPr>
        <w:t>умения:</w:t>
      </w:r>
    </w:p>
    <w:p w:rsidR="009943A2" w:rsidRPr="009943A2" w:rsidRDefault="009943A2" w:rsidP="009943A2">
      <w:pPr>
        <w:numPr>
          <w:ilvl w:val="0"/>
          <w:numId w:val="3"/>
        </w:numPr>
        <w:tabs>
          <w:tab w:val="left" w:pos="284"/>
        </w:tabs>
        <w:suppressAutoHyphens/>
        <w:snapToGrid w:val="0"/>
        <w:ind w:left="0" w:firstLine="567"/>
        <w:contextualSpacing/>
        <w:jc w:val="both"/>
        <w:rPr>
          <w:bCs/>
          <w:color w:val="000000"/>
          <w:sz w:val="28"/>
          <w:szCs w:val="28"/>
        </w:rPr>
      </w:pPr>
      <w:r w:rsidRPr="009943A2">
        <w:rPr>
          <w:bCs/>
          <w:color w:val="000000"/>
          <w:sz w:val="28"/>
          <w:szCs w:val="28"/>
        </w:rPr>
        <w:t>использовать необходимые нормативно-правовые документы;</w:t>
      </w:r>
    </w:p>
    <w:p w:rsidR="009943A2" w:rsidRPr="009943A2" w:rsidRDefault="009943A2" w:rsidP="009943A2">
      <w:pPr>
        <w:numPr>
          <w:ilvl w:val="0"/>
          <w:numId w:val="3"/>
        </w:numPr>
        <w:tabs>
          <w:tab w:val="left" w:pos="284"/>
        </w:tabs>
        <w:suppressAutoHyphens/>
        <w:snapToGrid w:val="0"/>
        <w:ind w:left="0" w:firstLine="567"/>
        <w:contextualSpacing/>
        <w:jc w:val="both"/>
        <w:rPr>
          <w:sz w:val="28"/>
          <w:szCs w:val="28"/>
        </w:rPr>
      </w:pPr>
      <w:r w:rsidRPr="009943A2">
        <w:rPr>
          <w:bCs/>
          <w:color w:val="000000"/>
          <w:sz w:val="28"/>
          <w:szCs w:val="28"/>
        </w:rPr>
        <w:t>анализировать и оценивать результаты и последствия деятельности (бездействия) с правовой точки зрения;</w:t>
      </w:r>
    </w:p>
    <w:p w:rsidR="009943A2" w:rsidRPr="009943A2" w:rsidRDefault="009943A2" w:rsidP="009943A2">
      <w:pPr>
        <w:numPr>
          <w:ilvl w:val="0"/>
          <w:numId w:val="3"/>
        </w:numPr>
        <w:tabs>
          <w:tab w:val="left" w:pos="284"/>
        </w:tabs>
        <w:suppressAutoHyphens/>
        <w:snapToGrid w:val="0"/>
        <w:contextualSpacing/>
        <w:jc w:val="both"/>
        <w:rPr>
          <w:sz w:val="28"/>
          <w:szCs w:val="28"/>
        </w:rPr>
      </w:pPr>
      <w:r w:rsidRPr="009943A2">
        <w:rPr>
          <w:sz w:val="28"/>
          <w:szCs w:val="28"/>
        </w:rPr>
        <w:t>ЛР.3, ЛР.14, ЛР.15</w:t>
      </w:r>
    </w:p>
    <w:p w:rsidR="009943A2" w:rsidRPr="009943A2" w:rsidRDefault="009943A2" w:rsidP="009943A2">
      <w:pPr>
        <w:tabs>
          <w:tab w:val="left" w:pos="284"/>
        </w:tabs>
        <w:suppressAutoHyphens/>
        <w:snapToGrid w:val="0"/>
        <w:ind w:firstLine="567"/>
        <w:jc w:val="both"/>
        <w:rPr>
          <w:sz w:val="28"/>
          <w:szCs w:val="28"/>
        </w:rPr>
      </w:pPr>
    </w:p>
    <w:p w:rsidR="009943A2" w:rsidRPr="009943A2" w:rsidRDefault="009943A2" w:rsidP="009943A2">
      <w:pPr>
        <w:jc w:val="center"/>
        <w:rPr>
          <w:b/>
          <w:bCs/>
          <w:sz w:val="28"/>
          <w:szCs w:val="28"/>
        </w:rPr>
      </w:pPr>
      <w:r w:rsidRPr="009943A2">
        <w:rPr>
          <w:b/>
          <w:iCs/>
          <w:sz w:val="28"/>
          <w:szCs w:val="28"/>
        </w:rPr>
        <w:t>Ход работы</w:t>
      </w:r>
      <w:r w:rsidRPr="009943A2">
        <w:rPr>
          <w:b/>
          <w:bCs/>
          <w:sz w:val="28"/>
          <w:szCs w:val="28"/>
        </w:rPr>
        <w:t>:</w:t>
      </w:r>
    </w:p>
    <w:p w:rsidR="009943A2" w:rsidRPr="009943A2" w:rsidRDefault="009943A2" w:rsidP="009943A2">
      <w:pPr>
        <w:ind w:firstLine="567"/>
        <w:jc w:val="center"/>
        <w:rPr>
          <w:b/>
          <w:bCs/>
          <w:sz w:val="28"/>
          <w:szCs w:val="28"/>
        </w:rPr>
      </w:pPr>
    </w:p>
    <w:p w:rsidR="009943A2" w:rsidRPr="009943A2" w:rsidRDefault="009943A2" w:rsidP="009943A2">
      <w:pPr>
        <w:ind w:firstLine="567"/>
        <w:rPr>
          <w:b/>
          <w:bCs/>
          <w:sz w:val="28"/>
          <w:szCs w:val="28"/>
        </w:rPr>
      </w:pPr>
      <w:r w:rsidRPr="009943A2">
        <w:rPr>
          <w:b/>
          <w:bCs/>
          <w:sz w:val="28"/>
          <w:szCs w:val="28"/>
        </w:rPr>
        <w:t>Решите задачи:</w:t>
      </w:r>
    </w:p>
    <w:p w:rsidR="009943A2" w:rsidRPr="009943A2" w:rsidRDefault="009943A2" w:rsidP="009943A2">
      <w:pPr>
        <w:ind w:firstLine="567"/>
        <w:jc w:val="both"/>
        <w:rPr>
          <w:b/>
          <w:bCs/>
          <w:sz w:val="28"/>
          <w:szCs w:val="28"/>
        </w:rPr>
      </w:pPr>
    </w:p>
    <w:p w:rsidR="009943A2" w:rsidRPr="009943A2" w:rsidRDefault="009943A2" w:rsidP="009943A2">
      <w:pPr>
        <w:ind w:firstLine="567"/>
        <w:jc w:val="both"/>
        <w:rPr>
          <w:b/>
          <w:sz w:val="28"/>
          <w:szCs w:val="28"/>
        </w:rPr>
      </w:pPr>
      <w:r w:rsidRPr="009943A2">
        <w:rPr>
          <w:b/>
          <w:color w:val="000000"/>
          <w:sz w:val="28"/>
          <w:szCs w:val="28"/>
        </w:rPr>
        <w:t>Задача №1</w:t>
      </w:r>
    </w:p>
    <w:p w:rsidR="009943A2" w:rsidRPr="009943A2" w:rsidRDefault="009943A2" w:rsidP="009943A2">
      <w:pPr>
        <w:ind w:firstLine="567"/>
        <w:jc w:val="both"/>
        <w:rPr>
          <w:sz w:val="28"/>
          <w:szCs w:val="28"/>
        </w:rPr>
      </w:pPr>
      <w:r w:rsidRPr="009943A2">
        <w:rPr>
          <w:sz w:val="28"/>
          <w:szCs w:val="28"/>
        </w:rPr>
        <w:t>Пенсионер Лавров переходил проезжую часть в неустановленном месте, чем создал помехи в движении транспортных средств.</w:t>
      </w:r>
    </w:p>
    <w:p w:rsidR="009943A2" w:rsidRPr="009943A2" w:rsidRDefault="009943A2" w:rsidP="009943A2">
      <w:pPr>
        <w:ind w:firstLine="567"/>
        <w:jc w:val="both"/>
        <w:rPr>
          <w:b/>
          <w:i/>
          <w:sz w:val="28"/>
          <w:szCs w:val="28"/>
        </w:rPr>
      </w:pPr>
      <w:r w:rsidRPr="009943A2">
        <w:rPr>
          <w:b/>
          <w:i/>
          <w:sz w:val="28"/>
          <w:szCs w:val="28"/>
        </w:rPr>
        <w:t>Можно ли в данной ситуации привлечь его к административной ответственности?</w:t>
      </w:r>
    </w:p>
    <w:p w:rsidR="009943A2" w:rsidRPr="009943A2" w:rsidRDefault="009943A2" w:rsidP="009943A2">
      <w:pPr>
        <w:autoSpaceDE w:val="0"/>
        <w:autoSpaceDN w:val="0"/>
        <w:adjustRightInd w:val="0"/>
        <w:ind w:firstLine="567"/>
        <w:jc w:val="both"/>
        <w:outlineLvl w:val="2"/>
        <w:rPr>
          <w:bCs/>
          <w:sz w:val="28"/>
          <w:szCs w:val="28"/>
        </w:rPr>
      </w:pPr>
    </w:p>
    <w:p w:rsidR="003579AF" w:rsidRDefault="003579AF" w:rsidP="009943A2">
      <w:pPr>
        <w:ind w:firstLine="567"/>
        <w:jc w:val="both"/>
        <w:rPr>
          <w:b/>
          <w:color w:val="000000"/>
          <w:sz w:val="28"/>
          <w:szCs w:val="28"/>
        </w:rPr>
      </w:pPr>
    </w:p>
    <w:p w:rsidR="009943A2" w:rsidRPr="009943A2" w:rsidRDefault="009943A2" w:rsidP="009943A2">
      <w:pPr>
        <w:ind w:firstLine="567"/>
        <w:jc w:val="both"/>
        <w:rPr>
          <w:b/>
          <w:sz w:val="28"/>
          <w:szCs w:val="28"/>
        </w:rPr>
      </w:pPr>
      <w:r w:rsidRPr="009943A2">
        <w:rPr>
          <w:b/>
          <w:color w:val="000000"/>
          <w:sz w:val="28"/>
          <w:szCs w:val="28"/>
        </w:rPr>
        <w:lastRenderedPageBreak/>
        <w:t>Задача №2</w:t>
      </w:r>
    </w:p>
    <w:p w:rsidR="009943A2" w:rsidRPr="009943A2" w:rsidRDefault="009943A2" w:rsidP="009943A2">
      <w:pPr>
        <w:ind w:firstLine="567"/>
        <w:jc w:val="both"/>
        <w:rPr>
          <w:sz w:val="28"/>
          <w:szCs w:val="28"/>
        </w:rPr>
      </w:pPr>
      <w:r w:rsidRPr="009943A2">
        <w:rPr>
          <w:sz w:val="28"/>
          <w:szCs w:val="28"/>
        </w:rPr>
        <w:t>Продавщица овощного магазина на ул. Космонавтов регулярно обвешивала и обсчитывала покупателей, недодавала сдачу. Покупательница Новаторова обратилась к директору магазина с жалобой на продавца.</w:t>
      </w:r>
    </w:p>
    <w:p w:rsidR="009943A2" w:rsidRPr="009943A2" w:rsidRDefault="009943A2" w:rsidP="009943A2">
      <w:pPr>
        <w:ind w:firstLine="567"/>
        <w:jc w:val="both"/>
        <w:rPr>
          <w:b/>
          <w:i/>
          <w:sz w:val="28"/>
          <w:szCs w:val="28"/>
        </w:rPr>
      </w:pPr>
      <w:r w:rsidRPr="009943A2">
        <w:rPr>
          <w:b/>
          <w:i/>
          <w:sz w:val="28"/>
          <w:szCs w:val="28"/>
        </w:rPr>
        <w:t>Можно ли в данной ситуации привлечь продавца к административной ответственности?</w:t>
      </w:r>
    </w:p>
    <w:p w:rsidR="009943A2" w:rsidRPr="009943A2" w:rsidRDefault="009943A2" w:rsidP="009943A2">
      <w:pPr>
        <w:ind w:firstLine="567"/>
        <w:jc w:val="both"/>
        <w:rPr>
          <w:b/>
          <w:color w:val="000000"/>
          <w:sz w:val="28"/>
          <w:szCs w:val="28"/>
        </w:rPr>
      </w:pPr>
    </w:p>
    <w:p w:rsidR="009943A2" w:rsidRPr="009943A2" w:rsidRDefault="009943A2" w:rsidP="009943A2">
      <w:pPr>
        <w:ind w:firstLine="567"/>
        <w:jc w:val="both"/>
        <w:rPr>
          <w:b/>
          <w:sz w:val="28"/>
          <w:szCs w:val="28"/>
        </w:rPr>
      </w:pPr>
      <w:r w:rsidRPr="009943A2">
        <w:rPr>
          <w:b/>
          <w:color w:val="000000"/>
          <w:sz w:val="28"/>
          <w:szCs w:val="28"/>
        </w:rPr>
        <w:t xml:space="preserve"> Задача №3</w:t>
      </w:r>
    </w:p>
    <w:p w:rsidR="009943A2" w:rsidRPr="009943A2" w:rsidRDefault="009943A2" w:rsidP="009943A2">
      <w:pPr>
        <w:ind w:firstLine="567"/>
        <w:jc w:val="both"/>
        <w:rPr>
          <w:sz w:val="28"/>
          <w:szCs w:val="28"/>
        </w:rPr>
      </w:pPr>
      <w:r w:rsidRPr="009943A2">
        <w:rPr>
          <w:sz w:val="28"/>
          <w:szCs w:val="28"/>
        </w:rPr>
        <w:t>13 октября Чекмарев ехал в электричке Москва-Можайск с работы из г. Москвы в Дорохово. Вспомнив, что оставил на заводе папку с документами, он решил воспользоваться экстренным торможением электропоезда, чтобы успеть вернуться на службу за забытыми вещами.</w:t>
      </w:r>
    </w:p>
    <w:p w:rsidR="009943A2" w:rsidRPr="009943A2" w:rsidRDefault="009943A2" w:rsidP="009943A2">
      <w:pPr>
        <w:ind w:firstLine="567"/>
        <w:jc w:val="both"/>
        <w:rPr>
          <w:b/>
          <w:i/>
          <w:sz w:val="28"/>
          <w:szCs w:val="28"/>
        </w:rPr>
      </w:pPr>
      <w:r w:rsidRPr="009943A2">
        <w:rPr>
          <w:b/>
          <w:i/>
          <w:sz w:val="28"/>
          <w:szCs w:val="28"/>
        </w:rPr>
        <w:t>Как оценить поступок Чекмарева?</w:t>
      </w:r>
    </w:p>
    <w:p w:rsidR="009943A2" w:rsidRPr="009943A2" w:rsidRDefault="009943A2" w:rsidP="009943A2">
      <w:pPr>
        <w:ind w:firstLine="567"/>
        <w:jc w:val="both"/>
        <w:rPr>
          <w:b/>
          <w:sz w:val="28"/>
          <w:szCs w:val="28"/>
        </w:rPr>
      </w:pPr>
    </w:p>
    <w:p w:rsidR="009943A2" w:rsidRPr="009943A2" w:rsidRDefault="009943A2" w:rsidP="009943A2">
      <w:pPr>
        <w:ind w:firstLine="567"/>
        <w:jc w:val="both"/>
        <w:rPr>
          <w:b/>
          <w:color w:val="000000"/>
          <w:sz w:val="28"/>
          <w:szCs w:val="28"/>
        </w:rPr>
      </w:pPr>
      <w:r w:rsidRPr="009943A2">
        <w:rPr>
          <w:b/>
          <w:color w:val="000000"/>
          <w:sz w:val="28"/>
          <w:szCs w:val="28"/>
        </w:rPr>
        <w:t xml:space="preserve"> Задача №4</w:t>
      </w:r>
    </w:p>
    <w:p w:rsidR="009943A2" w:rsidRPr="009943A2" w:rsidRDefault="009943A2" w:rsidP="009943A2">
      <w:pPr>
        <w:ind w:firstLine="567"/>
        <w:jc w:val="both"/>
        <w:rPr>
          <w:sz w:val="28"/>
          <w:szCs w:val="28"/>
        </w:rPr>
      </w:pPr>
      <w:r w:rsidRPr="009943A2">
        <w:rPr>
          <w:sz w:val="28"/>
          <w:szCs w:val="28"/>
        </w:rPr>
        <w:t xml:space="preserve"> Казанчук и Базарчук были привлечены рыбинспекцией к административной ответственности за нарушение правил рыболовства. Базарчук незаконным способом (сетью) ловил рыбу в реке, Казанчук ловил карпов в пруду АО «Золотой Карп», занимающегося разведением данной породы рыбы. Прокурор района опротестовал постановление, вынесенное в отношение Казанчука, посчитав, что он должен нести ответственность за мелкое хищение. </w:t>
      </w:r>
    </w:p>
    <w:p w:rsidR="009943A2" w:rsidRPr="009943A2" w:rsidRDefault="009943A2" w:rsidP="009943A2">
      <w:pPr>
        <w:ind w:firstLine="567"/>
        <w:jc w:val="both"/>
        <w:rPr>
          <w:b/>
          <w:i/>
          <w:sz w:val="28"/>
          <w:szCs w:val="28"/>
        </w:rPr>
      </w:pPr>
      <w:r w:rsidRPr="009943A2">
        <w:rPr>
          <w:b/>
          <w:i/>
          <w:sz w:val="28"/>
          <w:szCs w:val="28"/>
        </w:rPr>
        <w:t xml:space="preserve">Прав ли прокурор? </w:t>
      </w:r>
    </w:p>
    <w:p w:rsidR="009943A2" w:rsidRPr="009943A2" w:rsidRDefault="009943A2" w:rsidP="009943A2">
      <w:pPr>
        <w:ind w:firstLine="567"/>
        <w:jc w:val="both"/>
        <w:rPr>
          <w:b/>
          <w:color w:val="000000"/>
          <w:sz w:val="28"/>
          <w:szCs w:val="28"/>
        </w:rPr>
      </w:pPr>
    </w:p>
    <w:p w:rsidR="009943A2" w:rsidRPr="009943A2" w:rsidRDefault="009943A2" w:rsidP="009943A2">
      <w:pPr>
        <w:ind w:firstLine="567"/>
        <w:jc w:val="both"/>
        <w:rPr>
          <w:b/>
          <w:sz w:val="28"/>
          <w:szCs w:val="28"/>
        </w:rPr>
      </w:pPr>
      <w:r w:rsidRPr="009943A2">
        <w:rPr>
          <w:b/>
          <w:color w:val="000000"/>
          <w:sz w:val="28"/>
          <w:szCs w:val="28"/>
        </w:rPr>
        <w:t>Задача №5</w:t>
      </w:r>
    </w:p>
    <w:p w:rsidR="009943A2" w:rsidRPr="009943A2" w:rsidRDefault="009943A2" w:rsidP="009943A2">
      <w:pPr>
        <w:ind w:firstLine="567"/>
        <w:jc w:val="both"/>
        <w:rPr>
          <w:sz w:val="28"/>
          <w:szCs w:val="28"/>
        </w:rPr>
      </w:pPr>
      <w:r w:rsidRPr="009943A2">
        <w:rPr>
          <w:sz w:val="28"/>
          <w:szCs w:val="28"/>
        </w:rPr>
        <w:t>Попов в результате неаккуратного обращения с паспортом привел его в негодность. Впоследствии он написал заявление на имя начальника паспортного стола отделения милиции с просьбой выдать новый паспорт установленного образца.</w:t>
      </w:r>
    </w:p>
    <w:p w:rsidR="009943A2" w:rsidRPr="009943A2" w:rsidRDefault="009943A2" w:rsidP="009943A2">
      <w:pPr>
        <w:ind w:firstLine="567"/>
        <w:jc w:val="both"/>
        <w:rPr>
          <w:b/>
          <w:i/>
          <w:sz w:val="28"/>
          <w:szCs w:val="28"/>
        </w:rPr>
      </w:pPr>
      <w:r w:rsidRPr="009943A2">
        <w:rPr>
          <w:b/>
          <w:i/>
          <w:sz w:val="28"/>
          <w:szCs w:val="28"/>
        </w:rPr>
        <w:t>Можно ли привлечь Попова к административной ответственности?</w:t>
      </w:r>
    </w:p>
    <w:p w:rsidR="009943A2" w:rsidRPr="009943A2" w:rsidRDefault="009943A2" w:rsidP="009943A2">
      <w:pPr>
        <w:ind w:firstLine="567"/>
        <w:jc w:val="both"/>
        <w:rPr>
          <w:b/>
          <w:i/>
          <w:sz w:val="28"/>
          <w:szCs w:val="28"/>
        </w:rPr>
      </w:pPr>
    </w:p>
    <w:p w:rsidR="009943A2" w:rsidRPr="009943A2" w:rsidRDefault="009943A2" w:rsidP="009943A2">
      <w:pPr>
        <w:ind w:firstLine="567"/>
        <w:jc w:val="both"/>
        <w:rPr>
          <w:b/>
          <w:i/>
          <w:sz w:val="28"/>
          <w:szCs w:val="28"/>
        </w:rPr>
      </w:pPr>
      <w:r w:rsidRPr="009943A2">
        <w:rPr>
          <w:b/>
          <w:i/>
          <w:sz w:val="28"/>
          <w:szCs w:val="28"/>
        </w:rPr>
        <w:t>Контрольные вопросы:</w:t>
      </w:r>
    </w:p>
    <w:p w:rsidR="009943A2" w:rsidRPr="009943A2" w:rsidRDefault="009943A2" w:rsidP="009943A2">
      <w:pPr>
        <w:ind w:firstLine="567"/>
        <w:jc w:val="both"/>
        <w:rPr>
          <w:sz w:val="28"/>
          <w:szCs w:val="28"/>
        </w:rPr>
      </w:pPr>
      <w:r w:rsidRPr="009943A2">
        <w:rPr>
          <w:sz w:val="28"/>
          <w:szCs w:val="28"/>
        </w:rPr>
        <w:t>1.Что следует понимать под объектом правонарушения?</w:t>
      </w:r>
    </w:p>
    <w:p w:rsidR="009943A2" w:rsidRPr="009943A2" w:rsidRDefault="009943A2" w:rsidP="009943A2">
      <w:pPr>
        <w:ind w:firstLine="567"/>
        <w:jc w:val="both"/>
        <w:rPr>
          <w:sz w:val="28"/>
          <w:szCs w:val="28"/>
        </w:rPr>
      </w:pPr>
      <w:r w:rsidRPr="009943A2">
        <w:rPr>
          <w:sz w:val="28"/>
          <w:szCs w:val="28"/>
        </w:rPr>
        <w:t>2.В чем различие между пр</w:t>
      </w:r>
      <w:bookmarkStart w:id="1" w:name="_GoBack"/>
      <w:bookmarkEnd w:id="1"/>
      <w:r w:rsidRPr="009943A2">
        <w:rPr>
          <w:sz w:val="28"/>
          <w:szCs w:val="28"/>
        </w:rPr>
        <w:t>едметом и объектом правонарушения?</w:t>
      </w:r>
    </w:p>
    <w:p w:rsidR="009943A2" w:rsidRPr="009943A2" w:rsidRDefault="009943A2" w:rsidP="009943A2">
      <w:pPr>
        <w:ind w:firstLine="567"/>
        <w:jc w:val="both"/>
        <w:rPr>
          <w:sz w:val="28"/>
          <w:szCs w:val="28"/>
        </w:rPr>
      </w:pPr>
      <w:r w:rsidRPr="009943A2">
        <w:rPr>
          <w:sz w:val="28"/>
          <w:szCs w:val="28"/>
        </w:rPr>
        <w:t>3.Назовите основные признаки субъекта правонарушения.</w:t>
      </w:r>
    </w:p>
    <w:p w:rsidR="009943A2" w:rsidRPr="009943A2" w:rsidRDefault="009943A2" w:rsidP="009943A2">
      <w:pPr>
        <w:ind w:firstLine="567"/>
        <w:jc w:val="both"/>
        <w:rPr>
          <w:b/>
          <w:i/>
          <w:sz w:val="28"/>
          <w:szCs w:val="28"/>
        </w:rPr>
      </w:pPr>
    </w:p>
    <w:p w:rsidR="009943A2" w:rsidRPr="009943A2" w:rsidRDefault="009943A2" w:rsidP="009943A2">
      <w:pPr>
        <w:jc w:val="center"/>
        <w:rPr>
          <w:b/>
          <w:i/>
        </w:rPr>
      </w:pPr>
    </w:p>
    <w:p w:rsidR="009943A2" w:rsidRPr="009943A2" w:rsidRDefault="009943A2" w:rsidP="009943A2">
      <w:pPr>
        <w:spacing w:line="276" w:lineRule="auto"/>
        <w:jc w:val="center"/>
        <w:rPr>
          <w:b/>
        </w:rPr>
      </w:pPr>
      <w:r w:rsidRPr="009943A2">
        <w:rPr>
          <w:b/>
        </w:rPr>
        <w:t>Литература</w:t>
      </w:r>
    </w:p>
    <w:p w:rsidR="009943A2" w:rsidRPr="009943A2" w:rsidRDefault="009943A2" w:rsidP="009943A2">
      <w:pPr>
        <w:ind w:firstLine="567"/>
        <w:rPr>
          <w:bCs/>
          <w:sz w:val="28"/>
          <w:szCs w:val="28"/>
          <w:u w:val="single"/>
        </w:rPr>
      </w:pPr>
      <w:r w:rsidRPr="009943A2">
        <w:rPr>
          <w:bCs/>
          <w:sz w:val="28"/>
          <w:szCs w:val="28"/>
          <w:u w:val="single"/>
        </w:rPr>
        <w:t>Основные источники:</w:t>
      </w:r>
    </w:p>
    <w:p w:rsidR="009943A2" w:rsidRPr="009943A2" w:rsidRDefault="009943A2" w:rsidP="009943A2">
      <w:pPr>
        <w:ind w:firstLine="567"/>
        <w:jc w:val="both"/>
        <w:rPr>
          <w:sz w:val="28"/>
          <w:szCs w:val="28"/>
        </w:rPr>
      </w:pPr>
      <w:r w:rsidRPr="009943A2">
        <w:rPr>
          <w:sz w:val="28"/>
          <w:szCs w:val="28"/>
        </w:rPr>
        <w:t xml:space="preserve">1. Гуреева, М. А. Правовое обеспечение профессиональной деятельности : учебник / М. А. Гуреева. – Москва: ФОРУМ: ИНФРА-М, 2020. – 239 с. – (Среднее профессиональное образование). – ISBN 978-5-8199-0743-6. – URL: </w:t>
      </w:r>
      <w:hyperlink r:id="rId12" w:history="1">
        <w:r w:rsidRPr="009943A2">
          <w:rPr>
            <w:color w:val="0000FF"/>
            <w:sz w:val="28"/>
            <w:szCs w:val="28"/>
            <w:u w:val="single"/>
          </w:rPr>
          <w:t>https://znanium.com/catalog/product/1117218</w:t>
        </w:r>
      </w:hyperlink>
      <w:r w:rsidRPr="009943A2">
        <w:rPr>
          <w:sz w:val="28"/>
          <w:szCs w:val="28"/>
        </w:rPr>
        <w:t xml:space="preserve">  (дата обращения: 28.09.2020). – Режим доступа: по подписке.</w:t>
      </w:r>
    </w:p>
    <w:p w:rsidR="009943A2" w:rsidRPr="009943A2" w:rsidRDefault="009943A2" w:rsidP="009943A2">
      <w:pPr>
        <w:ind w:firstLine="567"/>
        <w:jc w:val="both"/>
        <w:rPr>
          <w:sz w:val="28"/>
          <w:szCs w:val="28"/>
        </w:rPr>
      </w:pPr>
      <w:r w:rsidRPr="009943A2">
        <w:rPr>
          <w:sz w:val="28"/>
          <w:szCs w:val="28"/>
        </w:rPr>
        <w:lastRenderedPageBreak/>
        <w:t xml:space="preserve">2. Тыщенко, А. И. Правовое обеспечение профессиональной деятельности: учебник / А. И. Тыщенко. – 4-е изд. – Москва: РИОР: ИНФРА-М, 2020. – 221 с. – (Среднее профессиональное образование). – ISBN 978-5-369-01657-2. – URL: </w:t>
      </w:r>
      <w:hyperlink r:id="rId13" w:history="1">
        <w:r w:rsidRPr="009943A2">
          <w:rPr>
            <w:color w:val="0000FF"/>
            <w:sz w:val="28"/>
            <w:szCs w:val="28"/>
            <w:u w:val="single"/>
          </w:rPr>
          <w:t>https://znanium.com/catalog/product/1082970</w:t>
        </w:r>
      </w:hyperlink>
      <w:r w:rsidRPr="009943A2">
        <w:rPr>
          <w:sz w:val="28"/>
          <w:szCs w:val="28"/>
        </w:rPr>
        <w:t xml:space="preserve">  (дата обращения: 28.09.2020). – Режим доступа: по подписке.</w:t>
      </w:r>
    </w:p>
    <w:p w:rsidR="009943A2" w:rsidRPr="009943A2" w:rsidRDefault="009943A2" w:rsidP="009943A2">
      <w:pPr>
        <w:ind w:firstLine="567"/>
        <w:jc w:val="both"/>
        <w:rPr>
          <w:sz w:val="28"/>
          <w:szCs w:val="28"/>
        </w:rPr>
      </w:pPr>
      <w:r w:rsidRPr="009943A2">
        <w:rPr>
          <w:sz w:val="28"/>
          <w:szCs w:val="28"/>
        </w:rPr>
        <w:t>3. Хабибулин, А. Г. Правовое обеспечение профессиональной деятельности : учебник / А. Г. Хабибулин, К. Р. Мурсалимов. – 2-е изд., перераб. и доп. – Москва : ФОРУМ : ИНФРА-М, 2021. – 364 с. – (Среднее профессиональное образование). – ISBN 978-5-8199-0874-7. – URL:</w:t>
      </w:r>
    </w:p>
    <w:p w:rsidR="009943A2" w:rsidRPr="009943A2" w:rsidRDefault="009943A2" w:rsidP="009943A2">
      <w:pPr>
        <w:ind w:firstLine="567"/>
        <w:jc w:val="both"/>
        <w:rPr>
          <w:sz w:val="28"/>
          <w:szCs w:val="28"/>
        </w:rPr>
      </w:pPr>
      <w:r w:rsidRPr="009943A2">
        <w:rPr>
          <w:sz w:val="28"/>
          <w:szCs w:val="28"/>
        </w:rPr>
        <w:t xml:space="preserve"> </w:t>
      </w:r>
      <w:hyperlink r:id="rId14" w:history="1">
        <w:r w:rsidRPr="009943A2">
          <w:rPr>
            <w:color w:val="0000FF"/>
            <w:sz w:val="28"/>
            <w:szCs w:val="28"/>
            <w:u w:val="single"/>
          </w:rPr>
          <w:t>https://znanium.com/catalog/product/1150310</w:t>
        </w:r>
      </w:hyperlink>
      <w:r w:rsidRPr="009943A2">
        <w:rPr>
          <w:sz w:val="28"/>
          <w:szCs w:val="28"/>
        </w:rPr>
        <w:t xml:space="preserve">  (дата обращения: 28.09.2020). – Режим доступа: по подписке.</w:t>
      </w:r>
    </w:p>
    <w:p w:rsidR="009943A2" w:rsidRPr="009943A2" w:rsidRDefault="009943A2" w:rsidP="009943A2">
      <w:pPr>
        <w:ind w:firstLine="567"/>
        <w:jc w:val="both"/>
        <w:rPr>
          <w:sz w:val="28"/>
          <w:szCs w:val="28"/>
          <w:u w:val="single"/>
        </w:rPr>
      </w:pPr>
      <w:r w:rsidRPr="009943A2">
        <w:rPr>
          <w:sz w:val="28"/>
          <w:szCs w:val="28"/>
          <w:u w:val="single"/>
        </w:rPr>
        <w:t xml:space="preserve">Нормативная литература: </w:t>
      </w:r>
    </w:p>
    <w:p w:rsidR="009943A2" w:rsidRPr="009943A2" w:rsidRDefault="009943A2" w:rsidP="009943A2">
      <w:pPr>
        <w:ind w:firstLine="567"/>
        <w:jc w:val="both"/>
        <w:rPr>
          <w:sz w:val="28"/>
          <w:szCs w:val="28"/>
        </w:rPr>
      </w:pPr>
      <w:r w:rsidRPr="009943A2">
        <w:rPr>
          <w:bCs/>
          <w:sz w:val="28"/>
          <w:szCs w:val="28"/>
        </w:rPr>
        <w:t>1. Конституция Российской Федерации</w:t>
      </w:r>
      <w:r w:rsidRPr="009943A2">
        <w:rPr>
          <w:sz w:val="28"/>
          <w:szCs w:val="28"/>
        </w:rPr>
        <w:t xml:space="preserve">; Федеральный конституционный закон "О государственном гимне Российской Федерации"; Федеральный конституционный закон "О государственном гербе Российской Федерации"; Федеральный конституционный закон "О государственном флаге Российской Федерации".  – М.: Омега - Л, 2017. – 63 с. – (Основной закон). – </w:t>
      </w:r>
      <w:r w:rsidRPr="009943A2">
        <w:rPr>
          <w:bCs/>
          <w:sz w:val="28"/>
          <w:szCs w:val="28"/>
        </w:rPr>
        <w:t xml:space="preserve">ISBN </w:t>
      </w:r>
      <w:r w:rsidRPr="009943A2">
        <w:rPr>
          <w:sz w:val="28"/>
          <w:szCs w:val="28"/>
        </w:rPr>
        <w:t>978-5-370-02667-6</w:t>
      </w:r>
    </w:p>
    <w:p w:rsidR="009943A2" w:rsidRPr="009943A2" w:rsidRDefault="009943A2" w:rsidP="009943A2">
      <w:pPr>
        <w:ind w:firstLine="567"/>
        <w:jc w:val="both"/>
        <w:rPr>
          <w:sz w:val="28"/>
          <w:szCs w:val="28"/>
        </w:rPr>
      </w:pPr>
      <w:r w:rsidRPr="009943A2">
        <w:rPr>
          <w:sz w:val="28"/>
          <w:szCs w:val="28"/>
        </w:rPr>
        <w:t xml:space="preserve">2. Гражданский кодекс Российской Федерации: ч. 1, 2, 3 и 4 : по состоянию на 1 июня 2017 г. : сравнительная таблица изменений. – Москва: Проспект, 2017. – 573 с.: табл. – </w:t>
      </w:r>
      <w:r w:rsidRPr="009943A2">
        <w:rPr>
          <w:bCs/>
          <w:sz w:val="28"/>
          <w:szCs w:val="28"/>
        </w:rPr>
        <w:t xml:space="preserve">ISBN </w:t>
      </w:r>
      <w:r w:rsidRPr="009943A2">
        <w:rPr>
          <w:sz w:val="28"/>
          <w:szCs w:val="28"/>
        </w:rPr>
        <w:t>978-5-392-26045-4</w:t>
      </w:r>
    </w:p>
    <w:p w:rsidR="009943A2" w:rsidRPr="009943A2" w:rsidRDefault="009943A2" w:rsidP="009943A2">
      <w:pPr>
        <w:ind w:firstLine="567"/>
        <w:jc w:val="both"/>
        <w:rPr>
          <w:sz w:val="28"/>
          <w:szCs w:val="28"/>
        </w:rPr>
      </w:pPr>
      <w:r w:rsidRPr="009943A2">
        <w:rPr>
          <w:sz w:val="28"/>
          <w:szCs w:val="28"/>
        </w:rPr>
        <w:t xml:space="preserve">3. Трудовой кодекс Российской Федерации : текст с им. и доп. на 1 июля 2018 года. – Москва : Эксмо, 2018. – 207 с. – (Законы и кодексы). – </w:t>
      </w:r>
      <w:r w:rsidRPr="009943A2">
        <w:rPr>
          <w:bCs/>
          <w:sz w:val="28"/>
          <w:szCs w:val="28"/>
        </w:rPr>
        <w:t xml:space="preserve">ISBN </w:t>
      </w:r>
      <w:r w:rsidRPr="009943A2">
        <w:rPr>
          <w:sz w:val="28"/>
          <w:szCs w:val="28"/>
        </w:rPr>
        <w:t>978-5-04-096652-3</w:t>
      </w:r>
    </w:p>
    <w:p w:rsidR="009943A2" w:rsidRPr="009943A2" w:rsidRDefault="000F504A" w:rsidP="009943A2">
      <w:pPr>
        <w:ind w:firstLine="567"/>
        <w:jc w:val="both"/>
        <w:rPr>
          <w:sz w:val="28"/>
          <w:szCs w:val="28"/>
        </w:rPr>
      </w:pPr>
      <w:r>
        <w:rPr>
          <w:sz w:val="28"/>
          <w:szCs w:val="28"/>
        </w:rPr>
        <w:t>4</w:t>
      </w:r>
      <w:r w:rsidR="009943A2" w:rsidRPr="009943A2">
        <w:rPr>
          <w:sz w:val="28"/>
          <w:szCs w:val="28"/>
        </w:rPr>
        <w:t xml:space="preserve">. Арбитражный процессуальный кодекс Российской Федерации : по состоянию на 1 марта 2018 года. – М.: Проспект : Крокус, 2011. – 176 с. : ил. – </w:t>
      </w:r>
      <w:r w:rsidR="009943A2" w:rsidRPr="009943A2">
        <w:rPr>
          <w:bCs/>
          <w:sz w:val="28"/>
          <w:szCs w:val="28"/>
        </w:rPr>
        <w:t xml:space="preserve">ISBN </w:t>
      </w:r>
      <w:r w:rsidR="009943A2" w:rsidRPr="009943A2">
        <w:rPr>
          <w:sz w:val="28"/>
          <w:szCs w:val="28"/>
        </w:rPr>
        <w:t>978-5-406-01590-2</w:t>
      </w:r>
    </w:p>
    <w:p w:rsidR="009943A2" w:rsidRPr="009943A2" w:rsidRDefault="000F504A" w:rsidP="009943A2">
      <w:pPr>
        <w:ind w:firstLine="567"/>
        <w:contextualSpacing/>
        <w:jc w:val="both"/>
        <w:rPr>
          <w:sz w:val="28"/>
          <w:szCs w:val="28"/>
        </w:rPr>
      </w:pPr>
      <w:r>
        <w:rPr>
          <w:sz w:val="28"/>
          <w:szCs w:val="28"/>
        </w:rPr>
        <w:t>5</w:t>
      </w:r>
      <w:r w:rsidR="009943A2" w:rsidRPr="009943A2">
        <w:rPr>
          <w:sz w:val="28"/>
          <w:szCs w:val="28"/>
        </w:rPr>
        <w:t xml:space="preserve">. Кодекс РФ об административных нарушениях: с изменениями и дополнениями на 22 апреля 2018 года. – Москва: Эксмо, 2018. – 766 с. – (Актуальное законодательство). – </w:t>
      </w:r>
      <w:r w:rsidR="009943A2" w:rsidRPr="009943A2">
        <w:rPr>
          <w:bCs/>
          <w:sz w:val="28"/>
          <w:szCs w:val="28"/>
        </w:rPr>
        <w:t xml:space="preserve">ISBN </w:t>
      </w:r>
      <w:r w:rsidR="009943A2" w:rsidRPr="009943A2">
        <w:rPr>
          <w:sz w:val="28"/>
          <w:szCs w:val="28"/>
        </w:rPr>
        <w:t>978-5-04-094482-8</w:t>
      </w:r>
    </w:p>
    <w:p w:rsidR="009943A2" w:rsidRPr="009943A2" w:rsidRDefault="000F504A" w:rsidP="009943A2">
      <w:pPr>
        <w:ind w:firstLine="567"/>
        <w:contextualSpacing/>
        <w:jc w:val="both"/>
        <w:rPr>
          <w:sz w:val="28"/>
          <w:szCs w:val="28"/>
        </w:rPr>
      </w:pPr>
      <w:r>
        <w:rPr>
          <w:bCs/>
          <w:sz w:val="28"/>
          <w:szCs w:val="28"/>
        </w:rPr>
        <w:t>6</w:t>
      </w:r>
      <w:r w:rsidR="009943A2" w:rsidRPr="009943A2">
        <w:rPr>
          <w:bCs/>
          <w:sz w:val="28"/>
          <w:szCs w:val="28"/>
        </w:rPr>
        <w:t xml:space="preserve">. О занятости населения в Российской Федерации: Федеральный закон № 36-ФЗ: [принят 20 апреля 1996 г.] : </w:t>
      </w:r>
      <w:r w:rsidR="009943A2" w:rsidRPr="009943A2">
        <w:rPr>
          <w:sz w:val="28"/>
          <w:szCs w:val="28"/>
        </w:rPr>
        <w:t xml:space="preserve">с изменениями на 31 июля 2020 года // ИС «Техэксперт». </w:t>
      </w:r>
      <w:r w:rsidR="009943A2" w:rsidRPr="009943A2">
        <w:rPr>
          <w:bCs/>
          <w:sz w:val="28"/>
          <w:szCs w:val="28"/>
        </w:rPr>
        <w:t>– Режим доступа: по подписке (дата обращения 28.09.2020)</w:t>
      </w:r>
    </w:p>
    <w:p w:rsidR="009943A2" w:rsidRPr="009943A2" w:rsidRDefault="000F504A" w:rsidP="009943A2">
      <w:pPr>
        <w:ind w:firstLine="567"/>
        <w:contextualSpacing/>
        <w:jc w:val="both"/>
        <w:rPr>
          <w:sz w:val="28"/>
          <w:szCs w:val="28"/>
        </w:rPr>
      </w:pPr>
      <w:r>
        <w:rPr>
          <w:sz w:val="28"/>
          <w:szCs w:val="28"/>
        </w:rPr>
        <w:t>7</w:t>
      </w:r>
      <w:r w:rsidR="009943A2" w:rsidRPr="009943A2">
        <w:rPr>
          <w:sz w:val="28"/>
          <w:szCs w:val="28"/>
        </w:rPr>
        <w:t>. О несостоятельности (банкротстве) : Федеральный закон № 127-ФЗ от 26.10 2002 г.: (с изменениями на 31 июля 2002) // ИС «Техэксперт». – Режим доступа: по подписке (дата обращения 28.09.2020)</w:t>
      </w:r>
    </w:p>
    <w:p w:rsidR="009943A2" w:rsidRPr="009943A2" w:rsidRDefault="009943A2" w:rsidP="009943A2">
      <w:pPr>
        <w:ind w:firstLine="567"/>
        <w:jc w:val="both"/>
        <w:rPr>
          <w:sz w:val="28"/>
          <w:szCs w:val="28"/>
        </w:rPr>
      </w:pPr>
      <w:r w:rsidRPr="009943A2">
        <w:rPr>
          <w:sz w:val="28"/>
          <w:szCs w:val="28"/>
        </w:rPr>
        <w:t>Интернет ресурсы:</w:t>
      </w:r>
    </w:p>
    <w:p w:rsidR="009943A2" w:rsidRPr="009943A2" w:rsidRDefault="009943A2" w:rsidP="009943A2">
      <w:pPr>
        <w:ind w:firstLine="567"/>
        <w:jc w:val="both"/>
        <w:rPr>
          <w:sz w:val="28"/>
          <w:szCs w:val="28"/>
        </w:rPr>
      </w:pPr>
      <w:r w:rsidRPr="009943A2">
        <w:rPr>
          <w:sz w:val="28"/>
          <w:szCs w:val="28"/>
        </w:rPr>
        <w:t xml:space="preserve">1. Правотека: портал правовой помощи. – Режим доступа:  </w:t>
      </w:r>
      <w:hyperlink r:id="rId15" w:history="1">
        <w:r w:rsidRPr="009943A2">
          <w:rPr>
            <w:color w:val="0000FF"/>
            <w:sz w:val="28"/>
            <w:szCs w:val="28"/>
            <w:u w:val="single"/>
          </w:rPr>
          <w:t>https://pravoteka.com/</w:t>
        </w:r>
      </w:hyperlink>
      <w:r w:rsidRPr="009943A2">
        <w:rPr>
          <w:sz w:val="28"/>
          <w:szCs w:val="28"/>
        </w:rPr>
        <w:t xml:space="preserve">   (дата обращения 28.09.2020)</w:t>
      </w:r>
    </w:p>
    <w:p w:rsidR="009943A2" w:rsidRPr="009943A2" w:rsidRDefault="009943A2" w:rsidP="00994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r w:rsidRPr="009943A2">
        <w:rPr>
          <w:bCs/>
          <w:sz w:val="28"/>
          <w:szCs w:val="28"/>
        </w:rPr>
        <w:t>2.СПС Консультант плюс [Электронный ресурс]. – Режим доступа:</w:t>
      </w:r>
      <w:r w:rsidRPr="009943A2">
        <w:t xml:space="preserve"> </w:t>
      </w:r>
      <w:hyperlink r:id="rId16" w:history="1">
        <w:r w:rsidRPr="009943A2">
          <w:rPr>
            <w:bCs/>
            <w:color w:val="0000FF"/>
            <w:sz w:val="28"/>
            <w:szCs w:val="28"/>
            <w:u w:val="single"/>
          </w:rPr>
          <w:t>http://www.consultant.ru/</w:t>
        </w:r>
      </w:hyperlink>
    </w:p>
    <w:p w:rsidR="009943A2" w:rsidRPr="009943A2" w:rsidRDefault="009943A2" w:rsidP="00994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r w:rsidRPr="009943A2">
        <w:rPr>
          <w:bCs/>
          <w:sz w:val="28"/>
          <w:szCs w:val="28"/>
        </w:rPr>
        <w:t>3.СПС Гарант [Электронный ресурс]. – Режим доступа:</w:t>
      </w:r>
      <w:r w:rsidRPr="009943A2">
        <w:t xml:space="preserve"> </w:t>
      </w:r>
      <w:hyperlink r:id="rId17" w:history="1">
        <w:r w:rsidRPr="009943A2">
          <w:rPr>
            <w:bCs/>
            <w:color w:val="0000FF"/>
            <w:sz w:val="28"/>
            <w:szCs w:val="28"/>
            <w:u w:val="single"/>
          </w:rPr>
          <w:t>http://www.garant.ru/</w:t>
        </w:r>
      </w:hyperlink>
    </w:p>
    <w:p w:rsidR="009943A2" w:rsidRPr="009943A2" w:rsidRDefault="009943A2" w:rsidP="00994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u w:val="single"/>
        </w:rPr>
      </w:pPr>
    </w:p>
    <w:p w:rsidR="00BF7312" w:rsidRPr="00BF7312" w:rsidRDefault="00BF7312" w:rsidP="006112AB">
      <w:pPr>
        <w:ind w:firstLine="567"/>
        <w:jc w:val="center"/>
        <w:rPr>
          <w:b/>
        </w:rPr>
      </w:pPr>
    </w:p>
    <w:sectPr w:rsidR="00BF7312" w:rsidRPr="00BF7312" w:rsidSect="00EA0F90">
      <w:footerReference w:type="default" r:id="rId1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359B" w:rsidRDefault="00DE359B" w:rsidP="00F85723">
      <w:r>
        <w:separator/>
      </w:r>
    </w:p>
  </w:endnote>
  <w:endnote w:type="continuationSeparator" w:id="0">
    <w:p w:rsidR="00DE359B" w:rsidRDefault="00DE359B" w:rsidP="00F85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78181"/>
      <w:docPartObj>
        <w:docPartGallery w:val="Page Numbers (Bottom of Page)"/>
        <w:docPartUnique/>
      </w:docPartObj>
    </w:sdtPr>
    <w:sdtContent>
      <w:p w:rsidR="00892775" w:rsidRDefault="00892775">
        <w:pPr>
          <w:pStyle w:val="af5"/>
          <w:jc w:val="right"/>
        </w:pPr>
        <w:r>
          <w:fldChar w:fldCharType="begin"/>
        </w:r>
        <w:r>
          <w:instrText xml:space="preserve"> PAGE   \* MERGEFORMAT </w:instrText>
        </w:r>
        <w:r>
          <w:fldChar w:fldCharType="separate"/>
        </w:r>
        <w:r w:rsidR="003579AF">
          <w:rPr>
            <w:noProof/>
          </w:rPr>
          <w:t>5</w:t>
        </w:r>
        <w:r>
          <w:rPr>
            <w:noProof/>
          </w:rPr>
          <w:fldChar w:fldCharType="end"/>
        </w:r>
      </w:p>
    </w:sdtContent>
  </w:sdt>
  <w:p w:rsidR="00892775" w:rsidRDefault="00892775">
    <w:pPr>
      <w:pStyle w:val="a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359B" w:rsidRDefault="00DE359B" w:rsidP="00F85723">
      <w:r>
        <w:separator/>
      </w:r>
    </w:p>
  </w:footnote>
  <w:footnote w:type="continuationSeparator" w:id="0">
    <w:p w:rsidR="00DE359B" w:rsidRDefault="00DE359B" w:rsidP="00F8572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93738"/>
    <w:multiLevelType w:val="hybridMultilevel"/>
    <w:tmpl w:val="C14C065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2F22D83"/>
    <w:multiLevelType w:val="hybridMultilevel"/>
    <w:tmpl w:val="77CE8BDA"/>
    <w:lvl w:ilvl="0" w:tplc="F7424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130030"/>
    <w:multiLevelType w:val="multilevel"/>
    <w:tmpl w:val="B5A62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8530F8B"/>
    <w:multiLevelType w:val="hybridMultilevel"/>
    <w:tmpl w:val="F746FF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0E0F64"/>
    <w:multiLevelType w:val="hybridMultilevel"/>
    <w:tmpl w:val="31EA37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037478"/>
    <w:multiLevelType w:val="hybridMultilevel"/>
    <w:tmpl w:val="DB70EF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6D1C38"/>
    <w:multiLevelType w:val="multilevel"/>
    <w:tmpl w:val="B3729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874AD2"/>
    <w:multiLevelType w:val="hybridMultilevel"/>
    <w:tmpl w:val="86B66ED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D521703"/>
    <w:multiLevelType w:val="hybridMultilevel"/>
    <w:tmpl w:val="048484A0"/>
    <w:lvl w:ilvl="0" w:tplc="FFFFFFFF">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F041592"/>
    <w:multiLevelType w:val="hybridMultilevel"/>
    <w:tmpl w:val="7FDA4BFE"/>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2D9292D"/>
    <w:multiLevelType w:val="hybridMultilevel"/>
    <w:tmpl w:val="D2F0DAFE"/>
    <w:lvl w:ilvl="0" w:tplc="F7424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432DBB"/>
    <w:multiLevelType w:val="hybridMultilevel"/>
    <w:tmpl w:val="10DC126C"/>
    <w:lvl w:ilvl="0" w:tplc="1C4846C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2E13452C"/>
    <w:multiLevelType w:val="hybridMultilevel"/>
    <w:tmpl w:val="AA16893C"/>
    <w:lvl w:ilvl="0" w:tplc="6E5C2AF6">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34846E3E"/>
    <w:multiLevelType w:val="hybridMultilevel"/>
    <w:tmpl w:val="3CA84ADE"/>
    <w:lvl w:ilvl="0" w:tplc="FFFFFFFF">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15:restartNumberingAfterBreak="0">
    <w:nsid w:val="3D5808CE"/>
    <w:multiLevelType w:val="hybridMultilevel"/>
    <w:tmpl w:val="03B0E2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7E61221"/>
    <w:multiLevelType w:val="hybridMultilevel"/>
    <w:tmpl w:val="3EFA7C6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94345BB"/>
    <w:multiLevelType w:val="hybridMultilevel"/>
    <w:tmpl w:val="CE6CACA2"/>
    <w:lvl w:ilvl="0" w:tplc="1C484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B8D186B"/>
    <w:multiLevelType w:val="multilevel"/>
    <w:tmpl w:val="D3BC7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1DF1952"/>
    <w:multiLevelType w:val="hybridMultilevel"/>
    <w:tmpl w:val="39F602AC"/>
    <w:lvl w:ilvl="0" w:tplc="FFFFFFFF">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43F4D7E"/>
    <w:multiLevelType w:val="hybridMultilevel"/>
    <w:tmpl w:val="535C5060"/>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F6B4D8B"/>
    <w:multiLevelType w:val="multilevel"/>
    <w:tmpl w:val="3E7460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1716A93"/>
    <w:multiLevelType w:val="hybridMultilevel"/>
    <w:tmpl w:val="F6C8EFD2"/>
    <w:lvl w:ilvl="0" w:tplc="7AF0C3B8">
      <w:start w:val="3"/>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626579D5"/>
    <w:multiLevelType w:val="hybridMultilevel"/>
    <w:tmpl w:val="4E78B816"/>
    <w:lvl w:ilvl="0" w:tplc="CFEE87B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2A17A4A"/>
    <w:multiLevelType w:val="hybridMultilevel"/>
    <w:tmpl w:val="5FD61ED8"/>
    <w:lvl w:ilvl="0" w:tplc="1C484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A7851D5"/>
    <w:multiLevelType w:val="hybridMultilevel"/>
    <w:tmpl w:val="2518843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D2E476D"/>
    <w:multiLevelType w:val="hybridMultilevel"/>
    <w:tmpl w:val="D28CFCFE"/>
    <w:lvl w:ilvl="0" w:tplc="FFFFFFFF">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7F5D5FB6"/>
    <w:multiLevelType w:val="multilevel"/>
    <w:tmpl w:val="476C7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24"/>
  </w:num>
  <w:num w:numId="3">
    <w:abstractNumId w:val="22"/>
  </w:num>
  <w:num w:numId="4">
    <w:abstractNumId w:val="9"/>
  </w:num>
  <w:num w:numId="5">
    <w:abstractNumId w:val="3"/>
  </w:num>
  <w:num w:numId="6">
    <w:abstractNumId w:val="5"/>
  </w:num>
  <w:num w:numId="7">
    <w:abstractNumId w:val="19"/>
  </w:num>
  <w:num w:numId="8">
    <w:abstractNumId w:val="21"/>
  </w:num>
  <w:num w:numId="9">
    <w:abstractNumId w:val="15"/>
  </w:num>
  <w:num w:numId="10">
    <w:abstractNumId w:val="0"/>
  </w:num>
  <w:num w:numId="11">
    <w:abstractNumId w:val="7"/>
  </w:num>
  <w:num w:numId="12">
    <w:abstractNumId w:val="26"/>
  </w:num>
  <w:num w:numId="13">
    <w:abstractNumId w:val="6"/>
  </w:num>
  <w:num w:numId="14">
    <w:abstractNumId w:val="2"/>
  </w:num>
  <w:num w:numId="15">
    <w:abstractNumId w:val="20"/>
  </w:num>
  <w:num w:numId="16">
    <w:abstractNumId w:val="17"/>
  </w:num>
  <w:num w:numId="17">
    <w:abstractNumId w:val="14"/>
  </w:num>
  <w:num w:numId="18">
    <w:abstractNumId w:val="8"/>
  </w:num>
  <w:num w:numId="19">
    <w:abstractNumId w:val="18"/>
  </w:num>
  <w:num w:numId="20">
    <w:abstractNumId w:val="4"/>
  </w:num>
  <w:num w:numId="21">
    <w:abstractNumId w:val="25"/>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
  </w:num>
  <w:num w:numId="25">
    <w:abstractNumId w:val="11"/>
  </w:num>
  <w:num w:numId="26">
    <w:abstractNumId w:val="23"/>
  </w:num>
  <w:num w:numId="27">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81"/>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14CD1"/>
    <w:rsid w:val="00000711"/>
    <w:rsid w:val="00000D75"/>
    <w:rsid w:val="000010DB"/>
    <w:rsid w:val="0000142E"/>
    <w:rsid w:val="0000147E"/>
    <w:rsid w:val="00001564"/>
    <w:rsid w:val="00001F22"/>
    <w:rsid w:val="00002A77"/>
    <w:rsid w:val="0000303A"/>
    <w:rsid w:val="00003B14"/>
    <w:rsid w:val="00004340"/>
    <w:rsid w:val="000072B8"/>
    <w:rsid w:val="00007B6A"/>
    <w:rsid w:val="00007C79"/>
    <w:rsid w:val="00007D96"/>
    <w:rsid w:val="00012FD7"/>
    <w:rsid w:val="00013B28"/>
    <w:rsid w:val="00015A53"/>
    <w:rsid w:val="00017425"/>
    <w:rsid w:val="00017F1C"/>
    <w:rsid w:val="00020821"/>
    <w:rsid w:val="0002161F"/>
    <w:rsid w:val="000227CE"/>
    <w:rsid w:val="000240A0"/>
    <w:rsid w:val="000263D3"/>
    <w:rsid w:val="00030294"/>
    <w:rsid w:val="00030FDA"/>
    <w:rsid w:val="0003168C"/>
    <w:rsid w:val="00032557"/>
    <w:rsid w:val="0003331F"/>
    <w:rsid w:val="00033A23"/>
    <w:rsid w:val="000341D9"/>
    <w:rsid w:val="0003483A"/>
    <w:rsid w:val="000354AB"/>
    <w:rsid w:val="000356A9"/>
    <w:rsid w:val="0003648F"/>
    <w:rsid w:val="00036D4B"/>
    <w:rsid w:val="00040556"/>
    <w:rsid w:val="000409CA"/>
    <w:rsid w:val="00040B71"/>
    <w:rsid w:val="00042457"/>
    <w:rsid w:val="00043191"/>
    <w:rsid w:val="0004516C"/>
    <w:rsid w:val="0004563A"/>
    <w:rsid w:val="000462FA"/>
    <w:rsid w:val="00050AB7"/>
    <w:rsid w:val="00051FC8"/>
    <w:rsid w:val="000523D3"/>
    <w:rsid w:val="00052DC4"/>
    <w:rsid w:val="00053DC9"/>
    <w:rsid w:val="00054B3F"/>
    <w:rsid w:val="00057C5D"/>
    <w:rsid w:val="00062874"/>
    <w:rsid w:val="00062C25"/>
    <w:rsid w:val="00062CDD"/>
    <w:rsid w:val="000635F0"/>
    <w:rsid w:val="00070D01"/>
    <w:rsid w:val="0007119F"/>
    <w:rsid w:val="0007133D"/>
    <w:rsid w:val="00071B9C"/>
    <w:rsid w:val="00075F76"/>
    <w:rsid w:val="00077271"/>
    <w:rsid w:val="000778D4"/>
    <w:rsid w:val="00080E6D"/>
    <w:rsid w:val="000810ED"/>
    <w:rsid w:val="00081AC7"/>
    <w:rsid w:val="00081DE2"/>
    <w:rsid w:val="0008266A"/>
    <w:rsid w:val="000853FB"/>
    <w:rsid w:val="00086602"/>
    <w:rsid w:val="00087313"/>
    <w:rsid w:val="00087B2A"/>
    <w:rsid w:val="00087F19"/>
    <w:rsid w:val="00090588"/>
    <w:rsid w:val="00091AFB"/>
    <w:rsid w:val="00094F7C"/>
    <w:rsid w:val="00096118"/>
    <w:rsid w:val="00096A69"/>
    <w:rsid w:val="00097023"/>
    <w:rsid w:val="00097C2C"/>
    <w:rsid w:val="000A0471"/>
    <w:rsid w:val="000A10EA"/>
    <w:rsid w:val="000A131D"/>
    <w:rsid w:val="000A188B"/>
    <w:rsid w:val="000A2BED"/>
    <w:rsid w:val="000A5D68"/>
    <w:rsid w:val="000A6A85"/>
    <w:rsid w:val="000B0BFC"/>
    <w:rsid w:val="000B1FF3"/>
    <w:rsid w:val="000B29FB"/>
    <w:rsid w:val="000B3452"/>
    <w:rsid w:val="000B3713"/>
    <w:rsid w:val="000B4CCD"/>
    <w:rsid w:val="000B6CA6"/>
    <w:rsid w:val="000B7254"/>
    <w:rsid w:val="000B7DA9"/>
    <w:rsid w:val="000B7EB7"/>
    <w:rsid w:val="000C0E75"/>
    <w:rsid w:val="000C1E8D"/>
    <w:rsid w:val="000C1F74"/>
    <w:rsid w:val="000C34BF"/>
    <w:rsid w:val="000C59A7"/>
    <w:rsid w:val="000C664A"/>
    <w:rsid w:val="000C781D"/>
    <w:rsid w:val="000C7C7D"/>
    <w:rsid w:val="000D0009"/>
    <w:rsid w:val="000D11E1"/>
    <w:rsid w:val="000D23A7"/>
    <w:rsid w:val="000D2DF4"/>
    <w:rsid w:val="000D3A83"/>
    <w:rsid w:val="000D53F4"/>
    <w:rsid w:val="000E103A"/>
    <w:rsid w:val="000E2021"/>
    <w:rsid w:val="000E2B05"/>
    <w:rsid w:val="000E3A88"/>
    <w:rsid w:val="000E3D5C"/>
    <w:rsid w:val="000E3DE7"/>
    <w:rsid w:val="000E3FDF"/>
    <w:rsid w:val="000E4A8B"/>
    <w:rsid w:val="000E4B71"/>
    <w:rsid w:val="000E5149"/>
    <w:rsid w:val="000E55DD"/>
    <w:rsid w:val="000E6611"/>
    <w:rsid w:val="000E6762"/>
    <w:rsid w:val="000E7811"/>
    <w:rsid w:val="000F04DB"/>
    <w:rsid w:val="000F076D"/>
    <w:rsid w:val="000F1DA2"/>
    <w:rsid w:val="000F2303"/>
    <w:rsid w:val="000F427A"/>
    <w:rsid w:val="000F4DFB"/>
    <w:rsid w:val="000F504A"/>
    <w:rsid w:val="000F52DB"/>
    <w:rsid w:val="000F6E14"/>
    <w:rsid w:val="000F7AB2"/>
    <w:rsid w:val="00100125"/>
    <w:rsid w:val="00103CEE"/>
    <w:rsid w:val="001042BE"/>
    <w:rsid w:val="00104547"/>
    <w:rsid w:val="00106CFF"/>
    <w:rsid w:val="00107512"/>
    <w:rsid w:val="00107E31"/>
    <w:rsid w:val="00110A80"/>
    <w:rsid w:val="001128CF"/>
    <w:rsid w:val="00112EB9"/>
    <w:rsid w:val="00113D3D"/>
    <w:rsid w:val="0011465E"/>
    <w:rsid w:val="00114F20"/>
    <w:rsid w:val="001165D6"/>
    <w:rsid w:val="00123D87"/>
    <w:rsid w:val="00123D8D"/>
    <w:rsid w:val="00123F10"/>
    <w:rsid w:val="00126175"/>
    <w:rsid w:val="00126519"/>
    <w:rsid w:val="00126809"/>
    <w:rsid w:val="0012685F"/>
    <w:rsid w:val="0013053A"/>
    <w:rsid w:val="0013351D"/>
    <w:rsid w:val="00134146"/>
    <w:rsid w:val="001364F1"/>
    <w:rsid w:val="00137047"/>
    <w:rsid w:val="00137198"/>
    <w:rsid w:val="00137A10"/>
    <w:rsid w:val="00137DEC"/>
    <w:rsid w:val="001403B8"/>
    <w:rsid w:val="00140C01"/>
    <w:rsid w:val="0014294A"/>
    <w:rsid w:val="00143928"/>
    <w:rsid w:val="00143ECD"/>
    <w:rsid w:val="0014428E"/>
    <w:rsid w:val="00144BF9"/>
    <w:rsid w:val="00144D19"/>
    <w:rsid w:val="00147250"/>
    <w:rsid w:val="001505BB"/>
    <w:rsid w:val="0015111D"/>
    <w:rsid w:val="00155961"/>
    <w:rsid w:val="00156213"/>
    <w:rsid w:val="001562B7"/>
    <w:rsid w:val="00157790"/>
    <w:rsid w:val="0016311C"/>
    <w:rsid w:val="00163875"/>
    <w:rsid w:val="00163DB9"/>
    <w:rsid w:val="00163E55"/>
    <w:rsid w:val="00164BA9"/>
    <w:rsid w:val="00166160"/>
    <w:rsid w:val="001711D2"/>
    <w:rsid w:val="001727FF"/>
    <w:rsid w:val="0017708A"/>
    <w:rsid w:val="00177653"/>
    <w:rsid w:val="00177B54"/>
    <w:rsid w:val="001806C3"/>
    <w:rsid w:val="00180755"/>
    <w:rsid w:val="0018082B"/>
    <w:rsid w:val="001819A4"/>
    <w:rsid w:val="0018227D"/>
    <w:rsid w:val="001822CD"/>
    <w:rsid w:val="00182A6F"/>
    <w:rsid w:val="00182E04"/>
    <w:rsid w:val="00183020"/>
    <w:rsid w:val="001863DC"/>
    <w:rsid w:val="0018686E"/>
    <w:rsid w:val="00187172"/>
    <w:rsid w:val="00190333"/>
    <w:rsid w:val="00192178"/>
    <w:rsid w:val="00192BA9"/>
    <w:rsid w:val="00193861"/>
    <w:rsid w:val="00193A6B"/>
    <w:rsid w:val="0019471E"/>
    <w:rsid w:val="001964B0"/>
    <w:rsid w:val="00197E24"/>
    <w:rsid w:val="001A1FBC"/>
    <w:rsid w:val="001A2855"/>
    <w:rsid w:val="001A439D"/>
    <w:rsid w:val="001B1837"/>
    <w:rsid w:val="001B341F"/>
    <w:rsid w:val="001B38AF"/>
    <w:rsid w:val="001B3B32"/>
    <w:rsid w:val="001B4914"/>
    <w:rsid w:val="001B5983"/>
    <w:rsid w:val="001B5AF6"/>
    <w:rsid w:val="001B6B99"/>
    <w:rsid w:val="001B7089"/>
    <w:rsid w:val="001B7293"/>
    <w:rsid w:val="001B7833"/>
    <w:rsid w:val="001B7E79"/>
    <w:rsid w:val="001C0720"/>
    <w:rsid w:val="001C1275"/>
    <w:rsid w:val="001C37BC"/>
    <w:rsid w:val="001C3A77"/>
    <w:rsid w:val="001C3B41"/>
    <w:rsid w:val="001C555A"/>
    <w:rsid w:val="001C5604"/>
    <w:rsid w:val="001C7446"/>
    <w:rsid w:val="001C77AF"/>
    <w:rsid w:val="001C78C2"/>
    <w:rsid w:val="001D04DB"/>
    <w:rsid w:val="001D0766"/>
    <w:rsid w:val="001D159D"/>
    <w:rsid w:val="001D2834"/>
    <w:rsid w:val="001D4438"/>
    <w:rsid w:val="001D694E"/>
    <w:rsid w:val="001D7468"/>
    <w:rsid w:val="001D7987"/>
    <w:rsid w:val="001E09D2"/>
    <w:rsid w:val="001E1118"/>
    <w:rsid w:val="001E1B76"/>
    <w:rsid w:val="001E21A8"/>
    <w:rsid w:val="001E3860"/>
    <w:rsid w:val="001E4502"/>
    <w:rsid w:val="001E471D"/>
    <w:rsid w:val="001E5434"/>
    <w:rsid w:val="001E5815"/>
    <w:rsid w:val="001E59A9"/>
    <w:rsid w:val="001E692D"/>
    <w:rsid w:val="001F0076"/>
    <w:rsid w:val="001F0EFA"/>
    <w:rsid w:val="001F0F26"/>
    <w:rsid w:val="001F3526"/>
    <w:rsid w:val="001F66D1"/>
    <w:rsid w:val="001F690B"/>
    <w:rsid w:val="001F6AA7"/>
    <w:rsid w:val="001F7471"/>
    <w:rsid w:val="00201C2B"/>
    <w:rsid w:val="00203AEC"/>
    <w:rsid w:val="00205294"/>
    <w:rsid w:val="002108E7"/>
    <w:rsid w:val="00210B5D"/>
    <w:rsid w:val="0021122A"/>
    <w:rsid w:val="00211753"/>
    <w:rsid w:val="00211834"/>
    <w:rsid w:val="00211B9D"/>
    <w:rsid w:val="00212443"/>
    <w:rsid w:val="0021302A"/>
    <w:rsid w:val="00213A1B"/>
    <w:rsid w:val="0021521F"/>
    <w:rsid w:val="002158DC"/>
    <w:rsid w:val="00216974"/>
    <w:rsid w:val="00216A7A"/>
    <w:rsid w:val="002175A3"/>
    <w:rsid w:val="00220B55"/>
    <w:rsid w:val="002217C5"/>
    <w:rsid w:val="00222D40"/>
    <w:rsid w:val="002238C5"/>
    <w:rsid w:val="0022491C"/>
    <w:rsid w:val="00225840"/>
    <w:rsid w:val="00227A08"/>
    <w:rsid w:val="00227E29"/>
    <w:rsid w:val="0023030B"/>
    <w:rsid w:val="00230F73"/>
    <w:rsid w:val="002319F3"/>
    <w:rsid w:val="00231CCC"/>
    <w:rsid w:val="00232635"/>
    <w:rsid w:val="00232817"/>
    <w:rsid w:val="00232AE1"/>
    <w:rsid w:val="00233943"/>
    <w:rsid w:val="00233BA8"/>
    <w:rsid w:val="00233BC6"/>
    <w:rsid w:val="002342CB"/>
    <w:rsid w:val="0023468C"/>
    <w:rsid w:val="002346BB"/>
    <w:rsid w:val="00234B07"/>
    <w:rsid w:val="00236316"/>
    <w:rsid w:val="00236D17"/>
    <w:rsid w:val="00237A8E"/>
    <w:rsid w:val="002406AA"/>
    <w:rsid w:val="0024401A"/>
    <w:rsid w:val="00244F7E"/>
    <w:rsid w:val="0024561A"/>
    <w:rsid w:val="00251CF5"/>
    <w:rsid w:val="00251EE8"/>
    <w:rsid w:val="0025258D"/>
    <w:rsid w:val="002528F8"/>
    <w:rsid w:val="00253B91"/>
    <w:rsid w:val="00254F89"/>
    <w:rsid w:val="0025577F"/>
    <w:rsid w:val="00255B8B"/>
    <w:rsid w:val="00255F25"/>
    <w:rsid w:val="00256FB9"/>
    <w:rsid w:val="00257A32"/>
    <w:rsid w:val="002617AA"/>
    <w:rsid w:val="00262286"/>
    <w:rsid w:val="0026272D"/>
    <w:rsid w:val="00263F94"/>
    <w:rsid w:val="002656B1"/>
    <w:rsid w:val="002659D0"/>
    <w:rsid w:val="00267167"/>
    <w:rsid w:val="002734F8"/>
    <w:rsid w:val="00273F84"/>
    <w:rsid w:val="002751AE"/>
    <w:rsid w:val="00275C2D"/>
    <w:rsid w:val="002777B6"/>
    <w:rsid w:val="00281F30"/>
    <w:rsid w:val="0028254D"/>
    <w:rsid w:val="00282769"/>
    <w:rsid w:val="0028320D"/>
    <w:rsid w:val="00283F8E"/>
    <w:rsid w:val="002862AB"/>
    <w:rsid w:val="0028644A"/>
    <w:rsid w:val="00286B71"/>
    <w:rsid w:val="00287085"/>
    <w:rsid w:val="00292264"/>
    <w:rsid w:val="00293A0F"/>
    <w:rsid w:val="00294AEC"/>
    <w:rsid w:val="00296D39"/>
    <w:rsid w:val="00296EC9"/>
    <w:rsid w:val="00297D20"/>
    <w:rsid w:val="002A04A9"/>
    <w:rsid w:val="002A0FF7"/>
    <w:rsid w:val="002A2F5E"/>
    <w:rsid w:val="002A37A2"/>
    <w:rsid w:val="002A50BA"/>
    <w:rsid w:val="002A7680"/>
    <w:rsid w:val="002B2C1B"/>
    <w:rsid w:val="002B4182"/>
    <w:rsid w:val="002B461B"/>
    <w:rsid w:val="002B4C2E"/>
    <w:rsid w:val="002B4E00"/>
    <w:rsid w:val="002B6E53"/>
    <w:rsid w:val="002B7545"/>
    <w:rsid w:val="002C03B3"/>
    <w:rsid w:val="002C1CC2"/>
    <w:rsid w:val="002C22AF"/>
    <w:rsid w:val="002C6647"/>
    <w:rsid w:val="002C6C59"/>
    <w:rsid w:val="002C7036"/>
    <w:rsid w:val="002D02B1"/>
    <w:rsid w:val="002D1D8B"/>
    <w:rsid w:val="002D3688"/>
    <w:rsid w:val="002D41D3"/>
    <w:rsid w:val="002D43EB"/>
    <w:rsid w:val="002D449A"/>
    <w:rsid w:val="002D5015"/>
    <w:rsid w:val="002D6765"/>
    <w:rsid w:val="002D6E73"/>
    <w:rsid w:val="002E11DD"/>
    <w:rsid w:val="002E17F3"/>
    <w:rsid w:val="002E2034"/>
    <w:rsid w:val="002E21AC"/>
    <w:rsid w:val="002E2B15"/>
    <w:rsid w:val="002E42F6"/>
    <w:rsid w:val="002E52FE"/>
    <w:rsid w:val="002E6BBA"/>
    <w:rsid w:val="002E77E1"/>
    <w:rsid w:val="002F0E51"/>
    <w:rsid w:val="002F1E93"/>
    <w:rsid w:val="002F3412"/>
    <w:rsid w:val="002F3962"/>
    <w:rsid w:val="002F4CD0"/>
    <w:rsid w:val="002F51F1"/>
    <w:rsid w:val="002F598D"/>
    <w:rsid w:val="002F6B27"/>
    <w:rsid w:val="002F7CCB"/>
    <w:rsid w:val="00301505"/>
    <w:rsid w:val="00302741"/>
    <w:rsid w:val="003031F5"/>
    <w:rsid w:val="00303E7E"/>
    <w:rsid w:val="00306FD3"/>
    <w:rsid w:val="00307BB6"/>
    <w:rsid w:val="00307CE7"/>
    <w:rsid w:val="00311B51"/>
    <w:rsid w:val="0031231C"/>
    <w:rsid w:val="003126B9"/>
    <w:rsid w:val="0031413E"/>
    <w:rsid w:val="003141C9"/>
    <w:rsid w:val="0031589F"/>
    <w:rsid w:val="0031639B"/>
    <w:rsid w:val="00316574"/>
    <w:rsid w:val="00316F4B"/>
    <w:rsid w:val="0031728B"/>
    <w:rsid w:val="003172DE"/>
    <w:rsid w:val="0031743D"/>
    <w:rsid w:val="00320CD4"/>
    <w:rsid w:val="003211E9"/>
    <w:rsid w:val="00321638"/>
    <w:rsid w:val="0032163F"/>
    <w:rsid w:val="00321CDD"/>
    <w:rsid w:val="00321D52"/>
    <w:rsid w:val="00322370"/>
    <w:rsid w:val="003230EA"/>
    <w:rsid w:val="00323186"/>
    <w:rsid w:val="00323773"/>
    <w:rsid w:val="00323E45"/>
    <w:rsid w:val="00325BDE"/>
    <w:rsid w:val="0032658B"/>
    <w:rsid w:val="003271AD"/>
    <w:rsid w:val="0032730F"/>
    <w:rsid w:val="00327D7B"/>
    <w:rsid w:val="00330A94"/>
    <w:rsid w:val="00333652"/>
    <w:rsid w:val="003360EA"/>
    <w:rsid w:val="00336103"/>
    <w:rsid w:val="0033646A"/>
    <w:rsid w:val="00336599"/>
    <w:rsid w:val="00336A65"/>
    <w:rsid w:val="003378F4"/>
    <w:rsid w:val="00341058"/>
    <w:rsid w:val="00341681"/>
    <w:rsid w:val="00341CE0"/>
    <w:rsid w:val="00341F69"/>
    <w:rsid w:val="00342B68"/>
    <w:rsid w:val="00343006"/>
    <w:rsid w:val="00346783"/>
    <w:rsid w:val="00346B0B"/>
    <w:rsid w:val="0035020E"/>
    <w:rsid w:val="00355954"/>
    <w:rsid w:val="00356F62"/>
    <w:rsid w:val="003579AF"/>
    <w:rsid w:val="00361F59"/>
    <w:rsid w:val="0036280B"/>
    <w:rsid w:val="003637CF"/>
    <w:rsid w:val="00363D19"/>
    <w:rsid w:val="003650D8"/>
    <w:rsid w:val="00365908"/>
    <w:rsid w:val="00366003"/>
    <w:rsid w:val="003667F6"/>
    <w:rsid w:val="00367513"/>
    <w:rsid w:val="003708AD"/>
    <w:rsid w:val="00371B28"/>
    <w:rsid w:val="003723D0"/>
    <w:rsid w:val="00372895"/>
    <w:rsid w:val="00372B8C"/>
    <w:rsid w:val="00373F28"/>
    <w:rsid w:val="003753C5"/>
    <w:rsid w:val="0037686B"/>
    <w:rsid w:val="00376FA2"/>
    <w:rsid w:val="003776CF"/>
    <w:rsid w:val="00380A41"/>
    <w:rsid w:val="00380E77"/>
    <w:rsid w:val="003813EA"/>
    <w:rsid w:val="0038181F"/>
    <w:rsid w:val="003818C0"/>
    <w:rsid w:val="003818F1"/>
    <w:rsid w:val="00381CAB"/>
    <w:rsid w:val="00382EE3"/>
    <w:rsid w:val="00383181"/>
    <w:rsid w:val="00384258"/>
    <w:rsid w:val="00385E14"/>
    <w:rsid w:val="00386400"/>
    <w:rsid w:val="00386599"/>
    <w:rsid w:val="00387062"/>
    <w:rsid w:val="00391C6A"/>
    <w:rsid w:val="00392850"/>
    <w:rsid w:val="00392AB4"/>
    <w:rsid w:val="00397853"/>
    <w:rsid w:val="00397AA7"/>
    <w:rsid w:val="003A1168"/>
    <w:rsid w:val="003A11C2"/>
    <w:rsid w:val="003A2161"/>
    <w:rsid w:val="003A2455"/>
    <w:rsid w:val="003A2836"/>
    <w:rsid w:val="003A2A88"/>
    <w:rsid w:val="003A2AD3"/>
    <w:rsid w:val="003B2B97"/>
    <w:rsid w:val="003B31E3"/>
    <w:rsid w:val="003B3AEC"/>
    <w:rsid w:val="003B7A37"/>
    <w:rsid w:val="003B7DD2"/>
    <w:rsid w:val="003C1EA2"/>
    <w:rsid w:val="003C2DB3"/>
    <w:rsid w:val="003C306C"/>
    <w:rsid w:val="003C5271"/>
    <w:rsid w:val="003C5A30"/>
    <w:rsid w:val="003C6F76"/>
    <w:rsid w:val="003C7AD0"/>
    <w:rsid w:val="003D14F4"/>
    <w:rsid w:val="003D19FC"/>
    <w:rsid w:val="003D2F55"/>
    <w:rsid w:val="003D324D"/>
    <w:rsid w:val="003D79DB"/>
    <w:rsid w:val="003D7C50"/>
    <w:rsid w:val="003E08D6"/>
    <w:rsid w:val="003E0F3C"/>
    <w:rsid w:val="003E2020"/>
    <w:rsid w:val="003E2395"/>
    <w:rsid w:val="003E2B80"/>
    <w:rsid w:val="003E2E63"/>
    <w:rsid w:val="003E50BD"/>
    <w:rsid w:val="003E536D"/>
    <w:rsid w:val="003E5632"/>
    <w:rsid w:val="003E576E"/>
    <w:rsid w:val="003E5A21"/>
    <w:rsid w:val="003E6931"/>
    <w:rsid w:val="003F026F"/>
    <w:rsid w:val="003F0D7C"/>
    <w:rsid w:val="003F19A8"/>
    <w:rsid w:val="003F41B4"/>
    <w:rsid w:val="003F6069"/>
    <w:rsid w:val="003F62F5"/>
    <w:rsid w:val="003F6E3B"/>
    <w:rsid w:val="004006C2"/>
    <w:rsid w:val="00401F18"/>
    <w:rsid w:val="00402524"/>
    <w:rsid w:val="00402C1C"/>
    <w:rsid w:val="00403487"/>
    <w:rsid w:val="00403625"/>
    <w:rsid w:val="0040415A"/>
    <w:rsid w:val="00404843"/>
    <w:rsid w:val="00404DAC"/>
    <w:rsid w:val="00406124"/>
    <w:rsid w:val="00406DFD"/>
    <w:rsid w:val="004103BF"/>
    <w:rsid w:val="00411BE6"/>
    <w:rsid w:val="0041298A"/>
    <w:rsid w:val="00412E97"/>
    <w:rsid w:val="00413769"/>
    <w:rsid w:val="00414621"/>
    <w:rsid w:val="0041547A"/>
    <w:rsid w:val="00416C9A"/>
    <w:rsid w:val="00417604"/>
    <w:rsid w:val="00417BE0"/>
    <w:rsid w:val="004210C0"/>
    <w:rsid w:val="00422EEB"/>
    <w:rsid w:val="004232FA"/>
    <w:rsid w:val="004239F3"/>
    <w:rsid w:val="00423FD8"/>
    <w:rsid w:val="0042441B"/>
    <w:rsid w:val="0043138F"/>
    <w:rsid w:val="00433601"/>
    <w:rsid w:val="00434369"/>
    <w:rsid w:val="00436DA4"/>
    <w:rsid w:val="0043710B"/>
    <w:rsid w:val="00437DB4"/>
    <w:rsid w:val="00440563"/>
    <w:rsid w:val="004407F5"/>
    <w:rsid w:val="00440DD7"/>
    <w:rsid w:val="00443125"/>
    <w:rsid w:val="00443174"/>
    <w:rsid w:val="00443B4E"/>
    <w:rsid w:val="00443E6E"/>
    <w:rsid w:val="00444DF4"/>
    <w:rsid w:val="00445706"/>
    <w:rsid w:val="0044592D"/>
    <w:rsid w:val="00445C0A"/>
    <w:rsid w:val="00445CB1"/>
    <w:rsid w:val="0044715C"/>
    <w:rsid w:val="0044743E"/>
    <w:rsid w:val="004474A6"/>
    <w:rsid w:val="004500AD"/>
    <w:rsid w:val="004509DF"/>
    <w:rsid w:val="0045281D"/>
    <w:rsid w:val="00453C24"/>
    <w:rsid w:val="00454C11"/>
    <w:rsid w:val="004563D5"/>
    <w:rsid w:val="004564B0"/>
    <w:rsid w:val="004569AA"/>
    <w:rsid w:val="004579B7"/>
    <w:rsid w:val="00457D7F"/>
    <w:rsid w:val="00460A04"/>
    <w:rsid w:val="00462207"/>
    <w:rsid w:val="00464FE2"/>
    <w:rsid w:val="00465F70"/>
    <w:rsid w:val="00466247"/>
    <w:rsid w:val="004669A3"/>
    <w:rsid w:val="00467663"/>
    <w:rsid w:val="00467F34"/>
    <w:rsid w:val="004722D7"/>
    <w:rsid w:val="004748CB"/>
    <w:rsid w:val="004751C6"/>
    <w:rsid w:val="004756F0"/>
    <w:rsid w:val="00475FCB"/>
    <w:rsid w:val="0047627D"/>
    <w:rsid w:val="00476480"/>
    <w:rsid w:val="00477129"/>
    <w:rsid w:val="00481EA3"/>
    <w:rsid w:val="004822C0"/>
    <w:rsid w:val="004827E8"/>
    <w:rsid w:val="00483179"/>
    <w:rsid w:val="00483274"/>
    <w:rsid w:val="00483F21"/>
    <w:rsid w:val="004857E7"/>
    <w:rsid w:val="00486ED3"/>
    <w:rsid w:val="00490DD7"/>
    <w:rsid w:val="0049118E"/>
    <w:rsid w:val="0049136C"/>
    <w:rsid w:val="0049150D"/>
    <w:rsid w:val="00492941"/>
    <w:rsid w:val="00493214"/>
    <w:rsid w:val="004937F7"/>
    <w:rsid w:val="00497834"/>
    <w:rsid w:val="00497D8E"/>
    <w:rsid w:val="004A0A22"/>
    <w:rsid w:val="004A0C34"/>
    <w:rsid w:val="004A0DFD"/>
    <w:rsid w:val="004A13F2"/>
    <w:rsid w:val="004A4AD2"/>
    <w:rsid w:val="004A533F"/>
    <w:rsid w:val="004A541C"/>
    <w:rsid w:val="004A5EB4"/>
    <w:rsid w:val="004A7768"/>
    <w:rsid w:val="004B0379"/>
    <w:rsid w:val="004B063E"/>
    <w:rsid w:val="004B1359"/>
    <w:rsid w:val="004B1821"/>
    <w:rsid w:val="004B2122"/>
    <w:rsid w:val="004B26CB"/>
    <w:rsid w:val="004B2BCA"/>
    <w:rsid w:val="004B5002"/>
    <w:rsid w:val="004B6630"/>
    <w:rsid w:val="004B6D6F"/>
    <w:rsid w:val="004B6FF5"/>
    <w:rsid w:val="004B795D"/>
    <w:rsid w:val="004C1A74"/>
    <w:rsid w:val="004C2E8E"/>
    <w:rsid w:val="004C2F05"/>
    <w:rsid w:val="004C38E9"/>
    <w:rsid w:val="004C6C82"/>
    <w:rsid w:val="004C70BC"/>
    <w:rsid w:val="004D18AA"/>
    <w:rsid w:val="004D1F40"/>
    <w:rsid w:val="004D22D7"/>
    <w:rsid w:val="004D233F"/>
    <w:rsid w:val="004D2F7A"/>
    <w:rsid w:val="004D34CC"/>
    <w:rsid w:val="004D3D05"/>
    <w:rsid w:val="004D3E7B"/>
    <w:rsid w:val="004D3FC6"/>
    <w:rsid w:val="004D60FE"/>
    <w:rsid w:val="004D6258"/>
    <w:rsid w:val="004D7436"/>
    <w:rsid w:val="004D7AAE"/>
    <w:rsid w:val="004E2524"/>
    <w:rsid w:val="004E36BF"/>
    <w:rsid w:val="004E4F5A"/>
    <w:rsid w:val="004E597F"/>
    <w:rsid w:val="004E7A4E"/>
    <w:rsid w:val="004E7BAF"/>
    <w:rsid w:val="004F0F49"/>
    <w:rsid w:val="004F12BB"/>
    <w:rsid w:val="004F13E0"/>
    <w:rsid w:val="004F1535"/>
    <w:rsid w:val="004F1906"/>
    <w:rsid w:val="004F2025"/>
    <w:rsid w:val="004F4054"/>
    <w:rsid w:val="004F4DDB"/>
    <w:rsid w:val="004F4FFA"/>
    <w:rsid w:val="004F5189"/>
    <w:rsid w:val="004F6656"/>
    <w:rsid w:val="004F7DB9"/>
    <w:rsid w:val="004F7FC3"/>
    <w:rsid w:val="005009B5"/>
    <w:rsid w:val="00500B95"/>
    <w:rsid w:val="00501543"/>
    <w:rsid w:val="00501E9A"/>
    <w:rsid w:val="00505F88"/>
    <w:rsid w:val="005061D3"/>
    <w:rsid w:val="0050695C"/>
    <w:rsid w:val="00506E1D"/>
    <w:rsid w:val="00507096"/>
    <w:rsid w:val="00510D6D"/>
    <w:rsid w:val="00511689"/>
    <w:rsid w:val="00511B19"/>
    <w:rsid w:val="0051405E"/>
    <w:rsid w:val="005158F3"/>
    <w:rsid w:val="00516504"/>
    <w:rsid w:val="005176F5"/>
    <w:rsid w:val="00520296"/>
    <w:rsid w:val="00521D99"/>
    <w:rsid w:val="005223F4"/>
    <w:rsid w:val="00525174"/>
    <w:rsid w:val="00525261"/>
    <w:rsid w:val="0052546A"/>
    <w:rsid w:val="005276F4"/>
    <w:rsid w:val="0053080E"/>
    <w:rsid w:val="00531C01"/>
    <w:rsid w:val="005320F7"/>
    <w:rsid w:val="005328DF"/>
    <w:rsid w:val="00533864"/>
    <w:rsid w:val="00533D05"/>
    <w:rsid w:val="00533EDA"/>
    <w:rsid w:val="00534474"/>
    <w:rsid w:val="00534E99"/>
    <w:rsid w:val="0053542C"/>
    <w:rsid w:val="005357FF"/>
    <w:rsid w:val="005359B1"/>
    <w:rsid w:val="00535A1A"/>
    <w:rsid w:val="00535C18"/>
    <w:rsid w:val="005368CC"/>
    <w:rsid w:val="00536942"/>
    <w:rsid w:val="0054057C"/>
    <w:rsid w:val="005413CD"/>
    <w:rsid w:val="00542333"/>
    <w:rsid w:val="00542396"/>
    <w:rsid w:val="0054242E"/>
    <w:rsid w:val="00542C02"/>
    <w:rsid w:val="005439F3"/>
    <w:rsid w:val="0054421A"/>
    <w:rsid w:val="00547458"/>
    <w:rsid w:val="00547F84"/>
    <w:rsid w:val="00550598"/>
    <w:rsid w:val="00550A3D"/>
    <w:rsid w:val="00551672"/>
    <w:rsid w:val="00552F40"/>
    <w:rsid w:val="0055495E"/>
    <w:rsid w:val="00556BC0"/>
    <w:rsid w:val="00556DD6"/>
    <w:rsid w:val="00556F2D"/>
    <w:rsid w:val="00556FF7"/>
    <w:rsid w:val="005570AF"/>
    <w:rsid w:val="0055756D"/>
    <w:rsid w:val="00560280"/>
    <w:rsid w:val="00560768"/>
    <w:rsid w:val="00560C6C"/>
    <w:rsid w:val="00561D36"/>
    <w:rsid w:val="005622F7"/>
    <w:rsid w:val="005623AD"/>
    <w:rsid w:val="00562962"/>
    <w:rsid w:val="0056365E"/>
    <w:rsid w:val="00564FC2"/>
    <w:rsid w:val="00565264"/>
    <w:rsid w:val="0056584F"/>
    <w:rsid w:val="00565C27"/>
    <w:rsid w:val="005673D5"/>
    <w:rsid w:val="0056794B"/>
    <w:rsid w:val="00570BAE"/>
    <w:rsid w:val="00571A01"/>
    <w:rsid w:val="00573525"/>
    <w:rsid w:val="00576B73"/>
    <w:rsid w:val="005809F7"/>
    <w:rsid w:val="00581A70"/>
    <w:rsid w:val="005826B1"/>
    <w:rsid w:val="00582C41"/>
    <w:rsid w:val="00585D57"/>
    <w:rsid w:val="00593A82"/>
    <w:rsid w:val="0059524D"/>
    <w:rsid w:val="005964C5"/>
    <w:rsid w:val="00596DC1"/>
    <w:rsid w:val="0059754B"/>
    <w:rsid w:val="005A175E"/>
    <w:rsid w:val="005A2FD9"/>
    <w:rsid w:val="005A36F7"/>
    <w:rsid w:val="005A4B22"/>
    <w:rsid w:val="005A56BE"/>
    <w:rsid w:val="005A5A7C"/>
    <w:rsid w:val="005A7293"/>
    <w:rsid w:val="005A7DD9"/>
    <w:rsid w:val="005B085F"/>
    <w:rsid w:val="005B0EC7"/>
    <w:rsid w:val="005B220F"/>
    <w:rsid w:val="005B2A84"/>
    <w:rsid w:val="005B3431"/>
    <w:rsid w:val="005B3BBF"/>
    <w:rsid w:val="005C0B9A"/>
    <w:rsid w:val="005C141C"/>
    <w:rsid w:val="005C1B5B"/>
    <w:rsid w:val="005C2113"/>
    <w:rsid w:val="005C397D"/>
    <w:rsid w:val="005C4210"/>
    <w:rsid w:val="005C51BA"/>
    <w:rsid w:val="005C7754"/>
    <w:rsid w:val="005C7827"/>
    <w:rsid w:val="005D03D7"/>
    <w:rsid w:val="005D3BE6"/>
    <w:rsid w:val="005D3F9F"/>
    <w:rsid w:val="005D4942"/>
    <w:rsid w:val="005D4F90"/>
    <w:rsid w:val="005D572E"/>
    <w:rsid w:val="005D7E24"/>
    <w:rsid w:val="005E0B08"/>
    <w:rsid w:val="005E0BF4"/>
    <w:rsid w:val="005E1C53"/>
    <w:rsid w:val="005E21F6"/>
    <w:rsid w:val="005E2A32"/>
    <w:rsid w:val="005E31FE"/>
    <w:rsid w:val="005E3CF2"/>
    <w:rsid w:val="005E3D34"/>
    <w:rsid w:val="005E76D6"/>
    <w:rsid w:val="005E7A52"/>
    <w:rsid w:val="005F1405"/>
    <w:rsid w:val="005F1D52"/>
    <w:rsid w:val="005F20A3"/>
    <w:rsid w:val="005F2683"/>
    <w:rsid w:val="005F2959"/>
    <w:rsid w:val="005F407D"/>
    <w:rsid w:val="005F463D"/>
    <w:rsid w:val="005F466F"/>
    <w:rsid w:val="005F4B93"/>
    <w:rsid w:val="005F602F"/>
    <w:rsid w:val="005F6685"/>
    <w:rsid w:val="005F750F"/>
    <w:rsid w:val="00600A3E"/>
    <w:rsid w:val="00600CA5"/>
    <w:rsid w:val="00601052"/>
    <w:rsid w:val="00601816"/>
    <w:rsid w:val="00602E3C"/>
    <w:rsid w:val="00603378"/>
    <w:rsid w:val="006039FB"/>
    <w:rsid w:val="00607884"/>
    <w:rsid w:val="00610598"/>
    <w:rsid w:val="006112AB"/>
    <w:rsid w:val="0061294C"/>
    <w:rsid w:val="00612B67"/>
    <w:rsid w:val="00616910"/>
    <w:rsid w:val="00616EB0"/>
    <w:rsid w:val="00617DCE"/>
    <w:rsid w:val="006201BA"/>
    <w:rsid w:val="006211D6"/>
    <w:rsid w:val="00621499"/>
    <w:rsid w:val="0062300D"/>
    <w:rsid w:val="00624402"/>
    <w:rsid w:val="006252FA"/>
    <w:rsid w:val="0062563D"/>
    <w:rsid w:val="00625870"/>
    <w:rsid w:val="00626C4E"/>
    <w:rsid w:val="00626D97"/>
    <w:rsid w:val="00626E19"/>
    <w:rsid w:val="006271CE"/>
    <w:rsid w:val="00627AD2"/>
    <w:rsid w:val="0063021B"/>
    <w:rsid w:val="00630ACB"/>
    <w:rsid w:val="00630D1C"/>
    <w:rsid w:val="00631FF9"/>
    <w:rsid w:val="00632160"/>
    <w:rsid w:val="00634140"/>
    <w:rsid w:val="0063454A"/>
    <w:rsid w:val="00634F4F"/>
    <w:rsid w:val="006371D7"/>
    <w:rsid w:val="00640A6A"/>
    <w:rsid w:val="00640FC2"/>
    <w:rsid w:val="00642727"/>
    <w:rsid w:val="006439C2"/>
    <w:rsid w:val="00643AE8"/>
    <w:rsid w:val="00643C23"/>
    <w:rsid w:val="00644B39"/>
    <w:rsid w:val="00646E77"/>
    <w:rsid w:val="006470FE"/>
    <w:rsid w:val="00650802"/>
    <w:rsid w:val="00650862"/>
    <w:rsid w:val="00650AA3"/>
    <w:rsid w:val="0065444C"/>
    <w:rsid w:val="00655649"/>
    <w:rsid w:val="00655DD3"/>
    <w:rsid w:val="0066105D"/>
    <w:rsid w:val="0066265F"/>
    <w:rsid w:val="00662A68"/>
    <w:rsid w:val="00662D54"/>
    <w:rsid w:val="00663FA3"/>
    <w:rsid w:val="0066542E"/>
    <w:rsid w:val="006663B3"/>
    <w:rsid w:val="00667DC4"/>
    <w:rsid w:val="00676AC1"/>
    <w:rsid w:val="00677ABE"/>
    <w:rsid w:val="0068029B"/>
    <w:rsid w:val="00680588"/>
    <w:rsid w:val="006807D1"/>
    <w:rsid w:val="00681047"/>
    <w:rsid w:val="00681FD3"/>
    <w:rsid w:val="006821BF"/>
    <w:rsid w:val="006834FB"/>
    <w:rsid w:val="006842E0"/>
    <w:rsid w:val="00684F62"/>
    <w:rsid w:val="00685987"/>
    <w:rsid w:val="00685C42"/>
    <w:rsid w:val="00685C44"/>
    <w:rsid w:val="00686330"/>
    <w:rsid w:val="00686514"/>
    <w:rsid w:val="0068662D"/>
    <w:rsid w:val="0068719B"/>
    <w:rsid w:val="00690B82"/>
    <w:rsid w:val="0069115C"/>
    <w:rsid w:val="0069385E"/>
    <w:rsid w:val="00694D40"/>
    <w:rsid w:val="006A0061"/>
    <w:rsid w:val="006A10DF"/>
    <w:rsid w:val="006A1200"/>
    <w:rsid w:val="006A23C4"/>
    <w:rsid w:val="006A2C14"/>
    <w:rsid w:val="006A3C93"/>
    <w:rsid w:val="006A4866"/>
    <w:rsid w:val="006A4A9C"/>
    <w:rsid w:val="006A62B3"/>
    <w:rsid w:val="006A70D6"/>
    <w:rsid w:val="006A7C36"/>
    <w:rsid w:val="006B3B13"/>
    <w:rsid w:val="006B5AC8"/>
    <w:rsid w:val="006B6E32"/>
    <w:rsid w:val="006C06B6"/>
    <w:rsid w:val="006C0B4B"/>
    <w:rsid w:val="006C106F"/>
    <w:rsid w:val="006C119C"/>
    <w:rsid w:val="006C27EC"/>
    <w:rsid w:val="006C4D93"/>
    <w:rsid w:val="006D0037"/>
    <w:rsid w:val="006D0339"/>
    <w:rsid w:val="006D2750"/>
    <w:rsid w:val="006D3412"/>
    <w:rsid w:val="006D53C2"/>
    <w:rsid w:val="006D5ADA"/>
    <w:rsid w:val="006D614D"/>
    <w:rsid w:val="006D7A7C"/>
    <w:rsid w:val="006E0623"/>
    <w:rsid w:val="006E0A27"/>
    <w:rsid w:val="006E0B0F"/>
    <w:rsid w:val="006E0CB1"/>
    <w:rsid w:val="006E2F3C"/>
    <w:rsid w:val="006F135E"/>
    <w:rsid w:val="006F2A28"/>
    <w:rsid w:val="006F2C78"/>
    <w:rsid w:val="006F37B8"/>
    <w:rsid w:val="006F3D1A"/>
    <w:rsid w:val="006F5FC8"/>
    <w:rsid w:val="006F6456"/>
    <w:rsid w:val="006F6CDC"/>
    <w:rsid w:val="006F758D"/>
    <w:rsid w:val="007006B7"/>
    <w:rsid w:val="007026D6"/>
    <w:rsid w:val="00704581"/>
    <w:rsid w:val="00704BC8"/>
    <w:rsid w:val="00706BE5"/>
    <w:rsid w:val="00711651"/>
    <w:rsid w:val="00711EA1"/>
    <w:rsid w:val="00712559"/>
    <w:rsid w:val="0071267A"/>
    <w:rsid w:val="00712744"/>
    <w:rsid w:val="00712FF1"/>
    <w:rsid w:val="00713936"/>
    <w:rsid w:val="00713BE5"/>
    <w:rsid w:val="00714447"/>
    <w:rsid w:val="007149D6"/>
    <w:rsid w:val="00715D30"/>
    <w:rsid w:val="00715E9D"/>
    <w:rsid w:val="007161E6"/>
    <w:rsid w:val="00716FE6"/>
    <w:rsid w:val="0071770E"/>
    <w:rsid w:val="007177F3"/>
    <w:rsid w:val="00722028"/>
    <w:rsid w:val="007236AB"/>
    <w:rsid w:val="0072486A"/>
    <w:rsid w:val="00724E12"/>
    <w:rsid w:val="007258C9"/>
    <w:rsid w:val="007262FE"/>
    <w:rsid w:val="007264E6"/>
    <w:rsid w:val="007271BF"/>
    <w:rsid w:val="00727FAF"/>
    <w:rsid w:val="00731C11"/>
    <w:rsid w:val="00732C16"/>
    <w:rsid w:val="00733708"/>
    <w:rsid w:val="00735F9D"/>
    <w:rsid w:val="007361A6"/>
    <w:rsid w:val="00737074"/>
    <w:rsid w:val="00742423"/>
    <w:rsid w:val="0074310A"/>
    <w:rsid w:val="00743486"/>
    <w:rsid w:val="007437F5"/>
    <w:rsid w:val="00743EDB"/>
    <w:rsid w:val="007443B1"/>
    <w:rsid w:val="00744A9E"/>
    <w:rsid w:val="0074551E"/>
    <w:rsid w:val="00745D74"/>
    <w:rsid w:val="00745DFD"/>
    <w:rsid w:val="0074632A"/>
    <w:rsid w:val="00746EA7"/>
    <w:rsid w:val="00747E98"/>
    <w:rsid w:val="0075053F"/>
    <w:rsid w:val="007508C0"/>
    <w:rsid w:val="00753A4D"/>
    <w:rsid w:val="007543A2"/>
    <w:rsid w:val="00754515"/>
    <w:rsid w:val="00754F8A"/>
    <w:rsid w:val="00756A20"/>
    <w:rsid w:val="00757813"/>
    <w:rsid w:val="0076229C"/>
    <w:rsid w:val="00763206"/>
    <w:rsid w:val="00763786"/>
    <w:rsid w:val="00763AF0"/>
    <w:rsid w:val="00763BF0"/>
    <w:rsid w:val="007646C5"/>
    <w:rsid w:val="00765D5D"/>
    <w:rsid w:val="00765E9A"/>
    <w:rsid w:val="00766D4E"/>
    <w:rsid w:val="007675BD"/>
    <w:rsid w:val="00767CE6"/>
    <w:rsid w:val="00770B61"/>
    <w:rsid w:val="00771B2F"/>
    <w:rsid w:val="00772110"/>
    <w:rsid w:val="007721D7"/>
    <w:rsid w:val="0077242C"/>
    <w:rsid w:val="00772CC1"/>
    <w:rsid w:val="00776572"/>
    <w:rsid w:val="0077694E"/>
    <w:rsid w:val="00776ED9"/>
    <w:rsid w:val="0078056B"/>
    <w:rsid w:val="00781834"/>
    <w:rsid w:val="00781991"/>
    <w:rsid w:val="00781C37"/>
    <w:rsid w:val="00784881"/>
    <w:rsid w:val="00785B95"/>
    <w:rsid w:val="00787E4D"/>
    <w:rsid w:val="007908F7"/>
    <w:rsid w:val="00791266"/>
    <w:rsid w:val="00791D51"/>
    <w:rsid w:val="007944DD"/>
    <w:rsid w:val="00795961"/>
    <w:rsid w:val="007A04B6"/>
    <w:rsid w:val="007A0F0A"/>
    <w:rsid w:val="007A1060"/>
    <w:rsid w:val="007A124A"/>
    <w:rsid w:val="007A3ABF"/>
    <w:rsid w:val="007A655E"/>
    <w:rsid w:val="007B08AE"/>
    <w:rsid w:val="007B17A3"/>
    <w:rsid w:val="007B408E"/>
    <w:rsid w:val="007B4A53"/>
    <w:rsid w:val="007B732D"/>
    <w:rsid w:val="007C3B66"/>
    <w:rsid w:val="007C4B4E"/>
    <w:rsid w:val="007C50FF"/>
    <w:rsid w:val="007C529A"/>
    <w:rsid w:val="007C634D"/>
    <w:rsid w:val="007D022A"/>
    <w:rsid w:val="007D0855"/>
    <w:rsid w:val="007D5513"/>
    <w:rsid w:val="007D5D67"/>
    <w:rsid w:val="007D63A6"/>
    <w:rsid w:val="007D6E96"/>
    <w:rsid w:val="007D7412"/>
    <w:rsid w:val="007E01CC"/>
    <w:rsid w:val="007E25C2"/>
    <w:rsid w:val="007E2B8E"/>
    <w:rsid w:val="007E30C7"/>
    <w:rsid w:val="007E6B3A"/>
    <w:rsid w:val="007E7429"/>
    <w:rsid w:val="007E78B6"/>
    <w:rsid w:val="007F047B"/>
    <w:rsid w:val="007F0A8C"/>
    <w:rsid w:val="007F0E07"/>
    <w:rsid w:val="007F16DA"/>
    <w:rsid w:val="007F50A4"/>
    <w:rsid w:val="007F6847"/>
    <w:rsid w:val="007F7070"/>
    <w:rsid w:val="007F7759"/>
    <w:rsid w:val="00800F97"/>
    <w:rsid w:val="00802061"/>
    <w:rsid w:val="00803B24"/>
    <w:rsid w:val="00803F45"/>
    <w:rsid w:val="00805041"/>
    <w:rsid w:val="008068E0"/>
    <w:rsid w:val="0081143A"/>
    <w:rsid w:val="0081247F"/>
    <w:rsid w:val="00813A69"/>
    <w:rsid w:val="00813DA5"/>
    <w:rsid w:val="00815304"/>
    <w:rsid w:val="0081768A"/>
    <w:rsid w:val="00821A55"/>
    <w:rsid w:val="008226FE"/>
    <w:rsid w:val="008226FF"/>
    <w:rsid w:val="00822793"/>
    <w:rsid w:val="0082323B"/>
    <w:rsid w:val="0082363E"/>
    <w:rsid w:val="0082378A"/>
    <w:rsid w:val="00824439"/>
    <w:rsid w:val="00824D33"/>
    <w:rsid w:val="00825C63"/>
    <w:rsid w:val="00826AF1"/>
    <w:rsid w:val="008271C0"/>
    <w:rsid w:val="00827424"/>
    <w:rsid w:val="00831BB0"/>
    <w:rsid w:val="00831F6E"/>
    <w:rsid w:val="00832A45"/>
    <w:rsid w:val="008339A9"/>
    <w:rsid w:val="0083584F"/>
    <w:rsid w:val="008378F1"/>
    <w:rsid w:val="00837E25"/>
    <w:rsid w:val="00840889"/>
    <w:rsid w:val="00841B96"/>
    <w:rsid w:val="0084294A"/>
    <w:rsid w:val="00845802"/>
    <w:rsid w:val="00845B36"/>
    <w:rsid w:val="0084756E"/>
    <w:rsid w:val="008506D8"/>
    <w:rsid w:val="0085103E"/>
    <w:rsid w:val="008540A2"/>
    <w:rsid w:val="0085670B"/>
    <w:rsid w:val="00861AD7"/>
    <w:rsid w:val="0086253F"/>
    <w:rsid w:val="00863DF6"/>
    <w:rsid w:val="00865BE4"/>
    <w:rsid w:val="00866116"/>
    <w:rsid w:val="00866472"/>
    <w:rsid w:val="00870396"/>
    <w:rsid w:val="00871732"/>
    <w:rsid w:val="0087330C"/>
    <w:rsid w:val="00874AA3"/>
    <w:rsid w:val="00875319"/>
    <w:rsid w:val="00875440"/>
    <w:rsid w:val="00875D57"/>
    <w:rsid w:val="00875ECE"/>
    <w:rsid w:val="008762B8"/>
    <w:rsid w:val="00877C5F"/>
    <w:rsid w:val="0088019F"/>
    <w:rsid w:val="0088096E"/>
    <w:rsid w:val="008811A4"/>
    <w:rsid w:val="00881DCD"/>
    <w:rsid w:val="00881DE3"/>
    <w:rsid w:val="00881FAB"/>
    <w:rsid w:val="00882124"/>
    <w:rsid w:val="00882168"/>
    <w:rsid w:val="00883598"/>
    <w:rsid w:val="00884158"/>
    <w:rsid w:val="008847B0"/>
    <w:rsid w:val="00885564"/>
    <w:rsid w:val="00886133"/>
    <w:rsid w:val="0088676C"/>
    <w:rsid w:val="00887FC8"/>
    <w:rsid w:val="0089170C"/>
    <w:rsid w:val="008919CC"/>
    <w:rsid w:val="00892757"/>
    <w:rsid w:val="00892775"/>
    <w:rsid w:val="00893EF7"/>
    <w:rsid w:val="008943E1"/>
    <w:rsid w:val="0089443F"/>
    <w:rsid w:val="00894ADB"/>
    <w:rsid w:val="00894DD3"/>
    <w:rsid w:val="0089538C"/>
    <w:rsid w:val="008A1606"/>
    <w:rsid w:val="008A1CE5"/>
    <w:rsid w:val="008A44E1"/>
    <w:rsid w:val="008A4B89"/>
    <w:rsid w:val="008A5F3D"/>
    <w:rsid w:val="008A62F9"/>
    <w:rsid w:val="008A6DB5"/>
    <w:rsid w:val="008B2B89"/>
    <w:rsid w:val="008B5774"/>
    <w:rsid w:val="008C2973"/>
    <w:rsid w:val="008C5C08"/>
    <w:rsid w:val="008C7FEA"/>
    <w:rsid w:val="008D0FA9"/>
    <w:rsid w:val="008D13EB"/>
    <w:rsid w:val="008D3A34"/>
    <w:rsid w:val="008D3B48"/>
    <w:rsid w:val="008D3DCA"/>
    <w:rsid w:val="008D47A4"/>
    <w:rsid w:val="008D4B53"/>
    <w:rsid w:val="008D4F6B"/>
    <w:rsid w:val="008D5EA7"/>
    <w:rsid w:val="008D6E2E"/>
    <w:rsid w:val="008D72C6"/>
    <w:rsid w:val="008D7A96"/>
    <w:rsid w:val="008E0DAB"/>
    <w:rsid w:val="008E2526"/>
    <w:rsid w:val="008E47BC"/>
    <w:rsid w:val="008E503A"/>
    <w:rsid w:val="008E5043"/>
    <w:rsid w:val="008E5B8B"/>
    <w:rsid w:val="008E6BAD"/>
    <w:rsid w:val="008E7710"/>
    <w:rsid w:val="008E7B17"/>
    <w:rsid w:val="008F1867"/>
    <w:rsid w:val="008F2115"/>
    <w:rsid w:val="008F2780"/>
    <w:rsid w:val="008F2BBB"/>
    <w:rsid w:val="008F33AF"/>
    <w:rsid w:val="008F35E8"/>
    <w:rsid w:val="008F415F"/>
    <w:rsid w:val="008F4184"/>
    <w:rsid w:val="008F5A74"/>
    <w:rsid w:val="008F62A4"/>
    <w:rsid w:val="008F66B9"/>
    <w:rsid w:val="008F7134"/>
    <w:rsid w:val="008F78B6"/>
    <w:rsid w:val="008F7E7C"/>
    <w:rsid w:val="0090093B"/>
    <w:rsid w:val="00901BB8"/>
    <w:rsid w:val="00902113"/>
    <w:rsid w:val="00902899"/>
    <w:rsid w:val="00903B13"/>
    <w:rsid w:val="00904259"/>
    <w:rsid w:val="0090454A"/>
    <w:rsid w:val="00904843"/>
    <w:rsid w:val="00904CD4"/>
    <w:rsid w:val="00906B52"/>
    <w:rsid w:val="00907322"/>
    <w:rsid w:val="00907E0C"/>
    <w:rsid w:val="00911310"/>
    <w:rsid w:val="00912EF8"/>
    <w:rsid w:val="00913477"/>
    <w:rsid w:val="009139DD"/>
    <w:rsid w:val="009144C6"/>
    <w:rsid w:val="0091657E"/>
    <w:rsid w:val="009200A5"/>
    <w:rsid w:val="009229F7"/>
    <w:rsid w:val="00923B77"/>
    <w:rsid w:val="00925033"/>
    <w:rsid w:val="00925109"/>
    <w:rsid w:val="00927885"/>
    <w:rsid w:val="0093169D"/>
    <w:rsid w:val="00931CE3"/>
    <w:rsid w:val="00932518"/>
    <w:rsid w:val="00933642"/>
    <w:rsid w:val="009363A9"/>
    <w:rsid w:val="009363CE"/>
    <w:rsid w:val="00937A1E"/>
    <w:rsid w:val="00942DC0"/>
    <w:rsid w:val="009431F6"/>
    <w:rsid w:val="00944FCF"/>
    <w:rsid w:val="00945569"/>
    <w:rsid w:val="00946387"/>
    <w:rsid w:val="0095170E"/>
    <w:rsid w:val="00951929"/>
    <w:rsid w:val="00952533"/>
    <w:rsid w:val="00952A38"/>
    <w:rsid w:val="0095359F"/>
    <w:rsid w:val="00954DEF"/>
    <w:rsid w:val="00955599"/>
    <w:rsid w:val="009608C5"/>
    <w:rsid w:val="00962602"/>
    <w:rsid w:val="00963324"/>
    <w:rsid w:val="009641F0"/>
    <w:rsid w:val="0096429C"/>
    <w:rsid w:val="0097035F"/>
    <w:rsid w:val="00971C17"/>
    <w:rsid w:val="00971D49"/>
    <w:rsid w:val="00971ED2"/>
    <w:rsid w:val="009722B7"/>
    <w:rsid w:val="00972566"/>
    <w:rsid w:val="00973341"/>
    <w:rsid w:val="00974B92"/>
    <w:rsid w:val="00974D08"/>
    <w:rsid w:val="0097533A"/>
    <w:rsid w:val="009759BA"/>
    <w:rsid w:val="009805EC"/>
    <w:rsid w:val="0098170E"/>
    <w:rsid w:val="00981F49"/>
    <w:rsid w:val="00984948"/>
    <w:rsid w:val="00984FE6"/>
    <w:rsid w:val="00985175"/>
    <w:rsid w:val="00985F3F"/>
    <w:rsid w:val="00986767"/>
    <w:rsid w:val="00992777"/>
    <w:rsid w:val="009929E9"/>
    <w:rsid w:val="00994168"/>
    <w:rsid w:val="00994317"/>
    <w:rsid w:val="009943A2"/>
    <w:rsid w:val="00994472"/>
    <w:rsid w:val="00994663"/>
    <w:rsid w:val="0099537E"/>
    <w:rsid w:val="009A11CF"/>
    <w:rsid w:val="009A282C"/>
    <w:rsid w:val="009A3D9B"/>
    <w:rsid w:val="009A6823"/>
    <w:rsid w:val="009B00EC"/>
    <w:rsid w:val="009B02A3"/>
    <w:rsid w:val="009B08A3"/>
    <w:rsid w:val="009B276D"/>
    <w:rsid w:val="009B2B6E"/>
    <w:rsid w:val="009B31DE"/>
    <w:rsid w:val="009B35E4"/>
    <w:rsid w:val="009B5567"/>
    <w:rsid w:val="009B5E33"/>
    <w:rsid w:val="009B6F14"/>
    <w:rsid w:val="009B7660"/>
    <w:rsid w:val="009C1CE7"/>
    <w:rsid w:val="009C3AD1"/>
    <w:rsid w:val="009C5850"/>
    <w:rsid w:val="009C700C"/>
    <w:rsid w:val="009D28EB"/>
    <w:rsid w:val="009D294C"/>
    <w:rsid w:val="009D2E83"/>
    <w:rsid w:val="009D2F2F"/>
    <w:rsid w:val="009D2FA8"/>
    <w:rsid w:val="009D4367"/>
    <w:rsid w:val="009D4580"/>
    <w:rsid w:val="009D5368"/>
    <w:rsid w:val="009D5895"/>
    <w:rsid w:val="009D606D"/>
    <w:rsid w:val="009E2783"/>
    <w:rsid w:val="009E516E"/>
    <w:rsid w:val="009E538B"/>
    <w:rsid w:val="009E5744"/>
    <w:rsid w:val="009E6988"/>
    <w:rsid w:val="009E7BFA"/>
    <w:rsid w:val="009F07D2"/>
    <w:rsid w:val="009F0D55"/>
    <w:rsid w:val="009F0ED3"/>
    <w:rsid w:val="009F1211"/>
    <w:rsid w:val="009F1BAF"/>
    <w:rsid w:val="009F1F6E"/>
    <w:rsid w:val="009F253A"/>
    <w:rsid w:val="009F3AD7"/>
    <w:rsid w:val="009F42E3"/>
    <w:rsid w:val="009F48E5"/>
    <w:rsid w:val="009F5888"/>
    <w:rsid w:val="009F6A63"/>
    <w:rsid w:val="009F6ED6"/>
    <w:rsid w:val="00A01836"/>
    <w:rsid w:val="00A01AB8"/>
    <w:rsid w:val="00A01C83"/>
    <w:rsid w:val="00A02559"/>
    <w:rsid w:val="00A02BA9"/>
    <w:rsid w:val="00A050FB"/>
    <w:rsid w:val="00A058C7"/>
    <w:rsid w:val="00A0652B"/>
    <w:rsid w:val="00A10BBB"/>
    <w:rsid w:val="00A15435"/>
    <w:rsid w:val="00A15480"/>
    <w:rsid w:val="00A15BCC"/>
    <w:rsid w:val="00A15ED7"/>
    <w:rsid w:val="00A17090"/>
    <w:rsid w:val="00A17EEA"/>
    <w:rsid w:val="00A2019D"/>
    <w:rsid w:val="00A21533"/>
    <w:rsid w:val="00A216AC"/>
    <w:rsid w:val="00A21BCC"/>
    <w:rsid w:val="00A21ED1"/>
    <w:rsid w:val="00A22052"/>
    <w:rsid w:val="00A22262"/>
    <w:rsid w:val="00A2244C"/>
    <w:rsid w:val="00A23542"/>
    <w:rsid w:val="00A23C0D"/>
    <w:rsid w:val="00A23C4D"/>
    <w:rsid w:val="00A26953"/>
    <w:rsid w:val="00A3049B"/>
    <w:rsid w:val="00A3108F"/>
    <w:rsid w:val="00A34610"/>
    <w:rsid w:val="00A34B58"/>
    <w:rsid w:val="00A34F7B"/>
    <w:rsid w:val="00A35368"/>
    <w:rsid w:val="00A3614D"/>
    <w:rsid w:val="00A362E5"/>
    <w:rsid w:val="00A37B0B"/>
    <w:rsid w:val="00A37D95"/>
    <w:rsid w:val="00A41008"/>
    <w:rsid w:val="00A42698"/>
    <w:rsid w:val="00A42C77"/>
    <w:rsid w:val="00A44533"/>
    <w:rsid w:val="00A44A55"/>
    <w:rsid w:val="00A4519C"/>
    <w:rsid w:val="00A50468"/>
    <w:rsid w:val="00A50802"/>
    <w:rsid w:val="00A51076"/>
    <w:rsid w:val="00A514DD"/>
    <w:rsid w:val="00A518C5"/>
    <w:rsid w:val="00A55136"/>
    <w:rsid w:val="00A574F7"/>
    <w:rsid w:val="00A57676"/>
    <w:rsid w:val="00A5770E"/>
    <w:rsid w:val="00A57CAD"/>
    <w:rsid w:val="00A60C9C"/>
    <w:rsid w:val="00A60CC3"/>
    <w:rsid w:val="00A61342"/>
    <w:rsid w:val="00A61586"/>
    <w:rsid w:val="00A61B63"/>
    <w:rsid w:val="00A64F09"/>
    <w:rsid w:val="00A650DE"/>
    <w:rsid w:val="00A67312"/>
    <w:rsid w:val="00A70D71"/>
    <w:rsid w:val="00A71242"/>
    <w:rsid w:val="00A735A2"/>
    <w:rsid w:val="00A73A06"/>
    <w:rsid w:val="00A73F30"/>
    <w:rsid w:val="00A77B2F"/>
    <w:rsid w:val="00A84AEE"/>
    <w:rsid w:val="00A857CA"/>
    <w:rsid w:val="00A85AC3"/>
    <w:rsid w:val="00A86D40"/>
    <w:rsid w:val="00A87696"/>
    <w:rsid w:val="00A92783"/>
    <w:rsid w:val="00A92B4C"/>
    <w:rsid w:val="00A93219"/>
    <w:rsid w:val="00A93F29"/>
    <w:rsid w:val="00A971C5"/>
    <w:rsid w:val="00AA13CD"/>
    <w:rsid w:val="00AA1D0F"/>
    <w:rsid w:val="00AA2D85"/>
    <w:rsid w:val="00AA40C5"/>
    <w:rsid w:val="00AA615F"/>
    <w:rsid w:val="00AA6875"/>
    <w:rsid w:val="00AB0073"/>
    <w:rsid w:val="00AB119C"/>
    <w:rsid w:val="00AB30AB"/>
    <w:rsid w:val="00AB35C9"/>
    <w:rsid w:val="00AB40A8"/>
    <w:rsid w:val="00AB49E3"/>
    <w:rsid w:val="00AB5CAD"/>
    <w:rsid w:val="00AB727B"/>
    <w:rsid w:val="00AB7293"/>
    <w:rsid w:val="00AC0882"/>
    <w:rsid w:val="00AC111E"/>
    <w:rsid w:val="00AC1315"/>
    <w:rsid w:val="00AC1AAC"/>
    <w:rsid w:val="00AC4B0E"/>
    <w:rsid w:val="00AC4E5D"/>
    <w:rsid w:val="00AC68AB"/>
    <w:rsid w:val="00AD0004"/>
    <w:rsid w:val="00AD0431"/>
    <w:rsid w:val="00AD04B3"/>
    <w:rsid w:val="00AD1AE4"/>
    <w:rsid w:val="00AD2263"/>
    <w:rsid w:val="00AD3540"/>
    <w:rsid w:val="00AD5EED"/>
    <w:rsid w:val="00AE32E7"/>
    <w:rsid w:val="00AE4A94"/>
    <w:rsid w:val="00AE4B61"/>
    <w:rsid w:val="00AE4F02"/>
    <w:rsid w:val="00AE666B"/>
    <w:rsid w:val="00AE66FE"/>
    <w:rsid w:val="00AE7AD8"/>
    <w:rsid w:val="00AE7B0F"/>
    <w:rsid w:val="00AF0ECC"/>
    <w:rsid w:val="00AF0F13"/>
    <w:rsid w:val="00AF18E3"/>
    <w:rsid w:val="00AF2925"/>
    <w:rsid w:val="00AF3669"/>
    <w:rsid w:val="00AF41FD"/>
    <w:rsid w:val="00AF4ACA"/>
    <w:rsid w:val="00AF50FC"/>
    <w:rsid w:val="00AF55C7"/>
    <w:rsid w:val="00AF5A7D"/>
    <w:rsid w:val="00AF6171"/>
    <w:rsid w:val="00AF672F"/>
    <w:rsid w:val="00B030D0"/>
    <w:rsid w:val="00B03750"/>
    <w:rsid w:val="00B03CCB"/>
    <w:rsid w:val="00B04599"/>
    <w:rsid w:val="00B052DC"/>
    <w:rsid w:val="00B05DBA"/>
    <w:rsid w:val="00B0698A"/>
    <w:rsid w:val="00B06D60"/>
    <w:rsid w:val="00B073DC"/>
    <w:rsid w:val="00B07AD6"/>
    <w:rsid w:val="00B115B7"/>
    <w:rsid w:val="00B11A47"/>
    <w:rsid w:val="00B12AD5"/>
    <w:rsid w:val="00B16D19"/>
    <w:rsid w:val="00B17134"/>
    <w:rsid w:val="00B1798E"/>
    <w:rsid w:val="00B17CC7"/>
    <w:rsid w:val="00B21D0B"/>
    <w:rsid w:val="00B22D28"/>
    <w:rsid w:val="00B23D23"/>
    <w:rsid w:val="00B23D67"/>
    <w:rsid w:val="00B2437E"/>
    <w:rsid w:val="00B254BC"/>
    <w:rsid w:val="00B26AC7"/>
    <w:rsid w:val="00B26CED"/>
    <w:rsid w:val="00B26D21"/>
    <w:rsid w:val="00B30781"/>
    <w:rsid w:val="00B32898"/>
    <w:rsid w:val="00B32B36"/>
    <w:rsid w:val="00B338BA"/>
    <w:rsid w:val="00B34968"/>
    <w:rsid w:val="00B368A9"/>
    <w:rsid w:val="00B379B6"/>
    <w:rsid w:val="00B40282"/>
    <w:rsid w:val="00B403ED"/>
    <w:rsid w:val="00B4063E"/>
    <w:rsid w:val="00B42460"/>
    <w:rsid w:val="00B42ABA"/>
    <w:rsid w:val="00B4473E"/>
    <w:rsid w:val="00B45535"/>
    <w:rsid w:val="00B45915"/>
    <w:rsid w:val="00B45941"/>
    <w:rsid w:val="00B46A3D"/>
    <w:rsid w:val="00B46A76"/>
    <w:rsid w:val="00B50258"/>
    <w:rsid w:val="00B50442"/>
    <w:rsid w:val="00B506C0"/>
    <w:rsid w:val="00B50E38"/>
    <w:rsid w:val="00B52169"/>
    <w:rsid w:val="00B531A4"/>
    <w:rsid w:val="00B53696"/>
    <w:rsid w:val="00B5383E"/>
    <w:rsid w:val="00B54687"/>
    <w:rsid w:val="00B54DB4"/>
    <w:rsid w:val="00B57778"/>
    <w:rsid w:val="00B62244"/>
    <w:rsid w:val="00B62680"/>
    <w:rsid w:val="00B633B8"/>
    <w:rsid w:val="00B63C8B"/>
    <w:rsid w:val="00B66013"/>
    <w:rsid w:val="00B66F49"/>
    <w:rsid w:val="00B7246D"/>
    <w:rsid w:val="00B7246E"/>
    <w:rsid w:val="00B7506C"/>
    <w:rsid w:val="00B7549E"/>
    <w:rsid w:val="00B75896"/>
    <w:rsid w:val="00B75D10"/>
    <w:rsid w:val="00B80645"/>
    <w:rsid w:val="00B8311C"/>
    <w:rsid w:val="00B83AAB"/>
    <w:rsid w:val="00B85002"/>
    <w:rsid w:val="00B8567A"/>
    <w:rsid w:val="00B86CC9"/>
    <w:rsid w:val="00B9226D"/>
    <w:rsid w:val="00B9282E"/>
    <w:rsid w:val="00B933D2"/>
    <w:rsid w:val="00B935EF"/>
    <w:rsid w:val="00B941BF"/>
    <w:rsid w:val="00B946C2"/>
    <w:rsid w:val="00B951EF"/>
    <w:rsid w:val="00B9550B"/>
    <w:rsid w:val="00B956DA"/>
    <w:rsid w:val="00B96C54"/>
    <w:rsid w:val="00B96E26"/>
    <w:rsid w:val="00BA0C23"/>
    <w:rsid w:val="00BA3858"/>
    <w:rsid w:val="00BA3E31"/>
    <w:rsid w:val="00BA55D9"/>
    <w:rsid w:val="00BA566F"/>
    <w:rsid w:val="00BA570B"/>
    <w:rsid w:val="00BA5AB7"/>
    <w:rsid w:val="00BA5E55"/>
    <w:rsid w:val="00BB00C7"/>
    <w:rsid w:val="00BB1361"/>
    <w:rsid w:val="00BB1494"/>
    <w:rsid w:val="00BB161E"/>
    <w:rsid w:val="00BB1772"/>
    <w:rsid w:val="00BB25FD"/>
    <w:rsid w:val="00BB28C0"/>
    <w:rsid w:val="00BB34E1"/>
    <w:rsid w:val="00BB41F1"/>
    <w:rsid w:val="00BB44F9"/>
    <w:rsid w:val="00BB46B9"/>
    <w:rsid w:val="00BB5C52"/>
    <w:rsid w:val="00BB5FBF"/>
    <w:rsid w:val="00BB69A0"/>
    <w:rsid w:val="00BB6FD1"/>
    <w:rsid w:val="00BC06DA"/>
    <w:rsid w:val="00BC208E"/>
    <w:rsid w:val="00BC3949"/>
    <w:rsid w:val="00BC570D"/>
    <w:rsid w:val="00BC6D0E"/>
    <w:rsid w:val="00BC7768"/>
    <w:rsid w:val="00BD0677"/>
    <w:rsid w:val="00BD0770"/>
    <w:rsid w:val="00BD0D94"/>
    <w:rsid w:val="00BD2710"/>
    <w:rsid w:val="00BD2826"/>
    <w:rsid w:val="00BD2F83"/>
    <w:rsid w:val="00BD308E"/>
    <w:rsid w:val="00BD3F4B"/>
    <w:rsid w:val="00BD448F"/>
    <w:rsid w:val="00BD4503"/>
    <w:rsid w:val="00BD60DC"/>
    <w:rsid w:val="00BD6B6C"/>
    <w:rsid w:val="00BD7224"/>
    <w:rsid w:val="00BE0281"/>
    <w:rsid w:val="00BE3981"/>
    <w:rsid w:val="00BE3A48"/>
    <w:rsid w:val="00BE3BC1"/>
    <w:rsid w:val="00BE4483"/>
    <w:rsid w:val="00BE708B"/>
    <w:rsid w:val="00BF00C5"/>
    <w:rsid w:val="00BF0CC0"/>
    <w:rsid w:val="00BF0E06"/>
    <w:rsid w:val="00BF15BA"/>
    <w:rsid w:val="00BF197E"/>
    <w:rsid w:val="00BF2503"/>
    <w:rsid w:val="00BF2831"/>
    <w:rsid w:val="00BF306D"/>
    <w:rsid w:val="00BF3391"/>
    <w:rsid w:val="00BF4752"/>
    <w:rsid w:val="00BF5183"/>
    <w:rsid w:val="00BF5321"/>
    <w:rsid w:val="00BF56E2"/>
    <w:rsid w:val="00BF5A77"/>
    <w:rsid w:val="00BF5E82"/>
    <w:rsid w:val="00BF6147"/>
    <w:rsid w:val="00BF65AC"/>
    <w:rsid w:val="00BF7312"/>
    <w:rsid w:val="00BF73E9"/>
    <w:rsid w:val="00BF7659"/>
    <w:rsid w:val="00C0028F"/>
    <w:rsid w:val="00C009E4"/>
    <w:rsid w:val="00C00E29"/>
    <w:rsid w:val="00C01BA8"/>
    <w:rsid w:val="00C021F8"/>
    <w:rsid w:val="00C02374"/>
    <w:rsid w:val="00C034B4"/>
    <w:rsid w:val="00C03885"/>
    <w:rsid w:val="00C03BE5"/>
    <w:rsid w:val="00C03C62"/>
    <w:rsid w:val="00C043AE"/>
    <w:rsid w:val="00C0451F"/>
    <w:rsid w:val="00C04AE3"/>
    <w:rsid w:val="00C0582B"/>
    <w:rsid w:val="00C05AB6"/>
    <w:rsid w:val="00C06EE8"/>
    <w:rsid w:val="00C07628"/>
    <w:rsid w:val="00C07861"/>
    <w:rsid w:val="00C07B47"/>
    <w:rsid w:val="00C104B6"/>
    <w:rsid w:val="00C10D95"/>
    <w:rsid w:val="00C11D66"/>
    <w:rsid w:val="00C13049"/>
    <w:rsid w:val="00C138FB"/>
    <w:rsid w:val="00C17773"/>
    <w:rsid w:val="00C20C64"/>
    <w:rsid w:val="00C234BB"/>
    <w:rsid w:val="00C253C1"/>
    <w:rsid w:val="00C255C9"/>
    <w:rsid w:val="00C25D67"/>
    <w:rsid w:val="00C26FB9"/>
    <w:rsid w:val="00C27F37"/>
    <w:rsid w:val="00C34B80"/>
    <w:rsid w:val="00C34CBA"/>
    <w:rsid w:val="00C34DB2"/>
    <w:rsid w:val="00C3612E"/>
    <w:rsid w:val="00C3652D"/>
    <w:rsid w:val="00C3682C"/>
    <w:rsid w:val="00C407F7"/>
    <w:rsid w:val="00C412CF"/>
    <w:rsid w:val="00C42311"/>
    <w:rsid w:val="00C434AB"/>
    <w:rsid w:val="00C436B1"/>
    <w:rsid w:val="00C43781"/>
    <w:rsid w:val="00C44148"/>
    <w:rsid w:val="00C46C8A"/>
    <w:rsid w:val="00C47DAB"/>
    <w:rsid w:val="00C501AD"/>
    <w:rsid w:val="00C51F27"/>
    <w:rsid w:val="00C529A7"/>
    <w:rsid w:val="00C54F6A"/>
    <w:rsid w:val="00C56B46"/>
    <w:rsid w:val="00C6101B"/>
    <w:rsid w:val="00C625CB"/>
    <w:rsid w:val="00C635EA"/>
    <w:rsid w:val="00C666C9"/>
    <w:rsid w:val="00C66D97"/>
    <w:rsid w:val="00C70A5A"/>
    <w:rsid w:val="00C70D60"/>
    <w:rsid w:val="00C7129E"/>
    <w:rsid w:val="00C712AA"/>
    <w:rsid w:val="00C72710"/>
    <w:rsid w:val="00C739E0"/>
    <w:rsid w:val="00C772BF"/>
    <w:rsid w:val="00C80950"/>
    <w:rsid w:val="00C81D24"/>
    <w:rsid w:val="00C82A11"/>
    <w:rsid w:val="00C82B32"/>
    <w:rsid w:val="00C82E81"/>
    <w:rsid w:val="00C847ED"/>
    <w:rsid w:val="00C84A3E"/>
    <w:rsid w:val="00C86CA5"/>
    <w:rsid w:val="00C906ED"/>
    <w:rsid w:val="00C90D9C"/>
    <w:rsid w:val="00C91653"/>
    <w:rsid w:val="00C91B91"/>
    <w:rsid w:val="00C929D4"/>
    <w:rsid w:val="00C96E8D"/>
    <w:rsid w:val="00CA0A59"/>
    <w:rsid w:val="00CA116F"/>
    <w:rsid w:val="00CA3154"/>
    <w:rsid w:val="00CA3477"/>
    <w:rsid w:val="00CA3CFD"/>
    <w:rsid w:val="00CA550C"/>
    <w:rsid w:val="00CA66E1"/>
    <w:rsid w:val="00CA7BE5"/>
    <w:rsid w:val="00CB2BE9"/>
    <w:rsid w:val="00CB378C"/>
    <w:rsid w:val="00CB41E8"/>
    <w:rsid w:val="00CB42F8"/>
    <w:rsid w:val="00CB5C09"/>
    <w:rsid w:val="00CB6B0E"/>
    <w:rsid w:val="00CB7C5F"/>
    <w:rsid w:val="00CC0874"/>
    <w:rsid w:val="00CC0D5B"/>
    <w:rsid w:val="00CC1CC8"/>
    <w:rsid w:val="00CC1D59"/>
    <w:rsid w:val="00CC4F94"/>
    <w:rsid w:val="00CC6F9C"/>
    <w:rsid w:val="00CC758C"/>
    <w:rsid w:val="00CD0582"/>
    <w:rsid w:val="00CD0B1D"/>
    <w:rsid w:val="00CD36A0"/>
    <w:rsid w:val="00CD393B"/>
    <w:rsid w:val="00CD4A6B"/>
    <w:rsid w:val="00CD72D7"/>
    <w:rsid w:val="00CE053A"/>
    <w:rsid w:val="00CE18CA"/>
    <w:rsid w:val="00CE1D12"/>
    <w:rsid w:val="00CE30AE"/>
    <w:rsid w:val="00CE3293"/>
    <w:rsid w:val="00CE3B21"/>
    <w:rsid w:val="00CE45BA"/>
    <w:rsid w:val="00CE51A2"/>
    <w:rsid w:val="00CE538A"/>
    <w:rsid w:val="00CE6A03"/>
    <w:rsid w:val="00CF017C"/>
    <w:rsid w:val="00CF3105"/>
    <w:rsid w:val="00CF38AB"/>
    <w:rsid w:val="00CF5510"/>
    <w:rsid w:val="00CF5BE6"/>
    <w:rsid w:val="00CF7B64"/>
    <w:rsid w:val="00D00BAD"/>
    <w:rsid w:val="00D01315"/>
    <w:rsid w:val="00D01804"/>
    <w:rsid w:val="00D03B9B"/>
    <w:rsid w:val="00D03CBF"/>
    <w:rsid w:val="00D0775C"/>
    <w:rsid w:val="00D10B8D"/>
    <w:rsid w:val="00D11040"/>
    <w:rsid w:val="00D112AD"/>
    <w:rsid w:val="00D11488"/>
    <w:rsid w:val="00D114B7"/>
    <w:rsid w:val="00D11732"/>
    <w:rsid w:val="00D12969"/>
    <w:rsid w:val="00D138A9"/>
    <w:rsid w:val="00D15D68"/>
    <w:rsid w:val="00D1751C"/>
    <w:rsid w:val="00D17A28"/>
    <w:rsid w:val="00D17F76"/>
    <w:rsid w:val="00D2094E"/>
    <w:rsid w:val="00D20D0A"/>
    <w:rsid w:val="00D21205"/>
    <w:rsid w:val="00D2233E"/>
    <w:rsid w:val="00D225C3"/>
    <w:rsid w:val="00D2316A"/>
    <w:rsid w:val="00D241D5"/>
    <w:rsid w:val="00D24379"/>
    <w:rsid w:val="00D24982"/>
    <w:rsid w:val="00D24D8A"/>
    <w:rsid w:val="00D25C1E"/>
    <w:rsid w:val="00D2628B"/>
    <w:rsid w:val="00D263D1"/>
    <w:rsid w:val="00D26D2C"/>
    <w:rsid w:val="00D26E63"/>
    <w:rsid w:val="00D27407"/>
    <w:rsid w:val="00D30445"/>
    <w:rsid w:val="00D3320E"/>
    <w:rsid w:val="00D33650"/>
    <w:rsid w:val="00D33FDC"/>
    <w:rsid w:val="00D379FA"/>
    <w:rsid w:val="00D410AA"/>
    <w:rsid w:val="00D41B49"/>
    <w:rsid w:val="00D43048"/>
    <w:rsid w:val="00D43F87"/>
    <w:rsid w:val="00D4436D"/>
    <w:rsid w:val="00D44DA1"/>
    <w:rsid w:val="00D45D08"/>
    <w:rsid w:val="00D462BA"/>
    <w:rsid w:val="00D46C72"/>
    <w:rsid w:val="00D4703B"/>
    <w:rsid w:val="00D47CE2"/>
    <w:rsid w:val="00D50550"/>
    <w:rsid w:val="00D54674"/>
    <w:rsid w:val="00D54B5C"/>
    <w:rsid w:val="00D553C0"/>
    <w:rsid w:val="00D571B2"/>
    <w:rsid w:val="00D600C4"/>
    <w:rsid w:val="00D606E8"/>
    <w:rsid w:val="00D60E29"/>
    <w:rsid w:val="00D60EFB"/>
    <w:rsid w:val="00D61055"/>
    <w:rsid w:val="00D616E5"/>
    <w:rsid w:val="00D65460"/>
    <w:rsid w:val="00D6606C"/>
    <w:rsid w:val="00D66BED"/>
    <w:rsid w:val="00D67C28"/>
    <w:rsid w:val="00D67EC9"/>
    <w:rsid w:val="00D71100"/>
    <w:rsid w:val="00D71BA6"/>
    <w:rsid w:val="00D72094"/>
    <w:rsid w:val="00D73B8A"/>
    <w:rsid w:val="00D73F77"/>
    <w:rsid w:val="00D75579"/>
    <w:rsid w:val="00D75EC2"/>
    <w:rsid w:val="00D77CAC"/>
    <w:rsid w:val="00D800B3"/>
    <w:rsid w:val="00D807EB"/>
    <w:rsid w:val="00D811EC"/>
    <w:rsid w:val="00D81339"/>
    <w:rsid w:val="00D836F8"/>
    <w:rsid w:val="00D8452A"/>
    <w:rsid w:val="00D85E5F"/>
    <w:rsid w:val="00D860AF"/>
    <w:rsid w:val="00D8715E"/>
    <w:rsid w:val="00D87281"/>
    <w:rsid w:val="00D9102C"/>
    <w:rsid w:val="00D911C4"/>
    <w:rsid w:val="00D965B8"/>
    <w:rsid w:val="00D96C08"/>
    <w:rsid w:val="00D96F8A"/>
    <w:rsid w:val="00DA05B4"/>
    <w:rsid w:val="00DA4CAA"/>
    <w:rsid w:val="00DA5EAA"/>
    <w:rsid w:val="00DB02DD"/>
    <w:rsid w:val="00DB05BC"/>
    <w:rsid w:val="00DB1598"/>
    <w:rsid w:val="00DB3400"/>
    <w:rsid w:val="00DB5F72"/>
    <w:rsid w:val="00DB73F1"/>
    <w:rsid w:val="00DB7E10"/>
    <w:rsid w:val="00DC08DE"/>
    <w:rsid w:val="00DC160B"/>
    <w:rsid w:val="00DC2CE3"/>
    <w:rsid w:val="00DC3041"/>
    <w:rsid w:val="00DC42DC"/>
    <w:rsid w:val="00DC50D6"/>
    <w:rsid w:val="00DC5BF5"/>
    <w:rsid w:val="00DC663F"/>
    <w:rsid w:val="00DD1E21"/>
    <w:rsid w:val="00DD2192"/>
    <w:rsid w:val="00DD3829"/>
    <w:rsid w:val="00DD3E9B"/>
    <w:rsid w:val="00DD4E09"/>
    <w:rsid w:val="00DD5882"/>
    <w:rsid w:val="00DD5A12"/>
    <w:rsid w:val="00DD5CE8"/>
    <w:rsid w:val="00DD656E"/>
    <w:rsid w:val="00DD7185"/>
    <w:rsid w:val="00DE1F4B"/>
    <w:rsid w:val="00DE2A61"/>
    <w:rsid w:val="00DE359B"/>
    <w:rsid w:val="00DE37D0"/>
    <w:rsid w:val="00DE468D"/>
    <w:rsid w:val="00DE5C44"/>
    <w:rsid w:val="00DF1201"/>
    <w:rsid w:val="00DF2100"/>
    <w:rsid w:val="00DF22C6"/>
    <w:rsid w:val="00DF256F"/>
    <w:rsid w:val="00DF2EB7"/>
    <w:rsid w:val="00DF35B4"/>
    <w:rsid w:val="00DF387E"/>
    <w:rsid w:val="00DF3C04"/>
    <w:rsid w:val="00DF518A"/>
    <w:rsid w:val="00DF603F"/>
    <w:rsid w:val="00DF6C4E"/>
    <w:rsid w:val="00DF70F2"/>
    <w:rsid w:val="00DF7495"/>
    <w:rsid w:val="00DF776E"/>
    <w:rsid w:val="00DF7BE2"/>
    <w:rsid w:val="00E0068C"/>
    <w:rsid w:val="00E01116"/>
    <w:rsid w:val="00E02B1C"/>
    <w:rsid w:val="00E06455"/>
    <w:rsid w:val="00E07499"/>
    <w:rsid w:val="00E1131A"/>
    <w:rsid w:val="00E117DC"/>
    <w:rsid w:val="00E12E94"/>
    <w:rsid w:val="00E13113"/>
    <w:rsid w:val="00E1384F"/>
    <w:rsid w:val="00E13B02"/>
    <w:rsid w:val="00E13B7F"/>
    <w:rsid w:val="00E151ED"/>
    <w:rsid w:val="00E15C69"/>
    <w:rsid w:val="00E160C9"/>
    <w:rsid w:val="00E1692F"/>
    <w:rsid w:val="00E174B4"/>
    <w:rsid w:val="00E17674"/>
    <w:rsid w:val="00E17F4F"/>
    <w:rsid w:val="00E20E58"/>
    <w:rsid w:val="00E21410"/>
    <w:rsid w:val="00E229FF"/>
    <w:rsid w:val="00E23230"/>
    <w:rsid w:val="00E24139"/>
    <w:rsid w:val="00E252C3"/>
    <w:rsid w:val="00E2595B"/>
    <w:rsid w:val="00E25AF8"/>
    <w:rsid w:val="00E26081"/>
    <w:rsid w:val="00E262F6"/>
    <w:rsid w:val="00E267A1"/>
    <w:rsid w:val="00E27627"/>
    <w:rsid w:val="00E276C6"/>
    <w:rsid w:val="00E31C73"/>
    <w:rsid w:val="00E31E19"/>
    <w:rsid w:val="00E3339C"/>
    <w:rsid w:val="00E3409D"/>
    <w:rsid w:val="00E35B13"/>
    <w:rsid w:val="00E3676A"/>
    <w:rsid w:val="00E41A0A"/>
    <w:rsid w:val="00E434A4"/>
    <w:rsid w:val="00E44133"/>
    <w:rsid w:val="00E44CC1"/>
    <w:rsid w:val="00E46582"/>
    <w:rsid w:val="00E468A7"/>
    <w:rsid w:val="00E47387"/>
    <w:rsid w:val="00E47767"/>
    <w:rsid w:val="00E47E44"/>
    <w:rsid w:val="00E47F3B"/>
    <w:rsid w:val="00E47FE9"/>
    <w:rsid w:val="00E506A2"/>
    <w:rsid w:val="00E5097F"/>
    <w:rsid w:val="00E50B51"/>
    <w:rsid w:val="00E51755"/>
    <w:rsid w:val="00E5244A"/>
    <w:rsid w:val="00E55BA3"/>
    <w:rsid w:val="00E56579"/>
    <w:rsid w:val="00E56776"/>
    <w:rsid w:val="00E568C3"/>
    <w:rsid w:val="00E56EBF"/>
    <w:rsid w:val="00E579B0"/>
    <w:rsid w:val="00E57B3B"/>
    <w:rsid w:val="00E57C50"/>
    <w:rsid w:val="00E60595"/>
    <w:rsid w:val="00E606A4"/>
    <w:rsid w:val="00E60BEE"/>
    <w:rsid w:val="00E60DCD"/>
    <w:rsid w:val="00E61BD2"/>
    <w:rsid w:val="00E6210B"/>
    <w:rsid w:val="00E626B6"/>
    <w:rsid w:val="00E63387"/>
    <w:rsid w:val="00E65B64"/>
    <w:rsid w:val="00E7153C"/>
    <w:rsid w:val="00E71984"/>
    <w:rsid w:val="00E723BF"/>
    <w:rsid w:val="00E72FC1"/>
    <w:rsid w:val="00E73C06"/>
    <w:rsid w:val="00E73DA9"/>
    <w:rsid w:val="00E7505D"/>
    <w:rsid w:val="00E806EC"/>
    <w:rsid w:val="00E81198"/>
    <w:rsid w:val="00E814C0"/>
    <w:rsid w:val="00E81EB0"/>
    <w:rsid w:val="00E8225C"/>
    <w:rsid w:val="00E82511"/>
    <w:rsid w:val="00E842CD"/>
    <w:rsid w:val="00E8508F"/>
    <w:rsid w:val="00E86276"/>
    <w:rsid w:val="00E8661F"/>
    <w:rsid w:val="00E87594"/>
    <w:rsid w:val="00E87906"/>
    <w:rsid w:val="00E87938"/>
    <w:rsid w:val="00E90D37"/>
    <w:rsid w:val="00E90F0D"/>
    <w:rsid w:val="00E92C94"/>
    <w:rsid w:val="00E940CA"/>
    <w:rsid w:val="00E9431C"/>
    <w:rsid w:val="00E963D5"/>
    <w:rsid w:val="00EA0AC0"/>
    <w:rsid w:val="00EA0E7A"/>
    <w:rsid w:val="00EA0F90"/>
    <w:rsid w:val="00EA1718"/>
    <w:rsid w:val="00EA6B72"/>
    <w:rsid w:val="00EB0ED3"/>
    <w:rsid w:val="00EB2FBA"/>
    <w:rsid w:val="00EB3B20"/>
    <w:rsid w:val="00EB61E4"/>
    <w:rsid w:val="00EB77A1"/>
    <w:rsid w:val="00EB7ABF"/>
    <w:rsid w:val="00EC4FCA"/>
    <w:rsid w:val="00EC5DF7"/>
    <w:rsid w:val="00EC7363"/>
    <w:rsid w:val="00ED1465"/>
    <w:rsid w:val="00ED149A"/>
    <w:rsid w:val="00ED16E0"/>
    <w:rsid w:val="00ED197D"/>
    <w:rsid w:val="00ED2745"/>
    <w:rsid w:val="00ED2EE6"/>
    <w:rsid w:val="00ED3D58"/>
    <w:rsid w:val="00ED55A9"/>
    <w:rsid w:val="00ED78FA"/>
    <w:rsid w:val="00EE0E1D"/>
    <w:rsid w:val="00EE1E72"/>
    <w:rsid w:val="00EE2CA7"/>
    <w:rsid w:val="00EE602F"/>
    <w:rsid w:val="00EF5189"/>
    <w:rsid w:val="00EF5373"/>
    <w:rsid w:val="00EF6C81"/>
    <w:rsid w:val="00F017A9"/>
    <w:rsid w:val="00F01857"/>
    <w:rsid w:val="00F024AA"/>
    <w:rsid w:val="00F025FE"/>
    <w:rsid w:val="00F0277A"/>
    <w:rsid w:val="00F04238"/>
    <w:rsid w:val="00F048FE"/>
    <w:rsid w:val="00F060A4"/>
    <w:rsid w:val="00F064C6"/>
    <w:rsid w:val="00F07139"/>
    <w:rsid w:val="00F07B9A"/>
    <w:rsid w:val="00F1130F"/>
    <w:rsid w:val="00F121C1"/>
    <w:rsid w:val="00F12F46"/>
    <w:rsid w:val="00F132D4"/>
    <w:rsid w:val="00F1368E"/>
    <w:rsid w:val="00F14979"/>
    <w:rsid w:val="00F14AFC"/>
    <w:rsid w:val="00F14CD1"/>
    <w:rsid w:val="00F14EA2"/>
    <w:rsid w:val="00F16D2E"/>
    <w:rsid w:val="00F20767"/>
    <w:rsid w:val="00F20A9E"/>
    <w:rsid w:val="00F212D5"/>
    <w:rsid w:val="00F228D3"/>
    <w:rsid w:val="00F23E2B"/>
    <w:rsid w:val="00F247B4"/>
    <w:rsid w:val="00F25003"/>
    <w:rsid w:val="00F279CC"/>
    <w:rsid w:val="00F30B0D"/>
    <w:rsid w:val="00F31B44"/>
    <w:rsid w:val="00F32196"/>
    <w:rsid w:val="00F329FE"/>
    <w:rsid w:val="00F32CAF"/>
    <w:rsid w:val="00F33E0E"/>
    <w:rsid w:val="00F34F77"/>
    <w:rsid w:val="00F356DB"/>
    <w:rsid w:val="00F401A9"/>
    <w:rsid w:val="00F415CB"/>
    <w:rsid w:val="00F43C27"/>
    <w:rsid w:val="00F44A0C"/>
    <w:rsid w:val="00F45FCD"/>
    <w:rsid w:val="00F46EDA"/>
    <w:rsid w:val="00F50E5D"/>
    <w:rsid w:val="00F52A8A"/>
    <w:rsid w:val="00F53BAA"/>
    <w:rsid w:val="00F545BB"/>
    <w:rsid w:val="00F54A19"/>
    <w:rsid w:val="00F54DC4"/>
    <w:rsid w:val="00F56619"/>
    <w:rsid w:val="00F56B33"/>
    <w:rsid w:val="00F611B2"/>
    <w:rsid w:val="00F61427"/>
    <w:rsid w:val="00F62030"/>
    <w:rsid w:val="00F62282"/>
    <w:rsid w:val="00F630DD"/>
    <w:rsid w:val="00F63C89"/>
    <w:rsid w:val="00F652E5"/>
    <w:rsid w:val="00F65D84"/>
    <w:rsid w:val="00F67AFD"/>
    <w:rsid w:val="00F70A09"/>
    <w:rsid w:val="00F70A6B"/>
    <w:rsid w:val="00F71834"/>
    <w:rsid w:val="00F765AD"/>
    <w:rsid w:val="00F77673"/>
    <w:rsid w:val="00F80AA2"/>
    <w:rsid w:val="00F80DA1"/>
    <w:rsid w:val="00F81FEF"/>
    <w:rsid w:val="00F8271D"/>
    <w:rsid w:val="00F834B1"/>
    <w:rsid w:val="00F83EBD"/>
    <w:rsid w:val="00F8428D"/>
    <w:rsid w:val="00F842B0"/>
    <w:rsid w:val="00F84507"/>
    <w:rsid w:val="00F85723"/>
    <w:rsid w:val="00F85F92"/>
    <w:rsid w:val="00F87FC3"/>
    <w:rsid w:val="00F905AE"/>
    <w:rsid w:val="00F907BD"/>
    <w:rsid w:val="00F931CD"/>
    <w:rsid w:val="00F96F46"/>
    <w:rsid w:val="00F974F4"/>
    <w:rsid w:val="00F978B5"/>
    <w:rsid w:val="00FA07DA"/>
    <w:rsid w:val="00FA1852"/>
    <w:rsid w:val="00FA1C94"/>
    <w:rsid w:val="00FA28F1"/>
    <w:rsid w:val="00FA471C"/>
    <w:rsid w:val="00FA4CFF"/>
    <w:rsid w:val="00FA6AE8"/>
    <w:rsid w:val="00FA6B57"/>
    <w:rsid w:val="00FA7FA6"/>
    <w:rsid w:val="00FB0E8D"/>
    <w:rsid w:val="00FB131E"/>
    <w:rsid w:val="00FB2B8F"/>
    <w:rsid w:val="00FB4163"/>
    <w:rsid w:val="00FB5637"/>
    <w:rsid w:val="00FB5902"/>
    <w:rsid w:val="00FB6CA7"/>
    <w:rsid w:val="00FB6F73"/>
    <w:rsid w:val="00FC0B39"/>
    <w:rsid w:val="00FC12B6"/>
    <w:rsid w:val="00FC2240"/>
    <w:rsid w:val="00FC2BD9"/>
    <w:rsid w:val="00FC2E05"/>
    <w:rsid w:val="00FC51B9"/>
    <w:rsid w:val="00FC6F2D"/>
    <w:rsid w:val="00FD02D1"/>
    <w:rsid w:val="00FD0976"/>
    <w:rsid w:val="00FD1285"/>
    <w:rsid w:val="00FD3505"/>
    <w:rsid w:val="00FD455D"/>
    <w:rsid w:val="00FD7589"/>
    <w:rsid w:val="00FD7664"/>
    <w:rsid w:val="00FD7D3E"/>
    <w:rsid w:val="00FE1B75"/>
    <w:rsid w:val="00FE2050"/>
    <w:rsid w:val="00FE2BF3"/>
    <w:rsid w:val="00FE526F"/>
    <w:rsid w:val="00FE6FC8"/>
    <w:rsid w:val="00FE6FEB"/>
    <w:rsid w:val="00FE7C05"/>
    <w:rsid w:val="00FF26C7"/>
    <w:rsid w:val="00FF2BC8"/>
    <w:rsid w:val="00FF4D79"/>
    <w:rsid w:val="00FF509A"/>
    <w:rsid w:val="00FF5B15"/>
    <w:rsid w:val="00FF6113"/>
    <w:rsid w:val="00FF6A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E8D14"/>
  <w15:docId w15:val="{55173F1C-94A1-4378-AF7B-697C4A917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4CD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14CD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F14CD1"/>
    <w:pPr>
      <w:keepNext/>
      <w:outlineLvl w:val="1"/>
    </w:pPr>
    <w:rPr>
      <w:szCs w:val="20"/>
    </w:rPr>
  </w:style>
  <w:style w:type="paragraph" w:styleId="3">
    <w:name w:val="heading 3"/>
    <w:basedOn w:val="a"/>
    <w:next w:val="a"/>
    <w:link w:val="30"/>
    <w:uiPriority w:val="9"/>
    <w:unhideWhenUsed/>
    <w:qFormat/>
    <w:rsid w:val="00CE6A03"/>
    <w:pPr>
      <w:keepNext/>
      <w:keepLines/>
      <w:spacing w:before="200"/>
      <w:outlineLvl w:val="2"/>
    </w:pPr>
    <w:rPr>
      <w:rFonts w:asciiTheme="majorHAnsi" w:eastAsiaTheme="majorEastAsia" w:hAnsiTheme="majorHAnsi" w:cstheme="majorBidi"/>
      <w:b/>
      <w:bCs/>
      <w:color w:val="4F81BD" w:themeColor="accent1"/>
    </w:rPr>
  </w:style>
  <w:style w:type="paragraph" w:styleId="9">
    <w:name w:val="heading 9"/>
    <w:basedOn w:val="a"/>
    <w:next w:val="a"/>
    <w:link w:val="90"/>
    <w:unhideWhenUsed/>
    <w:qFormat/>
    <w:rsid w:val="00F14CD1"/>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14CD1"/>
    <w:pPr>
      <w:spacing w:after="120"/>
    </w:pPr>
  </w:style>
  <w:style w:type="character" w:customStyle="1" w:styleId="a4">
    <w:name w:val="Основной текст Знак"/>
    <w:basedOn w:val="a0"/>
    <w:link w:val="a3"/>
    <w:rsid w:val="00F14CD1"/>
    <w:rPr>
      <w:rFonts w:ascii="Times New Roman" w:eastAsia="Times New Roman" w:hAnsi="Times New Roman" w:cs="Times New Roman"/>
      <w:sz w:val="24"/>
      <w:szCs w:val="24"/>
      <w:lang w:eastAsia="ru-RU"/>
    </w:rPr>
  </w:style>
  <w:style w:type="paragraph" w:styleId="31">
    <w:name w:val="Body Text 3"/>
    <w:basedOn w:val="a"/>
    <w:link w:val="32"/>
    <w:rsid w:val="00F14CD1"/>
    <w:pPr>
      <w:spacing w:after="120"/>
    </w:pPr>
    <w:rPr>
      <w:sz w:val="16"/>
      <w:szCs w:val="16"/>
    </w:rPr>
  </w:style>
  <w:style w:type="character" w:customStyle="1" w:styleId="32">
    <w:name w:val="Основной текст 3 Знак"/>
    <w:basedOn w:val="a0"/>
    <w:link w:val="31"/>
    <w:rsid w:val="00F14CD1"/>
    <w:rPr>
      <w:rFonts w:ascii="Times New Roman" w:eastAsia="Times New Roman" w:hAnsi="Times New Roman" w:cs="Times New Roman"/>
      <w:sz w:val="16"/>
      <w:szCs w:val="16"/>
      <w:lang w:eastAsia="ru-RU"/>
    </w:rPr>
  </w:style>
  <w:style w:type="paragraph" w:styleId="a5">
    <w:name w:val="Title"/>
    <w:basedOn w:val="a"/>
    <w:link w:val="a6"/>
    <w:qFormat/>
    <w:rsid w:val="00F14CD1"/>
    <w:pPr>
      <w:jc w:val="center"/>
    </w:pPr>
    <w:rPr>
      <w:b/>
      <w:bCs/>
      <w:sz w:val="40"/>
      <w:szCs w:val="40"/>
    </w:rPr>
  </w:style>
  <w:style w:type="character" w:customStyle="1" w:styleId="a6">
    <w:name w:val="Заголовок Знак"/>
    <w:basedOn w:val="a0"/>
    <w:link w:val="a5"/>
    <w:rsid w:val="00F14CD1"/>
    <w:rPr>
      <w:rFonts w:ascii="Times New Roman" w:eastAsia="Times New Roman" w:hAnsi="Times New Roman" w:cs="Times New Roman"/>
      <w:b/>
      <w:bCs/>
      <w:sz w:val="40"/>
      <w:szCs w:val="40"/>
      <w:lang w:eastAsia="ru-RU"/>
    </w:rPr>
  </w:style>
  <w:style w:type="character" w:customStyle="1" w:styleId="20">
    <w:name w:val="Заголовок 2 Знак"/>
    <w:basedOn w:val="a0"/>
    <w:link w:val="2"/>
    <w:rsid w:val="00F14CD1"/>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F14CD1"/>
    <w:rPr>
      <w:rFonts w:ascii="Cambria" w:eastAsia="Times New Roman" w:hAnsi="Cambria" w:cs="Times New Roman"/>
      <w:lang w:eastAsia="ru-RU"/>
    </w:rPr>
  </w:style>
  <w:style w:type="paragraph" w:styleId="a7">
    <w:name w:val="Body Text Indent"/>
    <w:basedOn w:val="a"/>
    <w:link w:val="a8"/>
    <w:rsid w:val="00F14CD1"/>
    <w:pPr>
      <w:spacing w:after="120"/>
      <w:ind w:left="283"/>
    </w:pPr>
  </w:style>
  <w:style w:type="character" w:customStyle="1" w:styleId="a8">
    <w:name w:val="Основной текст с отступом Знак"/>
    <w:basedOn w:val="a0"/>
    <w:link w:val="a7"/>
    <w:rsid w:val="00F14CD1"/>
    <w:rPr>
      <w:rFonts w:ascii="Times New Roman" w:eastAsia="Times New Roman" w:hAnsi="Times New Roman" w:cs="Times New Roman"/>
      <w:sz w:val="24"/>
      <w:szCs w:val="24"/>
      <w:lang w:eastAsia="ru-RU"/>
    </w:rPr>
  </w:style>
  <w:style w:type="paragraph" w:styleId="a9">
    <w:name w:val="header"/>
    <w:basedOn w:val="a"/>
    <w:link w:val="aa"/>
    <w:rsid w:val="00F14CD1"/>
    <w:pPr>
      <w:tabs>
        <w:tab w:val="center" w:pos="4153"/>
        <w:tab w:val="right" w:pos="8306"/>
      </w:tabs>
    </w:pPr>
    <w:rPr>
      <w:szCs w:val="20"/>
    </w:rPr>
  </w:style>
  <w:style w:type="character" w:customStyle="1" w:styleId="aa">
    <w:name w:val="Верхний колонтитул Знак"/>
    <w:basedOn w:val="a0"/>
    <w:link w:val="a9"/>
    <w:rsid w:val="00F14CD1"/>
    <w:rPr>
      <w:rFonts w:ascii="Times New Roman" w:eastAsia="Times New Roman" w:hAnsi="Times New Roman" w:cs="Times New Roman"/>
      <w:sz w:val="24"/>
      <w:szCs w:val="20"/>
      <w:lang w:eastAsia="ru-RU"/>
    </w:rPr>
  </w:style>
  <w:style w:type="character" w:customStyle="1" w:styleId="10">
    <w:name w:val="Заголовок 1 Знак"/>
    <w:basedOn w:val="a0"/>
    <w:link w:val="1"/>
    <w:rsid w:val="00F14CD1"/>
    <w:rPr>
      <w:rFonts w:ascii="Cambria" w:eastAsia="Times New Roman" w:hAnsi="Cambria" w:cs="Times New Roman"/>
      <w:b/>
      <w:bCs/>
      <w:kern w:val="32"/>
      <w:sz w:val="32"/>
      <w:szCs w:val="32"/>
      <w:lang w:eastAsia="ru-RU"/>
    </w:rPr>
  </w:style>
  <w:style w:type="paragraph" w:styleId="ab">
    <w:name w:val="List"/>
    <w:basedOn w:val="a"/>
    <w:rsid w:val="008D5EA7"/>
    <w:pPr>
      <w:ind w:left="283" w:hanging="283"/>
    </w:pPr>
    <w:rPr>
      <w:rFonts w:ascii="Arial" w:hAnsi="Arial" w:cs="Wingdings"/>
      <w:szCs w:val="28"/>
      <w:lang w:eastAsia="ar-SA"/>
    </w:rPr>
  </w:style>
  <w:style w:type="paragraph" w:styleId="21">
    <w:name w:val="List 2"/>
    <w:basedOn w:val="a"/>
    <w:link w:val="22"/>
    <w:rsid w:val="008D5EA7"/>
    <w:pPr>
      <w:ind w:left="566" w:hanging="283"/>
    </w:pPr>
    <w:rPr>
      <w:rFonts w:ascii="Arial" w:hAnsi="Arial" w:cs="Arial"/>
      <w:szCs w:val="28"/>
    </w:rPr>
  </w:style>
  <w:style w:type="character" w:customStyle="1" w:styleId="22">
    <w:name w:val="Список 2 Знак"/>
    <w:basedOn w:val="a0"/>
    <w:link w:val="21"/>
    <w:rsid w:val="008D5EA7"/>
    <w:rPr>
      <w:rFonts w:ascii="Arial" w:eastAsia="Times New Roman" w:hAnsi="Arial" w:cs="Arial"/>
      <w:sz w:val="24"/>
      <w:szCs w:val="28"/>
      <w:lang w:eastAsia="ru-RU"/>
    </w:rPr>
  </w:style>
  <w:style w:type="paragraph" w:styleId="ac">
    <w:name w:val="List Paragraph"/>
    <w:basedOn w:val="a"/>
    <w:uiPriority w:val="34"/>
    <w:qFormat/>
    <w:rsid w:val="008D5EA7"/>
    <w:pPr>
      <w:ind w:left="720"/>
      <w:contextualSpacing/>
    </w:p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rsid w:val="008D5EA7"/>
    <w:rPr>
      <w:rFonts w:ascii="Arial" w:hAnsi="Arial" w:cs="Wingdings"/>
      <w:sz w:val="20"/>
      <w:szCs w:val="20"/>
      <w:lang w:eastAsia="ar-SA"/>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8D5EA7"/>
    <w:rPr>
      <w:rFonts w:ascii="Arial" w:eastAsia="Times New Roman" w:hAnsi="Arial" w:cs="Wingdings"/>
      <w:sz w:val="20"/>
      <w:szCs w:val="20"/>
      <w:lang w:eastAsia="ar-SA"/>
    </w:rPr>
  </w:style>
  <w:style w:type="paragraph" w:styleId="af">
    <w:name w:val="Subtitle"/>
    <w:basedOn w:val="a"/>
    <w:next w:val="a"/>
    <w:link w:val="af0"/>
    <w:qFormat/>
    <w:rsid w:val="00875319"/>
    <w:pPr>
      <w:numPr>
        <w:ilvl w:val="1"/>
      </w:numPr>
      <w:suppressAutoHyphens/>
    </w:pPr>
    <w:rPr>
      <w:rFonts w:ascii="Cambria" w:hAnsi="Cambria"/>
      <w:i/>
      <w:iCs/>
      <w:color w:val="4F81BD"/>
      <w:spacing w:val="15"/>
      <w:lang w:eastAsia="ar-SA"/>
    </w:rPr>
  </w:style>
  <w:style w:type="character" w:customStyle="1" w:styleId="af0">
    <w:name w:val="Подзаголовок Знак"/>
    <w:basedOn w:val="a0"/>
    <w:link w:val="af"/>
    <w:rsid w:val="00875319"/>
    <w:rPr>
      <w:rFonts w:ascii="Cambria" w:eastAsia="Times New Roman" w:hAnsi="Cambria" w:cs="Times New Roman"/>
      <w:i/>
      <w:iCs/>
      <w:color w:val="4F81BD"/>
      <w:spacing w:val="15"/>
      <w:sz w:val="24"/>
      <w:szCs w:val="24"/>
      <w:lang w:eastAsia="ar-SA"/>
    </w:rPr>
  </w:style>
  <w:style w:type="paragraph" w:customStyle="1" w:styleId="11">
    <w:name w:val="Обычный (веб)1"/>
    <w:aliases w:val="Обычный (Web),Обычный (Web)1"/>
    <w:basedOn w:val="a"/>
    <w:rsid w:val="00875319"/>
    <w:pPr>
      <w:spacing w:before="100" w:after="100"/>
    </w:pPr>
    <w:rPr>
      <w:sz w:val="28"/>
      <w:szCs w:val="20"/>
    </w:rPr>
  </w:style>
  <w:style w:type="paragraph" w:styleId="af1">
    <w:name w:val="Balloon Text"/>
    <w:basedOn w:val="a"/>
    <w:link w:val="af2"/>
    <w:uiPriority w:val="99"/>
    <w:semiHidden/>
    <w:unhideWhenUsed/>
    <w:rsid w:val="00875319"/>
    <w:rPr>
      <w:rFonts w:ascii="Tahoma" w:hAnsi="Tahoma" w:cs="Tahoma"/>
      <w:sz w:val="16"/>
      <w:szCs w:val="16"/>
    </w:rPr>
  </w:style>
  <w:style w:type="character" w:customStyle="1" w:styleId="af2">
    <w:name w:val="Текст выноски Знак"/>
    <w:basedOn w:val="a0"/>
    <w:link w:val="af1"/>
    <w:uiPriority w:val="99"/>
    <w:semiHidden/>
    <w:rsid w:val="00875319"/>
    <w:rPr>
      <w:rFonts w:ascii="Tahoma" w:eastAsia="Times New Roman" w:hAnsi="Tahoma" w:cs="Tahoma"/>
      <w:sz w:val="16"/>
      <w:szCs w:val="16"/>
      <w:lang w:eastAsia="ru-RU"/>
    </w:rPr>
  </w:style>
  <w:style w:type="paragraph" w:customStyle="1" w:styleId="12">
    <w:name w:val="Обычный1"/>
    <w:rsid w:val="003D14F4"/>
    <w:pPr>
      <w:widowControl w:val="0"/>
      <w:spacing w:after="0" w:line="259" w:lineRule="auto"/>
      <w:ind w:firstLine="420"/>
      <w:jc w:val="both"/>
    </w:pPr>
    <w:rPr>
      <w:rFonts w:ascii="Times New Roman" w:eastAsia="Calibri" w:hAnsi="Times New Roman" w:cs="Times New Roman"/>
      <w:sz w:val="18"/>
      <w:szCs w:val="18"/>
      <w:lang w:eastAsia="ru-RU"/>
    </w:rPr>
  </w:style>
  <w:style w:type="paragraph" w:customStyle="1" w:styleId="210">
    <w:name w:val="Основной текст 21"/>
    <w:basedOn w:val="12"/>
    <w:rsid w:val="003D14F4"/>
    <w:pPr>
      <w:spacing w:line="240" w:lineRule="auto"/>
      <w:ind w:firstLine="0"/>
      <w:jc w:val="center"/>
    </w:pPr>
    <w:rPr>
      <w:sz w:val="28"/>
      <w:szCs w:val="28"/>
    </w:rPr>
  </w:style>
  <w:style w:type="paragraph" w:customStyle="1" w:styleId="310">
    <w:name w:val="Основной текст с отступом 31"/>
    <w:basedOn w:val="12"/>
    <w:rsid w:val="003D14F4"/>
    <w:pPr>
      <w:spacing w:line="240" w:lineRule="auto"/>
      <w:ind w:left="709" w:firstLine="0"/>
    </w:pPr>
    <w:rPr>
      <w:sz w:val="28"/>
      <w:szCs w:val="28"/>
    </w:rPr>
  </w:style>
  <w:style w:type="paragraph" w:styleId="af3">
    <w:name w:val="Normal (Web)"/>
    <w:basedOn w:val="a"/>
    <w:uiPriority w:val="99"/>
    <w:unhideWhenUsed/>
    <w:qFormat/>
    <w:rsid w:val="00015A53"/>
    <w:pPr>
      <w:spacing w:before="100" w:beforeAutospacing="1" w:after="100" w:afterAutospacing="1"/>
    </w:pPr>
  </w:style>
  <w:style w:type="character" w:customStyle="1" w:styleId="apple-converted-space">
    <w:name w:val="apple-converted-space"/>
    <w:basedOn w:val="a0"/>
    <w:rsid w:val="00015A53"/>
  </w:style>
  <w:style w:type="paragraph" w:styleId="23">
    <w:name w:val="Body Text 2"/>
    <w:basedOn w:val="a"/>
    <w:link w:val="24"/>
    <w:uiPriority w:val="99"/>
    <w:semiHidden/>
    <w:unhideWhenUsed/>
    <w:rsid w:val="00AD0431"/>
    <w:pPr>
      <w:spacing w:after="120" w:line="480" w:lineRule="auto"/>
    </w:pPr>
  </w:style>
  <w:style w:type="character" w:customStyle="1" w:styleId="24">
    <w:name w:val="Основной текст 2 Знак"/>
    <w:basedOn w:val="a0"/>
    <w:link w:val="23"/>
    <w:uiPriority w:val="99"/>
    <w:semiHidden/>
    <w:rsid w:val="00AD0431"/>
    <w:rPr>
      <w:rFonts w:ascii="Times New Roman" w:eastAsia="Times New Roman" w:hAnsi="Times New Roman" w:cs="Times New Roman"/>
      <w:sz w:val="24"/>
      <w:szCs w:val="24"/>
      <w:lang w:eastAsia="ru-RU"/>
    </w:rPr>
  </w:style>
  <w:style w:type="paragraph" w:styleId="25">
    <w:name w:val="Body Text Indent 2"/>
    <w:basedOn w:val="a"/>
    <w:link w:val="26"/>
    <w:uiPriority w:val="99"/>
    <w:semiHidden/>
    <w:unhideWhenUsed/>
    <w:rsid w:val="00AD0431"/>
    <w:pPr>
      <w:spacing w:after="120" w:line="480" w:lineRule="auto"/>
      <w:ind w:left="283"/>
    </w:pPr>
    <w:rPr>
      <w:rFonts w:ascii="Calibri" w:eastAsia="Calibri" w:hAnsi="Calibri"/>
      <w:sz w:val="22"/>
      <w:szCs w:val="22"/>
      <w:lang w:eastAsia="en-US"/>
    </w:rPr>
  </w:style>
  <w:style w:type="character" w:customStyle="1" w:styleId="26">
    <w:name w:val="Основной текст с отступом 2 Знак"/>
    <w:basedOn w:val="a0"/>
    <w:link w:val="25"/>
    <w:uiPriority w:val="99"/>
    <w:semiHidden/>
    <w:rsid w:val="00AD0431"/>
    <w:rPr>
      <w:rFonts w:ascii="Calibri" w:eastAsia="Calibri" w:hAnsi="Calibri" w:cs="Times New Roman"/>
    </w:rPr>
  </w:style>
  <w:style w:type="character" w:styleId="af4">
    <w:name w:val="Hyperlink"/>
    <w:uiPriority w:val="99"/>
    <w:unhideWhenUsed/>
    <w:rsid w:val="00AD0431"/>
    <w:rPr>
      <w:color w:val="0000FF"/>
      <w:u w:val="single"/>
    </w:rPr>
  </w:style>
  <w:style w:type="paragraph" w:customStyle="1" w:styleId="u">
    <w:name w:val="u"/>
    <w:basedOn w:val="a"/>
    <w:rsid w:val="00AD0431"/>
    <w:pPr>
      <w:spacing w:before="100" w:beforeAutospacing="1" w:after="100" w:afterAutospacing="1"/>
    </w:pPr>
  </w:style>
  <w:style w:type="paragraph" w:styleId="af5">
    <w:name w:val="footer"/>
    <w:basedOn w:val="a"/>
    <w:link w:val="af6"/>
    <w:uiPriority w:val="99"/>
    <w:unhideWhenUsed/>
    <w:rsid w:val="00F85723"/>
    <w:pPr>
      <w:tabs>
        <w:tab w:val="center" w:pos="4677"/>
        <w:tab w:val="right" w:pos="9355"/>
      </w:tabs>
    </w:pPr>
  </w:style>
  <w:style w:type="character" w:customStyle="1" w:styleId="af6">
    <w:name w:val="Нижний колонтитул Знак"/>
    <w:basedOn w:val="a0"/>
    <w:link w:val="af5"/>
    <w:uiPriority w:val="99"/>
    <w:rsid w:val="00F8572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E6A03"/>
    <w:rPr>
      <w:rFonts w:asciiTheme="majorHAnsi" w:eastAsiaTheme="majorEastAsia" w:hAnsiTheme="majorHAnsi" w:cstheme="majorBidi"/>
      <w:b/>
      <w:bCs/>
      <w:color w:val="4F81BD" w:themeColor="accent1"/>
      <w:sz w:val="24"/>
      <w:szCs w:val="24"/>
      <w:lang w:eastAsia="ru-RU"/>
    </w:rPr>
  </w:style>
  <w:style w:type="paragraph" w:customStyle="1" w:styleId="Default">
    <w:name w:val="Default"/>
    <w:rsid w:val="00BF731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7">
    <w:name w:val="Table Grid"/>
    <w:basedOn w:val="a1"/>
    <w:uiPriority w:val="59"/>
    <w:rsid w:val="00054B3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8">
    <w:name w:val="a"/>
    <w:basedOn w:val="a"/>
    <w:rsid w:val="00D600C4"/>
    <w:pPr>
      <w:spacing w:before="100" w:beforeAutospacing="1" w:after="100" w:afterAutospacing="1"/>
    </w:pPr>
  </w:style>
  <w:style w:type="character" w:styleId="af9">
    <w:name w:val="Strong"/>
    <w:basedOn w:val="a0"/>
    <w:uiPriority w:val="22"/>
    <w:qFormat/>
    <w:rsid w:val="00EA0F90"/>
    <w:rPr>
      <w:b/>
      <w:bCs/>
    </w:rPr>
  </w:style>
  <w:style w:type="character" w:customStyle="1" w:styleId="13">
    <w:name w:val="Заголовок №1"/>
    <w:basedOn w:val="a0"/>
    <w:rsid w:val="00B506C0"/>
    <w:rPr>
      <w:rFonts w:ascii="Times New Roman" w:eastAsia="Times New Roman" w:hAnsi="Times New Roman" w:cs="Times New Roman"/>
      <w:b w:val="0"/>
      <w:bCs w:val="0"/>
      <w:i w:val="0"/>
      <w:iCs w:val="0"/>
      <w:smallCaps w:val="0"/>
      <w:strike w:val="0"/>
      <w:sz w:val="24"/>
      <w:szCs w:val="24"/>
    </w:rPr>
  </w:style>
  <w:style w:type="character" w:styleId="afa">
    <w:name w:val="Emphasis"/>
    <w:basedOn w:val="a0"/>
    <w:uiPriority w:val="20"/>
    <w:qFormat/>
    <w:rsid w:val="003C7AD0"/>
    <w:rPr>
      <w:i/>
      <w:iCs/>
    </w:rPr>
  </w:style>
  <w:style w:type="character" w:customStyle="1" w:styleId="match">
    <w:name w:val="match"/>
    <w:basedOn w:val="a0"/>
    <w:rsid w:val="00C91653"/>
  </w:style>
  <w:style w:type="character" w:styleId="afb">
    <w:name w:val="footnote reference"/>
    <w:uiPriority w:val="99"/>
    <w:rsid w:val="00F978B5"/>
    <w:rPr>
      <w:vertAlign w:val="superscript"/>
    </w:rPr>
  </w:style>
  <w:style w:type="paragraph" w:customStyle="1" w:styleId="Style1">
    <w:name w:val="Style1"/>
    <w:basedOn w:val="a"/>
    <w:uiPriority w:val="99"/>
    <w:rsid w:val="00F978B5"/>
    <w:pPr>
      <w:widowControl w:val="0"/>
      <w:autoSpaceDE w:val="0"/>
      <w:autoSpaceDN w:val="0"/>
      <w:adjustRightInd w:val="0"/>
    </w:pPr>
  </w:style>
  <w:style w:type="paragraph" w:customStyle="1" w:styleId="Style2">
    <w:name w:val="Style2"/>
    <w:basedOn w:val="a"/>
    <w:uiPriority w:val="99"/>
    <w:rsid w:val="00F978B5"/>
    <w:pPr>
      <w:widowControl w:val="0"/>
      <w:autoSpaceDE w:val="0"/>
      <w:autoSpaceDN w:val="0"/>
      <w:adjustRightInd w:val="0"/>
      <w:spacing w:line="648" w:lineRule="exact"/>
      <w:ind w:firstLine="230"/>
    </w:pPr>
  </w:style>
  <w:style w:type="paragraph" w:customStyle="1" w:styleId="Style5">
    <w:name w:val="Style5"/>
    <w:basedOn w:val="a"/>
    <w:uiPriority w:val="99"/>
    <w:rsid w:val="00203AEC"/>
    <w:pPr>
      <w:widowControl w:val="0"/>
      <w:autoSpaceDE w:val="0"/>
      <w:autoSpaceDN w:val="0"/>
      <w:adjustRightInd w:val="0"/>
      <w:spacing w:line="276" w:lineRule="exact"/>
    </w:pPr>
  </w:style>
  <w:style w:type="paragraph" w:customStyle="1" w:styleId="Style6">
    <w:name w:val="Style6"/>
    <w:basedOn w:val="a"/>
    <w:uiPriority w:val="99"/>
    <w:rsid w:val="00203AEC"/>
    <w:pPr>
      <w:widowControl w:val="0"/>
      <w:autoSpaceDE w:val="0"/>
      <w:autoSpaceDN w:val="0"/>
      <w:adjustRightInd w:val="0"/>
      <w:spacing w:line="288" w:lineRule="exact"/>
      <w:jc w:val="both"/>
    </w:pPr>
  </w:style>
  <w:style w:type="character" w:customStyle="1" w:styleId="FontStyle12">
    <w:name w:val="Font Style12"/>
    <w:uiPriority w:val="99"/>
    <w:rsid w:val="00203AEC"/>
    <w:rPr>
      <w:rFonts w:ascii="Times New Roman" w:hAnsi="Times New Roman" w:cs="Times New Roman"/>
      <w:b/>
      <w:bCs/>
      <w:sz w:val="30"/>
      <w:szCs w:val="30"/>
    </w:rPr>
  </w:style>
  <w:style w:type="character" w:customStyle="1" w:styleId="FontStyle13">
    <w:name w:val="Font Style13"/>
    <w:uiPriority w:val="99"/>
    <w:rsid w:val="00203AEC"/>
    <w:rPr>
      <w:rFonts w:ascii="Times New Roman" w:hAnsi="Times New Roman" w:cs="Times New Roman"/>
      <w:sz w:val="24"/>
      <w:szCs w:val="24"/>
    </w:rPr>
  </w:style>
  <w:style w:type="character" w:customStyle="1" w:styleId="FontStyle15">
    <w:name w:val="Font Style15"/>
    <w:uiPriority w:val="99"/>
    <w:rsid w:val="00203AEC"/>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73263">
      <w:bodyDiv w:val="1"/>
      <w:marLeft w:val="0"/>
      <w:marRight w:val="0"/>
      <w:marTop w:val="0"/>
      <w:marBottom w:val="0"/>
      <w:divBdr>
        <w:top w:val="none" w:sz="0" w:space="0" w:color="auto"/>
        <w:left w:val="none" w:sz="0" w:space="0" w:color="auto"/>
        <w:bottom w:val="none" w:sz="0" w:space="0" w:color="auto"/>
        <w:right w:val="none" w:sz="0" w:space="0" w:color="auto"/>
      </w:divBdr>
    </w:div>
    <w:div w:id="319430018">
      <w:bodyDiv w:val="1"/>
      <w:marLeft w:val="0"/>
      <w:marRight w:val="0"/>
      <w:marTop w:val="0"/>
      <w:marBottom w:val="0"/>
      <w:divBdr>
        <w:top w:val="none" w:sz="0" w:space="0" w:color="auto"/>
        <w:left w:val="none" w:sz="0" w:space="0" w:color="auto"/>
        <w:bottom w:val="none" w:sz="0" w:space="0" w:color="auto"/>
        <w:right w:val="none" w:sz="0" w:space="0" w:color="auto"/>
      </w:divBdr>
    </w:div>
    <w:div w:id="595020124">
      <w:bodyDiv w:val="1"/>
      <w:marLeft w:val="0"/>
      <w:marRight w:val="0"/>
      <w:marTop w:val="0"/>
      <w:marBottom w:val="0"/>
      <w:divBdr>
        <w:top w:val="none" w:sz="0" w:space="0" w:color="auto"/>
        <w:left w:val="none" w:sz="0" w:space="0" w:color="auto"/>
        <w:bottom w:val="none" w:sz="0" w:space="0" w:color="auto"/>
        <w:right w:val="none" w:sz="0" w:space="0" w:color="auto"/>
      </w:divBdr>
    </w:div>
    <w:div w:id="608314879">
      <w:bodyDiv w:val="1"/>
      <w:marLeft w:val="0"/>
      <w:marRight w:val="0"/>
      <w:marTop w:val="0"/>
      <w:marBottom w:val="0"/>
      <w:divBdr>
        <w:top w:val="none" w:sz="0" w:space="0" w:color="auto"/>
        <w:left w:val="none" w:sz="0" w:space="0" w:color="auto"/>
        <w:bottom w:val="none" w:sz="0" w:space="0" w:color="auto"/>
        <w:right w:val="none" w:sz="0" w:space="0" w:color="auto"/>
      </w:divBdr>
    </w:div>
    <w:div w:id="691566705">
      <w:bodyDiv w:val="1"/>
      <w:marLeft w:val="0"/>
      <w:marRight w:val="0"/>
      <w:marTop w:val="0"/>
      <w:marBottom w:val="0"/>
      <w:divBdr>
        <w:top w:val="none" w:sz="0" w:space="0" w:color="auto"/>
        <w:left w:val="none" w:sz="0" w:space="0" w:color="auto"/>
        <w:bottom w:val="none" w:sz="0" w:space="0" w:color="auto"/>
        <w:right w:val="none" w:sz="0" w:space="0" w:color="auto"/>
      </w:divBdr>
      <w:divsChild>
        <w:div w:id="402068144">
          <w:marLeft w:val="0"/>
          <w:marRight w:val="0"/>
          <w:marTop w:val="0"/>
          <w:marBottom w:val="0"/>
          <w:divBdr>
            <w:top w:val="none" w:sz="0" w:space="0" w:color="auto"/>
            <w:left w:val="none" w:sz="0" w:space="0" w:color="auto"/>
            <w:bottom w:val="none" w:sz="0" w:space="0" w:color="auto"/>
            <w:right w:val="none" w:sz="0" w:space="0" w:color="auto"/>
          </w:divBdr>
        </w:div>
      </w:divsChild>
    </w:div>
    <w:div w:id="733771811">
      <w:bodyDiv w:val="1"/>
      <w:marLeft w:val="0"/>
      <w:marRight w:val="0"/>
      <w:marTop w:val="0"/>
      <w:marBottom w:val="0"/>
      <w:divBdr>
        <w:top w:val="none" w:sz="0" w:space="0" w:color="auto"/>
        <w:left w:val="none" w:sz="0" w:space="0" w:color="auto"/>
        <w:bottom w:val="none" w:sz="0" w:space="0" w:color="auto"/>
        <w:right w:val="none" w:sz="0" w:space="0" w:color="auto"/>
      </w:divBdr>
    </w:div>
    <w:div w:id="786198623">
      <w:bodyDiv w:val="1"/>
      <w:marLeft w:val="0"/>
      <w:marRight w:val="0"/>
      <w:marTop w:val="0"/>
      <w:marBottom w:val="0"/>
      <w:divBdr>
        <w:top w:val="none" w:sz="0" w:space="0" w:color="auto"/>
        <w:left w:val="none" w:sz="0" w:space="0" w:color="auto"/>
        <w:bottom w:val="none" w:sz="0" w:space="0" w:color="auto"/>
        <w:right w:val="none" w:sz="0" w:space="0" w:color="auto"/>
      </w:divBdr>
    </w:div>
    <w:div w:id="969242674">
      <w:bodyDiv w:val="1"/>
      <w:marLeft w:val="0"/>
      <w:marRight w:val="0"/>
      <w:marTop w:val="0"/>
      <w:marBottom w:val="0"/>
      <w:divBdr>
        <w:top w:val="none" w:sz="0" w:space="0" w:color="auto"/>
        <w:left w:val="none" w:sz="0" w:space="0" w:color="auto"/>
        <w:bottom w:val="none" w:sz="0" w:space="0" w:color="auto"/>
        <w:right w:val="none" w:sz="0" w:space="0" w:color="auto"/>
      </w:divBdr>
    </w:div>
    <w:div w:id="1142582627">
      <w:bodyDiv w:val="1"/>
      <w:marLeft w:val="0"/>
      <w:marRight w:val="0"/>
      <w:marTop w:val="0"/>
      <w:marBottom w:val="0"/>
      <w:divBdr>
        <w:top w:val="none" w:sz="0" w:space="0" w:color="auto"/>
        <w:left w:val="none" w:sz="0" w:space="0" w:color="auto"/>
        <w:bottom w:val="none" w:sz="0" w:space="0" w:color="auto"/>
        <w:right w:val="none" w:sz="0" w:space="0" w:color="auto"/>
      </w:divBdr>
    </w:div>
    <w:div w:id="1143085192">
      <w:bodyDiv w:val="1"/>
      <w:marLeft w:val="0"/>
      <w:marRight w:val="0"/>
      <w:marTop w:val="0"/>
      <w:marBottom w:val="0"/>
      <w:divBdr>
        <w:top w:val="none" w:sz="0" w:space="0" w:color="auto"/>
        <w:left w:val="none" w:sz="0" w:space="0" w:color="auto"/>
        <w:bottom w:val="none" w:sz="0" w:space="0" w:color="auto"/>
        <w:right w:val="none" w:sz="0" w:space="0" w:color="auto"/>
      </w:divBdr>
    </w:div>
    <w:div w:id="1698192090">
      <w:bodyDiv w:val="1"/>
      <w:marLeft w:val="0"/>
      <w:marRight w:val="0"/>
      <w:marTop w:val="0"/>
      <w:marBottom w:val="0"/>
      <w:divBdr>
        <w:top w:val="none" w:sz="0" w:space="0" w:color="auto"/>
        <w:left w:val="none" w:sz="0" w:space="0" w:color="auto"/>
        <w:bottom w:val="none" w:sz="0" w:space="0" w:color="auto"/>
        <w:right w:val="none" w:sz="0" w:space="0" w:color="auto"/>
      </w:divBdr>
    </w:div>
    <w:div w:id="1755779497">
      <w:bodyDiv w:val="1"/>
      <w:marLeft w:val="0"/>
      <w:marRight w:val="0"/>
      <w:marTop w:val="0"/>
      <w:marBottom w:val="0"/>
      <w:divBdr>
        <w:top w:val="none" w:sz="0" w:space="0" w:color="auto"/>
        <w:left w:val="none" w:sz="0" w:space="0" w:color="auto"/>
        <w:bottom w:val="none" w:sz="0" w:space="0" w:color="auto"/>
        <w:right w:val="none" w:sz="0" w:space="0" w:color="auto"/>
      </w:divBdr>
    </w:div>
    <w:div w:id="1936092320">
      <w:bodyDiv w:val="1"/>
      <w:marLeft w:val="0"/>
      <w:marRight w:val="0"/>
      <w:marTop w:val="0"/>
      <w:marBottom w:val="0"/>
      <w:divBdr>
        <w:top w:val="none" w:sz="0" w:space="0" w:color="auto"/>
        <w:left w:val="none" w:sz="0" w:space="0" w:color="auto"/>
        <w:bottom w:val="none" w:sz="0" w:space="0" w:color="auto"/>
        <w:right w:val="none" w:sz="0" w:space="0" w:color="auto"/>
      </w:divBdr>
    </w:div>
    <w:div w:id="1939630896">
      <w:bodyDiv w:val="1"/>
      <w:marLeft w:val="0"/>
      <w:marRight w:val="0"/>
      <w:marTop w:val="0"/>
      <w:marBottom w:val="0"/>
      <w:divBdr>
        <w:top w:val="none" w:sz="0" w:space="0" w:color="auto"/>
        <w:left w:val="none" w:sz="0" w:space="0" w:color="auto"/>
        <w:bottom w:val="none" w:sz="0" w:space="0" w:color="auto"/>
        <w:right w:val="none" w:sz="0" w:space="0" w:color="auto"/>
      </w:divBdr>
    </w:div>
    <w:div w:id="1968200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znanium.com/catalog/product/1082970"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nanium.com/catalog/product/1117218" TargetMode="External"/><Relationship Id="rId17" Type="http://schemas.openxmlformats.org/officeDocument/2006/relationships/hyperlink" Target="http://www.garant.ru/" TargetMode="External"/><Relationship Id="rId2" Type="http://schemas.openxmlformats.org/officeDocument/2006/relationships/numbering" Target="numbering.xml"/><Relationship Id="rId16" Type="http://schemas.openxmlformats.org/officeDocument/2006/relationships/hyperlink" Target="http://www.consultan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lanker.ru/" TargetMode="External"/><Relationship Id="rId5" Type="http://schemas.openxmlformats.org/officeDocument/2006/relationships/webSettings" Target="webSettings.xml"/><Relationship Id="rId15" Type="http://schemas.openxmlformats.org/officeDocument/2006/relationships/hyperlink" Target="https://pravoteka.com/" TargetMode="External"/><Relationship Id="rId10" Type="http://schemas.openxmlformats.org/officeDocument/2006/relationships/image" Target="media/image3.gi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znanium.com/catalog/product/11503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D62A9-2C4C-4174-B0D8-6E9A63CA6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28</Pages>
  <Words>8251</Words>
  <Characters>47036</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55177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111</cp:lastModifiedBy>
  <cp:revision>9</cp:revision>
  <cp:lastPrinted>2020-01-12T07:03:00Z</cp:lastPrinted>
  <dcterms:created xsi:type="dcterms:W3CDTF">2020-06-22T06:20:00Z</dcterms:created>
  <dcterms:modified xsi:type="dcterms:W3CDTF">2022-01-08T10:43:00Z</dcterms:modified>
</cp:coreProperties>
</file>