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5001F" w14:textId="77777777" w:rsidR="006F226C" w:rsidRPr="00134447" w:rsidRDefault="006F226C" w:rsidP="006F226C">
      <w:pPr>
        <w:jc w:val="center"/>
      </w:pPr>
      <w:bookmarkStart w:id="0" w:name="_Hlk98839701"/>
      <w:r w:rsidRPr="00134447">
        <w:t>Министерство образования и науки Челябинской области</w:t>
      </w:r>
    </w:p>
    <w:p w14:paraId="7BF2A90F" w14:textId="77777777" w:rsidR="006F226C" w:rsidRPr="00134447" w:rsidRDefault="006F226C" w:rsidP="006F226C">
      <w:pPr>
        <w:jc w:val="center"/>
      </w:pPr>
      <w:r w:rsidRPr="00134447">
        <w:t xml:space="preserve">Государственное бюджетное профессиональное образовательное учреждение </w:t>
      </w:r>
    </w:p>
    <w:p w14:paraId="274C91C5" w14:textId="77777777" w:rsidR="006F226C" w:rsidRPr="00134447" w:rsidRDefault="006F226C" w:rsidP="006F226C">
      <w:pPr>
        <w:jc w:val="center"/>
        <w:rPr>
          <w:b/>
        </w:rPr>
      </w:pPr>
      <w:r w:rsidRPr="00134447">
        <w:rPr>
          <w:b/>
        </w:rPr>
        <w:t xml:space="preserve"> «Южно-Уральский государственный технический колледж»</w:t>
      </w:r>
    </w:p>
    <w:p w14:paraId="3F810D01" w14:textId="77777777" w:rsidR="006F226C" w:rsidRPr="00134447" w:rsidRDefault="006F226C" w:rsidP="006F226C">
      <w:pPr>
        <w:rPr>
          <w:highlight w:val="lightGray"/>
        </w:rPr>
      </w:pPr>
    </w:p>
    <w:p w14:paraId="54DCC26B" w14:textId="77777777" w:rsidR="006F226C" w:rsidRPr="009630B9" w:rsidRDefault="006F226C" w:rsidP="006F226C">
      <w:pPr>
        <w:rPr>
          <w:highlight w:val="lightGray"/>
        </w:rPr>
      </w:pPr>
    </w:p>
    <w:bookmarkEnd w:id="0"/>
    <w:p w14:paraId="341B61A8" w14:textId="77777777" w:rsidR="006F226C" w:rsidRPr="009630B9" w:rsidRDefault="006F226C" w:rsidP="006F226C">
      <w:pPr>
        <w:jc w:val="center"/>
        <w:rPr>
          <w:i/>
          <w:sz w:val="18"/>
          <w:szCs w:val="18"/>
        </w:rPr>
      </w:pPr>
    </w:p>
    <w:p w14:paraId="197E3B42" w14:textId="77777777" w:rsidR="006F226C" w:rsidRPr="009630B9" w:rsidRDefault="006F226C" w:rsidP="006F226C">
      <w:pPr>
        <w:jc w:val="center"/>
        <w:rPr>
          <w:b/>
          <w:i/>
        </w:rPr>
      </w:pPr>
    </w:p>
    <w:p w14:paraId="1AB4028F" w14:textId="77777777" w:rsidR="006F226C" w:rsidRPr="009630B9" w:rsidRDefault="006F226C" w:rsidP="006F226C">
      <w:pPr>
        <w:jc w:val="center"/>
        <w:rPr>
          <w:b/>
          <w:i/>
        </w:rPr>
      </w:pPr>
    </w:p>
    <w:p w14:paraId="06D2E88B" w14:textId="77777777" w:rsidR="006F226C" w:rsidRPr="009630B9" w:rsidRDefault="006F226C" w:rsidP="006F226C">
      <w:pPr>
        <w:jc w:val="center"/>
        <w:rPr>
          <w:b/>
          <w:i/>
        </w:rPr>
      </w:pPr>
    </w:p>
    <w:p w14:paraId="642FBFA3" w14:textId="77777777" w:rsidR="006F226C" w:rsidRPr="009630B9" w:rsidRDefault="006F226C" w:rsidP="006F226C">
      <w:pPr>
        <w:jc w:val="center"/>
        <w:rPr>
          <w:b/>
          <w:i/>
        </w:rPr>
      </w:pPr>
    </w:p>
    <w:p w14:paraId="16D7B153" w14:textId="77777777" w:rsidR="006F226C" w:rsidRPr="009630B9" w:rsidRDefault="006F226C" w:rsidP="006F226C">
      <w:pPr>
        <w:jc w:val="center"/>
        <w:rPr>
          <w:b/>
          <w:i/>
        </w:rPr>
      </w:pPr>
    </w:p>
    <w:p w14:paraId="6BBA8036" w14:textId="77777777" w:rsidR="006F226C" w:rsidRDefault="006F226C" w:rsidP="006F226C">
      <w:pPr>
        <w:jc w:val="center"/>
        <w:rPr>
          <w:b/>
          <w:i/>
        </w:rPr>
      </w:pPr>
    </w:p>
    <w:p w14:paraId="6CD58742" w14:textId="77777777" w:rsidR="006F226C" w:rsidRDefault="006F226C" w:rsidP="006F226C">
      <w:pPr>
        <w:jc w:val="center"/>
        <w:rPr>
          <w:b/>
          <w:i/>
        </w:rPr>
      </w:pPr>
    </w:p>
    <w:p w14:paraId="56B2E1B1" w14:textId="77777777" w:rsidR="006F226C" w:rsidRDefault="006F226C" w:rsidP="006F226C">
      <w:pPr>
        <w:jc w:val="center"/>
        <w:rPr>
          <w:b/>
          <w:i/>
        </w:rPr>
      </w:pPr>
    </w:p>
    <w:p w14:paraId="278920BD" w14:textId="77777777" w:rsidR="006F226C" w:rsidRDefault="006F226C" w:rsidP="006F226C">
      <w:pPr>
        <w:jc w:val="center"/>
        <w:rPr>
          <w:b/>
          <w:i/>
        </w:rPr>
      </w:pPr>
    </w:p>
    <w:p w14:paraId="52B9B98B" w14:textId="77777777" w:rsidR="006F226C" w:rsidRPr="009630B9" w:rsidRDefault="006F226C" w:rsidP="006F226C">
      <w:pPr>
        <w:jc w:val="center"/>
        <w:rPr>
          <w:b/>
          <w:i/>
        </w:rPr>
      </w:pPr>
    </w:p>
    <w:p w14:paraId="3A0FDCE4" w14:textId="77777777" w:rsidR="006F226C" w:rsidRPr="009630B9" w:rsidRDefault="006F226C" w:rsidP="006F226C">
      <w:pPr>
        <w:jc w:val="center"/>
        <w:rPr>
          <w:b/>
          <w:i/>
        </w:rPr>
      </w:pPr>
    </w:p>
    <w:p w14:paraId="0D99F70A" w14:textId="77777777" w:rsidR="006F226C" w:rsidRPr="009630B9" w:rsidRDefault="006F226C" w:rsidP="006F226C">
      <w:pPr>
        <w:jc w:val="center"/>
        <w:rPr>
          <w:b/>
          <w:i/>
        </w:rPr>
      </w:pPr>
    </w:p>
    <w:p w14:paraId="66A6F6CC" w14:textId="77777777" w:rsidR="006F226C" w:rsidRPr="00645493" w:rsidRDefault="006F226C" w:rsidP="006F226C">
      <w:pPr>
        <w:spacing w:after="120" w:line="360" w:lineRule="auto"/>
        <w:jc w:val="center"/>
        <w:rPr>
          <w:b/>
        </w:rPr>
      </w:pPr>
      <w:r w:rsidRPr="00645493">
        <w:rPr>
          <w:b/>
        </w:rPr>
        <w:t xml:space="preserve">РАБОЧАЯ ПРОГРАММА </w:t>
      </w:r>
      <w:r>
        <w:rPr>
          <w:b/>
        </w:rPr>
        <w:t>ОБЩЕОБРАЗОВАТЕЛЬНОЙ</w:t>
      </w:r>
      <w:r w:rsidRPr="00645493">
        <w:rPr>
          <w:b/>
        </w:rPr>
        <w:t xml:space="preserve"> ДИСЦИПЛИНЫ</w:t>
      </w:r>
    </w:p>
    <w:p w14:paraId="2E56EAD8" w14:textId="77777777" w:rsidR="006F226C" w:rsidRPr="00645493" w:rsidRDefault="006F226C" w:rsidP="006F226C">
      <w:pPr>
        <w:spacing w:after="120" w:line="360" w:lineRule="auto"/>
        <w:jc w:val="center"/>
        <w:rPr>
          <w:b/>
          <w:iCs/>
        </w:rPr>
      </w:pPr>
      <w:bookmarkStart w:id="1" w:name="_Hlk107851694"/>
      <w:r w:rsidRPr="00645493">
        <w:rPr>
          <w:b/>
          <w:iCs/>
        </w:rPr>
        <w:t>ООД.1</w:t>
      </w:r>
      <w:r>
        <w:rPr>
          <w:b/>
          <w:iCs/>
        </w:rPr>
        <w:t>5</w:t>
      </w:r>
      <w:r w:rsidRPr="00645493">
        <w:rPr>
          <w:b/>
          <w:iCs/>
        </w:rPr>
        <w:t xml:space="preserve"> </w:t>
      </w:r>
      <w:r>
        <w:rPr>
          <w:b/>
          <w:iCs/>
        </w:rPr>
        <w:t>«</w:t>
      </w:r>
      <w:r w:rsidRPr="00645493">
        <w:rPr>
          <w:b/>
          <w:iCs/>
        </w:rPr>
        <w:t xml:space="preserve">Экология </w:t>
      </w:r>
      <w:proofErr w:type="spellStart"/>
      <w:r w:rsidRPr="00645493">
        <w:rPr>
          <w:b/>
          <w:iCs/>
        </w:rPr>
        <w:t>профдеятельности</w:t>
      </w:r>
      <w:proofErr w:type="spellEnd"/>
      <w:r w:rsidRPr="00645493">
        <w:rPr>
          <w:b/>
          <w:iCs/>
        </w:rPr>
        <w:t xml:space="preserve">  </w:t>
      </w:r>
    </w:p>
    <w:p w14:paraId="577C282D" w14:textId="77777777" w:rsidR="006F226C" w:rsidRPr="00645493" w:rsidRDefault="006F226C" w:rsidP="006F226C">
      <w:pPr>
        <w:spacing w:after="120" w:line="360" w:lineRule="auto"/>
        <w:jc w:val="center"/>
        <w:rPr>
          <w:b/>
          <w:iCs/>
        </w:rPr>
      </w:pPr>
      <w:r>
        <w:rPr>
          <w:b/>
          <w:iCs/>
        </w:rPr>
        <w:t>(в форме</w:t>
      </w:r>
      <w:r w:rsidRPr="00645493">
        <w:rPr>
          <w:b/>
          <w:iCs/>
        </w:rPr>
        <w:t xml:space="preserve"> индивидуального проекта)</w:t>
      </w:r>
      <w:bookmarkEnd w:id="1"/>
      <w:r>
        <w:rPr>
          <w:b/>
          <w:iCs/>
        </w:rPr>
        <w:t>»</w:t>
      </w:r>
    </w:p>
    <w:p w14:paraId="511E19AB" w14:textId="77777777" w:rsidR="006F226C" w:rsidRPr="00CD1B6F" w:rsidRDefault="006F226C" w:rsidP="006F226C">
      <w:pPr>
        <w:pStyle w:val="aff5"/>
        <w:spacing w:after="0" w:line="240" w:lineRule="auto"/>
        <w:jc w:val="center"/>
        <w:rPr>
          <w:rFonts w:ascii="Times New Roman" w:hAnsi="Times New Roman"/>
          <w:sz w:val="24"/>
          <w:szCs w:val="24"/>
        </w:rPr>
      </w:pPr>
      <w:r w:rsidRPr="00CD1B6F">
        <w:rPr>
          <w:rFonts w:ascii="Times New Roman" w:eastAsia="Times New Roman" w:hAnsi="Times New Roman"/>
          <w:bCs/>
          <w:iCs/>
          <w:sz w:val="24"/>
          <w:szCs w:val="24"/>
          <w:lang w:eastAsia="ar-SA"/>
        </w:rPr>
        <w:t>для специальности</w:t>
      </w:r>
      <w:r w:rsidRPr="00CD1B6F">
        <w:rPr>
          <w:rFonts w:ascii="Times New Roman" w:hAnsi="Times New Roman"/>
          <w:sz w:val="24"/>
          <w:szCs w:val="24"/>
        </w:rPr>
        <w:t xml:space="preserve"> </w:t>
      </w:r>
      <w:r w:rsidRPr="005E3941">
        <w:rPr>
          <w:rFonts w:ascii="Times New Roman" w:hAnsi="Times New Roman"/>
          <w:b/>
          <w:sz w:val="24"/>
          <w:szCs w:val="24"/>
        </w:rPr>
        <w:t>35.02.12 Садово-парковое и ландшафтное строительство</w:t>
      </w:r>
    </w:p>
    <w:p w14:paraId="0ACB8E5D" w14:textId="77777777" w:rsidR="006F226C" w:rsidRDefault="006F226C" w:rsidP="006F226C">
      <w:pPr>
        <w:spacing w:line="360" w:lineRule="auto"/>
        <w:jc w:val="center"/>
        <w:rPr>
          <w:bCs/>
          <w:iCs/>
        </w:rPr>
      </w:pPr>
    </w:p>
    <w:p w14:paraId="3E214613" w14:textId="77777777" w:rsidR="006F226C" w:rsidRPr="00CD1B6F" w:rsidRDefault="006F226C" w:rsidP="006F226C">
      <w:pPr>
        <w:spacing w:line="360" w:lineRule="auto"/>
        <w:jc w:val="center"/>
      </w:pPr>
      <w:r w:rsidRPr="00CD1B6F">
        <w:rPr>
          <w:bCs/>
          <w:iCs/>
        </w:rPr>
        <w:t xml:space="preserve">профиль обучения: </w:t>
      </w:r>
      <w:r>
        <w:rPr>
          <w:b/>
        </w:rPr>
        <w:t>естественнонаучный</w:t>
      </w:r>
    </w:p>
    <w:p w14:paraId="1D8A1AE6" w14:textId="77777777" w:rsidR="006F226C" w:rsidRPr="00645493" w:rsidRDefault="006F226C" w:rsidP="006F226C">
      <w:pPr>
        <w:tabs>
          <w:tab w:val="left" w:pos="5505"/>
        </w:tabs>
        <w:spacing w:after="120" w:line="360" w:lineRule="auto"/>
      </w:pPr>
      <w:r w:rsidRPr="00645493">
        <w:tab/>
      </w:r>
    </w:p>
    <w:p w14:paraId="5636B4C8" w14:textId="77777777" w:rsidR="006F226C" w:rsidRDefault="006F226C" w:rsidP="006F226C">
      <w:pPr>
        <w:rPr>
          <w:b/>
          <w:i/>
        </w:rPr>
      </w:pPr>
    </w:p>
    <w:p w14:paraId="0BC24496" w14:textId="77777777" w:rsidR="006F226C" w:rsidRPr="009630B9" w:rsidRDefault="006F226C" w:rsidP="006F226C">
      <w:pPr>
        <w:rPr>
          <w:b/>
          <w:i/>
        </w:rPr>
      </w:pPr>
    </w:p>
    <w:p w14:paraId="36CDDF7F" w14:textId="77777777" w:rsidR="006F226C" w:rsidRPr="009630B9" w:rsidRDefault="006F226C" w:rsidP="006F226C">
      <w:pPr>
        <w:rPr>
          <w:b/>
          <w:i/>
        </w:rPr>
      </w:pPr>
    </w:p>
    <w:p w14:paraId="1303DD09" w14:textId="77777777" w:rsidR="006F226C" w:rsidRPr="009630B9" w:rsidRDefault="006F226C" w:rsidP="006F226C">
      <w:pPr>
        <w:rPr>
          <w:b/>
          <w:i/>
        </w:rPr>
      </w:pPr>
    </w:p>
    <w:p w14:paraId="16436A34" w14:textId="77777777" w:rsidR="006F226C" w:rsidRPr="009630B9" w:rsidRDefault="006F226C" w:rsidP="006F226C">
      <w:pPr>
        <w:rPr>
          <w:b/>
          <w:i/>
        </w:rPr>
      </w:pPr>
    </w:p>
    <w:p w14:paraId="334E0EC1" w14:textId="77777777" w:rsidR="006F226C" w:rsidRPr="009630B9" w:rsidRDefault="006F226C" w:rsidP="006F226C">
      <w:pPr>
        <w:rPr>
          <w:b/>
          <w:i/>
        </w:rPr>
      </w:pPr>
    </w:p>
    <w:p w14:paraId="5498CEFD" w14:textId="77777777" w:rsidR="006F226C" w:rsidRDefault="006F226C" w:rsidP="006F226C">
      <w:pPr>
        <w:rPr>
          <w:b/>
          <w:i/>
        </w:rPr>
      </w:pPr>
    </w:p>
    <w:p w14:paraId="0549A7B1" w14:textId="77777777" w:rsidR="006F226C" w:rsidRDefault="006F226C" w:rsidP="006F226C">
      <w:pPr>
        <w:rPr>
          <w:b/>
          <w:i/>
        </w:rPr>
      </w:pPr>
    </w:p>
    <w:p w14:paraId="75B2D45D" w14:textId="77777777" w:rsidR="006F226C" w:rsidRDefault="006F226C" w:rsidP="006F226C">
      <w:pPr>
        <w:rPr>
          <w:b/>
          <w:i/>
        </w:rPr>
      </w:pPr>
    </w:p>
    <w:p w14:paraId="6889F449" w14:textId="77777777" w:rsidR="006F226C" w:rsidRDefault="006F226C" w:rsidP="006F226C">
      <w:pPr>
        <w:rPr>
          <w:b/>
          <w:i/>
        </w:rPr>
      </w:pPr>
    </w:p>
    <w:p w14:paraId="0F6D8225" w14:textId="77777777" w:rsidR="006F226C" w:rsidRDefault="006F226C" w:rsidP="006F226C">
      <w:pPr>
        <w:rPr>
          <w:b/>
          <w:i/>
        </w:rPr>
      </w:pPr>
    </w:p>
    <w:p w14:paraId="77266EF3" w14:textId="77777777" w:rsidR="006F226C" w:rsidRDefault="006F226C" w:rsidP="006F226C">
      <w:pPr>
        <w:rPr>
          <w:b/>
          <w:i/>
        </w:rPr>
      </w:pPr>
    </w:p>
    <w:p w14:paraId="187B523F" w14:textId="77777777" w:rsidR="006F226C" w:rsidRDefault="006F226C" w:rsidP="006F226C">
      <w:pPr>
        <w:rPr>
          <w:b/>
          <w:i/>
        </w:rPr>
      </w:pPr>
    </w:p>
    <w:p w14:paraId="4E0EF900" w14:textId="77777777" w:rsidR="006F226C" w:rsidRDefault="006F226C" w:rsidP="006F226C">
      <w:pPr>
        <w:rPr>
          <w:b/>
          <w:i/>
        </w:rPr>
      </w:pPr>
    </w:p>
    <w:p w14:paraId="2F736518" w14:textId="77777777" w:rsidR="006F226C" w:rsidRDefault="006F226C" w:rsidP="006F226C">
      <w:pPr>
        <w:rPr>
          <w:b/>
          <w:i/>
        </w:rPr>
      </w:pPr>
    </w:p>
    <w:p w14:paraId="78FA195D" w14:textId="77777777" w:rsidR="006F226C" w:rsidRPr="009630B9" w:rsidRDefault="006F226C" w:rsidP="006F226C">
      <w:pPr>
        <w:rPr>
          <w:b/>
          <w:i/>
        </w:rPr>
      </w:pPr>
    </w:p>
    <w:p w14:paraId="2DAC0836" w14:textId="77777777" w:rsidR="006F226C" w:rsidRDefault="006F226C" w:rsidP="006F226C">
      <w:pPr>
        <w:rPr>
          <w:b/>
          <w:i/>
        </w:rPr>
      </w:pPr>
    </w:p>
    <w:p w14:paraId="3BC3CA2C" w14:textId="77777777" w:rsidR="006F226C" w:rsidRDefault="006F226C" w:rsidP="006F226C">
      <w:pPr>
        <w:rPr>
          <w:b/>
          <w:i/>
        </w:rPr>
      </w:pPr>
    </w:p>
    <w:p w14:paraId="612FC98E" w14:textId="77777777" w:rsidR="006F226C" w:rsidRDefault="006F226C" w:rsidP="006F226C">
      <w:pPr>
        <w:rPr>
          <w:b/>
          <w:i/>
        </w:rPr>
      </w:pPr>
    </w:p>
    <w:p w14:paraId="0154490C" w14:textId="77777777" w:rsidR="006F226C" w:rsidRPr="009630B9" w:rsidRDefault="006F226C" w:rsidP="006F226C">
      <w:pPr>
        <w:rPr>
          <w:b/>
          <w:i/>
        </w:rPr>
      </w:pPr>
    </w:p>
    <w:p w14:paraId="1982F986" w14:textId="77777777" w:rsidR="006F226C" w:rsidRPr="009630B9" w:rsidRDefault="006F226C" w:rsidP="006F226C">
      <w:pPr>
        <w:rPr>
          <w:b/>
          <w:i/>
        </w:rPr>
      </w:pPr>
    </w:p>
    <w:p w14:paraId="50AB4AF1" w14:textId="77777777" w:rsidR="006F226C" w:rsidRDefault="006F226C" w:rsidP="006F226C">
      <w:pPr>
        <w:jc w:val="center"/>
        <w:rPr>
          <w:b/>
        </w:rPr>
      </w:pPr>
      <w:r>
        <w:rPr>
          <w:b/>
        </w:rPr>
        <w:t xml:space="preserve">Челябинск, </w:t>
      </w:r>
      <w:r w:rsidRPr="009C2683">
        <w:rPr>
          <w:b/>
        </w:rPr>
        <w:t>202</w:t>
      </w:r>
      <w:r>
        <w:rPr>
          <w:b/>
        </w:rPr>
        <w:t>4</w:t>
      </w:r>
      <w:r w:rsidRPr="009C2683">
        <w:rPr>
          <w:b/>
        </w:rPr>
        <w:t xml:space="preserve"> год</w:t>
      </w:r>
    </w:p>
    <w:p w14:paraId="5666ECE8" w14:textId="77777777" w:rsidR="006F226C" w:rsidRPr="009630B9" w:rsidRDefault="006F226C" w:rsidP="006F226C">
      <w:pPr>
        <w:jc w:val="center"/>
        <w:rPr>
          <w:b/>
          <w:iCs/>
        </w:rPr>
      </w:pPr>
    </w:p>
    <w:tbl>
      <w:tblPr>
        <w:tblW w:w="9775" w:type="dxa"/>
        <w:tblInd w:w="114" w:type="dxa"/>
        <w:tblLayout w:type="fixed"/>
        <w:tblLook w:val="0000" w:firstRow="0" w:lastRow="0" w:firstColumn="0" w:lastColumn="0" w:noHBand="0" w:noVBand="0"/>
      </w:tblPr>
      <w:tblGrid>
        <w:gridCol w:w="3525"/>
        <w:gridCol w:w="3132"/>
        <w:gridCol w:w="3118"/>
      </w:tblGrid>
      <w:tr w:rsidR="006F226C" w:rsidRPr="005B1D17" w14:paraId="01432F30" w14:textId="77777777" w:rsidTr="00C67AD1">
        <w:tc>
          <w:tcPr>
            <w:tcW w:w="3525" w:type="dxa"/>
          </w:tcPr>
          <w:p w14:paraId="459B7146" w14:textId="77777777" w:rsidR="006F226C" w:rsidRPr="005B1D17" w:rsidRDefault="006F226C" w:rsidP="00C67AD1">
            <w:pPr>
              <w:rPr>
                <w:color w:val="000000"/>
              </w:rPr>
            </w:pPr>
            <w:r>
              <w:rPr>
                <w:color w:val="000000"/>
              </w:rPr>
              <w:lastRenderedPageBreak/>
              <w:t xml:space="preserve">Рабочая программа составлена на основе </w:t>
            </w:r>
            <w:r w:rsidRPr="00A82511">
              <w:rPr>
                <w:color w:val="000000"/>
              </w:rPr>
              <w:t xml:space="preserve">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 и </w:t>
            </w:r>
            <w:r w:rsidRPr="005260EA">
              <w:rPr>
                <w:color w:val="000000"/>
                <w:lang w:eastAsia="en-US"/>
              </w:rPr>
              <w:t>ФГОС СПО по специальности</w:t>
            </w:r>
            <w:r w:rsidRPr="005260EA">
              <w:rPr>
                <w:color w:val="000000"/>
              </w:rPr>
              <w:t xml:space="preserve"> </w:t>
            </w:r>
            <w:r w:rsidRPr="00907C4D">
              <w:t>35.02.12 Садово-парковое и ландшафтное строительство</w:t>
            </w:r>
          </w:p>
        </w:tc>
        <w:tc>
          <w:tcPr>
            <w:tcW w:w="3132" w:type="dxa"/>
          </w:tcPr>
          <w:p w14:paraId="775560F8" w14:textId="77777777" w:rsidR="006F226C" w:rsidRDefault="006F226C" w:rsidP="00C67AD1">
            <w:pPr>
              <w:rPr>
                <w:color w:val="000000"/>
              </w:rPr>
            </w:pPr>
            <w:r>
              <w:rPr>
                <w:color w:val="000000"/>
              </w:rPr>
              <w:t>ОДОБРЕНО</w:t>
            </w:r>
            <w:r>
              <w:rPr>
                <w:color w:val="000000"/>
              </w:rPr>
              <w:tab/>
            </w:r>
          </w:p>
          <w:p w14:paraId="2176026E" w14:textId="77777777" w:rsidR="006F226C" w:rsidRDefault="006F226C" w:rsidP="00C67AD1">
            <w:pPr>
              <w:rPr>
                <w:color w:val="000000"/>
              </w:rPr>
            </w:pPr>
            <w:r>
              <w:rPr>
                <w:color w:val="000000"/>
              </w:rPr>
              <w:t xml:space="preserve">Предметной (цикловой) комиссией </w:t>
            </w:r>
          </w:p>
          <w:p w14:paraId="47480503" w14:textId="77777777" w:rsidR="006F226C" w:rsidRDefault="006F226C" w:rsidP="00C67AD1">
            <w:pPr>
              <w:rPr>
                <w:color w:val="000000"/>
              </w:rPr>
            </w:pPr>
            <w:r>
              <w:rPr>
                <w:color w:val="000000"/>
              </w:rPr>
              <w:t>Протокол № 10</w:t>
            </w:r>
          </w:p>
          <w:p w14:paraId="30F50FC5" w14:textId="77777777" w:rsidR="006F226C" w:rsidRDefault="006F226C" w:rsidP="00C67AD1">
            <w:pPr>
              <w:rPr>
                <w:color w:val="000000"/>
              </w:rPr>
            </w:pPr>
            <w:r>
              <w:rPr>
                <w:color w:val="000000"/>
              </w:rPr>
              <w:t>От 04 июня 2024 г.</w:t>
            </w:r>
          </w:p>
          <w:p w14:paraId="446ABD93" w14:textId="77777777" w:rsidR="006F226C" w:rsidRDefault="006F226C" w:rsidP="00C67AD1">
            <w:pPr>
              <w:rPr>
                <w:color w:val="000000"/>
              </w:rPr>
            </w:pPr>
            <w:r>
              <w:rPr>
                <w:color w:val="000000"/>
              </w:rPr>
              <w:t>Председатель ПЦК</w:t>
            </w:r>
            <w:r>
              <w:rPr>
                <w:noProof/>
                <w:color w:val="000000"/>
              </w:rPr>
              <w:t xml:space="preserve"> </w:t>
            </w:r>
            <w:r>
              <w:rPr>
                <w:noProof/>
                <w:color w:val="000000"/>
                <w:lang w:eastAsia="ru-RU"/>
              </w:rPr>
              <w:drawing>
                <wp:inline distT="0" distB="0" distL="0" distR="0" wp14:anchorId="4EDA784C" wp14:editId="2E45D1C7">
                  <wp:extent cx="655320" cy="19812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655320" cy="198120"/>
                          </a:xfrm>
                          <a:prstGeom prst="rect">
                            <a:avLst/>
                          </a:prstGeom>
                          <a:noFill/>
                          <a:ln w="9525">
                            <a:noFill/>
                            <a:miter lim="800000"/>
                            <a:headEnd/>
                            <a:tailEnd/>
                          </a:ln>
                        </pic:spPr>
                      </pic:pic>
                    </a:graphicData>
                  </a:graphic>
                </wp:inline>
              </w:drawing>
            </w:r>
            <w:r>
              <w:rPr>
                <w:noProof/>
                <w:color w:val="000000"/>
              </w:rPr>
              <w:t xml:space="preserve"> </w:t>
            </w:r>
            <w:proofErr w:type="spellStart"/>
            <w:r>
              <w:rPr>
                <w:color w:val="000000"/>
              </w:rPr>
              <w:t>О.И.Макаренко</w:t>
            </w:r>
            <w:proofErr w:type="spellEnd"/>
          </w:p>
          <w:p w14:paraId="4DF79568" w14:textId="77777777" w:rsidR="006F226C" w:rsidRDefault="006F226C" w:rsidP="00C67AD1">
            <w:pPr>
              <w:jc w:val="both"/>
              <w:rPr>
                <w:color w:val="000000"/>
                <w:lang w:eastAsia="en-US"/>
              </w:rPr>
            </w:pPr>
          </w:p>
        </w:tc>
        <w:tc>
          <w:tcPr>
            <w:tcW w:w="3118" w:type="dxa"/>
          </w:tcPr>
          <w:p w14:paraId="2E2B8AED" w14:textId="77777777" w:rsidR="006F226C" w:rsidRPr="00E24861" w:rsidRDefault="006F226C" w:rsidP="00C67AD1">
            <w:pPr>
              <w:pStyle w:val="9"/>
              <w:snapToGrid w:val="0"/>
              <w:spacing w:before="0"/>
              <w:jc w:val="both"/>
              <w:rPr>
                <w:rFonts w:ascii="Times New Roman" w:eastAsia="Calibri" w:hAnsi="Times New Roman"/>
                <w:color w:val="000000"/>
                <w:sz w:val="24"/>
                <w:szCs w:val="24"/>
              </w:rPr>
            </w:pPr>
            <w:r w:rsidRPr="00E24861">
              <w:rPr>
                <w:rFonts w:ascii="Times New Roman" w:eastAsia="Calibri" w:hAnsi="Times New Roman"/>
                <w:iCs/>
                <w:color w:val="000000"/>
                <w:sz w:val="24"/>
                <w:szCs w:val="24"/>
              </w:rPr>
              <w:t>УТВЕРЖДАЮ</w:t>
            </w:r>
          </w:p>
          <w:p w14:paraId="577D7F43" w14:textId="77777777" w:rsidR="006F226C" w:rsidRPr="00DB4A95" w:rsidRDefault="006F226C" w:rsidP="00C67AD1">
            <w:pPr>
              <w:jc w:val="both"/>
              <w:rPr>
                <w:rFonts w:eastAsia="Calibri"/>
                <w:color w:val="000000"/>
              </w:rPr>
            </w:pPr>
            <w:r w:rsidRPr="00E24861">
              <w:rPr>
                <w:color w:val="000000"/>
              </w:rPr>
              <w:t xml:space="preserve">Заместитель директора </w:t>
            </w:r>
          </w:p>
          <w:p w14:paraId="04880D07" w14:textId="77777777" w:rsidR="006F226C" w:rsidRPr="00E24861" w:rsidRDefault="006F226C" w:rsidP="00C67AD1">
            <w:pPr>
              <w:jc w:val="both"/>
              <w:rPr>
                <w:color w:val="000000"/>
              </w:rPr>
            </w:pPr>
            <w:r w:rsidRPr="00E24861">
              <w:rPr>
                <w:color w:val="000000"/>
              </w:rPr>
              <w:t>по УМР</w:t>
            </w:r>
          </w:p>
          <w:p w14:paraId="7268774B" w14:textId="77777777" w:rsidR="006F226C" w:rsidRPr="00E24861" w:rsidRDefault="006F226C" w:rsidP="00C67AD1">
            <w:pPr>
              <w:jc w:val="both"/>
              <w:rPr>
                <w:color w:val="000000"/>
              </w:rPr>
            </w:pPr>
          </w:p>
          <w:p w14:paraId="2CB56977" w14:textId="77777777" w:rsidR="006F226C" w:rsidRPr="00E24861" w:rsidRDefault="006F226C" w:rsidP="00C67AD1">
            <w:pPr>
              <w:jc w:val="both"/>
              <w:rPr>
                <w:color w:val="000000"/>
              </w:rPr>
            </w:pPr>
            <w:r w:rsidRPr="00E24861">
              <w:rPr>
                <w:color w:val="000000"/>
              </w:rPr>
              <w:t xml:space="preserve">_________Т.Ю. </w:t>
            </w:r>
            <w:proofErr w:type="spellStart"/>
            <w:r w:rsidRPr="00E24861">
              <w:rPr>
                <w:color w:val="000000"/>
              </w:rPr>
              <w:t>Крашакова</w:t>
            </w:r>
            <w:proofErr w:type="spellEnd"/>
          </w:p>
          <w:p w14:paraId="469BBF64" w14:textId="77777777" w:rsidR="006F226C" w:rsidRPr="00E24861" w:rsidRDefault="006F226C" w:rsidP="00C67AD1">
            <w:pPr>
              <w:jc w:val="both"/>
              <w:rPr>
                <w:color w:val="000000"/>
              </w:rPr>
            </w:pPr>
          </w:p>
          <w:p w14:paraId="600A2BE7" w14:textId="2063EA7D" w:rsidR="006F226C" w:rsidRPr="00E24861" w:rsidRDefault="000379D0" w:rsidP="00C67AD1">
            <w:pPr>
              <w:jc w:val="both"/>
              <w:rPr>
                <w:color w:val="000000"/>
                <w:lang w:eastAsia="en-US"/>
              </w:rPr>
            </w:pPr>
            <w:proofErr w:type="gramStart"/>
            <w:r w:rsidRPr="00264BC0">
              <w:t>«</w:t>
            </w:r>
            <w:r>
              <w:t xml:space="preserve"> </w:t>
            </w:r>
            <w:r w:rsidR="00F2502B">
              <w:t>22</w:t>
            </w:r>
            <w:proofErr w:type="gramEnd"/>
            <w:r>
              <w:t xml:space="preserve"> </w:t>
            </w:r>
            <w:r w:rsidRPr="00264BC0">
              <w:t>»</w:t>
            </w:r>
            <w:r>
              <w:t xml:space="preserve"> </w:t>
            </w:r>
            <w:r w:rsidR="00F2502B">
              <w:t>окт</w:t>
            </w:r>
            <w:r>
              <w:t xml:space="preserve">ября </w:t>
            </w:r>
            <w:r w:rsidR="006F226C" w:rsidRPr="00E24861">
              <w:rPr>
                <w:color w:val="000000"/>
              </w:rPr>
              <w:t>2024г.</w:t>
            </w:r>
          </w:p>
        </w:tc>
      </w:tr>
    </w:tbl>
    <w:p w14:paraId="0975F7FE" w14:textId="77777777" w:rsidR="006F226C" w:rsidRDefault="006F226C" w:rsidP="006F226C">
      <w:pPr>
        <w:jc w:val="center"/>
        <w:rPr>
          <w:b/>
          <w:i/>
        </w:rPr>
      </w:pPr>
    </w:p>
    <w:p w14:paraId="0DB77D8E" w14:textId="77777777" w:rsidR="006F226C" w:rsidRDefault="006F226C" w:rsidP="006F226C">
      <w:pPr>
        <w:jc w:val="center"/>
        <w:rPr>
          <w:b/>
          <w:i/>
        </w:rPr>
      </w:pPr>
    </w:p>
    <w:p w14:paraId="53586AFE" w14:textId="77777777" w:rsidR="006F226C" w:rsidRDefault="006F226C" w:rsidP="006F226C">
      <w:pPr>
        <w:jc w:val="center"/>
        <w:rPr>
          <w:b/>
          <w:i/>
        </w:rPr>
      </w:pPr>
    </w:p>
    <w:p w14:paraId="020D6F87" w14:textId="77777777" w:rsidR="006F226C" w:rsidRDefault="006F226C" w:rsidP="006F226C">
      <w:pPr>
        <w:jc w:val="center"/>
        <w:rPr>
          <w:b/>
          <w:i/>
        </w:rPr>
      </w:pPr>
    </w:p>
    <w:p w14:paraId="587C305C" w14:textId="77777777" w:rsidR="006F226C" w:rsidRDefault="006F226C" w:rsidP="006F226C">
      <w:pPr>
        <w:jc w:val="center"/>
        <w:rPr>
          <w:b/>
          <w:i/>
        </w:rPr>
      </w:pPr>
    </w:p>
    <w:p w14:paraId="2F581A9C" w14:textId="77777777" w:rsidR="006F226C" w:rsidRDefault="006F226C" w:rsidP="006F226C">
      <w:pPr>
        <w:jc w:val="center"/>
        <w:rPr>
          <w:b/>
          <w:i/>
        </w:rPr>
      </w:pPr>
    </w:p>
    <w:p w14:paraId="62018D57" w14:textId="77777777" w:rsidR="006F226C" w:rsidRDefault="006F226C" w:rsidP="006F226C">
      <w:pPr>
        <w:jc w:val="center"/>
        <w:rPr>
          <w:b/>
          <w:i/>
        </w:rPr>
      </w:pPr>
    </w:p>
    <w:p w14:paraId="7098250F" w14:textId="77777777" w:rsidR="006F226C" w:rsidRDefault="006F226C" w:rsidP="006F226C">
      <w:pPr>
        <w:jc w:val="center"/>
        <w:rPr>
          <w:b/>
          <w:i/>
        </w:rPr>
      </w:pPr>
    </w:p>
    <w:p w14:paraId="17D2A437" w14:textId="77777777" w:rsidR="006F226C" w:rsidRDefault="006F226C" w:rsidP="006F226C">
      <w:pPr>
        <w:jc w:val="center"/>
        <w:rPr>
          <w:b/>
          <w:i/>
        </w:rPr>
      </w:pPr>
    </w:p>
    <w:p w14:paraId="06F29DE3" w14:textId="77777777" w:rsidR="006F226C" w:rsidRDefault="006F226C" w:rsidP="006F226C">
      <w:pPr>
        <w:jc w:val="center"/>
        <w:rPr>
          <w:b/>
          <w:i/>
        </w:rPr>
      </w:pPr>
    </w:p>
    <w:p w14:paraId="249FC104" w14:textId="77777777" w:rsidR="006F226C" w:rsidRDefault="006F226C" w:rsidP="006F226C">
      <w:pPr>
        <w:jc w:val="center"/>
        <w:rPr>
          <w:b/>
          <w:i/>
        </w:rPr>
      </w:pPr>
    </w:p>
    <w:p w14:paraId="1FBC8F18" w14:textId="77777777" w:rsidR="006F226C" w:rsidRDefault="006F226C" w:rsidP="006F226C">
      <w:pPr>
        <w:jc w:val="center"/>
        <w:rPr>
          <w:b/>
          <w:i/>
        </w:rPr>
      </w:pPr>
    </w:p>
    <w:p w14:paraId="1FCA60FD" w14:textId="77777777" w:rsidR="006F226C" w:rsidRDefault="006F226C" w:rsidP="006F226C">
      <w:pPr>
        <w:jc w:val="center"/>
        <w:rPr>
          <w:b/>
          <w:i/>
        </w:rPr>
      </w:pPr>
    </w:p>
    <w:p w14:paraId="31F79883" w14:textId="77777777" w:rsidR="006F226C" w:rsidRDefault="006F226C" w:rsidP="006F226C">
      <w:pPr>
        <w:jc w:val="center"/>
        <w:rPr>
          <w:b/>
          <w:i/>
        </w:rPr>
      </w:pPr>
    </w:p>
    <w:p w14:paraId="02A2A1D3" w14:textId="77777777" w:rsidR="006F226C" w:rsidRDefault="006F226C" w:rsidP="006F226C">
      <w:pPr>
        <w:jc w:val="center"/>
        <w:rPr>
          <w:b/>
          <w:i/>
        </w:rPr>
      </w:pPr>
    </w:p>
    <w:p w14:paraId="3426D307" w14:textId="77777777" w:rsidR="006F226C" w:rsidRDefault="006F226C" w:rsidP="006F226C">
      <w:pPr>
        <w:jc w:val="center"/>
        <w:rPr>
          <w:b/>
          <w:i/>
        </w:rPr>
      </w:pPr>
    </w:p>
    <w:p w14:paraId="507A6FF0" w14:textId="77777777" w:rsidR="006F226C" w:rsidRDefault="006F226C" w:rsidP="006F226C">
      <w:pPr>
        <w:jc w:val="center"/>
        <w:rPr>
          <w:b/>
          <w:i/>
        </w:rPr>
      </w:pPr>
    </w:p>
    <w:p w14:paraId="0425241B" w14:textId="77777777" w:rsidR="006F226C" w:rsidRDefault="006F226C" w:rsidP="006F226C">
      <w:pPr>
        <w:pStyle w:val="2"/>
        <w:tabs>
          <w:tab w:val="left" w:pos="-142"/>
        </w:tabs>
        <w:jc w:val="both"/>
        <w:rPr>
          <w:b w:val="0"/>
          <w:color w:val="000000"/>
          <w:sz w:val="24"/>
          <w:szCs w:val="24"/>
        </w:rPr>
      </w:pPr>
      <w:r w:rsidRPr="009D2D7D">
        <w:rPr>
          <w:color w:val="000000"/>
          <w:sz w:val="24"/>
          <w:szCs w:val="24"/>
        </w:rPr>
        <w:t>Составител</w:t>
      </w:r>
      <w:r>
        <w:rPr>
          <w:color w:val="000000"/>
          <w:sz w:val="24"/>
          <w:szCs w:val="24"/>
        </w:rPr>
        <w:t>ь</w:t>
      </w:r>
      <w:r w:rsidRPr="009D2D7D">
        <w:rPr>
          <w:b w:val="0"/>
          <w:color w:val="000000"/>
          <w:sz w:val="24"/>
          <w:szCs w:val="24"/>
        </w:rPr>
        <w:t xml:space="preserve">: </w:t>
      </w:r>
      <w:r>
        <w:rPr>
          <w:b w:val="0"/>
          <w:color w:val="000000"/>
          <w:sz w:val="24"/>
          <w:szCs w:val="24"/>
        </w:rPr>
        <w:t xml:space="preserve">Аюпова Р.Ф. </w:t>
      </w:r>
      <w:r w:rsidRPr="009D2D7D">
        <w:rPr>
          <w:b w:val="0"/>
          <w:color w:val="000000"/>
          <w:sz w:val="24"/>
          <w:szCs w:val="24"/>
        </w:rPr>
        <w:t>преподаватель ГБПОУ «</w:t>
      </w:r>
      <w:proofErr w:type="spellStart"/>
      <w:r w:rsidRPr="009D2D7D">
        <w:rPr>
          <w:b w:val="0"/>
          <w:color w:val="000000"/>
          <w:sz w:val="24"/>
          <w:szCs w:val="24"/>
        </w:rPr>
        <w:t>ЮУрГТК</w:t>
      </w:r>
      <w:proofErr w:type="spellEnd"/>
      <w:r w:rsidRPr="009D2D7D">
        <w:rPr>
          <w:b w:val="0"/>
          <w:color w:val="000000"/>
          <w:sz w:val="24"/>
          <w:szCs w:val="24"/>
        </w:rPr>
        <w:t>»</w:t>
      </w:r>
    </w:p>
    <w:p w14:paraId="1FE6D216" w14:textId="77777777" w:rsidR="0058566A" w:rsidRPr="0058566A" w:rsidRDefault="0058566A" w:rsidP="0058566A">
      <w:r>
        <w:rPr>
          <w:b/>
          <w:color w:val="000000"/>
        </w:rPr>
        <w:t>Актуализировано</w:t>
      </w:r>
      <w:r w:rsidRPr="0058566A">
        <w:t>:</w:t>
      </w:r>
      <w:r>
        <w:t xml:space="preserve"> </w:t>
      </w:r>
      <w:r>
        <w:rPr>
          <w:color w:val="000000"/>
        </w:rPr>
        <w:t xml:space="preserve">Юдина Е.В. </w:t>
      </w:r>
      <w:r w:rsidRPr="009D2D7D">
        <w:rPr>
          <w:color w:val="000000"/>
        </w:rPr>
        <w:t>преподаватель ГБПОУ «</w:t>
      </w:r>
      <w:proofErr w:type="spellStart"/>
      <w:r w:rsidRPr="009D2D7D">
        <w:rPr>
          <w:color w:val="000000"/>
        </w:rPr>
        <w:t>ЮУрГТК</w:t>
      </w:r>
      <w:proofErr w:type="spellEnd"/>
      <w:r w:rsidRPr="009D2D7D">
        <w:rPr>
          <w:color w:val="000000"/>
        </w:rPr>
        <w:t>»</w:t>
      </w:r>
    </w:p>
    <w:p w14:paraId="75166B42" w14:textId="77777777" w:rsidR="0058566A" w:rsidRPr="0058566A" w:rsidRDefault="0058566A" w:rsidP="0058566A"/>
    <w:p w14:paraId="781DB7F0" w14:textId="77777777" w:rsidR="006F226C" w:rsidRDefault="006F226C" w:rsidP="006F226C">
      <w:pPr>
        <w:jc w:val="center"/>
        <w:rPr>
          <w:b/>
          <w:i/>
        </w:rPr>
      </w:pPr>
    </w:p>
    <w:p w14:paraId="272660DC" w14:textId="77777777" w:rsidR="006F226C" w:rsidRDefault="006F226C" w:rsidP="006F226C">
      <w:pPr>
        <w:jc w:val="center"/>
        <w:rPr>
          <w:b/>
          <w:i/>
        </w:rPr>
      </w:pPr>
    </w:p>
    <w:p w14:paraId="065E9657" w14:textId="77777777" w:rsidR="006F226C" w:rsidRDefault="006F226C" w:rsidP="006F226C">
      <w:pPr>
        <w:jc w:val="center"/>
        <w:rPr>
          <w:b/>
          <w:i/>
        </w:rPr>
      </w:pPr>
    </w:p>
    <w:p w14:paraId="75BA46D8" w14:textId="77777777" w:rsidR="006F226C" w:rsidRDefault="006F226C" w:rsidP="006F226C">
      <w:pPr>
        <w:jc w:val="center"/>
        <w:rPr>
          <w:b/>
          <w:i/>
        </w:rPr>
      </w:pPr>
    </w:p>
    <w:p w14:paraId="063CB200" w14:textId="77777777" w:rsidR="006F226C" w:rsidRDefault="006F226C" w:rsidP="006F226C">
      <w:pPr>
        <w:jc w:val="center"/>
        <w:rPr>
          <w:b/>
          <w:i/>
        </w:rPr>
      </w:pPr>
    </w:p>
    <w:p w14:paraId="61856245" w14:textId="77777777" w:rsidR="006F226C" w:rsidRDefault="006F226C" w:rsidP="006F226C">
      <w:pPr>
        <w:jc w:val="center"/>
        <w:rPr>
          <w:b/>
          <w:i/>
        </w:rPr>
      </w:pPr>
    </w:p>
    <w:p w14:paraId="5517DAB7" w14:textId="77777777" w:rsidR="006F226C" w:rsidRDefault="006F226C" w:rsidP="006F226C">
      <w:pPr>
        <w:jc w:val="center"/>
        <w:rPr>
          <w:b/>
          <w:i/>
        </w:rPr>
      </w:pPr>
    </w:p>
    <w:p w14:paraId="0F2E7CAB" w14:textId="77777777" w:rsidR="006F226C" w:rsidRDefault="006F226C" w:rsidP="006F226C">
      <w:pPr>
        <w:rPr>
          <w:b/>
          <w:i/>
        </w:rPr>
      </w:pPr>
    </w:p>
    <w:p w14:paraId="05716BF7" w14:textId="77777777" w:rsidR="006F226C" w:rsidRDefault="006F226C" w:rsidP="006F226C">
      <w:pPr>
        <w:jc w:val="center"/>
        <w:rPr>
          <w:b/>
          <w:i/>
        </w:rPr>
      </w:pPr>
    </w:p>
    <w:p w14:paraId="6B478CEA" w14:textId="77777777" w:rsidR="006F226C" w:rsidRDefault="006F226C" w:rsidP="006F226C">
      <w:pPr>
        <w:jc w:val="center"/>
        <w:rPr>
          <w:b/>
          <w:i/>
        </w:rPr>
      </w:pPr>
    </w:p>
    <w:p w14:paraId="32F5D0F7" w14:textId="77777777" w:rsidR="006F226C" w:rsidRDefault="006F226C" w:rsidP="006F226C">
      <w:pPr>
        <w:jc w:val="center"/>
        <w:rPr>
          <w:b/>
          <w:i/>
        </w:rPr>
      </w:pPr>
    </w:p>
    <w:p w14:paraId="1B5E5333" w14:textId="77777777" w:rsidR="006F226C" w:rsidRDefault="006F226C" w:rsidP="006F226C">
      <w:pPr>
        <w:jc w:val="center"/>
        <w:rPr>
          <w:b/>
          <w:i/>
        </w:rPr>
      </w:pPr>
    </w:p>
    <w:p w14:paraId="0CAA793D" w14:textId="77777777" w:rsidR="006F226C" w:rsidRDefault="006F226C" w:rsidP="006F226C">
      <w:pPr>
        <w:jc w:val="center"/>
        <w:rPr>
          <w:b/>
          <w:i/>
        </w:rPr>
      </w:pPr>
    </w:p>
    <w:p w14:paraId="02F9C4FF" w14:textId="77777777" w:rsidR="006F226C" w:rsidRDefault="006F226C" w:rsidP="006F226C">
      <w:pPr>
        <w:jc w:val="center"/>
        <w:rPr>
          <w:b/>
          <w:i/>
        </w:rPr>
      </w:pPr>
    </w:p>
    <w:p w14:paraId="43072814" w14:textId="77777777" w:rsidR="006F226C" w:rsidRDefault="006F226C" w:rsidP="006F226C">
      <w:pPr>
        <w:jc w:val="center"/>
        <w:rPr>
          <w:b/>
          <w:i/>
        </w:rPr>
      </w:pPr>
    </w:p>
    <w:p w14:paraId="04995F03" w14:textId="77777777" w:rsidR="006F226C" w:rsidRDefault="006F226C" w:rsidP="006F226C">
      <w:pPr>
        <w:rPr>
          <w:b/>
          <w:i/>
        </w:rPr>
      </w:pPr>
    </w:p>
    <w:p w14:paraId="0ADEB51C" w14:textId="77777777" w:rsidR="006F226C" w:rsidRDefault="006F226C" w:rsidP="006F226C">
      <w:pPr>
        <w:jc w:val="center"/>
        <w:rPr>
          <w:b/>
          <w:i/>
        </w:rPr>
        <w:sectPr w:rsidR="006F226C" w:rsidSect="00C67AD1">
          <w:footerReference w:type="default" r:id="rId8"/>
          <w:pgSz w:w="11905" w:h="16837"/>
          <w:pgMar w:top="1134" w:right="1134" w:bottom="1134" w:left="1134" w:header="720" w:footer="709" w:gutter="0"/>
          <w:cols w:space="720"/>
          <w:titlePg/>
          <w:docGrid w:linePitch="326"/>
        </w:sectPr>
      </w:pPr>
    </w:p>
    <w:p w14:paraId="1CD69D6F" w14:textId="77777777" w:rsidR="006F226C" w:rsidRDefault="006F226C" w:rsidP="006F226C">
      <w:pPr>
        <w:pStyle w:val="msonormalbullet1gif"/>
        <w:spacing w:beforeAutospacing="0" w:afterAutospacing="0"/>
        <w:ind w:left="-57" w:right="57"/>
        <w:contextualSpacing/>
        <w:jc w:val="center"/>
        <w:rPr>
          <w:b/>
        </w:rPr>
      </w:pPr>
      <w:r>
        <w:rPr>
          <w:b/>
        </w:rPr>
        <w:lastRenderedPageBreak/>
        <w:t>Рецензия</w:t>
      </w:r>
    </w:p>
    <w:p w14:paraId="70626FE2" w14:textId="77777777" w:rsidR="006F226C" w:rsidRPr="00BB104C" w:rsidRDefault="006F226C" w:rsidP="006F226C">
      <w:pPr>
        <w:contextualSpacing/>
        <w:jc w:val="center"/>
        <w:rPr>
          <w:b/>
        </w:rPr>
      </w:pPr>
      <w:r w:rsidRPr="00BB104C">
        <w:rPr>
          <w:b/>
        </w:rPr>
        <w:t xml:space="preserve">на рабочую программу общеобразовательной дисциплины </w:t>
      </w:r>
    </w:p>
    <w:p w14:paraId="0B6B12A9" w14:textId="77777777" w:rsidR="006F226C" w:rsidRDefault="006F226C" w:rsidP="006F226C">
      <w:pPr>
        <w:spacing w:after="120"/>
        <w:contextualSpacing/>
        <w:jc w:val="center"/>
        <w:rPr>
          <w:b/>
        </w:rPr>
      </w:pPr>
      <w:r>
        <w:rPr>
          <w:b/>
          <w:iCs/>
        </w:rPr>
        <w:t>ООД.15</w:t>
      </w:r>
      <w:r w:rsidRPr="00645493">
        <w:rPr>
          <w:b/>
          <w:iCs/>
        </w:rPr>
        <w:t xml:space="preserve"> </w:t>
      </w:r>
      <w:r w:rsidRPr="00BB104C">
        <w:rPr>
          <w:b/>
        </w:rPr>
        <w:t xml:space="preserve">«Экология </w:t>
      </w:r>
      <w:proofErr w:type="spellStart"/>
      <w:r>
        <w:rPr>
          <w:b/>
        </w:rPr>
        <w:t>профдеятельности</w:t>
      </w:r>
      <w:proofErr w:type="spellEnd"/>
      <w:r w:rsidRPr="00BB104C">
        <w:rPr>
          <w:b/>
        </w:rPr>
        <w:t>»</w:t>
      </w:r>
      <w:r>
        <w:rPr>
          <w:b/>
        </w:rPr>
        <w:t xml:space="preserve"> </w:t>
      </w:r>
      <w:r w:rsidRPr="00645493">
        <w:rPr>
          <w:b/>
          <w:iCs/>
        </w:rPr>
        <w:t>(в ф</w:t>
      </w:r>
      <w:r>
        <w:rPr>
          <w:b/>
          <w:iCs/>
        </w:rPr>
        <w:t>орме индивидуального проекта)</w:t>
      </w:r>
      <w:r w:rsidRPr="00BB104C">
        <w:rPr>
          <w:b/>
        </w:rPr>
        <w:t xml:space="preserve">, </w:t>
      </w:r>
    </w:p>
    <w:p w14:paraId="25B7A40E" w14:textId="77777777" w:rsidR="006F226C" w:rsidRPr="004F0125" w:rsidRDefault="006F226C" w:rsidP="006F226C">
      <w:pPr>
        <w:spacing w:after="120"/>
        <w:contextualSpacing/>
        <w:jc w:val="center"/>
        <w:rPr>
          <w:b/>
          <w:iCs/>
        </w:rPr>
      </w:pPr>
      <w:r w:rsidRPr="00BB104C">
        <w:rPr>
          <w:b/>
        </w:rPr>
        <w:t xml:space="preserve">составленную преподавателем </w:t>
      </w:r>
      <w:proofErr w:type="spellStart"/>
      <w:r w:rsidRPr="00330172">
        <w:rPr>
          <w:b/>
        </w:rPr>
        <w:t>ЮУрГТК</w:t>
      </w:r>
      <w:proofErr w:type="spellEnd"/>
      <w:r w:rsidRPr="00330172">
        <w:rPr>
          <w:b/>
        </w:rPr>
        <w:t xml:space="preserve"> </w:t>
      </w:r>
      <w:proofErr w:type="spellStart"/>
      <w:r w:rsidRPr="00330172">
        <w:rPr>
          <w:b/>
        </w:rPr>
        <w:t>Аюповой</w:t>
      </w:r>
      <w:proofErr w:type="spellEnd"/>
      <w:r w:rsidRPr="00330172">
        <w:rPr>
          <w:b/>
        </w:rPr>
        <w:t xml:space="preserve"> Р.Ф. для специальности </w:t>
      </w:r>
    </w:p>
    <w:p w14:paraId="111D6B94" w14:textId="77777777" w:rsidR="006F226C" w:rsidRPr="00F352D6" w:rsidRDefault="006F226C" w:rsidP="006F226C">
      <w:pPr>
        <w:spacing w:after="120"/>
        <w:contextualSpacing/>
        <w:jc w:val="center"/>
        <w:rPr>
          <w:b/>
        </w:rPr>
      </w:pPr>
      <w:r w:rsidRPr="00CD1B6F">
        <w:rPr>
          <w:b/>
        </w:rPr>
        <w:t>35.02.12 Садово-парковое и ландшафтное строительство</w:t>
      </w:r>
      <w:r>
        <w:rPr>
          <w:b/>
        </w:rPr>
        <w:t>.</w:t>
      </w:r>
    </w:p>
    <w:p w14:paraId="30B4D2FA" w14:textId="77777777" w:rsidR="006F226C" w:rsidRPr="004B54A5" w:rsidRDefault="006F226C" w:rsidP="006F226C">
      <w:pPr>
        <w:tabs>
          <w:tab w:val="left" w:pos="655"/>
          <w:tab w:val="left" w:pos="862"/>
          <w:tab w:val="left" w:pos="1080"/>
        </w:tabs>
        <w:ind w:firstLine="567"/>
        <w:contextualSpacing/>
        <w:jc w:val="center"/>
        <w:rPr>
          <w:b/>
        </w:rPr>
      </w:pPr>
    </w:p>
    <w:p w14:paraId="240E7BDE" w14:textId="77777777" w:rsidR="006F226C" w:rsidRPr="009939A6" w:rsidRDefault="006F226C" w:rsidP="006F22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color w:val="000000"/>
          <w:spacing w:val="3"/>
        </w:rPr>
        <w:t>Рабочая п</w:t>
      </w:r>
      <w:r w:rsidRPr="00857391">
        <w:t xml:space="preserve">рограмма по общеобразовательной </w:t>
      </w:r>
      <w:r w:rsidRPr="00857391">
        <w:rPr>
          <w:color w:val="000000"/>
          <w:spacing w:val="3"/>
        </w:rPr>
        <w:t xml:space="preserve">дисциплине </w:t>
      </w:r>
      <w:r>
        <w:rPr>
          <w:iCs/>
        </w:rPr>
        <w:t xml:space="preserve">«Экология </w:t>
      </w:r>
      <w:proofErr w:type="spellStart"/>
      <w:r>
        <w:rPr>
          <w:iCs/>
        </w:rPr>
        <w:t>профдеятельности</w:t>
      </w:r>
      <w:proofErr w:type="spellEnd"/>
      <w:r>
        <w:rPr>
          <w:iCs/>
        </w:rPr>
        <w:t xml:space="preserve"> (в форм</w:t>
      </w:r>
      <w:r w:rsidRPr="00BB3F54">
        <w:rPr>
          <w:iCs/>
        </w:rPr>
        <w:t>е индивидуального проекта)</w:t>
      </w:r>
      <w:r>
        <w:rPr>
          <w:iCs/>
        </w:rPr>
        <w:t>»</w:t>
      </w:r>
      <w:r w:rsidRPr="00857391">
        <w:rPr>
          <w:color w:val="000000"/>
          <w:spacing w:val="3"/>
        </w:rPr>
        <w:t xml:space="preserve"> </w:t>
      </w:r>
      <w:r w:rsidRPr="00857391">
        <w:t xml:space="preserve">составлена </w:t>
      </w:r>
      <w:r>
        <w:t>на основе</w:t>
      </w:r>
      <w:r w:rsidRPr="00857391">
        <w:t xml:space="preserve"> ФГОС среднего общего образования</w:t>
      </w:r>
      <w:r>
        <w:t xml:space="preserve">, </w:t>
      </w:r>
      <w:r w:rsidRPr="001D4591">
        <w:t>утвержденного приказом Министерства образования и науки РФ от 17 мая 2012 года № 413 (с изменениями и дополнени</w:t>
      </w:r>
      <w:r>
        <w:t>ями от 29.12.14 г., 31.12.15 г.</w:t>
      </w:r>
      <w:r w:rsidRPr="001D4591">
        <w:t>, 29.06.17 г., 24.09.20 г., 11.12.20 г., 12.08.22 г.)</w:t>
      </w:r>
      <w:r>
        <w:t xml:space="preserve"> и </w:t>
      </w:r>
      <w:r w:rsidRPr="00510D48">
        <w:t xml:space="preserve"> ФГОС СПО по специальности</w:t>
      </w:r>
      <w:r>
        <w:t xml:space="preserve"> </w:t>
      </w:r>
      <w:r w:rsidRPr="00907C4D">
        <w:t>35.02.12 Садово-парковое и ландшафтное строительство</w:t>
      </w:r>
      <w:r>
        <w:rPr>
          <w:rFonts w:eastAsia="Batang"/>
          <w:lang w:eastAsia="ru-RU"/>
        </w:rPr>
        <w:t>.</w:t>
      </w:r>
      <w:r w:rsidRPr="004B54A5">
        <w:rPr>
          <w:color w:val="FF0000"/>
        </w:rPr>
        <w:tab/>
      </w:r>
    </w:p>
    <w:p w14:paraId="5AB2AC38" w14:textId="77777777" w:rsidR="006F226C" w:rsidRPr="009939A6" w:rsidRDefault="006F226C" w:rsidP="006F226C">
      <w:pPr>
        <w:tabs>
          <w:tab w:val="left" w:pos="709"/>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rPr>
      </w:pPr>
      <w:r>
        <w:t xml:space="preserve">Настоящая программа рассчитана на 42 аудиторных часа, из низ 32 часа предназначены </w:t>
      </w:r>
      <w:proofErr w:type="gramStart"/>
      <w:r>
        <w:t>на  практические</w:t>
      </w:r>
      <w:proofErr w:type="gramEnd"/>
      <w:r>
        <w:t xml:space="preserve"> занятия, 8 часов – теоретические занятия, 2 часа – промежуточная аттестация. </w:t>
      </w:r>
    </w:p>
    <w:p w14:paraId="1385BF81" w14:textId="77777777" w:rsidR="006F226C" w:rsidRPr="00FF47FD" w:rsidRDefault="006F226C" w:rsidP="006F226C">
      <w:pPr>
        <w:tabs>
          <w:tab w:val="left" w:pos="655"/>
          <w:tab w:val="left" w:pos="862"/>
          <w:tab w:val="left" w:pos="1080"/>
        </w:tabs>
        <w:ind w:firstLine="709"/>
        <w:contextualSpacing/>
        <w:jc w:val="both"/>
        <w:rPr>
          <w:spacing w:val="-4"/>
        </w:rPr>
      </w:pPr>
      <w:r>
        <w:t xml:space="preserve">Рецензируемая рабочая программа, </w:t>
      </w:r>
      <w:proofErr w:type="gramStart"/>
      <w:r>
        <w:t xml:space="preserve">составленная  </w:t>
      </w:r>
      <w:proofErr w:type="spellStart"/>
      <w:r>
        <w:t>Аюповой</w:t>
      </w:r>
      <w:proofErr w:type="spellEnd"/>
      <w:proofErr w:type="gramEnd"/>
      <w:r>
        <w:t xml:space="preserve"> Р.Ф., с методической точки зрения, отвечает требованиям преподавания данной дисциплины. Определена структура </w:t>
      </w:r>
      <w:proofErr w:type="gramStart"/>
      <w:r>
        <w:t>программы,  содержание</w:t>
      </w:r>
      <w:proofErr w:type="gramEnd"/>
      <w:r>
        <w:t xml:space="preserve"> дисциплины, предусмотрены  практические  занятия. Особое внимание уделено подготовке и защите индивидуального </w:t>
      </w:r>
      <w:proofErr w:type="gramStart"/>
      <w:r>
        <w:t>проекта,  имеющего</w:t>
      </w:r>
      <w:proofErr w:type="gramEnd"/>
      <w:r>
        <w:t xml:space="preserve"> профессиональную значимость для студентов.</w:t>
      </w:r>
      <w:r w:rsidRPr="009939A6">
        <w:rPr>
          <w:spacing w:val="-4"/>
        </w:rPr>
        <w:t xml:space="preserve"> </w:t>
      </w:r>
      <w:r>
        <w:rPr>
          <w:spacing w:val="-4"/>
        </w:rPr>
        <w:t xml:space="preserve">Предложены воспитательные мероприятия, запланированные на период реализации </w:t>
      </w:r>
      <w:r w:rsidRPr="00B070AB">
        <w:t>общеобразовательной</w:t>
      </w:r>
      <w:r w:rsidRPr="006B0AEE">
        <w:rPr>
          <w:b/>
        </w:rPr>
        <w:t xml:space="preserve"> </w:t>
      </w:r>
      <w:r w:rsidRPr="005544AB">
        <w:t>дисциплины согласно календарному плану воспитательной работы</w:t>
      </w:r>
      <w:r>
        <w:t>.</w:t>
      </w:r>
      <w:r w:rsidRPr="009939A6">
        <w:t xml:space="preserve"> </w:t>
      </w:r>
      <w:r>
        <w:t>В программе представлены условия реализации общеобразовательной дисциплины, приведен список основных печатных</w:t>
      </w:r>
      <w:r w:rsidRPr="009939A6">
        <w:t xml:space="preserve"> </w:t>
      </w:r>
      <w:r>
        <w:t>и электронных</w:t>
      </w:r>
      <w:r w:rsidRPr="009939A6">
        <w:t xml:space="preserve"> </w:t>
      </w:r>
      <w:r>
        <w:t xml:space="preserve">изданий, дополнительных источников, необходимых для освоения </w:t>
      </w:r>
      <w:proofErr w:type="gramStart"/>
      <w:r>
        <w:t>дисциплины  студентами</w:t>
      </w:r>
      <w:proofErr w:type="gramEnd"/>
      <w:r>
        <w:t>. Определены виды контроля и оценки результатов освоения общеобразовательной дисциплины.</w:t>
      </w:r>
    </w:p>
    <w:p w14:paraId="0D108591" w14:textId="77777777" w:rsidR="006F226C" w:rsidRDefault="006F226C" w:rsidP="006F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FF0000"/>
        </w:rPr>
      </w:pPr>
      <w:r>
        <w:t xml:space="preserve">В </w:t>
      </w:r>
      <w:proofErr w:type="gramStart"/>
      <w:r>
        <w:t>рабочей  программе</w:t>
      </w:r>
      <w:proofErr w:type="gramEnd"/>
      <w:r>
        <w:t xml:space="preserve"> отражены важнейшие задачи,  решение которых направлено на рациональное природопользование, охрану окружающей среды и здоровья людей.  Программа предусматривает формирование у обучающихся общенаучных знаний, умений и навыков, универсальных учебных действий и ключевых компетенций.  Приоритетными из них при изучении дисциплины являются умение сравнивать, анализировать, оценивать и обобщать сведения, уметь находить и использовать информацию из различных источников. </w:t>
      </w:r>
    </w:p>
    <w:p w14:paraId="4DE0CD03" w14:textId="77777777" w:rsidR="006F226C" w:rsidRPr="00D00F4A" w:rsidRDefault="006F226C" w:rsidP="006F22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color w:val="FF0000"/>
        </w:rPr>
        <w:tab/>
      </w:r>
      <w:r>
        <w:t xml:space="preserve">Представленная программа может быть рекомендована </w:t>
      </w:r>
      <w:r w:rsidRPr="00D00F4A">
        <w:t xml:space="preserve">для изучения общеобразовательной дисциплины </w:t>
      </w:r>
      <w:r w:rsidRPr="00D00F4A">
        <w:rPr>
          <w:bCs/>
          <w:spacing w:val="3"/>
        </w:rPr>
        <w:t>«</w:t>
      </w:r>
      <w:r>
        <w:rPr>
          <w:bCs/>
          <w:spacing w:val="3"/>
        </w:rPr>
        <w:t xml:space="preserve">Экология </w:t>
      </w:r>
      <w:proofErr w:type="spellStart"/>
      <w:r>
        <w:rPr>
          <w:bCs/>
          <w:spacing w:val="3"/>
        </w:rPr>
        <w:t>профдеятельности</w:t>
      </w:r>
      <w:proofErr w:type="spellEnd"/>
      <w:r>
        <w:rPr>
          <w:bCs/>
          <w:spacing w:val="3"/>
        </w:rPr>
        <w:t xml:space="preserve"> (в форме индивидуального проекта)</w:t>
      </w:r>
      <w:r w:rsidRPr="00D00F4A">
        <w:rPr>
          <w:bCs/>
          <w:spacing w:val="3"/>
        </w:rPr>
        <w:t>»</w:t>
      </w:r>
      <w:r w:rsidRPr="00D00F4A">
        <w:rPr>
          <w:b/>
          <w:bCs/>
          <w:spacing w:val="3"/>
        </w:rPr>
        <w:t xml:space="preserve"> </w:t>
      </w:r>
      <w:r>
        <w:t xml:space="preserve">на 1 курсе специальностей </w:t>
      </w:r>
      <w:proofErr w:type="gramStart"/>
      <w:r>
        <w:t xml:space="preserve">естественнонаучного </w:t>
      </w:r>
      <w:r w:rsidRPr="00D00F4A">
        <w:t xml:space="preserve"> профиля</w:t>
      </w:r>
      <w:proofErr w:type="gramEnd"/>
      <w:r>
        <w:t xml:space="preserve"> в </w:t>
      </w:r>
      <w:proofErr w:type="spellStart"/>
      <w:r>
        <w:t>ЮУрГТК</w:t>
      </w:r>
      <w:proofErr w:type="spellEnd"/>
      <w:r w:rsidRPr="00D00F4A">
        <w:t>.</w:t>
      </w:r>
    </w:p>
    <w:p w14:paraId="4425D4EA" w14:textId="77777777" w:rsidR="006F226C" w:rsidRDefault="006F226C" w:rsidP="006F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sz w:val="22"/>
          <w:szCs w:val="22"/>
        </w:rPr>
      </w:pPr>
    </w:p>
    <w:p w14:paraId="7A65F344" w14:textId="77777777" w:rsidR="006F226C" w:rsidRDefault="006F226C" w:rsidP="006F226C">
      <w:r>
        <w:rPr>
          <w:noProof/>
          <w:lang w:eastAsia="ru-RU"/>
        </w:rPr>
        <w:drawing>
          <wp:inline distT="0" distB="0" distL="0" distR="0" wp14:anchorId="478D94C9" wp14:editId="1D91C687">
            <wp:extent cx="5943600" cy="1607820"/>
            <wp:effectExtent l="19050" t="0" r="0" b="0"/>
            <wp:docPr id="2" name="Рисунок 12" descr="печать биолог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печать биология"/>
                    <pic:cNvPicPr>
                      <a:picLocks noChangeAspect="1" noChangeArrowheads="1"/>
                    </pic:cNvPicPr>
                  </pic:nvPicPr>
                  <pic:blipFill>
                    <a:blip r:embed="rId9" cstate="print"/>
                    <a:srcRect/>
                    <a:stretch>
                      <a:fillRect/>
                    </a:stretch>
                  </pic:blipFill>
                  <pic:spPr bwMode="auto">
                    <a:xfrm>
                      <a:off x="0" y="0"/>
                      <a:ext cx="5943600" cy="1607820"/>
                    </a:xfrm>
                    <a:prstGeom prst="rect">
                      <a:avLst/>
                    </a:prstGeom>
                    <a:noFill/>
                    <a:ln w="9525">
                      <a:noFill/>
                      <a:miter lim="800000"/>
                      <a:headEnd/>
                      <a:tailEnd/>
                    </a:ln>
                  </pic:spPr>
                </pic:pic>
              </a:graphicData>
            </a:graphic>
          </wp:inline>
        </w:drawing>
      </w:r>
    </w:p>
    <w:p w14:paraId="343264E0" w14:textId="77777777" w:rsidR="006F226C" w:rsidRDefault="006F226C" w:rsidP="006F226C"/>
    <w:p w14:paraId="0C54B1E1" w14:textId="77777777" w:rsidR="006F226C" w:rsidRDefault="006F226C" w:rsidP="006F226C">
      <w:pPr>
        <w:jc w:val="center"/>
        <w:rPr>
          <w:b/>
          <w:i/>
        </w:rPr>
        <w:sectPr w:rsidR="006F226C" w:rsidSect="00C67AD1">
          <w:pgSz w:w="11905" w:h="16837"/>
          <w:pgMar w:top="1134" w:right="1134" w:bottom="1134" w:left="1134" w:header="720" w:footer="709" w:gutter="0"/>
          <w:cols w:space="720"/>
          <w:titlePg/>
          <w:docGrid w:linePitch="326"/>
        </w:sectPr>
      </w:pPr>
    </w:p>
    <w:p w14:paraId="2838C9AD" w14:textId="77777777" w:rsidR="006F226C" w:rsidRPr="009630B9" w:rsidRDefault="006F226C" w:rsidP="006F226C">
      <w:pPr>
        <w:jc w:val="center"/>
        <w:rPr>
          <w:b/>
          <w:i/>
        </w:rPr>
      </w:pPr>
      <w:r w:rsidRPr="009C2683">
        <w:rPr>
          <w:b/>
          <w:i/>
        </w:rPr>
        <w:lastRenderedPageBreak/>
        <w:t>СОДЕРЖАНИЕ</w:t>
      </w:r>
      <w:r>
        <w:rPr>
          <w:b/>
          <w:sz w:val="28"/>
          <w:szCs w:val="28"/>
          <w:highlight w:val="red"/>
        </w:rPr>
        <w:t xml:space="preserve"> </w:t>
      </w:r>
    </w:p>
    <w:p w14:paraId="259DA985" w14:textId="77777777" w:rsidR="006F226C" w:rsidRPr="009630B9" w:rsidRDefault="006F226C" w:rsidP="006F226C">
      <w:pPr>
        <w:rPr>
          <w:b/>
          <w:i/>
        </w:rPr>
      </w:pPr>
    </w:p>
    <w:tbl>
      <w:tblPr>
        <w:tblW w:w="0" w:type="auto"/>
        <w:tblLook w:val="01E0" w:firstRow="1" w:lastRow="1" w:firstColumn="1" w:lastColumn="1" w:noHBand="0" w:noVBand="0"/>
      </w:tblPr>
      <w:tblGrid>
        <w:gridCol w:w="7501"/>
        <w:gridCol w:w="1854"/>
      </w:tblGrid>
      <w:tr w:rsidR="006F226C" w:rsidRPr="009630B9" w14:paraId="1B84D994" w14:textId="77777777" w:rsidTr="00C67AD1">
        <w:tc>
          <w:tcPr>
            <w:tcW w:w="7501" w:type="dxa"/>
          </w:tcPr>
          <w:p w14:paraId="2C7D2B95" w14:textId="77777777" w:rsidR="006F226C" w:rsidRPr="009C2683" w:rsidRDefault="006F226C" w:rsidP="00C67AD1">
            <w:pPr>
              <w:numPr>
                <w:ilvl w:val="0"/>
                <w:numId w:val="7"/>
              </w:numPr>
              <w:suppressAutoHyphens/>
              <w:spacing w:after="200" w:line="276" w:lineRule="auto"/>
              <w:rPr>
                <w:b/>
              </w:rPr>
            </w:pPr>
            <w:r w:rsidRPr="009C2683">
              <w:rPr>
                <w:b/>
              </w:rPr>
              <w:t xml:space="preserve">ОБЩАЯ ХАРАКТЕРИСТИКА </w:t>
            </w:r>
            <w:r w:rsidRPr="009C2683">
              <w:rPr>
                <w:b/>
                <w:color w:val="000000"/>
              </w:rPr>
              <w:t>РАБОЧЕЙ ПРОГРАММЫ</w:t>
            </w:r>
            <w:r w:rsidRPr="009C2683">
              <w:rPr>
                <w:b/>
              </w:rPr>
              <w:t xml:space="preserve"> </w:t>
            </w:r>
            <w:r>
              <w:rPr>
                <w:b/>
              </w:rPr>
              <w:t>ОБЩЕОБРАЗОВАТЕЛЬНОЙ</w:t>
            </w:r>
            <w:r w:rsidRPr="009C2683">
              <w:rPr>
                <w:b/>
              </w:rPr>
              <w:t xml:space="preserve"> ДИСЦИПЛИНЫ</w:t>
            </w:r>
          </w:p>
        </w:tc>
        <w:tc>
          <w:tcPr>
            <w:tcW w:w="1854" w:type="dxa"/>
          </w:tcPr>
          <w:p w14:paraId="58FDCBEB" w14:textId="77777777" w:rsidR="006F226C" w:rsidRPr="002133A3" w:rsidRDefault="006F226C" w:rsidP="00C67AD1">
            <w:pPr>
              <w:jc w:val="center"/>
              <w:rPr>
                <w:b/>
                <w:highlight w:val="yellow"/>
              </w:rPr>
            </w:pPr>
            <w:r w:rsidRPr="00F352D6">
              <w:rPr>
                <w:b/>
              </w:rPr>
              <w:t>5</w:t>
            </w:r>
          </w:p>
        </w:tc>
      </w:tr>
      <w:tr w:rsidR="006F226C" w:rsidRPr="009630B9" w14:paraId="6334A600" w14:textId="77777777" w:rsidTr="00C67AD1">
        <w:tc>
          <w:tcPr>
            <w:tcW w:w="7501" w:type="dxa"/>
          </w:tcPr>
          <w:p w14:paraId="529BC91F" w14:textId="77777777" w:rsidR="006F226C" w:rsidRPr="009C2683" w:rsidRDefault="006F226C" w:rsidP="00C67AD1">
            <w:pPr>
              <w:numPr>
                <w:ilvl w:val="0"/>
                <w:numId w:val="7"/>
              </w:numPr>
              <w:suppressAutoHyphens/>
              <w:spacing w:after="200" w:line="276" w:lineRule="auto"/>
              <w:rPr>
                <w:b/>
              </w:rPr>
            </w:pPr>
            <w:r w:rsidRPr="009C2683">
              <w:rPr>
                <w:b/>
              </w:rPr>
              <w:t xml:space="preserve">СТРУКТУРА И СОДЕРЖАНИЕ </w:t>
            </w:r>
            <w:r>
              <w:rPr>
                <w:b/>
              </w:rPr>
              <w:t>ОБЩЕОБРАЗОВАТЕЛЬНОЙ</w:t>
            </w:r>
            <w:r w:rsidRPr="009C2683">
              <w:rPr>
                <w:b/>
              </w:rPr>
              <w:t xml:space="preserve"> ДИСЦИПЛИНЫ</w:t>
            </w:r>
          </w:p>
        </w:tc>
        <w:tc>
          <w:tcPr>
            <w:tcW w:w="1854" w:type="dxa"/>
          </w:tcPr>
          <w:p w14:paraId="3D7F999B" w14:textId="77777777" w:rsidR="006F226C" w:rsidRPr="002133A3" w:rsidRDefault="006F226C" w:rsidP="00C67AD1">
            <w:pPr>
              <w:jc w:val="center"/>
              <w:rPr>
                <w:b/>
                <w:highlight w:val="yellow"/>
              </w:rPr>
            </w:pPr>
            <w:r w:rsidRPr="00564961">
              <w:rPr>
                <w:b/>
              </w:rPr>
              <w:t>1</w:t>
            </w:r>
            <w:r>
              <w:rPr>
                <w:b/>
              </w:rPr>
              <w:t>1</w:t>
            </w:r>
          </w:p>
        </w:tc>
      </w:tr>
      <w:tr w:rsidR="006F226C" w:rsidRPr="009630B9" w14:paraId="122710E7" w14:textId="77777777" w:rsidTr="00C67AD1">
        <w:tc>
          <w:tcPr>
            <w:tcW w:w="7501" w:type="dxa"/>
          </w:tcPr>
          <w:p w14:paraId="75D12DE8" w14:textId="77777777" w:rsidR="006F226C" w:rsidRPr="009C2683" w:rsidRDefault="006F226C" w:rsidP="00C67AD1">
            <w:pPr>
              <w:numPr>
                <w:ilvl w:val="0"/>
                <w:numId w:val="7"/>
              </w:numPr>
              <w:suppressAutoHyphens/>
              <w:spacing w:after="200" w:line="276" w:lineRule="auto"/>
              <w:rPr>
                <w:b/>
              </w:rPr>
            </w:pPr>
            <w:r w:rsidRPr="009C2683">
              <w:rPr>
                <w:b/>
              </w:rPr>
              <w:t xml:space="preserve">УСЛОВИЯ РЕАЛИЗАЦИИ </w:t>
            </w:r>
            <w:r>
              <w:rPr>
                <w:b/>
              </w:rPr>
              <w:t>ОБЩЕОБРАЗОВАТЕЛЬНОЙ</w:t>
            </w:r>
            <w:r w:rsidRPr="009C2683">
              <w:rPr>
                <w:b/>
              </w:rPr>
              <w:t xml:space="preserve"> ДИСЦИПЛИНЫ</w:t>
            </w:r>
          </w:p>
        </w:tc>
        <w:tc>
          <w:tcPr>
            <w:tcW w:w="1854" w:type="dxa"/>
          </w:tcPr>
          <w:p w14:paraId="74DB0A4D" w14:textId="77777777" w:rsidR="006F226C" w:rsidRPr="002133A3" w:rsidRDefault="006F226C" w:rsidP="00C67AD1">
            <w:pPr>
              <w:jc w:val="center"/>
              <w:rPr>
                <w:b/>
                <w:highlight w:val="yellow"/>
              </w:rPr>
            </w:pPr>
            <w:r w:rsidRPr="00564961">
              <w:rPr>
                <w:b/>
              </w:rPr>
              <w:t>1</w:t>
            </w:r>
            <w:r>
              <w:rPr>
                <w:b/>
              </w:rPr>
              <w:t>7</w:t>
            </w:r>
          </w:p>
        </w:tc>
      </w:tr>
      <w:tr w:rsidR="006F226C" w:rsidRPr="009630B9" w14:paraId="0E4FA0B7" w14:textId="77777777" w:rsidTr="00C67AD1">
        <w:tc>
          <w:tcPr>
            <w:tcW w:w="7501" w:type="dxa"/>
          </w:tcPr>
          <w:p w14:paraId="7FC03B2A" w14:textId="77777777" w:rsidR="006F226C" w:rsidRPr="00134447" w:rsidRDefault="006F226C" w:rsidP="00C67AD1">
            <w:pPr>
              <w:numPr>
                <w:ilvl w:val="0"/>
                <w:numId w:val="7"/>
              </w:numPr>
              <w:suppressAutoHyphens/>
              <w:spacing w:after="200" w:line="276" w:lineRule="auto"/>
              <w:rPr>
                <w:b/>
              </w:rPr>
            </w:pPr>
            <w:r w:rsidRPr="009C2683">
              <w:rPr>
                <w:b/>
              </w:rPr>
              <w:t xml:space="preserve">КОНТРОЛЬ И ОЦЕНКА РЕЗУЛЬТАТОВ ОСВОЕНИЯ </w:t>
            </w:r>
            <w:r>
              <w:rPr>
                <w:b/>
              </w:rPr>
              <w:t>ОБЩЕОБРАЗОВАТЕЛЬНОЙ</w:t>
            </w:r>
            <w:r w:rsidRPr="009C2683">
              <w:rPr>
                <w:b/>
              </w:rPr>
              <w:t xml:space="preserve"> ДИСЦИПЛИНЫ</w:t>
            </w:r>
          </w:p>
        </w:tc>
        <w:tc>
          <w:tcPr>
            <w:tcW w:w="1854" w:type="dxa"/>
          </w:tcPr>
          <w:p w14:paraId="0CAAC4E1" w14:textId="77777777" w:rsidR="006F226C" w:rsidRPr="002133A3" w:rsidRDefault="006F226C" w:rsidP="00C67AD1">
            <w:pPr>
              <w:jc w:val="center"/>
              <w:rPr>
                <w:b/>
                <w:highlight w:val="yellow"/>
              </w:rPr>
            </w:pPr>
            <w:r w:rsidRPr="00564961">
              <w:rPr>
                <w:b/>
              </w:rPr>
              <w:t>18</w:t>
            </w:r>
          </w:p>
        </w:tc>
      </w:tr>
      <w:tr w:rsidR="006F226C" w:rsidRPr="009630B9" w14:paraId="07553EFC" w14:textId="77777777" w:rsidTr="00C67AD1">
        <w:tc>
          <w:tcPr>
            <w:tcW w:w="7501" w:type="dxa"/>
          </w:tcPr>
          <w:p w14:paraId="1FD55011" w14:textId="77777777" w:rsidR="006F226C" w:rsidRDefault="006F226C" w:rsidP="00C67AD1">
            <w:pPr>
              <w:numPr>
                <w:ilvl w:val="0"/>
                <w:numId w:val="7"/>
              </w:numPr>
              <w:jc w:val="both"/>
              <w:rPr>
                <w:b/>
              </w:rPr>
            </w:pPr>
            <w:r w:rsidRPr="00134447">
              <w:rPr>
                <w:b/>
              </w:rPr>
              <w:t xml:space="preserve">КОНТРОЛЬ И ОЦЕНКА РЕЗУЛЬТАТОВ ОСВОЕНИЯ ОБУЧАЮЩИМИСЯ </w:t>
            </w:r>
            <w:r>
              <w:rPr>
                <w:b/>
              </w:rPr>
              <w:t>ОБЩЕОБРАЗОВАТЕЛЬНОЙ</w:t>
            </w:r>
            <w:r w:rsidRPr="009C2683">
              <w:rPr>
                <w:b/>
              </w:rPr>
              <w:t xml:space="preserve"> </w:t>
            </w:r>
            <w:r w:rsidRPr="00134447">
              <w:rPr>
                <w:b/>
              </w:rPr>
              <w:t>ДИСЦИПЛИНЫ В ЧАСТИ ДОСТИЖЕНИЯ ЛИЧНОСТНЫХ РЕЗУЛЬТАТОВ</w:t>
            </w:r>
          </w:p>
          <w:p w14:paraId="556D6FDF" w14:textId="77777777" w:rsidR="006F226C" w:rsidRPr="00134447" w:rsidRDefault="006F226C" w:rsidP="00C67AD1">
            <w:pPr>
              <w:ind w:left="644"/>
              <w:jc w:val="both"/>
              <w:rPr>
                <w:b/>
              </w:rPr>
            </w:pPr>
          </w:p>
        </w:tc>
        <w:tc>
          <w:tcPr>
            <w:tcW w:w="1854" w:type="dxa"/>
          </w:tcPr>
          <w:p w14:paraId="626993BA" w14:textId="77777777" w:rsidR="006F226C" w:rsidRPr="002133A3" w:rsidRDefault="006F226C" w:rsidP="00C67AD1">
            <w:pPr>
              <w:jc w:val="center"/>
              <w:rPr>
                <w:b/>
                <w:highlight w:val="yellow"/>
              </w:rPr>
            </w:pPr>
            <w:r w:rsidRPr="00564961">
              <w:rPr>
                <w:b/>
              </w:rPr>
              <w:t>19</w:t>
            </w:r>
          </w:p>
        </w:tc>
      </w:tr>
      <w:tr w:rsidR="006F226C" w:rsidRPr="009630B9" w14:paraId="6053B874" w14:textId="77777777" w:rsidTr="00C67AD1">
        <w:tc>
          <w:tcPr>
            <w:tcW w:w="7501" w:type="dxa"/>
          </w:tcPr>
          <w:p w14:paraId="6C5DF90D" w14:textId="77777777" w:rsidR="006F226C" w:rsidRPr="009C2683" w:rsidRDefault="006F226C" w:rsidP="00C67AD1">
            <w:pPr>
              <w:numPr>
                <w:ilvl w:val="0"/>
                <w:numId w:val="8"/>
              </w:numPr>
              <w:suppressAutoHyphens/>
              <w:spacing w:after="200" w:line="276" w:lineRule="auto"/>
              <w:rPr>
                <w:b/>
              </w:rPr>
            </w:pPr>
            <w:r w:rsidRPr="00134447">
              <w:rPr>
                <w:b/>
              </w:rPr>
              <w:t xml:space="preserve">МЕРОПРИЯТИЯ, ЗАПЛАНИРОВАННЫЕ НА ПЕРИОД РЕАЛИЗАЦИИ </w:t>
            </w:r>
            <w:r>
              <w:rPr>
                <w:b/>
              </w:rPr>
              <w:t>ОБЩЕОБРАЗОВАТЕЛЬНОЙ</w:t>
            </w:r>
            <w:r w:rsidRPr="009C2683">
              <w:rPr>
                <w:b/>
              </w:rPr>
              <w:t xml:space="preserve"> </w:t>
            </w:r>
            <w:r w:rsidRPr="00134447">
              <w:rPr>
                <w:b/>
              </w:rPr>
              <w:t>ДИСЦИПЛИНЫ СОГЛАСНО КАЛЕНДАРНОМУ ПЛАНУ ВОСПИТАТЕЛЬНОЙ РАБОТЫ</w:t>
            </w:r>
          </w:p>
        </w:tc>
        <w:tc>
          <w:tcPr>
            <w:tcW w:w="1854" w:type="dxa"/>
          </w:tcPr>
          <w:p w14:paraId="6C2847B4" w14:textId="77777777" w:rsidR="006F226C" w:rsidRPr="002133A3" w:rsidRDefault="006F226C" w:rsidP="00C67AD1">
            <w:pPr>
              <w:jc w:val="center"/>
              <w:rPr>
                <w:b/>
                <w:highlight w:val="yellow"/>
              </w:rPr>
            </w:pPr>
            <w:r w:rsidRPr="00564961">
              <w:rPr>
                <w:b/>
              </w:rPr>
              <w:t>20</w:t>
            </w:r>
          </w:p>
        </w:tc>
      </w:tr>
    </w:tbl>
    <w:p w14:paraId="06D821EC"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2C99FDCD"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2AAA7B9D"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6954FD37"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7C83163F"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4BF964F9"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39A3887D"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51B7E9B1"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178D13AE"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1A38AEAA"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0B9168EE" w14:textId="77777777" w:rsidR="006F226C" w:rsidRPr="003B7DE0" w:rsidRDefault="006F226C" w:rsidP="006F226C"/>
    <w:p w14:paraId="64733CA3"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33EA32AD"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3AA6DB2F"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2E3366BA"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04F8C072"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55FB84D8" w14:textId="77777777" w:rsidR="006F226C"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2D242B7C" w14:textId="77777777" w:rsidR="006F226C" w:rsidRPr="003B7DE0" w:rsidRDefault="006F226C" w:rsidP="006F226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pPr>
    </w:p>
    <w:p w14:paraId="5FA505CB" w14:textId="77777777" w:rsidR="006F226C" w:rsidRPr="003B7DE0" w:rsidRDefault="006F226C" w:rsidP="006F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8DC1D1A" w14:textId="77777777" w:rsidR="006F226C" w:rsidRPr="002133A3" w:rsidRDefault="006F226C" w:rsidP="006F226C">
      <w:pPr>
        <w:numPr>
          <w:ilvl w:val="0"/>
          <w:numId w:val="9"/>
        </w:numPr>
        <w:suppressAutoHyphens/>
        <w:ind w:left="0" w:firstLine="0"/>
        <w:jc w:val="center"/>
        <w:rPr>
          <w:b/>
        </w:rPr>
      </w:pPr>
      <w:r w:rsidRPr="003B7DE0">
        <w:rPr>
          <w:b/>
        </w:rPr>
        <w:br w:type="page"/>
      </w:r>
      <w:r w:rsidRPr="00AF394D">
        <w:rPr>
          <w:b/>
        </w:rPr>
        <w:lastRenderedPageBreak/>
        <w:t xml:space="preserve">ОБЩАЯ ХАРАКТЕРИСТИКА </w:t>
      </w:r>
      <w:r w:rsidRPr="00AF394D">
        <w:rPr>
          <w:b/>
          <w:color w:val="000000"/>
        </w:rPr>
        <w:t>РАБОЧЕЙ ПРОГРАММЫ</w:t>
      </w:r>
      <w:r w:rsidRPr="00AF394D">
        <w:rPr>
          <w:b/>
        </w:rPr>
        <w:t xml:space="preserve"> </w:t>
      </w:r>
      <w:r>
        <w:rPr>
          <w:b/>
        </w:rPr>
        <w:t>ОБЩЕОБРАЗОВАТЕЛЬНОЙ</w:t>
      </w:r>
      <w:r w:rsidRPr="009C2683">
        <w:rPr>
          <w:b/>
        </w:rPr>
        <w:t xml:space="preserve"> </w:t>
      </w:r>
      <w:r w:rsidRPr="00AF394D">
        <w:rPr>
          <w:b/>
        </w:rPr>
        <w:t>ДИСЦИПЛИНЫ</w:t>
      </w:r>
    </w:p>
    <w:p w14:paraId="0F555EEA" w14:textId="77777777" w:rsidR="006F226C" w:rsidRPr="002133A3" w:rsidRDefault="006F226C" w:rsidP="006F226C">
      <w:pPr>
        <w:jc w:val="center"/>
      </w:pPr>
      <w:r w:rsidRPr="006B0AEE">
        <w:rPr>
          <w:b/>
          <w:iCs/>
        </w:rPr>
        <w:t>ООД.</w:t>
      </w:r>
      <w:r>
        <w:rPr>
          <w:b/>
          <w:iCs/>
        </w:rPr>
        <w:t>15</w:t>
      </w:r>
      <w:r w:rsidRPr="006B0AEE">
        <w:rPr>
          <w:b/>
          <w:iCs/>
        </w:rPr>
        <w:t xml:space="preserve"> </w:t>
      </w:r>
      <w:r>
        <w:rPr>
          <w:b/>
          <w:iCs/>
        </w:rPr>
        <w:t xml:space="preserve">«Экология </w:t>
      </w:r>
      <w:proofErr w:type="spellStart"/>
      <w:proofErr w:type="gramStart"/>
      <w:r>
        <w:rPr>
          <w:b/>
          <w:iCs/>
        </w:rPr>
        <w:t>профдеятельности</w:t>
      </w:r>
      <w:proofErr w:type="spellEnd"/>
      <w:r>
        <w:rPr>
          <w:b/>
          <w:iCs/>
        </w:rPr>
        <w:t xml:space="preserve">  (</w:t>
      </w:r>
      <w:proofErr w:type="gramEnd"/>
      <w:r>
        <w:rPr>
          <w:b/>
          <w:iCs/>
        </w:rPr>
        <w:t>в форм</w:t>
      </w:r>
      <w:r w:rsidRPr="00BB3F54">
        <w:rPr>
          <w:b/>
          <w:iCs/>
        </w:rPr>
        <w:t>е индивидуального проекта)»</w:t>
      </w:r>
    </w:p>
    <w:p w14:paraId="59270322" w14:textId="77777777" w:rsidR="006F226C" w:rsidRDefault="006F226C" w:rsidP="006F226C"/>
    <w:p w14:paraId="48B01E2C" w14:textId="77777777" w:rsidR="006F226C" w:rsidRPr="00AF394D" w:rsidRDefault="006F226C" w:rsidP="006F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AF394D">
        <w:rPr>
          <w:b/>
        </w:rPr>
        <w:t xml:space="preserve">1.1. Место дисциплины в структуре основной образовательной программы: </w:t>
      </w:r>
    </w:p>
    <w:p w14:paraId="27824A43" w14:textId="77777777" w:rsidR="006F226C" w:rsidRPr="003E7F4B" w:rsidRDefault="006F226C" w:rsidP="006F22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t>Общеобразовательная</w:t>
      </w:r>
      <w:r w:rsidRPr="00AF394D">
        <w:t xml:space="preserve"> дисциплина</w:t>
      </w:r>
      <w:r w:rsidRPr="009630B9">
        <w:t xml:space="preserve"> </w:t>
      </w:r>
      <w:r>
        <w:rPr>
          <w:iCs/>
        </w:rPr>
        <w:t xml:space="preserve">«Экология </w:t>
      </w:r>
      <w:proofErr w:type="spellStart"/>
      <w:r>
        <w:rPr>
          <w:iCs/>
        </w:rPr>
        <w:t>профдеятельности</w:t>
      </w:r>
      <w:proofErr w:type="spellEnd"/>
      <w:r>
        <w:rPr>
          <w:iCs/>
        </w:rPr>
        <w:t xml:space="preserve"> (в форм</w:t>
      </w:r>
      <w:r w:rsidRPr="00BB3F54">
        <w:rPr>
          <w:iCs/>
        </w:rPr>
        <w:t>е индивидуального проекта)</w:t>
      </w:r>
      <w:r>
        <w:rPr>
          <w:iCs/>
        </w:rPr>
        <w:t xml:space="preserve">» </w:t>
      </w:r>
      <w:r w:rsidRPr="00AF394D">
        <w:t xml:space="preserve">является обязательной частью </w:t>
      </w:r>
      <w:r>
        <w:rPr>
          <w:bCs/>
        </w:rPr>
        <w:t>общеобразовательного блока</w:t>
      </w:r>
      <w:r w:rsidRPr="00AF394D">
        <w:rPr>
          <w:b/>
          <w:bCs/>
        </w:rPr>
        <w:t xml:space="preserve"> </w:t>
      </w:r>
      <w:r w:rsidRPr="00AF394D">
        <w:t xml:space="preserve">ОП </w:t>
      </w:r>
      <w:r>
        <w:t>на основе</w:t>
      </w:r>
      <w:r w:rsidRPr="00AF394D">
        <w:t xml:space="preserve"> ФГОС СПО по</w:t>
      </w:r>
      <w:r w:rsidRPr="009630B9">
        <w:t xml:space="preserve"> </w:t>
      </w:r>
      <w:r w:rsidRPr="003E7F4B">
        <w:t xml:space="preserve">специальности </w:t>
      </w:r>
      <w:r w:rsidRPr="00907C4D">
        <w:t>35.02.12 Садово-парковое и ландшафтное строительство</w:t>
      </w:r>
      <w:r w:rsidRPr="003E7F4B">
        <w:t>.</w:t>
      </w:r>
    </w:p>
    <w:p w14:paraId="4C67C2BB" w14:textId="77777777" w:rsidR="006F226C" w:rsidRPr="00621EC3" w:rsidRDefault="006F226C" w:rsidP="006F22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rPr>
      </w:pPr>
      <w:r w:rsidRPr="00AF394D">
        <w:t xml:space="preserve">Особое значение дисциплина имеет при формировании и развитии </w:t>
      </w:r>
      <w:r w:rsidRPr="006706C4">
        <w:t>ОК 01, ОК 02,</w:t>
      </w:r>
      <w:r w:rsidRPr="00BB3F54">
        <w:t xml:space="preserve"> </w:t>
      </w:r>
      <w:r>
        <w:t xml:space="preserve">ОК </w:t>
      </w:r>
      <w:r w:rsidRPr="00621EC3">
        <w:rPr>
          <w:iCs/>
        </w:rPr>
        <w:t xml:space="preserve">04, ПК </w:t>
      </w:r>
      <w:r>
        <w:rPr>
          <w:iCs/>
        </w:rPr>
        <w:t>1</w:t>
      </w:r>
      <w:r w:rsidRPr="00621EC3">
        <w:rPr>
          <w:iCs/>
        </w:rPr>
        <w:t>.</w:t>
      </w:r>
      <w:r>
        <w:rPr>
          <w:iCs/>
        </w:rPr>
        <w:t>4</w:t>
      </w:r>
      <w:r w:rsidRPr="00621EC3">
        <w:rPr>
          <w:iCs/>
        </w:rPr>
        <w:t xml:space="preserve">.  </w:t>
      </w:r>
    </w:p>
    <w:p w14:paraId="43A66A55" w14:textId="77777777" w:rsidR="006F226C" w:rsidRPr="00F34049" w:rsidRDefault="006F226C" w:rsidP="006F226C">
      <w:pPr>
        <w:pStyle w:val="aff5"/>
        <w:numPr>
          <w:ilvl w:val="0"/>
          <w:numId w:val="10"/>
        </w:numPr>
        <w:suppressAutoHyphens/>
        <w:spacing w:after="0" w:line="240" w:lineRule="auto"/>
        <w:contextualSpacing w:val="0"/>
        <w:rPr>
          <w:rFonts w:ascii="Times New Roman" w:eastAsia="Times New Roman" w:hAnsi="Times New Roman"/>
          <w:iCs/>
          <w:sz w:val="24"/>
          <w:szCs w:val="24"/>
          <w:lang w:eastAsia="ar-SA"/>
        </w:rPr>
      </w:pPr>
      <w:r w:rsidRPr="00F34049">
        <w:rPr>
          <w:rFonts w:ascii="Times New Roman" w:eastAsia="Times New Roman" w:hAnsi="Times New Roman"/>
          <w:iCs/>
          <w:sz w:val="24"/>
          <w:szCs w:val="24"/>
          <w:lang w:eastAsia="ar-SA"/>
        </w:rPr>
        <w:t>ОК 01. Выбирать способы решения задач профессиональной деятельности применительно к различным контекстам;</w:t>
      </w:r>
    </w:p>
    <w:p w14:paraId="624A1605" w14:textId="77777777" w:rsidR="006F226C" w:rsidRPr="00F34049" w:rsidRDefault="006F226C" w:rsidP="006F226C">
      <w:pPr>
        <w:pStyle w:val="aff5"/>
        <w:numPr>
          <w:ilvl w:val="0"/>
          <w:numId w:val="10"/>
        </w:numPr>
        <w:suppressAutoHyphens/>
        <w:spacing w:after="0" w:line="240" w:lineRule="auto"/>
        <w:contextualSpacing w:val="0"/>
        <w:rPr>
          <w:rFonts w:ascii="Times New Roman" w:eastAsia="Times New Roman" w:hAnsi="Times New Roman"/>
          <w:iCs/>
          <w:sz w:val="24"/>
          <w:szCs w:val="24"/>
          <w:lang w:eastAsia="ar-SA"/>
        </w:rPr>
      </w:pPr>
      <w:r w:rsidRPr="00F34049">
        <w:rPr>
          <w:rFonts w:ascii="Times New Roman" w:eastAsia="Times New Roman" w:hAnsi="Times New Roman"/>
          <w:iCs/>
          <w:sz w:val="24"/>
          <w:szCs w:val="24"/>
          <w:lang w:eastAsia="ar-SA"/>
        </w:rPr>
        <w:t xml:space="preserve">ОК 02. Использовать современные средства поиска, анализа и </w:t>
      </w:r>
      <w:proofErr w:type="gramStart"/>
      <w:r w:rsidRPr="00F34049">
        <w:rPr>
          <w:rFonts w:ascii="Times New Roman" w:eastAsia="Times New Roman" w:hAnsi="Times New Roman"/>
          <w:iCs/>
          <w:sz w:val="24"/>
          <w:szCs w:val="24"/>
          <w:lang w:eastAsia="ar-SA"/>
        </w:rPr>
        <w:t>интерпретации информац</w:t>
      </w:r>
      <w:r>
        <w:rPr>
          <w:rFonts w:ascii="Times New Roman" w:eastAsia="Times New Roman" w:hAnsi="Times New Roman"/>
          <w:iCs/>
          <w:sz w:val="24"/>
          <w:szCs w:val="24"/>
          <w:lang w:eastAsia="ar-SA"/>
        </w:rPr>
        <w:t>ии</w:t>
      </w:r>
      <w:proofErr w:type="gramEnd"/>
      <w:r>
        <w:rPr>
          <w:rFonts w:ascii="Times New Roman" w:eastAsia="Times New Roman" w:hAnsi="Times New Roman"/>
          <w:iCs/>
          <w:sz w:val="24"/>
          <w:szCs w:val="24"/>
          <w:lang w:eastAsia="ar-SA"/>
        </w:rPr>
        <w:t xml:space="preserve"> и информационные технологии </w:t>
      </w:r>
      <w:r w:rsidRPr="00F34049">
        <w:rPr>
          <w:rFonts w:ascii="Times New Roman" w:eastAsia="Times New Roman" w:hAnsi="Times New Roman"/>
          <w:iCs/>
          <w:sz w:val="24"/>
          <w:szCs w:val="24"/>
          <w:lang w:eastAsia="ar-SA"/>
        </w:rPr>
        <w:t>для выполнения задач профессиональной деятельности;</w:t>
      </w:r>
    </w:p>
    <w:p w14:paraId="4F3BA12C" w14:textId="77777777" w:rsidR="006F226C" w:rsidRPr="00F34049" w:rsidRDefault="006F226C" w:rsidP="006F226C">
      <w:pPr>
        <w:pStyle w:val="aff5"/>
        <w:numPr>
          <w:ilvl w:val="0"/>
          <w:numId w:val="10"/>
        </w:numPr>
        <w:suppressAutoHyphens/>
        <w:spacing w:after="0" w:line="240" w:lineRule="auto"/>
        <w:contextualSpacing w:val="0"/>
        <w:rPr>
          <w:rFonts w:ascii="Times New Roman" w:eastAsia="Times New Roman" w:hAnsi="Times New Roman"/>
          <w:iCs/>
          <w:sz w:val="24"/>
          <w:szCs w:val="24"/>
          <w:lang w:eastAsia="ar-SA"/>
        </w:rPr>
      </w:pPr>
      <w:r w:rsidRPr="00F34049">
        <w:rPr>
          <w:rFonts w:ascii="Times New Roman" w:eastAsia="Times New Roman" w:hAnsi="Times New Roman"/>
          <w:iCs/>
          <w:sz w:val="24"/>
          <w:szCs w:val="24"/>
          <w:lang w:eastAsia="ar-SA"/>
        </w:rPr>
        <w:t>ОК 04. Эффективно взаимодействовать и работать в коллективе и команде;</w:t>
      </w:r>
    </w:p>
    <w:p w14:paraId="3DA2E947" w14:textId="77777777" w:rsidR="006F226C" w:rsidRDefault="006F226C" w:rsidP="006F226C">
      <w:r>
        <w:t xml:space="preserve">-     </w:t>
      </w:r>
      <w:r w:rsidRPr="00624DE1">
        <w:t>ПК 1.4. Осуществлять материально-техническое обеспечение производства работ одного вида на территориях и объектах.</w:t>
      </w:r>
      <w:r>
        <w:t xml:space="preserve"> </w:t>
      </w:r>
    </w:p>
    <w:p w14:paraId="2DDC2FE5" w14:textId="77777777" w:rsidR="006F226C" w:rsidRPr="00AF394D" w:rsidRDefault="006F226C" w:rsidP="006F226C">
      <w:pPr>
        <w:ind w:firstLine="709"/>
        <w:rPr>
          <w:b/>
        </w:rPr>
      </w:pPr>
      <w:r w:rsidRPr="00AF394D">
        <w:rPr>
          <w:b/>
        </w:rPr>
        <w:t>1.2. Цель и планируемые результаты освоения дисциплины:</w:t>
      </w:r>
    </w:p>
    <w:p w14:paraId="73263BA1" w14:textId="77777777" w:rsidR="006F226C" w:rsidRDefault="006F226C" w:rsidP="006F226C">
      <w:pPr>
        <w:suppressAutoHyphens/>
        <w:ind w:firstLine="709"/>
        <w:jc w:val="both"/>
      </w:pPr>
      <w:r w:rsidRPr="00F91BE9">
        <w:t xml:space="preserve">В рамках программы </w:t>
      </w:r>
      <w:r>
        <w:t>общеобразовательной</w:t>
      </w:r>
      <w:r w:rsidRPr="00F91BE9">
        <w:t xml:space="preserve"> дисциплины обучающимися осваиваются </w:t>
      </w:r>
      <w:r>
        <w:t xml:space="preserve">умения и знания, </w:t>
      </w:r>
      <w:r w:rsidRPr="00F91BE9">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t xml:space="preserve">базового уровня </w:t>
      </w:r>
      <w:r w:rsidRPr="00F91BE9">
        <w:t>изучения (</w:t>
      </w:r>
      <w:proofErr w:type="spellStart"/>
      <w:r w:rsidRPr="00F91BE9">
        <w:t>ПРб</w:t>
      </w:r>
      <w:proofErr w:type="spellEnd"/>
      <w:r w:rsidRPr="00F91BE9">
        <w:t>)</w:t>
      </w:r>
      <w:r>
        <w:t xml:space="preserve"> с учетом профессиональной направленности.</w:t>
      </w:r>
    </w:p>
    <w:p w14:paraId="1CCA8EB8" w14:textId="77777777" w:rsidR="006F226C" w:rsidRDefault="006F226C" w:rsidP="006F226C">
      <w:pPr>
        <w:suppressAutoHyphens/>
        <w:ind w:firstLine="709"/>
        <w:jc w:val="both"/>
      </w:pPr>
    </w:p>
    <w:tbl>
      <w:tblPr>
        <w:tblW w:w="5000" w:type="pct"/>
        <w:tblLayout w:type="fixed"/>
        <w:tblCellMar>
          <w:top w:w="27" w:type="dxa"/>
          <w:left w:w="83" w:type="dxa"/>
          <w:right w:w="40" w:type="dxa"/>
        </w:tblCellMar>
        <w:tblLook w:val="04A0" w:firstRow="1" w:lastRow="0" w:firstColumn="1" w:lastColumn="0" w:noHBand="0" w:noVBand="1"/>
      </w:tblPr>
      <w:tblGrid>
        <w:gridCol w:w="1785"/>
        <w:gridCol w:w="2551"/>
        <w:gridCol w:w="3119"/>
        <w:gridCol w:w="2305"/>
      </w:tblGrid>
      <w:tr w:rsidR="006F226C" w:rsidRPr="005B383E" w14:paraId="12F41335" w14:textId="77777777" w:rsidTr="00CB4FBB">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1D1ECCE" w14:textId="77777777" w:rsidR="006F226C" w:rsidRPr="005B383E" w:rsidRDefault="006F226C" w:rsidP="00C67AD1">
            <w:pPr>
              <w:ind w:firstLine="77"/>
              <w:jc w:val="center"/>
              <w:rPr>
                <w:b/>
              </w:rPr>
            </w:pPr>
            <w:r w:rsidRPr="005B383E">
              <w:rPr>
                <w:b/>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0D766B03" w14:textId="77777777" w:rsidR="006F226C" w:rsidRPr="005B383E" w:rsidRDefault="006F226C" w:rsidP="00C67AD1">
            <w:pPr>
              <w:jc w:val="center"/>
              <w:rPr>
                <w:b/>
              </w:rPr>
            </w:pPr>
            <w:r w:rsidRPr="005B383E">
              <w:rPr>
                <w:b/>
              </w:rPr>
              <w:t xml:space="preserve">Планируемые результаты освоения дисциплины </w:t>
            </w:r>
          </w:p>
        </w:tc>
      </w:tr>
      <w:tr w:rsidR="006F226C" w:rsidRPr="005B383E" w14:paraId="2F9D2937" w14:textId="77777777" w:rsidTr="00CB4FBB">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89185D0" w14:textId="77777777" w:rsidR="006F226C" w:rsidRPr="005B383E" w:rsidRDefault="006F226C" w:rsidP="00C67AD1">
            <w:pPr>
              <w:rPr>
                <w:b/>
              </w:rPr>
            </w:pPr>
          </w:p>
        </w:tc>
        <w:tc>
          <w:tcPr>
            <w:tcW w:w="1307" w:type="pct"/>
            <w:tcBorders>
              <w:top w:val="single" w:sz="3" w:space="0" w:color="000000"/>
              <w:left w:val="single" w:sz="3" w:space="0" w:color="000000"/>
              <w:bottom w:val="single" w:sz="3" w:space="0" w:color="000000"/>
              <w:right w:val="single" w:sz="3" w:space="0" w:color="000000"/>
            </w:tcBorders>
          </w:tcPr>
          <w:p w14:paraId="41C740D3" w14:textId="77777777" w:rsidR="006F226C" w:rsidRPr="005B383E" w:rsidRDefault="006F226C" w:rsidP="00C67AD1">
            <w:pPr>
              <w:jc w:val="center"/>
              <w:rPr>
                <w:b/>
              </w:rPr>
            </w:pPr>
            <w:r w:rsidRPr="005B383E">
              <w:rPr>
                <w:b/>
              </w:rPr>
              <w:t>Знания и умения</w:t>
            </w:r>
          </w:p>
        </w:tc>
        <w:tc>
          <w:tcPr>
            <w:tcW w:w="1598"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40EA457" w14:textId="77777777" w:rsidR="006F226C" w:rsidRPr="005B383E" w:rsidRDefault="006F226C" w:rsidP="00C67AD1">
            <w:pPr>
              <w:jc w:val="center"/>
              <w:rPr>
                <w:b/>
              </w:rPr>
            </w:pPr>
            <w:r w:rsidRPr="005B383E">
              <w:rPr>
                <w:b/>
              </w:rPr>
              <w:t>Общие (личностные, метапредметные)</w:t>
            </w:r>
          </w:p>
        </w:tc>
        <w:tc>
          <w:tcPr>
            <w:tcW w:w="118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0C34E3D" w14:textId="77777777" w:rsidR="006F226C" w:rsidRPr="005B383E" w:rsidRDefault="006F226C" w:rsidP="00C67AD1">
            <w:pPr>
              <w:jc w:val="center"/>
              <w:rPr>
                <w:b/>
              </w:rPr>
            </w:pPr>
            <w:r w:rsidRPr="005B383E">
              <w:rPr>
                <w:b/>
              </w:rPr>
              <w:t>Дисциплинарные (предметные)</w:t>
            </w:r>
          </w:p>
        </w:tc>
      </w:tr>
      <w:tr w:rsidR="006F226C" w:rsidRPr="005B383E" w14:paraId="63E98F6A" w14:textId="77777777" w:rsidTr="00CB4FBB">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B42FF84" w14:textId="77777777" w:rsidR="006F226C" w:rsidRPr="005B383E" w:rsidRDefault="006F226C" w:rsidP="00C67AD1">
            <w:r w:rsidRPr="005B383E">
              <w:t xml:space="preserve">ОК 01. Выбирать способы решения </w:t>
            </w:r>
          </w:p>
          <w:p w14:paraId="1451514F" w14:textId="77777777" w:rsidR="006F226C" w:rsidRPr="005B383E" w:rsidRDefault="006F226C" w:rsidP="00C67AD1">
            <w:r w:rsidRPr="005B383E">
              <w:t xml:space="preserve">задач </w:t>
            </w:r>
          </w:p>
          <w:p w14:paraId="0EA8FBD3" w14:textId="77777777" w:rsidR="006F226C" w:rsidRPr="005B383E" w:rsidRDefault="006F226C" w:rsidP="00C67AD1">
            <w:r w:rsidRPr="005B383E">
              <w:t>профессиональной деятельности применительно к различным контекстам</w:t>
            </w:r>
          </w:p>
        </w:tc>
        <w:tc>
          <w:tcPr>
            <w:tcW w:w="1307" w:type="pct"/>
            <w:tcBorders>
              <w:top w:val="single" w:sz="3" w:space="0" w:color="000000"/>
              <w:left w:val="single" w:sz="3" w:space="0" w:color="000000"/>
              <w:bottom w:val="single" w:sz="3" w:space="0" w:color="000000"/>
              <w:right w:val="single" w:sz="3" w:space="0" w:color="000000"/>
            </w:tcBorders>
          </w:tcPr>
          <w:p w14:paraId="03D18301" w14:textId="77777777" w:rsidR="006F226C" w:rsidRPr="005B383E" w:rsidRDefault="006F226C" w:rsidP="00C67AD1">
            <w:pPr>
              <w:rPr>
                <w:iCs/>
              </w:rPr>
            </w:pPr>
            <w:proofErr w:type="spellStart"/>
            <w:r w:rsidRPr="005B383E">
              <w:rPr>
                <w:iCs/>
              </w:rPr>
              <w:t>Уо</w:t>
            </w:r>
            <w:proofErr w:type="spellEnd"/>
            <w:r w:rsidRPr="005B383E">
              <w:rPr>
                <w:iCs/>
              </w:rPr>
              <w:t xml:space="preserve"> 01.01</w:t>
            </w:r>
            <w:r w:rsidRPr="005B383E">
              <w:rPr>
                <w:b/>
                <w:iCs/>
              </w:rPr>
              <w:t xml:space="preserve"> </w:t>
            </w:r>
            <w:r w:rsidRPr="005B383E">
              <w:rPr>
                <w:iCs/>
              </w:rPr>
              <w:t xml:space="preserve">распознавать задачу и/или проблему </w:t>
            </w:r>
            <w:r w:rsidRPr="005B383E">
              <w:rPr>
                <w:iCs/>
              </w:rPr>
              <w:br/>
              <w:t>в профессиональном и/или социальном контексте;</w:t>
            </w:r>
          </w:p>
          <w:p w14:paraId="179B7D6E" w14:textId="77777777" w:rsidR="006F226C" w:rsidRPr="005B383E" w:rsidRDefault="006F226C" w:rsidP="00C67AD1">
            <w:pPr>
              <w:rPr>
                <w:iCs/>
              </w:rPr>
            </w:pPr>
            <w:proofErr w:type="spellStart"/>
            <w:r w:rsidRPr="005B383E">
              <w:rPr>
                <w:iCs/>
              </w:rPr>
              <w:t>Уо</w:t>
            </w:r>
            <w:proofErr w:type="spellEnd"/>
            <w:r w:rsidRPr="005B383E">
              <w:rPr>
                <w:iCs/>
              </w:rPr>
              <w:t xml:space="preserve"> 01.02 анализировать задачу и/или проблему и выделять её составные части;</w:t>
            </w:r>
          </w:p>
          <w:p w14:paraId="4327A40D" w14:textId="77777777" w:rsidR="006F226C" w:rsidRPr="005B383E" w:rsidRDefault="006F226C" w:rsidP="00C67AD1">
            <w:pPr>
              <w:rPr>
                <w:iCs/>
              </w:rPr>
            </w:pPr>
            <w:proofErr w:type="spellStart"/>
            <w:r w:rsidRPr="005B383E">
              <w:rPr>
                <w:iCs/>
              </w:rPr>
              <w:t>Уо</w:t>
            </w:r>
            <w:proofErr w:type="spellEnd"/>
            <w:r w:rsidRPr="005B383E">
              <w:rPr>
                <w:iCs/>
              </w:rPr>
              <w:t xml:space="preserve"> 01.04 выявлять и эффективно искать информацию, необходимую для решения задачи и/или проблемы;</w:t>
            </w:r>
          </w:p>
          <w:p w14:paraId="62CD5E50" w14:textId="77777777" w:rsidR="006F226C" w:rsidRPr="005B383E" w:rsidRDefault="006F226C" w:rsidP="00C67AD1">
            <w:pPr>
              <w:rPr>
                <w:iCs/>
              </w:rPr>
            </w:pPr>
            <w:proofErr w:type="spellStart"/>
            <w:r w:rsidRPr="005B383E">
              <w:rPr>
                <w:iCs/>
              </w:rPr>
              <w:t>Уо</w:t>
            </w:r>
            <w:proofErr w:type="spellEnd"/>
            <w:r w:rsidRPr="005B383E">
              <w:rPr>
                <w:iCs/>
              </w:rPr>
              <w:t xml:space="preserve"> 01.05 составлять план действия;</w:t>
            </w:r>
          </w:p>
          <w:p w14:paraId="7BA809DC" w14:textId="77777777" w:rsidR="006F226C" w:rsidRPr="005B383E" w:rsidRDefault="006F226C" w:rsidP="00C67AD1">
            <w:pPr>
              <w:rPr>
                <w:iCs/>
              </w:rPr>
            </w:pPr>
            <w:proofErr w:type="spellStart"/>
            <w:r w:rsidRPr="005B383E">
              <w:rPr>
                <w:iCs/>
              </w:rPr>
              <w:t>Уо</w:t>
            </w:r>
            <w:proofErr w:type="spellEnd"/>
            <w:r w:rsidRPr="005B383E">
              <w:rPr>
                <w:iCs/>
              </w:rPr>
              <w:t xml:space="preserve"> 01.08 реализовывать составленный план</w:t>
            </w:r>
          </w:p>
          <w:p w14:paraId="788F4537" w14:textId="77777777" w:rsidR="006F226C" w:rsidRPr="005B383E" w:rsidRDefault="006F226C" w:rsidP="00C67AD1">
            <w:pPr>
              <w:rPr>
                <w:bCs/>
                <w:iCs/>
              </w:rPr>
            </w:pPr>
            <w:proofErr w:type="spellStart"/>
            <w:r w:rsidRPr="005B383E">
              <w:rPr>
                <w:bCs/>
                <w:iCs/>
              </w:rPr>
              <w:lastRenderedPageBreak/>
              <w:t>Уо</w:t>
            </w:r>
            <w:proofErr w:type="spellEnd"/>
            <w:r w:rsidRPr="005B383E">
              <w:rPr>
                <w:bCs/>
                <w:iCs/>
              </w:rPr>
              <w:t xml:space="preserve"> 01.09</w:t>
            </w:r>
          </w:p>
          <w:p w14:paraId="2B5F3868" w14:textId="77777777" w:rsidR="006F226C" w:rsidRPr="005B383E" w:rsidRDefault="006F226C" w:rsidP="00C67AD1">
            <w:pPr>
              <w:rPr>
                <w:iCs/>
                <w:highlight w:val="yellow"/>
              </w:rPr>
            </w:pPr>
            <w:r w:rsidRPr="005B383E">
              <w:rPr>
                <w:iCs/>
              </w:rPr>
              <w:t>оценивать результат и последствия своих действий (самостоятельно или с помощью наставника)</w:t>
            </w:r>
          </w:p>
          <w:p w14:paraId="7F03B722" w14:textId="77777777" w:rsidR="006F226C" w:rsidRPr="005B383E" w:rsidRDefault="006F226C" w:rsidP="00C67AD1">
            <w:pPr>
              <w:rPr>
                <w:iCs/>
              </w:rPr>
            </w:pPr>
            <w:proofErr w:type="spellStart"/>
            <w:r w:rsidRPr="005B383E">
              <w:rPr>
                <w:iCs/>
              </w:rPr>
              <w:t>Зо</w:t>
            </w:r>
            <w:proofErr w:type="spellEnd"/>
            <w:r w:rsidRPr="005B383E">
              <w:rPr>
                <w:iCs/>
              </w:rPr>
              <w:t xml:space="preserve"> 01.01 а</w:t>
            </w:r>
            <w:r w:rsidRPr="005B383E">
              <w:rPr>
                <w:bCs/>
              </w:rPr>
              <w:t xml:space="preserve">ктуальный профессиональный </w:t>
            </w:r>
            <w:r w:rsidRPr="005B383E">
              <w:rPr>
                <w:bCs/>
              </w:rPr>
              <w:br/>
              <w:t>и социальный контекст, в котором приходится работать и жить;</w:t>
            </w:r>
          </w:p>
          <w:p w14:paraId="4C958CE3" w14:textId="77777777" w:rsidR="006F226C" w:rsidRPr="005B383E" w:rsidRDefault="006F226C" w:rsidP="00C67AD1">
            <w:pPr>
              <w:rPr>
                <w:bCs/>
              </w:rPr>
            </w:pPr>
            <w:proofErr w:type="spellStart"/>
            <w:r w:rsidRPr="005B383E">
              <w:rPr>
                <w:iCs/>
              </w:rPr>
              <w:t>Зо</w:t>
            </w:r>
            <w:proofErr w:type="spellEnd"/>
            <w:r w:rsidRPr="005B383E">
              <w:rPr>
                <w:iCs/>
              </w:rPr>
              <w:t xml:space="preserve"> 01.02 </w:t>
            </w:r>
            <w:r w:rsidRPr="005B383E">
              <w:rPr>
                <w:bCs/>
              </w:rPr>
              <w:t xml:space="preserve">основные источники информации </w:t>
            </w:r>
            <w:r w:rsidRPr="005B383E">
              <w:rPr>
                <w:bCs/>
              </w:rPr>
              <w:br/>
              <w:t xml:space="preserve">и ресурсы для решения задач и проблем </w:t>
            </w:r>
            <w:r w:rsidRPr="005B383E">
              <w:rPr>
                <w:bCs/>
              </w:rPr>
              <w:br/>
              <w:t>в профессиональном и/или социальном контексте;</w:t>
            </w:r>
          </w:p>
          <w:p w14:paraId="204AABEB" w14:textId="77777777" w:rsidR="006F226C" w:rsidRPr="005B383E" w:rsidRDefault="006F226C" w:rsidP="00C67AD1">
            <w:pPr>
              <w:rPr>
                <w:iCs/>
              </w:rPr>
            </w:pPr>
            <w:proofErr w:type="spellStart"/>
            <w:r w:rsidRPr="005B383E">
              <w:rPr>
                <w:iCs/>
              </w:rPr>
              <w:t>Зо</w:t>
            </w:r>
            <w:proofErr w:type="spellEnd"/>
            <w:r w:rsidRPr="005B383E">
              <w:rPr>
                <w:iCs/>
              </w:rPr>
              <w:t xml:space="preserve"> 01.03</w:t>
            </w:r>
            <w:r w:rsidRPr="005B383E">
              <w:rPr>
                <w:bCs/>
              </w:rPr>
              <w:t xml:space="preserve">. алгоритмы выполнения работ в профессиональной </w:t>
            </w:r>
            <w:r w:rsidRPr="005B383E">
              <w:rPr>
                <w:bCs/>
              </w:rPr>
              <w:br/>
              <w:t>и смежных областях;</w:t>
            </w:r>
          </w:p>
        </w:tc>
        <w:tc>
          <w:tcPr>
            <w:tcW w:w="1598" w:type="pct"/>
            <w:tcBorders>
              <w:top w:val="single" w:sz="3" w:space="0" w:color="000000"/>
              <w:left w:val="single" w:sz="3" w:space="0" w:color="000000"/>
              <w:bottom w:val="single" w:sz="3" w:space="0" w:color="000000"/>
              <w:right w:val="single" w:sz="3" w:space="0" w:color="000000"/>
            </w:tcBorders>
            <w:shd w:val="clear" w:color="auto" w:fill="auto"/>
          </w:tcPr>
          <w:p w14:paraId="6BB22CD6" w14:textId="77777777" w:rsidR="006F226C" w:rsidRPr="005B383E" w:rsidRDefault="006F226C" w:rsidP="00C67AD1">
            <w:pPr>
              <w:tabs>
                <w:tab w:val="left" w:pos="271"/>
              </w:tabs>
              <w:ind w:right="41"/>
            </w:pPr>
            <w:r w:rsidRPr="005B383E">
              <w:lastRenderedPageBreak/>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D6EFF1C" w14:textId="77777777" w:rsidR="006F226C" w:rsidRPr="005B383E" w:rsidRDefault="006F226C" w:rsidP="00C67AD1">
            <w:pPr>
              <w:ind w:right="48"/>
            </w:pPr>
            <w:r w:rsidRPr="005B383E">
              <w:t xml:space="preserve">ЛР 26 готовность и способность к образованию и самообразованию на протяжении всей жизни; </w:t>
            </w:r>
          </w:p>
          <w:p w14:paraId="163DA845" w14:textId="77777777" w:rsidR="006F226C" w:rsidRPr="005B383E" w:rsidRDefault="006F226C" w:rsidP="00C67AD1">
            <w:pPr>
              <w:tabs>
                <w:tab w:val="left" w:pos="271"/>
              </w:tabs>
              <w:ind w:right="41"/>
            </w:pPr>
            <w:r w:rsidRPr="005B383E">
              <w:t xml:space="preserve">МРП 01 самостоятельно формулировать и актуализировать проблему, рассматривать ее всесторонне;  </w:t>
            </w:r>
          </w:p>
          <w:p w14:paraId="566D2366" w14:textId="77777777" w:rsidR="006F226C" w:rsidRPr="005B383E" w:rsidRDefault="006F226C" w:rsidP="00C67AD1">
            <w:pPr>
              <w:tabs>
                <w:tab w:val="left" w:pos="316"/>
              </w:tabs>
            </w:pPr>
            <w:r w:rsidRPr="005B383E">
              <w:t xml:space="preserve">МРП 03 определять цели деятельности, задавать </w:t>
            </w:r>
          </w:p>
          <w:p w14:paraId="33F3F312" w14:textId="77777777" w:rsidR="006F226C" w:rsidRPr="005B383E" w:rsidRDefault="006F226C" w:rsidP="00C67AD1">
            <w:pPr>
              <w:tabs>
                <w:tab w:val="left" w:pos="316"/>
              </w:tabs>
            </w:pPr>
            <w:r w:rsidRPr="005B383E">
              <w:t xml:space="preserve">параметры и критерии их достижения; </w:t>
            </w:r>
          </w:p>
          <w:p w14:paraId="30C0CC69" w14:textId="77777777" w:rsidR="006F226C" w:rsidRPr="005B383E" w:rsidRDefault="006F226C" w:rsidP="00C67AD1">
            <w:pPr>
              <w:tabs>
                <w:tab w:val="left" w:pos="316"/>
              </w:tabs>
            </w:pPr>
            <w:r w:rsidRPr="005B383E">
              <w:t xml:space="preserve">МРП 07 владеть навыками </w:t>
            </w:r>
            <w:r w:rsidRPr="005B383E">
              <w:lastRenderedPageBreak/>
              <w:t>учебно-исследовательской и проектной деятельности, навыками разрешения проблем;</w:t>
            </w:r>
          </w:p>
          <w:p w14:paraId="6F6EADEF" w14:textId="77777777" w:rsidR="006F226C" w:rsidRPr="005B383E" w:rsidRDefault="006F226C" w:rsidP="00C67AD1">
            <w:pPr>
              <w:tabs>
                <w:tab w:val="left" w:pos="316"/>
              </w:tabs>
            </w:pPr>
            <w:r w:rsidRPr="005B383E">
              <w:t xml:space="preserve">МРП 10 формирование научного </w:t>
            </w:r>
            <w:proofErr w:type="spellStart"/>
            <w:r w:rsidRPr="005B383E">
              <w:t>научного</w:t>
            </w:r>
            <w:proofErr w:type="spellEnd"/>
            <w:r w:rsidRPr="005B383E">
              <w:t xml:space="preserve"> типа мышления, владение научной терминологией, ключевыми понятиями и методами; </w:t>
            </w:r>
          </w:p>
          <w:p w14:paraId="0413A935" w14:textId="77777777" w:rsidR="006F226C" w:rsidRPr="005B383E" w:rsidRDefault="006F226C" w:rsidP="00C67AD1">
            <w:pPr>
              <w:tabs>
                <w:tab w:val="left" w:pos="316"/>
              </w:tabs>
            </w:pPr>
            <w:r w:rsidRPr="005B383E">
              <w:t>МРП 21 владеть навыками получения информации из источников разных типов, самостоятельно осуществлять поиск, анализ, систематизацию и интерпретацию</w:t>
            </w:r>
          </w:p>
          <w:p w14:paraId="014F01A4" w14:textId="77777777" w:rsidR="006F226C" w:rsidRPr="005B383E" w:rsidRDefault="006F226C" w:rsidP="00C67AD1">
            <w:pPr>
              <w:ind w:right="48"/>
            </w:pPr>
            <w:r w:rsidRPr="005B383E">
              <w:t>информации различных видов и форм представления;</w:t>
            </w:r>
          </w:p>
          <w:p w14:paraId="4EFEAA92" w14:textId="77777777" w:rsidR="006F226C" w:rsidRPr="005B383E" w:rsidRDefault="006F226C" w:rsidP="00C67AD1">
            <w:pPr>
              <w:ind w:right="48"/>
            </w:pPr>
            <w:r w:rsidRPr="005B383E">
              <w:t xml:space="preserve">МРП 23 оценивать достоверность, легитимность информации, ее соответствие </w:t>
            </w:r>
            <w:r>
              <w:rPr>
                <w:noProof/>
                <w:lang w:eastAsia="ru-RU"/>
              </w:rPr>
              <w:drawing>
                <wp:inline distT="0" distB="0" distL="0" distR="0" wp14:anchorId="7C79E4E8" wp14:editId="6B4F9D80">
                  <wp:extent cx="7620" cy="7620"/>
                  <wp:effectExtent l="0" t="0" r="0" b="0"/>
                  <wp:docPr id="3" name="Picture 12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30"/>
                          <pic:cNvPicPr>
                            <a:picLocks noChangeAspect="1" noChangeArrowheads="1"/>
                          </pic:cNvPicPr>
                        </pic:nvPicPr>
                        <pic:blipFill>
                          <a:blip r:embed="rId10"/>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5B383E">
              <w:t xml:space="preserve">правовым и морально-этическим нормам; </w:t>
            </w:r>
          </w:p>
          <w:p w14:paraId="1AE29383" w14:textId="77777777" w:rsidR="006F226C" w:rsidRPr="005B383E" w:rsidRDefault="006F226C" w:rsidP="00C67AD1">
            <w:pPr>
              <w:ind w:right="48"/>
            </w:pPr>
            <w:r w:rsidRPr="005B383E">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141B9D2" w14:textId="77777777" w:rsidR="006F226C" w:rsidRPr="005B383E" w:rsidRDefault="006F226C" w:rsidP="00C67AD1">
            <w:pPr>
              <w:ind w:right="48"/>
            </w:pPr>
            <w:r w:rsidRPr="005B383E">
              <w:t>МРК 03 владеть различными способами общения и взаимодействия;</w:t>
            </w:r>
          </w:p>
          <w:p w14:paraId="51826DBA" w14:textId="77777777" w:rsidR="006F226C" w:rsidRPr="005B383E" w:rsidRDefault="006F226C" w:rsidP="00C67AD1">
            <w:pPr>
              <w:ind w:right="48"/>
            </w:pPr>
            <w:r w:rsidRPr="005B383E">
              <w:t>МРК 05 развернуто и логично излагать свою точку зрения с использованием языковых средств;</w:t>
            </w:r>
          </w:p>
          <w:p w14:paraId="13B85A81" w14:textId="77777777" w:rsidR="006F226C" w:rsidRPr="005B383E" w:rsidRDefault="006F226C" w:rsidP="00C67AD1">
            <w:pPr>
              <w:ind w:right="48"/>
            </w:pPr>
            <w:r w:rsidRPr="005B383E">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274D551" w14:textId="77777777" w:rsidR="006F226C" w:rsidRPr="005B383E" w:rsidRDefault="006F226C" w:rsidP="00C67AD1">
            <w:pPr>
              <w:ind w:right="48"/>
            </w:pPr>
            <w:r w:rsidRPr="005B383E">
              <w:lastRenderedPageBreak/>
              <w:t xml:space="preserve">МРР 02 самостоятельно составлять план решения проблемы с учетом имеющихся ресурсов, собственных возможностей и предпочтений; </w:t>
            </w:r>
          </w:p>
          <w:p w14:paraId="77283EB8" w14:textId="77777777" w:rsidR="006F226C" w:rsidRPr="005B383E" w:rsidRDefault="006F226C" w:rsidP="00C67AD1">
            <w:pPr>
              <w:ind w:right="48"/>
            </w:pPr>
            <w:r w:rsidRPr="005B383E">
              <w:t xml:space="preserve">МРР 03 давать оценку новым ситуациям; </w:t>
            </w:r>
            <w:r>
              <w:rPr>
                <w:noProof/>
                <w:lang w:eastAsia="ru-RU"/>
              </w:rPr>
              <w:drawing>
                <wp:inline distT="0" distB="0" distL="0" distR="0" wp14:anchorId="685A3634" wp14:editId="67DE48B9">
                  <wp:extent cx="7620" cy="22860"/>
                  <wp:effectExtent l="0" t="0" r="0" b="0"/>
                  <wp:docPr id="4" name="Picture 242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572"/>
                          <pic:cNvPicPr>
                            <a:picLocks noChangeAspect="1" noChangeArrowheads="1"/>
                          </pic:cNvPicPr>
                        </pic:nvPicPr>
                        <pic:blipFill>
                          <a:blip r:embed="rId11" cstate="print"/>
                          <a:srcRect/>
                          <a:stretch>
                            <a:fillRect/>
                          </a:stretch>
                        </pic:blipFill>
                        <pic:spPr bwMode="auto">
                          <a:xfrm>
                            <a:off x="0" y="0"/>
                            <a:ext cx="7620" cy="22860"/>
                          </a:xfrm>
                          <a:prstGeom prst="rect">
                            <a:avLst/>
                          </a:prstGeom>
                          <a:noFill/>
                          <a:ln w="9525">
                            <a:noFill/>
                            <a:miter lim="800000"/>
                            <a:headEnd/>
                            <a:tailEnd/>
                          </a:ln>
                        </pic:spPr>
                      </pic:pic>
                    </a:graphicData>
                  </a:graphic>
                </wp:inline>
              </w:drawing>
            </w:r>
          </w:p>
          <w:p w14:paraId="5DFAFED2" w14:textId="77777777" w:rsidR="006F226C" w:rsidRPr="005B383E" w:rsidRDefault="006F226C" w:rsidP="00C67AD1">
            <w:pPr>
              <w:ind w:right="48"/>
            </w:pPr>
            <w:r w:rsidRPr="005B383E">
              <w:t>МРР 04 расширять рамки учебного предмета на основе личных предпочтений;</w:t>
            </w:r>
          </w:p>
        </w:tc>
        <w:tc>
          <w:tcPr>
            <w:tcW w:w="1181" w:type="pct"/>
            <w:tcBorders>
              <w:top w:val="single" w:sz="3" w:space="0" w:color="000000"/>
              <w:left w:val="single" w:sz="3" w:space="0" w:color="000000"/>
              <w:bottom w:val="single" w:sz="3" w:space="0" w:color="000000"/>
              <w:right w:val="single" w:sz="3" w:space="0" w:color="000000"/>
            </w:tcBorders>
            <w:shd w:val="clear" w:color="auto" w:fill="auto"/>
          </w:tcPr>
          <w:p w14:paraId="010EA060" w14:textId="77777777" w:rsidR="006F226C" w:rsidRPr="005B383E" w:rsidRDefault="006F226C" w:rsidP="00C67AD1">
            <w:proofErr w:type="spellStart"/>
            <w:r w:rsidRPr="005B383E">
              <w:rPr>
                <w:bCs/>
              </w:rPr>
              <w:lastRenderedPageBreak/>
              <w:t>ПРб</w:t>
            </w:r>
            <w:proofErr w:type="spellEnd"/>
            <w:r w:rsidRPr="005B383E">
              <w:rPr>
                <w:bCs/>
              </w:rPr>
              <w:t xml:space="preserve"> 01 </w:t>
            </w:r>
            <w:r w:rsidRPr="005B383E">
              <w:t>характеризовать экологические факторы и взаимоотношения элементов природных систем как совокупности элементов и особой целостности;</w:t>
            </w:r>
          </w:p>
          <w:p w14:paraId="292B2D70" w14:textId="77777777" w:rsidR="006F226C" w:rsidRPr="005B383E" w:rsidRDefault="006F226C" w:rsidP="00C67AD1">
            <w:proofErr w:type="spellStart"/>
            <w:r w:rsidRPr="005B383E">
              <w:rPr>
                <w:bCs/>
              </w:rPr>
              <w:t>ПРб</w:t>
            </w:r>
            <w:proofErr w:type="spellEnd"/>
            <w:r w:rsidRPr="005B383E">
              <w:rPr>
                <w:bCs/>
              </w:rPr>
              <w:t xml:space="preserve"> 02 </w:t>
            </w:r>
            <w:r w:rsidRPr="005B383E">
              <w:t>минимизировать образование отходов в повседневной и профессиональной деятельности;</w:t>
            </w:r>
          </w:p>
          <w:p w14:paraId="787ADBC1" w14:textId="77777777" w:rsidR="006F226C" w:rsidRPr="005B383E" w:rsidRDefault="006F226C" w:rsidP="00C67AD1">
            <w:pPr>
              <w:tabs>
                <w:tab w:val="left" w:pos="265"/>
              </w:tabs>
              <w:ind w:right="15"/>
              <w:rPr>
                <w:bCs/>
              </w:rPr>
            </w:pPr>
            <w:proofErr w:type="spellStart"/>
            <w:r w:rsidRPr="005B383E">
              <w:rPr>
                <w:bCs/>
              </w:rPr>
              <w:t>ПРб</w:t>
            </w:r>
            <w:proofErr w:type="spellEnd"/>
            <w:r w:rsidRPr="005B383E">
              <w:rPr>
                <w:bCs/>
              </w:rPr>
              <w:t xml:space="preserve"> 03 </w:t>
            </w:r>
            <w:r w:rsidRPr="005B383E">
              <w:t xml:space="preserve">прогнозировать последствия загрязнения компонентов </w:t>
            </w:r>
            <w:r w:rsidRPr="005B383E">
              <w:lastRenderedPageBreak/>
              <w:t>окружающей среды на уровне района проживания;</w:t>
            </w:r>
            <w:r w:rsidRPr="005B383E">
              <w:rPr>
                <w:bCs/>
              </w:rPr>
              <w:t xml:space="preserve"> </w:t>
            </w:r>
          </w:p>
          <w:p w14:paraId="1C4D7E0E" w14:textId="77777777" w:rsidR="006F226C" w:rsidRPr="005B383E" w:rsidRDefault="006F226C" w:rsidP="00C67AD1">
            <w:pPr>
              <w:rPr>
                <w:bCs/>
              </w:rPr>
            </w:pPr>
          </w:p>
        </w:tc>
      </w:tr>
      <w:tr w:rsidR="006F226C" w:rsidRPr="005B383E" w14:paraId="0D5255A8" w14:textId="77777777" w:rsidTr="00CB4FBB">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22FB56B" w14:textId="77777777" w:rsidR="006F226C" w:rsidRPr="005B383E" w:rsidRDefault="006F226C" w:rsidP="00C67AD1">
            <w:r w:rsidRPr="005B383E">
              <w:lastRenderedPageBreak/>
              <w:t xml:space="preserve">ОК 02. Использовать современные средства поиска, анализа и </w:t>
            </w:r>
            <w:proofErr w:type="gramStart"/>
            <w:r w:rsidRPr="005B383E">
              <w:t>интерпретации информации</w:t>
            </w:r>
            <w:proofErr w:type="gramEnd"/>
            <w:r w:rsidRPr="005B383E">
              <w:t xml:space="preserve"> и информационные технологии для выполнения задач профессиональной деятельности</w:t>
            </w:r>
          </w:p>
        </w:tc>
        <w:tc>
          <w:tcPr>
            <w:tcW w:w="1307" w:type="pct"/>
            <w:tcBorders>
              <w:top w:val="single" w:sz="3" w:space="0" w:color="000000"/>
              <w:left w:val="single" w:sz="3" w:space="0" w:color="000000"/>
              <w:bottom w:val="single" w:sz="3" w:space="0" w:color="000000"/>
              <w:right w:val="single" w:sz="3" w:space="0" w:color="000000"/>
            </w:tcBorders>
          </w:tcPr>
          <w:p w14:paraId="4B4F9087"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02.01 </w:t>
            </w:r>
            <w:r w:rsidRPr="005B383E">
              <w:rPr>
                <w:iCs/>
              </w:rPr>
              <w:t>определять задачи для поиска информации;</w:t>
            </w:r>
          </w:p>
          <w:p w14:paraId="46686FE5"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02.02 </w:t>
            </w:r>
            <w:r w:rsidRPr="005B383E">
              <w:rPr>
                <w:iCs/>
              </w:rPr>
              <w:t>определять необходимые источники информации;</w:t>
            </w:r>
          </w:p>
          <w:p w14:paraId="2F9990C4"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02.03 </w:t>
            </w:r>
            <w:r w:rsidRPr="005B383E">
              <w:rPr>
                <w:iCs/>
              </w:rPr>
              <w:t>планировать процесс поиска; структурировать получаемую информацию;</w:t>
            </w:r>
          </w:p>
          <w:p w14:paraId="31536A3F"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02.04 </w:t>
            </w:r>
            <w:r w:rsidRPr="005B383E">
              <w:rPr>
                <w:iCs/>
              </w:rPr>
              <w:t>выделять наиболее значимое в перечне информации;</w:t>
            </w:r>
          </w:p>
          <w:p w14:paraId="681FD1D2"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02.05 </w:t>
            </w:r>
            <w:r w:rsidRPr="005B383E">
              <w:rPr>
                <w:iCs/>
              </w:rPr>
              <w:t>оценивать практическую значимость результатов поиска;</w:t>
            </w:r>
          </w:p>
          <w:p w14:paraId="27C14473"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02.06 </w:t>
            </w:r>
            <w:r w:rsidRPr="005B383E">
              <w:rPr>
                <w:iCs/>
              </w:rPr>
              <w:t xml:space="preserve">оформлять результаты поиска, применять средства информационных технологий для решения профессиональных задач; </w:t>
            </w:r>
          </w:p>
          <w:p w14:paraId="3C6BBD7B"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02.07 </w:t>
            </w:r>
            <w:r w:rsidRPr="005B383E">
              <w:rPr>
                <w:iCs/>
              </w:rPr>
              <w:t>использовать современное программное обеспечение;</w:t>
            </w:r>
          </w:p>
          <w:p w14:paraId="0C50D906" w14:textId="77777777" w:rsidR="006F226C" w:rsidRPr="005B383E" w:rsidRDefault="006F226C" w:rsidP="00C67AD1">
            <w:pPr>
              <w:ind w:right="43"/>
              <w:rPr>
                <w:bCs/>
                <w:iCs/>
              </w:rPr>
            </w:pPr>
            <w:proofErr w:type="spellStart"/>
            <w:r w:rsidRPr="005B383E">
              <w:rPr>
                <w:bCs/>
                <w:iCs/>
              </w:rPr>
              <w:t>Уо</w:t>
            </w:r>
            <w:proofErr w:type="spellEnd"/>
            <w:r w:rsidRPr="005B383E">
              <w:rPr>
                <w:bCs/>
                <w:iCs/>
              </w:rPr>
              <w:t xml:space="preserve"> 02.08 </w:t>
            </w:r>
            <w:r w:rsidRPr="005B383E">
              <w:rPr>
                <w:iCs/>
              </w:rPr>
              <w:t>использовать различные цифровые средства для решения профессиональных задач</w:t>
            </w:r>
          </w:p>
          <w:p w14:paraId="14A27DA5" w14:textId="77777777" w:rsidR="006F226C" w:rsidRPr="005B383E" w:rsidRDefault="006F226C" w:rsidP="00C67AD1">
            <w:pPr>
              <w:ind w:right="43"/>
              <w:rPr>
                <w:bCs/>
                <w:iCs/>
              </w:rPr>
            </w:pPr>
            <w:proofErr w:type="spellStart"/>
            <w:r w:rsidRPr="005B383E">
              <w:rPr>
                <w:bCs/>
                <w:iCs/>
              </w:rPr>
              <w:t>Зо</w:t>
            </w:r>
            <w:proofErr w:type="spellEnd"/>
            <w:r w:rsidRPr="005B383E">
              <w:rPr>
                <w:bCs/>
                <w:iCs/>
              </w:rPr>
              <w:t xml:space="preserve"> 02.01 </w:t>
            </w:r>
            <w:r w:rsidRPr="005B383E">
              <w:rPr>
                <w:iCs/>
              </w:rPr>
              <w:t xml:space="preserve">номенклатура информационных источников, применяемых </w:t>
            </w:r>
            <w:proofErr w:type="spellStart"/>
            <w:r w:rsidRPr="005B383E">
              <w:rPr>
                <w:iCs/>
              </w:rPr>
              <w:lastRenderedPageBreak/>
              <w:t>впрофессиональной</w:t>
            </w:r>
            <w:proofErr w:type="spellEnd"/>
            <w:r w:rsidRPr="005B383E">
              <w:rPr>
                <w:iCs/>
              </w:rPr>
              <w:t xml:space="preserve"> деятельности;</w:t>
            </w:r>
          </w:p>
          <w:p w14:paraId="38BADAD7" w14:textId="77777777" w:rsidR="006F226C" w:rsidRPr="005B383E" w:rsidRDefault="006F226C" w:rsidP="00C67AD1">
            <w:pPr>
              <w:rPr>
                <w:iCs/>
              </w:rPr>
            </w:pPr>
            <w:proofErr w:type="spellStart"/>
            <w:r w:rsidRPr="005B383E">
              <w:rPr>
                <w:bCs/>
                <w:iCs/>
              </w:rPr>
              <w:t>Зо</w:t>
            </w:r>
            <w:proofErr w:type="spellEnd"/>
            <w:r w:rsidRPr="005B383E">
              <w:rPr>
                <w:bCs/>
                <w:iCs/>
              </w:rPr>
              <w:t xml:space="preserve"> 02.02 </w:t>
            </w:r>
            <w:r w:rsidRPr="005B383E">
              <w:rPr>
                <w:iCs/>
              </w:rPr>
              <w:t>приемы структурирования информации;</w:t>
            </w:r>
          </w:p>
        </w:tc>
        <w:tc>
          <w:tcPr>
            <w:tcW w:w="1598" w:type="pct"/>
            <w:tcBorders>
              <w:top w:val="single" w:sz="3" w:space="0" w:color="000000"/>
              <w:left w:val="single" w:sz="3" w:space="0" w:color="000000"/>
              <w:bottom w:val="single" w:sz="3" w:space="0" w:color="000000"/>
              <w:right w:val="single" w:sz="3" w:space="0" w:color="000000"/>
            </w:tcBorders>
            <w:shd w:val="clear" w:color="auto" w:fill="auto"/>
          </w:tcPr>
          <w:p w14:paraId="736A30E9" w14:textId="77777777" w:rsidR="006F226C" w:rsidRPr="005B383E" w:rsidRDefault="006F226C" w:rsidP="00C67AD1">
            <w:pPr>
              <w:ind w:right="48"/>
            </w:pPr>
            <w:r w:rsidRPr="005B383E">
              <w:lastRenderedPageBreak/>
              <w:t xml:space="preserve">ЛР 20 сформированность здорового и безопасного образа жизни, ответственного отношения к своему здоровью; </w:t>
            </w:r>
            <w:r>
              <w:rPr>
                <w:noProof/>
                <w:lang w:eastAsia="ru-RU"/>
              </w:rPr>
              <w:drawing>
                <wp:inline distT="0" distB="0" distL="0" distR="0" wp14:anchorId="5598C742" wp14:editId="612117F3">
                  <wp:extent cx="7620" cy="7620"/>
                  <wp:effectExtent l="0" t="0" r="0" b="0"/>
                  <wp:docPr id="5" name="Picture 8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0"/>
                          <pic:cNvPicPr>
                            <a:picLocks noChangeAspect="1" noChangeArrowheads="1"/>
                          </pic:cNvPicPr>
                        </pic:nvPicPr>
                        <pic:blipFill>
                          <a:blip r:embed="rId12" cstate="print"/>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5B383E">
              <w:t xml:space="preserve"> </w:t>
            </w:r>
          </w:p>
          <w:p w14:paraId="4BE34D6F" w14:textId="77777777" w:rsidR="006F226C" w:rsidRPr="005B383E" w:rsidRDefault="006F226C" w:rsidP="00C67AD1">
            <w:pPr>
              <w:ind w:right="48"/>
            </w:pPr>
            <w:r w:rsidRPr="005B383E">
              <w:t xml:space="preserve">ЛР 21 потребность в физическом совершенствовании, занятиях спортивно-оздоровительной деятельностью; </w:t>
            </w:r>
          </w:p>
          <w:p w14:paraId="6A1E7FA7" w14:textId="77777777" w:rsidR="006F226C" w:rsidRPr="005B383E" w:rsidRDefault="006F226C" w:rsidP="00C67AD1">
            <w:pPr>
              <w:ind w:right="48"/>
            </w:pPr>
            <w:r w:rsidRPr="005B383E">
              <w:t xml:space="preserve">ЛР 22 активное неприятие вредных привычек и иных форм причинения вреда физическому и психическому здоровью; </w:t>
            </w:r>
          </w:p>
          <w:p w14:paraId="2F140BD3" w14:textId="77777777" w:rsidR="006F226C" w:rsidRPr="005B383E" w:rsidRDefault="006F226C" w:rsidP="00C67AD1">
            <w:pPr>
              <w:ind w:right="48"/>
              <w:rPr>
                <w:noProof/>
                <w:lang w:eastAsia="ru-RU"/>
              </w:rPr>
            </w:pPr>
            <w:r w:rsidRPr="005B383E">
              <w:t>МРП 06 развивать креативное мышление при решении жизненных проблем;</w:t>
            </w:r>
            <w:r>
              <w:rPr>
                <w:noProof/>
                <w:lang w:eastAsia="ru-RU"/>
              </w:rPr>
              <w:drawing>
                <wp:inline distT="0" distB="0" distL="0" distR="0" wp14:anchorId="4DA0B179" wp14:editId="28C553E3">
                  <wp:extent cx="7620" cy="7620"/>
                  <wp:effectExtent l="0" t="0" r="0" b="0"/>
                  <wp:docPr id="6" name="Picture 109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79"/>
                          <pic:cNvPicPr>
                            <a:picLocks noChangeAspect="1" noChangeArrowheads="1"/>
                          </pic:cNvPicPr>
                        </pic:nvPicPr>
                        <pic:blipFill>
                          <a:blip r:embed="rId13"/>
                          <a:srcRect/>
                          <a:stretch>
                            <a:fillRect/>
                          </a:stretch>
                        </pic:blipFill>
                        <pic:spPr bwMode="auto">
                          <a:xfrm>
                            <a:off x="0" y="0"/>
                            <a:ext cx="7620" cy="7620"/>
                          </a:xfrm>
                          <a:prstGeom prst="rect">
                            <a:avLst/>
                          </a:prstGeom>
                          <a:noFill/>
                          <a:ln w="9525">
                            <a:noFill/>
                            <a:miter lim="800000"/>
                            <a:headEnd/>
                            <a:tailEnd/>
                          </a:ln>
                        </pic:spPr>
                      </pic:pic>
                    </a:graphicData>
                  </a:graphic>
                </wp:inline>
              </w:drawing>
            </w:r>
          </w:p>
          <w:p w14:paraId="2F16758B" w14:textId="77777777" w:rsidR="006F226C" w:rsidRPr="005B383E" w:rsidRDefault="006F226C" w:rsidP="00C67AD1">
            <w:pPr>
              <w:tabs>
                <w:tab w:val="left" w:pos="316"/>
              </w:tabs>
            </w:pPr>
            <w:r w:rsidRPr="005B383E">
              <w:t>МРП 07 владеть навыками учебно-исследовательской и проектной деятельности, навыками разрешения проблем;</w:t>
            </w:r>
          </w:p>
          <w:p w14:paraId="0BA831D0" w14:textId="77777777" w:rsidR="006F226C" w:rsidRPr="005B383E" w:rsidRDefault="006F226C" w:rsidP="00C67AD1">
            <w:pPr>
              <w:ind w:right="48"/>
            </w:pPr>
            <w:r w:rsidRPr="005B383E">
              <w:t xml:space="preserve">МРК 01 осуществлять коммуникации во всех сферах жизни; </w:t>
            </w:r>
          </w:p>
          <w:p w14:paraId="4E8BA3A5" w14:textId="77777777" w:rsidR="006F226C" w:rsidRPr="005B383E" w:rsidRDefault="006F226C" w:rsidP="00C67AD1">
            <w:pPr>
              <w:ind w:right="45"/>
            </w:pPr>
            <w:r w:rsidRPr="005B383E">
              <w:t xml:space="preserve">МРК 04 </w:t>
            </w:r>
            <w:r w:rsidRPr="005B383E">
              <w:rPr>
                <w:noProof/>
                <w:lang w:eastAsia="ru-RU"/>
              </w:rPr>
              <w:t>аргументированно</w:t>
            </w:r>
            <w:r w:rsidRPr="005B383E">
              <w:t xml:space="preserve"> вести диалог, уметь смягчать конфликтные ситуации;</w:t>
            </w:r>
          </w:p>
          <w:p w14:paraId="5E11DBCA" w14:textId="77777777" w:rsidR="006F226C" w:rsidRPr="005B383E" w:rsidRDefault="006F226C" w:rsidP="00C67AD1">
            <w:pPr>
              <w:ind w:right="45"/>
            </w:pPr>
            <w:r w:rsidRPr="005B383E">
              <w:t xml:space="preserve">МРК 06 понимать и использовать преимущества командной и индивидуальной работы; </w:t>
            </w:r>
          </w:p>
          <w:p w14:paraId="6E29AEF8" w14:textId="77777777" w:rsidR="006F226C" w:rsidRPr="005B383E" w:rsidRDefault="006F226C" w:rsidP="00C67AD1">
            <w:pPr>
              <w:ind w:right="45"/>
            </w:pPr>
            <w:r w:rsidRPr="005B383E">
              <w:t xml:space="preserve">МРК 10 предлагать новые проекты, оценивать идеи с позиции новизны, оригинальности, </w:t>
            </w:r>
            <w:r w:rsidRPr="005B383E">
              <w:lastRenderedPageBreak/>
              <w:t xml:space="preserve">практической значимости; </w:t>
            </w:r>
          </w:p>
          <w:p w14:paraId="502A5116" w14:textId="77777777" w:rsidR="006F226C" w:rsidRPr="005B383E" w:rsidRDefault="006F226C" w:rsidP="00C67AD1">
            <w:pPr>
              <w:ind w:right="45"/>
            </w:pPr>
            <w:r w:rsidRPr="005B383E">
              <w:t xml:space="preserve">МРР 05 делать осознанный выбор, аргументировать его, брать ответственность за решение; </w:t>
            </w:r>
          </w:p>
          <w:p w14:paraId="02758F8A" w14:textId="77777777" w:rsidR="006F226C" w:rsidRPr="005B383E" w:rsidRDefault="006F226C" w:rsidP="00C67AD1">
            <w:pPr>
              <w:ind w:right="45"/>
            </w:pPr>
            <w:r w:rsidRPr="005B383E">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181" w:type="pct"/>
            <w:tcBorders>
              <w:top w:val="single" w:sz="3" w:space="0" w:color="000000"/>
              <w:left w:val="single" w:sz="3" w:space="0" w:color="000000"/>
              <w:bottom w:val="single" w:sz="3" w:space="0" w:color="000000"/>
              <w:right w:val="single" w:sz="3" w:space="0" w:color="000000"/>
            </w:tcBorders>
            <w:shd w:val="clear" w:color="auto" w:fill="auto"/>
          </w:tcPr>
          <w:p w14:paraId="73104CBD" w14:textId="77777777" w:rsidR="006F226C" w:rsidRPr="005B383E" w:rsidRDefault="006F226C" w:rsidP="00C67AD1">
            <w:pPr>
              <w:tabs>
                <w:tab w:val="left" w:pos="265"/>
              </w:tabs>
              <w:ind w:right="15"/>
              <w:rPr>
                <w:highlight w:val="yellow"/>
              </w:rPr>
            </w:pPr>
            <w:proofErr w:type="spellStart"/>
            <w:r w:rsidRPr="005B383E">
              <w:rPr>
                <w:bCs/>
              </w:rPr>
              <w:lastRenderedPageBreak/>
              <w:t>ПРб</w:t>
            </w:r>
            <w:proofErr w:type="spellEnd"/>
            <w:r w:rsidRPr="005B383E">
              <w:rPr>
                <w:bCs/>
              </w:rPr>
              <w:t xml:space="preserve"> 06</w:t>
            </w:r>
            <w:r w:rsidRPr="005B383E">
              <w:rPr>
                <w:iCs/>
              </w:rPr>
              <w:t xml:space="preserve"> </w:t>
            </w:r>
            <w:r w:rsidRPr="005B383E">
              <w:t>определять значения эффективного отдыха для здоровья;</w:t>
            </w:r>
          </w:p>
          <w:p w14:paraId="535CE3ED" w14:textId="77777777" w:rsidR="006F226C" w:rsidRPr="005B383E" w:rsidRDefault="006F226C" w:rsidP="00C67AD1">
            <w:proofErr w:type="spellStart"/>
            <w:r w:rsidRPr="005B383E">
              <w:rPr>
                <w:bCs/>
              </w:rPr>
              <w:t>ПРб</w:t>
            </w:r>
            <w:proofErr w:type="spellEnd"/>
            <w:r w:rsidRPr="005B383E">
              <w:rPr>
                <w:bCs/>
              </w:rPr>
              <w:t xml:space="preserve"> 07 </w:t>
            </w:r>
            <w:r w:rsidRPr="005B383E">
              <w:t>разрабатывать комплексы упражнений, направленных на профилактику нарушений опорно-двигательной системы;</w:t>
            </w:r>
          </w:p>
          <w:p w14:paraId="2DA0CFD8" w14:textId="77777777" w:rsidR="006F226C" w:rsidRPr="005B383E" w:rsidRDefault="006F226C" w:rsidP="00C67AD1">
            <w:pPr>
              <w:rPr>
                <w:bCs/>
              </w:rPr>
            </w:pPr>
          </w:p>
        </w:tc>
      </w:tr>
      <w:tr w:rsidR="006F226C" w:rsidRPr="005B383E" w14:paraId="7AA897A2" w14:textId="77777777" w:rsidTr="00CB4FBB">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AACCCBF" w14:textId="77777777" w:rsidR="006F226C" w:rsidRPr="005B383E" w:rsidRDefault="006F226C" w:rsidP="00C67AD1">
            <w:pPr>
              <w:ind w:right="45"/>
              <w:rPr>
                <w:iCs/>
              </w:rPr>
            </w:pPr>
            <w:r w:rsidRPr="005B383E">
              <w:rPr>
                <w:iCs/>
              </w:rPr>
              <w:t>ОК 04</w:t>
            </w:r>
          </w:p>
          <w:p w14:paraId="42379680" w14:textId="77777777" w:rsidR="006F226C" w:rsidRPr="005B383E" w:rsidRDefault="006F226C" w:rsidP="00C67AD1">
            <w:r w:rsidRPr="005B383E">
              <w:t xml:space="preserve">Эффективно взаимодействовать </w:t>
            </w:r>
            <w:r w:rsidRPr="005B383E">
              <w:br/>
              <w:t>и работать в коллективе и команде</w:t>
            </w:r>
          </w:p>
        </w:tc>
        <w:tc>
          <w:tcPr>
            <w:tcW w:w="1307" w:type="pct"/>
            <w:tcBorders>
              <w:top w:val="single" w:sz="3" w:space="0" w:color="000000"/>
              <w:left w:val="single" w:sz="3" w:space="0" w:color="000000"/>
              <w:bottom w:val="single" w:sz="3" w:space="0" w:color="000000"/>
              <w:right w:val="single" w:sz="3" w:space="0" w:color="000000"/>
            </w:tcBorders>
          </w:tcPr>
          <w:p w14:paraId="6995818B" w14:textId="77777777" w:rsidR="006F226C" w:rsidRPr="005B383E" w:rsidRDefault="006F226C" w:rsidP="00C67AD1">
            <w:pPr>
              <w:ind w:right="43"/>
              <w:rPr>
                <w:bCs/>
                <w:spacing w:val="-4"/>
              </w:rPr>
            </w:pPr>
            <w:proofErr w:type="spellStart"/>
            <w:r w:rsidRPr="005B383E">
              <w:rPr>
                <w:bCs/>
                <w:iCs/>
              </w:rPr>
              <w:t>Уо</w:t>
            </w:r>
            <w:proofErr w:type="spellEnd"/>
            <w:r w:rsidRPr="005B383E">
              <w:rPr>
                <w:bCs/>
                <w:iCs/>
              </w:rPr>
              <w:t xml:space="preserve"> 04.01</w:t>
            </w:r>
            <w:r w:rsidRPr="005B383E">
              <w:rPr>
                <w:bCs/>
                <w:spacing w:val="-4"/>
              </w:rPr>
              <w:t xml:space="preserve"> организовывать работу коллектива </w:t>
            </w:r>
            <w:r w:rsidRPr="005B383E">
              <w:rPr>
                <w:bCs/>
                <w:spacing w:val="-4"/>
              </w:rPr>
              <w:br/>
              <w:t>и команды;</w:t>
            </w:r>
          </w:p>
          <w:p w14:paraId="2797918E" w14:textId="77777777" w:rsidR="006F226C" w:rsidRPr="005B383E" w:rsidRDefault="006F226C" w:rsidP="00C67AD1">
            <w:pPr>
              <w:ind w:right="43"/>
              <w:rPr>
                <w:bCs/>
                <w:iCs/>
              </w:rPr>
            </w:pPr>
            <w:proofErr w:type="spellStart"/>
            <w:r w:rsidRPr="005B383E">
              <w:rPr>
                <w:bCs/>
                <w:iCs/>
              </w:rPr>
              <w:t>Зо</w:t>
            </w:r>
            <w:proofErr w:type="spellEnd"/>
            <w:r w:rsidRPr="005B383E">
              <w:rPr>
                <w:bCs/>
                <w:iCs/>
              </w:rPr>
              <w:t xml:space="preserve"> 04.02</w:t>
            </w:r>
            <w:r w:rsidRPr="005B383E">
              <w:rPr>
                <w:bCs/>
              </w:rPr>
              <w:t xml:space="preserve"> основы проектной деятельности</w:t>
            </w:r>
            <w:r>
              <w:rPr>
                <w:bCs/>
              </w:rPr>
              <w:t>;</w:t>
            </w:r>
          </w:p>
        </w:tc>
        <w:tc>
          <w:tcPr>
            <w:tcW w:w="1598" w:type="pct"/>
            <w:tcBorders>
              <w:top w:val="single" w:sz="3" w:space="0" w:color="000000"/>
              <w:left w:val="single" w:sz="3" w:space="0" w:color="000000"/>
              <w:bottom w:val="single" w:sz="3" w:space="0" w:color="000000"/>
              <w:right w:val="single" w:sz="3" w:space="0" w:color="000000"/>
            </w:tcBorders>
            <w:shd w:val="clear" w:color="auto" w:fill="auto"/>
          </w:tcPr>
          <w:p w14:paraId="7CB7C92D" w14:textId="77777777" w:rsidR="006F226C" w:rsidRPr="005B383E" w:rsidRDefault="006F226C" w:rsidP="00C67AD1">
            <w:pPr>
              <w:ind w:left="43" w:right="48"/>
            </w:pPr>
            <w:r w:rsidRPr="005B383E">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1ADC653" w14:textId="77777777" w:rsidR="006F226C" w:rsidRPr="005B383E" w:rsidRDefault="006F226C" w:rsidP="00C67AD1">
            <w:pPr>
              <w:ind w:right="48"/>
            </w:pPr>
            <w:r w:rsidRPr="005B383E">
              <w:t xml:space="preserve">ЛР 34 осознание ценности научной деятельности, готовность осуществлять проектную и исследовательскую деятельность индивидуально и в группе. </w:t>
            </w:r>
          </w:p>
          <w:p w14:paraId="729E251B" w14:textId="77777777" w:rsidR="006F226C" w:rsidRPr="005B383E" w:rsidRDefault="006F226C" w:rsidP="00C67AD1">
            <w:pPr>
              <w:ind w:right="48"/>
            </w:pPr>
            <w:r w:rsidRPr="005B383E">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38027D89" w14:textId="77777777" w:rsidR="006F226C" w:rsidRPr="005B383E" w:rsidRDefault="006F226C" w:rsidP="00C67AD1">
            <w:pPr>
              <w:ind w:right="48"/>
            </w:pPr>
            <w:r w:rsidRPr="005B383E">
              <w:t xml:space="preserve">МРП 10 формирование научного типа мышления, владение научной терминологией, ключевыми понятиями и методами; </w:t>
            </w:r>
          </w:p>
          <w:p w14:paraId="5296CD01" w14:textId="77777777" w:rsidR="006F226C" w:rsidRPr="005B383E" w:rsidRDefault="006F226C" w:rsidP="00C67AD1">
            <w:pPr>
              <w:ind w:right="48"/>
            </w:pPr>
            <w:r w:rsidRPr="005B383E">
              <w:t>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E439034" w14:textId="77777777" w:rsidR="006F226C" w:rsidRPr="005B383E" w:rsidRDefault="006F226C" w:rsidP="00C67AD1">
            <w:pPr>
              <w:ind w:right="48"/>
            </w:pPr>
            <w:r w:rsidRPr="005B383E">
              <w:t xml:space="preserve">МРП 13 анализировать полученные в ходе решения задачи результаты, </w:t>
            </w:r>
            <w:r w:rsidRPr="005B383E">
              <w:lastRenderedPageBreak/>
              <w:t xml:space="preserve">критически оценивать их достоверность, прогнозировать изменение в новых условиях; </w:t>
            </w:r>
          </w:p>
          <w:p w14:paraId="010009DD" w14:textId="77777777" w:rsidR="006F226C" w:rsidRPr="005B383E" w:rsidRDefault="006F226C" w:rsidP="00C67AD1">
            <w:pPr>
              <w:ind w:right="48"/>
            </w:pPr>
            <w:r w:rsidRPr="005B383E">
              <w:t>МРП 15 разрабатывать план решения проблемы с учетом анализа имеющихся материальных и нематериальных ресурсов;</w:t>
            </w:r>
          </w:p>
          <w:p w14:paraId="79871735" w14:textId="77777777" w:rsidR="006F226C" w:rsidRPr="005B383E" w:rsidRDefault="006F226C" w:rsidP="00C67AD1">
            <w:pPr>
              <w:tabs>
                <w:tab w:val="left" w:pos="316"/>
              </w:tabs>
            </w:pPr>
            <w:r w:rsidRPr="005B383E">
              <w:t>МРП 21 владеть навыками получения информации из источников разных типов, самостоятельно осуществлять поиск, анализ, систематизацию и интерпретацию</w:t>
            </w:r>
          </w:p>
          <w:p w14:paraId="4E9247BD" w14:textId="77777777" w:rsidR="006F226C" w:rsidRPr="005B383E" w:rsidRDefault="006F226C" w:rsidP="00C67AD1">
            <w:pPr>
              <w:ind w:right="48"/>
            </w:pPr>
            <w:r w:rsidRPr="005B383E">
              <w:t>информации различных видов и форм представления;</w:t>
            </w:r>
          </w:p>
          <w:p w14:paraId="5CD6E9DC" w14:textId="77777777" w:rsidR="006F226C" w:rsidRPr="005B383E" w:rsidRDefault="006F226C" w:rsidP="00C67AD1">
            <w:pPr>
              <w:ind w:right="48"/>
            </w:pPr>
            <w:r w:rsidRPr="005B383E">
              <w:t xml:space="preserve">МРК 06 понимать и использовать преимущества командной и индивидуальной работы; </w:t>
            </w:r>
          </w:p>
          <w:p w14:paraId="3BD692B6" w14:textId="77777777" w:rsidR="006F226C" w:rsidRPr="005B383E" w:rsidRDefault="006F226C" w:rsidP="00C67AD1">
            <w:pPr>
              <w:ind w:right="48"/>
            </w:pPr>
            <w:r w:rsidRPr="005B383E">
              <w:t xml:space="preserve">МРК 07 выбирать тематику и методы совместных действий с учетом общих интересов и возможностей каждого члена коллектива; </w:t>
            </w:r>
          </w:p>
          <w:p w14:paraId="31C71846" w14:textId="77777777" w:rsidR="006F226C" w:rsidRPr="005B383E" w:rsidRDefault="006F226C" w:rsidP="00C67AD1">
            <w:pPr>
              <w:ind w:right="48"/>
            </w:pPr>
            <w:r w:rsidRPr="005B383E">
              <w:t xml:space="preserve">МРР 15 сформированность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DFB0C32" w14:textId="77777777" w:rsidR="006F226C" w:rsidRPr="005B383E" w:rsidRDefault="006F226C" w:rsidP="00C67AD1">
            <w:pPr>
              <w:ind w:left="43" w:right="48"/>
            </w:pPr>
            <w:r w:rsidRPr="005B383E">
              <w:t>МРР 16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181" w:type="pct"/>
            <w:tcBorders>
              <w:top w:val="single" w:sz="3" w:space="0" w:color="000000"/>
              <w:left w:val="single" w:sz="3" w:space="0" w:color="000000"/>
              <w:bottom w:val="single" w:sz="3" w:space="0" w:color="000000"/>
              <w:right w:val="single" w:sz="3" w:space="0" w:color="000000"/>
            </w:tcBorders>
            <w:shd w:val="clear" w:color="auto" w:fill="auto"/>
          </w:tcPr>
          <w:p w14:paraId="630FC10A" w14:textId="77777777" w:rsidR="006F226C" w:rsidRPr="005B383E" w:rsidRDefault="006F226C" w:rsidP="00C67AD1">
            <w:proofErr w:type="spellStart"/>
            <w:r w:rsidRPr="005B383E">
              <w:rPr>
                <w:bCs/>
              </w:rPr>
              <w:lastRenderedPageBreak/>
              <w:t>ПРб</w:t>
            </w:r>
            <w:proofErr w:type="spellEnd"/>
            <w:r w:rsidRPr="005B383E">
              <w:rPr>
                <w:bCs/>
              </w:rPr>
              <w:t xml:space="preserve"> 08 </w:t>
            </w:r>
            <w:r w:rsidRPr="005B383E">
              <w:t>формировать навыки общения, способствующие взаимопониманию в коммуникативной деятельности;</w:t>
            </w:r>
          </w:p>
          <w:p w14:paraId="6E6D8588" w14:textId="77777777" w:rsidR="006F226C" w:rsidRPr="005B383E" w:rsidRDefault="006F226C" w:rsidP="00C67AD1">
            <w:pPr>
              <w:tabs>
                <w:tab w:val="left" w:pos="265"/>
              </w:tabs>
              <w:ind w:right="15"/>
              <w:rPr>
                <w:bCs/>
              </w:rPr>
            </w:pPr>
          </w:p>
        </w:tc>
      </w:tr>
      <w:tr w:rsidR="006F226C" w:rsidRPr="005B383E" w14:paraId="215FB850" w14:textId="77777777" w:rsidTr="00CB4FBB">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0CE0AFA" w14:textId="77777777" w:rsidR="006F226C" w:rsidRPr="007D162E" w:rsidRDefault="006F226C" w:rsidP="00C67AD1">
            <w:pPr>
              <w:rPr>
                <w:color w:val="FF0000"/>
                <w:lang w:eastAsia="ru-RU"/>
              </w:rPr>
            </w:pPr>
            <w:r w:rsidRPr="00624DE1">
              <w:t xml:space="preserve">ПК 1.4. Осуществлять материально-техническое обеспечение производства работ одного вида на </w:t>
            </w:r>
            <w:r w:rsidRPr="00624DE1">
              <w:lastRenderedPageBreak/>
              <w:t>территориях и объектах.</w:t>
            </w:r>
            <w:r>
              <w:t xml:space="preserve"> </w:t>
            </w:r>
          </w:p>
        </w:tc>
        <w:tc>
          <w:tcPr>
            <w:tcW w:w="1307" w:type="pct"/>
            <w:tcBorders>
              <w:top w:val="single" w:sz="3" w:space="0" w:color="000000"/>
              <w:left w:val="single" w:sz="3" w:space="0" w:color="000000"/>
              <w:bottom w:val="single" w:sz="3" w:space="0" w:color="000000"/>
              <w:right w:val="single" w:sz="3" w:space="0" w:color="000000"/>
            </w:tcBorders>
            <w:vAlign w:val="center"/>
          </w:tcPr>
          <w:p w14:paraId="6B87ECAA" w14:textId="77777777" w:rsidR="006F226C" w:rsidRDefault="006F226C" w:rsidP="00C67AD1">
            <w:pPr>
              <w:contextualSpacing/>
            </w:pPr>
            <w:r>
              <w:lastRenderedPageBreak/>
              <w:t xml:space="preserve">У 1.4.03 </w:t>
            </w:r>
            <w:r w:rsidRPr="00624DE1">
              <w:t xml:space="preserve">Производить визуальный и инструментальный контроль качества поставляемых материально-технических ресурсов для производства работ </w:t>
            </w:r>
            <w:r w:rsidRPr="00624DE1">
              <w:lastRenderedPageBreak/>
              <w:t>по благоустройству, озеленению, техническому обслуживанию и содержанию</w:t>
            </w:r>
            <w:r>
              <w:t>;</w:t>
            </w:r>
          </w:p>
          <w:p w14:paraId="588F1969" w14:textId="77777777" w:rsidR="006F226C" w:rsidRDefault="006F226C" w:rsidP="00C67AD1">
            <w:pPr>
              <w:contextualSpacing/>
            </w:pPr>
            <w:r>
              <w:t xml:space="preserve">З 1.4.03 </w:t>
            </w:r>
            <w:r w:rsidRPr="00624DE1">
              <w:t>Ассортиме</w:t>
            </w:r>
            <w:r>
              <w:t xml:space="preserve">нт деревьев, </w:t>
            </w:r>
            <w:r w:rsidRPr="00624DE1">
              <w:t>кустарников и травянистых растений, процессы</w:t>
            </w:r>
            <w:r>
              <w:t xml:space="preserve"> жизнедеятельности растений, их </w:t>
            </w:r>
            <w:r w:rsidRPr="00624DE1">
              <w:t>зависимость от условий окружающей среды</w:t>
            </w:r>
            <w:r>
              <w:t>;</w:t>
            </w:r>
          </w:p>
          <w:p w14:paraId="04CEC177" w14:textId="77777777" w:rsidR="006F226C" w:rsidRPr="007D162E" w:rsidRDefault="006F226C" w:rsidP="00C67AD1">
            <w:pPr>
              <w:contextualSpacing/>
              <w:rPr>
                <w:color w:val="FF0000"/>
                <w:lang w:eastAsia="ru-RU"/>
              </w:rPr>
            </w:pPr>
            <w:r>
              <w:t xml:space="preserve">З 1.4.04 </w:t>
            </w:r>
            <w:r w:rsidRPr="00624DE1">
              <w:t>Агротехнические правила по содержанию и уходу за элементами озеленения</w:t>
            </w:r>
          </w:p>
        </w:tc>
        <w:tc>
          <w:tcPr>
            <w:tcW w:w="1598" w:type="pct"/>
            <w:tcBorders>
              <w:top w:val="single" w:sz="3" w:space="0" w:color="000000"/>
              <w:left w:val="single" w:sz="3" w:space="0" w:color="000000"/>
              <w:bottom w:val="single" w:sz="3" w:space="0" w:color="000000"/>
              <w:right w:val="single" w:sz="3" w:space="0" w:color="000000"/>
            </w:tcBorders>
            <w:shd w:val="clear" w:color="auto" w:fill="auto"/>
          </w:tcPr>
          <w:p w14:paraId="0AE0B06D" w14:textId="77777777" w:rsidR="006F226C" w:rsidRPr="005B383E" w:rsidRDefault="006F226C" w:rsidP="00C67AD1">
            <w:pPr>
              <w:rPr>
                <w:noProof/>
              </w:rPr>
            </w:pPr>
            <w:r w:rsidRPr="005B383E">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noProof/>
                <w:lang w:eastAsia="ru-RU"/>
              </w:rPr>
              <w:drawing>
                <wp:inline distT="0" distB="0" distL="0" distR="0" wp14:anchorId="352FF8A4" wp14:editId="0C6288DE">
                  <wp:extent cx="7620" cy="7620"/>
                  <wp:effectExtent l="0" t="0" r="0" b="0"/>
                  <wp:docPr id="7"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4"/>
                          <a:srcRect/>
                          <a:stretch>
                            <a:fillRect/>
                          </a:stretch>
                        </pic:blipFill>
                        <pic:spPr bwMode="auto">
                          <a:xfrm>
                            <a:off x="0" y="0"/>
                            <a:ext cx="7620" cy="7620"/>
                          </a:xfrm>
                          <a:prstGeom prst="rect">
                            <a:avLst/>
                          </a:prstGeom>
                          <a:noFill/>
                          <a:ln w="9525">
                            <a:noFill/>
                            <a:miter lim="800000"/>
                            <a:headEnd/>
                            <a:tailEnd/>
                          </a:ln>
                        </pic:spPr>
                      </pic:pic>
                    </a:graphicData>
                  </a:graphic>
                </wp:inline>
              </w:drawing>
            </w:r>
          </w:p>
          <w:p w14:paraId="68DCEFEE" w14:textId="77777777" w:rsidR="006F226C" w:rsidRPr="005B383E" w:rsidRDefault="006F226C" w:rsidP="00C67AD1">
            <w:pPr>
              <w:rPr>
                <w:lang w:eastAsia="ru-RU"/>
              </w:rPr>
            </w:pPr>
          </w:p>
        </w:tc>
        <w:tc>
          <w:tcPr>
            <w:tcW w:w="1181" w:type="pct"/>
            <w:tcBorders>
              <w:top w:val="single" w:sz="3" w:space="0" w:color="000000"/>
              <w:left w:val="single" w:sz="3" w:space="0" w:color="000000"/>
              <w:bottom w:val="single" w:sz="3" w:space="0" w:color="000000"/>
              <w:right w:val="single" w:sz="3" w:space="0" w:color="000000"/>
            </w:tcBorders>
            <w:shd w:val="clear" w:color="auto" w:fill="auto"/>
          </w:tcPr>
          <w:p w14:paraId="7EED6F59" w14:textId="77777777" w:rsidR="006F226C" w:rsidRDefault="006F226C" w:rsidP="00C67AD1">
            <w:pPr>
              <w:tabs>
                <w:tab w:val="left" w:pos="265"/>
              </w:tabs>
              <w:ind w:right="15"/>
              <w:rPr>
                <w:bCs/>
              </w:rPr>
            </w:pPr>
            <w:proofErr w:type="spellStart"/>
            <w:r w:rsidRPr="005B383E">
              <w:rPr>
                <w:bCs/>
              </w:rPr>
              <w:lastRenderedPageBreak/>
              <w:t>ПРб</w:t>
            </w:r>
            <w:proofErr w:type="spellEnd"/>
            <w:r w:rsidRPr="005B383E">
              <w:rPr>
                <w:bCs/>
              </w:rPr>
              <w:t xml:space="preserve"> 04 Вырабатывать рекомендации по уменьшению «экологического следа»</w:t>
            </w:r>
            <w:r>
              <w:rPr>
                <w:bCs/>
              </w:rPr>
              <w:t>;</w:t>
            </w:r>
          </w:p>
          <w:p w14:paraId="75D5AD21" w14:textId="77777777" w:rsidR="006F226C" w:rsidRPr="005B383E" w:rsidRDefault="006F226C" w:rsidP="00C67AD1">
            <w:pPr>
              <w:tabs>
                <w:tab w:val="left" w:pos="265"/>
              </w:tabs>
              <w:ind w:right="15"/>
              <w:rPr>
                <w:bCs/>
              </w:rPr>
            </w:pPr>
            <w:proofErr w:type="spellStart"/>
            <w:r w:rsidRPr="005B383E">
              <w:rPr>
                <w:bCs/>
              </w:rPr>
              <w:t>ПРб</w:t>
            </w:r>
            <w:proofErr w:type="spellEnd"/>
            <w:r w:rsidRPr="005B383E">
              <w:rPr>
                <w:bCs/>
              </w:rPr>
              <w:t xml:space="preserve"> 05 характеризовать </w:t>
            </w:r>
            <w:r w:rsidRPr="005B383E">
              <w:rPr>
                <w:bCs/>
              </w:rPr>
              <w:lastRenderedPageBreak/>
              <w:t>среды жизни человека (социально-бытовая, трудовая, рекреационная)</w:t>
            </w:r>
            <w:r>
              <w:rPr>
                <w:bCs/>
              </w:rPr>
              <w:t>;</w:t>
            </w:r>
          </w:p>
        </w:tc>
      </w:tr>
    </w:tbl>
    <w:p w14:paraId="702E8923" w14:textId="77777777" w:rsidR="006F226C" w:rsidRDefault="006F226C" w:rsidP="006F226C">
      <w:pPr>
        <w:suppressAutoHyphens/>
        <w:spacing w:after="240"/>
        <w:rPr>
          <w:b/>
        </w:rPr>
      </w:pPr>
    </w:p>
    <w:p w14:paraId="444FE6C5" w14:textId="77777777" w:rsidR="006F226C" w:rsidRDefault="006F226C" w:rsidP="006F226C">
      <w:pPr>
        <w:suppressAutoHyphens/>
        <w:spacing w:after="240"/>
        <w:jc w:val="center"/>
        <w:rPr>
          <w:b/>
        </w:rPr>
        <w:sectPr w:rsidR="006F226C" w:rsidSect="00C67AD1">
          <w:pgSz w:w="11905" w:h="16837"/>
          <w:pgMar w:top="1134" w:right="1134" w:bottom="1134" w:left="1134" w:header="720" w:footer="709" w:gutter="0"/>
          <w:cols w:space="720"/>
          <w:titlePg/>
          <w:docGrid w:linePitch="326"/>
        </w:sectPr>
      </w:pPr>
    </w:p>
    <w:p w14:paraId="4854F280" w14:textId="77777777" w:rsidR="006F226C" w:rsidRPr="00D94AEA" w:rsidRDefault="006F226C" w:rsidP="006F226C">
      <w:pPr>
        <w:suppressAutoHyphens/>
        <w:spacing w:after="240"/>
        <w:jc w:val="center"/>
        <w:rPr>
          <w:b/>
        </w:rPr>
      </w:pPr>
      <w:r w:rsidRPr="00D94AEA">
        <w:rPr>
          <w:b/>
        </w:rPr>
        <w:lastRenderedPageBreak/>
        <w:t xml:space="preserve">2. СТРУКТУРА И СОДЕРЖАНИЕ </w:t>
      </w:r>
      <w:r>
        <w:rPr>
          <w:b/>
        </w:rPr>
        <w:t>ОБЩЕОБРАЗОВАТЕЛЬНОЙ</w:t>
      </w:r>
      <w:r w:rsidRPr="00D94AEA">
        <w:rPr>
          <w:b/>
        </w:rPr>
        <w:t xml:space="preserve"> ДИСЦИПЛИНЫ</w:t>
      </w:r>
    </w:p>
    <w:p w14:paraId="7DE7F7A8" w14:textId="77777777" w:rsidR="006F226C" w:rsidRPr="00A1560C" w:rsidRDefault="006F226C" w:rsidP="006F226C">
      <w:pPr>
        <w:suppressAutoHyphens/>
        <w:spacing w:after="240"/>
        <w:ind w:firstLine="709"/>
        <w:rPr>
          <w:b/>
        </w:rPr>
      </w:pPr>
      <w:r w:rsidRPr="00D94AEA">
        <w:rPr>
          <w:b/>
        </w:rPr>
        <w:t xml:space="preserve">2.1. Объем </w:t>
      </w:r>
      <w:r>
        <w:rPr>
          <w:b/>
        </w:rPr>
        <w:t>общеобразовательной</w:t>
      </w:r>
      <w:r w:rsidRPr="00D94AEA">
        <w:rPr>
          <w:b/>
        </w:rPr>
        <w:t xml:space="preserve"> д</w:t>
      </w:r>
      <w:r>
        <w:rPr>
          <w:b/>
        </w:rPr>
        <w:t>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F226C" w:rsidRPr="00434650" w14:paraId="3CEB0D91" w14:textId="77777777" w:rsidTr="00C67AD1">
        <w:trPr>
          <w:trHeight w:val="20"/>
        </w:trPr>
        <w:tc>
          <w:tcPr>
            <w:tcW w:w="7054" w:type="dxa"/>
            <w:vAlign w:val="center"/>
          </w:tcPr>
          <w:p w14:paraId="4714DC18" w14:textId="77777777" w:rsidR="006F226C" w:rsidRPr="00434650" w:rsidRDefault="006F226C" w:rsidP="00C67AD1">
            <w:pPr>
              <w:suppressAutoHyphens/>
              <w:spacing w:line="360" w:lineRule="auto"/>
              <w:jc w:val="center"/>
              <w:rPr>
                <w:b/>
              </w:rPr>
            </w:pPr>
            <w:r w:rsidRPr="00434650">
              <w:rPr>
                <w:b/>
              </w:rPr>
              <w:t>Вид учебной работы</w:t>
            </w:r>
          </w:p>
        </w:tc>
        <w:tc>
          <w:tcPr>
            <w:tcW w:w="2517" w:type="dxa"/>
            <w:vAlign w:val="center"/>
          </w:tcPr>
          <w:p w14:paraId="064C6C80" w14:textId="77777777" w:rsidR="006F226C" w:rsidRPr="00434650" w:rsidRDefault="006F226C" w:rsidP="00C67AD1">
            <w:pPr>
              <w:suppressAutoHyphens/>
              <w:spacing w:line="360" w:lineRule="auto"/>
              <w:jc w:val="center"/>
              <w:rPr>
                <w:b/>
                <w:iCs/>
              </w:rPr>
            </w:pPr>
            <w:r w:rsidRPr="00434650">
              <w:rPr>
                <w:b/>
                <w:iCs/>
              </w:rPr>
              <w:t>Объем в часах</w:t>
            </w:r>
          </w:p>
        </w:tc>
      </w:tr>
      <w:tr w:rsidR="006F226C" w:rsidRPr="00434650" w14:paraId="50F58514" w14:textId="77777777" w:rsidTr="00C67AD1">
        <w:trPr>
          <w:trHeight w:val="20"/>
        </w:trPr>
        <w:tc>
          <w:tcPr>
            <w:tcW w:w="7054" w:type="dxa"/>
            <w:vAlign w:val="center"/>
          </w:tcPr>
          <w:p w14:paraId="20744DD1" w14:textId="77777777" w:rsidR="006F226C" w:rsidRPr="00434650" w:rsidRDefault="006F226C" w:rsidP="00C67AD1">
            <w:pPr>
              <w:suppressAutoHyphens/>
              <w:spacing w:line="360" w:lineRule="auto"/>
              <w:rPr>
                <w:b/>
              </w:rPr>
            </w:pPr>
            <w:r w:rsidRPr="00434650">
              <w:rPr>
                <w:b/>
              </w:rPr>
              <w:t>Объем образовательной программы дисциплины</w:t>
            </w:r>
          </w:p>
        </w:tc>
        <w:tc>
          <w:tcPr>
            <w:tcW w:w="2517" w:type="dxa"/>
          </w:tcPr>
          <w:p w14:paraId="28DA121C" w14:textId="77777777" w:rsidR="006F226C" w:rsidRPr="00434650" w:rsidRDefault="005D0B8E" w:rsidP="00C67AD1">
            <w:pPr>
              <w:snapToGrid w:val="0"/>
              <w:spacing w:line="360" w:lineRule="auto"/>
              <w:jc w:val="center"/>
              <w:rPr>
                <w:b/>
                <w:iCs/>
              </w:rPr>
            </w:pPr>
            <w:r>
              <w:rPr>
                <w:b/>
                <w:iCs/>
              </w:rPr>
              <w:t>34</w:t>
            </w:r>
          </w:p>
        </w:tc>
      </w:tr>
      <w:tr w:rsidR="006F226C" w:rsidRPr="00434650" w14:paraId="2745B3E9" w14:textId="77777777" w:rsidTr="00C67AD1">
        <w:trPr>
          <w:trHeight w:val="20"/>
        </w:trPr>
        <w:tc>
          <w:tcPr>
            <w:tcW w:w="7054" w:type="dxa"/>
            <w:shd w:val="clear" w:color="auto" w:fill="auto"/>
          </w:tcPr>
          <w:p w14:paraId="75FF1FFD" w14:textId="77777777" w:rsidR="006F226C" w:rsidRPr="00434650" w:rsidRDefault="006F226C" w:rsidP="00C67AD1">
            <w:pPr>
              <w:suppressAutoHyphens/>
              <w:spacing w:line="360" w:lineRule="auto"/>
              <w:rPr>
                <w:b/>
                <w:bCs/>
                <w:iCs/>
              </w:rPr>
            </w:pPr>
            <w:r w:rsidRPr="00434650">
              <w:rPr>
                <w:b/>
                <w:bCs/>
                <w:iCs/>
              </w:rPr>
              <w:t>Основное содержание</w:t>
            </w:r>
          </w:p>
        </w:tc>
        <w:tc>
          <w:tcPr>
            <w:tcW w:w="2517" w:type="dxa"/>
            <w:shd w:val="clear" w:color="auto" w:fill="auto"/>
          </w:tcPr>
          <w:p w14:paraId="577B10F0" w14:textId="77777777" w:rsidR="006F226C" w:rsidRPr="00434650" w:rsidRDefault="005D0B8E" w:rsidP="00C67AD1">
            <w:pPr>
              <w:snapToGrid w:val="0"/>
              <w:spacing w:line="360" w:lineRule="auto"/>
              <w:jc w:val="center"/>
              <w:rPr>
                <w:b/>
                <w:iCs/>
              </w:rPr>
            </w:pPr>
            <w:r>
              <w:rPr>
                <w:b/>
                <w:iCs/>
              </w:rPr>
              <w:t>3</w:t>
            </w:r>
            <w:r w:rsidR="00DC2021">
              <w:rPr>
                <w:b/>
                <w:iCs/>
              </w:rPr>
              <w:t>3</w:t>
            </w:r>
          </w:p>
        </w:tc>
      </w:tr>
      <w:tr w:rsidR="006F226C" w:rsidRPr="00434650" w14:paraId="67EB62D1" w14:textId="77777777" w:rsidTr="00C67AD1">
        <w:trPr>
          <w:trHeight w:val="20"/>
        </w:trPr>
        <w:tc>
          <w:tcPr>
            <w:tcW w:w="9571" w:type="dxa"/>
            <w:gridSpan w:val="2"/>
            <w:vAlign w:val="center"/>
          </w:tcPr>
          <w:p w14:paraId="3813BAA0" w14:textId="77777777" w:rsidR="006F226C" w:rsidRPr="00434650" w:rsidRDefault="006F226C" w:rsidP="00C67AD1">
            <w:pPr>
              <w:suppressAutoHyphens/>
              <w:spacing w:line="360" w:lineRule="auto"/>
              <w:rPr>
                <w:iCs/>
              </w:rPr>
            </w:pPr>
            <w:r w:rsidRPr="00434650">
              <w:t>в т. ч.:</w:t>
            </w:r>
          </w:p>
        </w:tc>
      </w:tr>
      <w:tr w:rsidR="006F226C" w:rsidRPr="00434650" w14:paraId="597F08E8" w14:textId="77777777" w:rsidTr="00C67AD1">
        <w:trPr>
          <w:trHeight w:val="20"/>
        </w:trPr>
        <w:tc>
          <w:tcPr>
            <w:tcW w:w="7054" w:type="dxa"/>
            <w:vAlign w:val="center"/>
          </w:tcPr>
          <w:p w14:paraId="4C3ACBD5" w14:textId="77777777" w:rsidR="006F226C" w:rsidRPr="00434650" w:rsidRDefault="006F226C" w:rsidP="00C67AD1">
            <w:pPr>
              <w:suppressAutoHyphens/>
              <w:spacing w:line="360" w:lineRule="auto"/>
            </w:pPr>
            <w:r w:rsidRPr="00434650">
              <w:t>теоретическое обучение</w:t>
            </w:r>
          </w:p>
        </w:tc>
        <w:tc>
          <w:tcPr>
            <w:tcW w:w="2517" w:type="dxa"/>
            <w:vAlign w:val="center"/>
          </w:tcPr>
          <w:p w14:paraId="06AA9767" w14:textId="77777777" w:rsidR="006F226C" w:rsidRPr="00434650" w:rsidRDefault="00DC2021" w:rsidP="00C67AD1">
            <w:pPr>
              <w:suppressAutoHyphens/>
              <w:spacing w:line="360" w:lineRule="auto"/>
              <w:jc w:val="center"/>
              <w:rPr>
                <w:iCs/>
              </w:rPr>
            </w:pPr>
            <w:r>
              <w:rPr>
                <w:iCs/>
              </w:rPr>
              <w:t>9</w:t>
            </w:r>
          </w:p>
        </w:tc>
      </w:tr>
      <w:tr w:rsidR="006F226C" w:rsidRPr="00434650" w14:paraId="309426E1" w14:textId="77777777" w:rsidTr="00C67AD1">
        <w:trPr>
          <w:trHeight w:val="20"/>
        </w:trPr>
        <w:tc>
          <w:tcPr>
            <w:tcW w:w="7054" w:type="dxa"/>
            <w:vAlign w:val="center"/>
          </w:tcPr>
          <w:p w14:paraId="798598D9" w14:textId="77777777" w:rsidR="006F226C" w:rsidRPr="00434650" w:rsidRDefault="006F226C" w:rsidP="00C67AD1">
            <w:pPr>
              <w:suppressAutoHyphens/>
              <w:spacing w:line="360" w:lineRule="auto"/>
            </w:pPr>
            <w:r w:rsidRPr="00434650">
              <w:t>практические занятия</w:t>
            </w:r>
            <w:r w:rsidRPr="00434650">
              <w:rPr>
                <w:i/>
              </w:rPr>
              <w:t xml:space="preserve"> </w:t>
            </w:r>
          </w:p>
        </w:tc>
        <w:tc>
          <w:tcPr>
            <w:tcW w:w="2517" w:type="dxa"/>
            <w:vAlign w:val="center"/>
          </w:tcPr>
          <w:p w14:paraId="1545C49B" w14:textId="77777777" w:rsidR="006F226C" w:rsidRPr="00434650" w:rsidRDefault="005D0B8E" w:rsidP="00C67AD1">
            <w:pPr>
              <w:suppressAutoHyphens/>
              <w:spacing w:line="360" w:lineRule="auto"/>
              <w:jc w:val="center"/>
              <w:rPr>
                <w:iCs/>
              </w:rPr>
            </w:pPr>
            <w:r>
              <w:rPr>
                <w:iCs/>
              </w:rPr>
              <w:t>24</w:t>
            </w:r>
          </w:p>
        </w:tc>
      </w:tr>
      <w:tr w:rsidR="006F226C" w:rsidRPr="00434650" w14:paraId="28673A51" w14:textId="77777777" w:rsidTr="00C67AD1">
        <w:trPr>
          <w:trHeight w:val="20"/>
        </w:trPr>
        <w:tc>
          <w:tcPr>
            <w:tcW w:w="7054" w:type="dxa"/>
            <w:vAlign w:val="center"/>
          </w:tcPr>
          <w:p w14:paraId="3EA464E6" w14:textId="77777777" w:rsidR="006F226C" w:rsidRPr="00434650" w:rsidRDefault="006F226C" w:rsidP="00C67AD1">
            <w:pPr>
              <w:suppressAutoHyphens/>
              <w:spacing w:line="360" w:lineRule="auto"/>
              <w:rPr>
                <w:bCs/>
              </w:rPr>
            </w:pPr>
            <w:r w:rsidRPr="00434650">
              <w:rPr>
                <w:bCs/>
              </w:rPr>
              <w:t>самостоятельная работа</w:t>
            </w:r>
          </w:p>
        </w:tc>
        <w:tc>
          <w:tcPr>
            <w:tcW w:w="2517" w:type="dxa"/>
            <w:vAlign w:val="center"/>
          </w:tcPr>
          <w:p w14:paraId="43BF9941" w14:textId="77777777" w:rsidR="006F226C" w:rsidRPr="00434650" w:rsidRDefault="006F226C" w:rsidP="00C67AD1">
            <w:pPr>
              <w:suppressAutoHyphens/>
              <w:spacing w:line="360" w:lineRule="auto"/>
              <w:jc w:val="center"/>
              <w:rPr>
                <w:iCs/>
              </w:rPr>
            </w:pPr>
            <w:r w:rsidRPr="00434650">
              <w:rPr>
                <w:iCs/>
              </w:rPr>
              <w:t>0</w:t>
            </w:r>
          </w:p>
        </w:tc>
      </w:tr>
      <w:tr w:rsidR="006F226C" w:rsidRPr="00434650" w14:paraId="30ADAF61" w14:textId="77777777" w:rsidTr="00C67AD1">
        <w:trPr>
          <w:trHeight w:val="20"/>
        </w:trPr>
        <w:tc>
          <w:tcPr>
            <w:tcW w:w="7054" w:type="dxa"/>
            <w:vAlign w:val="center"/>
          </w:tcPr>
          <w:p w14:paraId="1B34F7E4" w14:textId="77777777" w:rsidR="006F226C" w:rsidRPr="00434650" w:rsidRDefault="006F226C" w:rsidP="00C67AD1">
            <w:pPr>
              <w:suppressAutoHyphens/>
              <w:spacing w:line="360" w:lineRule="auto"/>
              <w:rPr>
                <w:b/>
                <w:bCs/>
              </w:rPr>
            </w:pPr>
            <w:r>
              <w:rPr>
                <w:b/>
                <w:bCs/>
              </w:rPr>
              <w:t>Профессионально-</w:t>
            </w:r>
            <w:r w:rsidRPr="00434650">
              <w:rPr>
                <w:b/>
                <w:bCs/>
              </w:rPr>
              <w:t>ориентированное содержание</w:t>
            </w:r>
            <w:r>
              <w:rPr>
                <w:b/>
                <w:bCs/>
              </w:rPr>
              <w:t xml:space="preserve"> (практическая подготовка)</w:t>
            </w:r>
          </w:p>
        </w:tc>
        <w:tc>
          <w:tcPr>
            <w:tcW w:w="2517" w:type="dxa"/>
            <w:vAlign w:val="center"/>
          </w:tcPr>
          <w:p w14:paraId="5A169DB9" w14:textId="77777777" w:rsidR="006F226C" w:rsidRPr="00434650" w:rsidRDefault="006F226C" w:rsidP="00C67AD1">
            <w:pPr>
              <w:suppressAutoHyphens/>
              <w:spacing w:line="360" w:lineRule="auto"/>
              <w:jc w:val="center"/>
              <w:rPr>
                <w:b/>
                <w:iCs/>
              </w:rPr>
            </w:pPr>
            <w:r>
              <w:rPr>
                <w:b/>
                <w:iCs/>
              </w:rPr>
              <w:t>10</w:t>
            </w:r>
          </w:p>
        </w:tc>
      </w:tr>
      <w:tr w:rsidR="006F226C" w:rsidRPr="00434650" w14:paraId="0643A617" w14:textId="77777777" w:rsidTr="00C67AD1">
        <w:trPr>
          <w:trHeight w:val="20"/>
        </w:trPr>
        <w:tc>
          <w:tcPr>
            <w:tcW w:w="9571" w:type="dxa"/>
            <w:gridSpan w:val="2"/>
            <w:vAlign w:val="center"/>
          </w:tcPr>
          <w:p w14:paraId="122DE8AB" w14:textId="77777777" w:rsidR="006F226C" w:rsidRPr="00434650" w:rsidRDefault="006F226C" w:rsidP="00C67AD1">
            <w:pPr>
              <w:suppressAutoHyphens/>
              <w:spacing w:line="360" w:lineRule="auto"/>
              <w:rPr>
                <w:iCs/>
              </w:rPr>
            </w:pPr>
            <w:r w:rsidRPr="00434650">
              <w:t>в т. ч.:</w:t>
            </w:r>
          </w:p>
        </w:tc>
      </w:tr>
      <w:tr w:rsidR="006F226C" w:rsidRPr="00434650" w14:paraId="7FE5AA0C" w14:textId="77777777" w:rsidTr="00C67AD1">
        <w:trPr>
          <w:trHeight w:val="20"/>
        </w:trPr>
        <w:tc>
          <w:tcPr>
            <w:tcW w:w="7054" w:type="dxa"/>
            <w:vAlign w:val="center"/>
          </w:tcPr>
          <w:p w14:paraId="6C477C25" w14:textId="77777777" w:rsidR="006F226C" w:rsidRPr="00434650" w:rsidRDefault="006F226C" w:rsidP="00C67AD1">
            <w:pPr>
              <w:suppressAutoHyphens/>
              <w:spacing w:line="360" w:lineRule="auto"/>
            </w:pPr>
            <w:r w:rsidRPr="00434650">
              <w:t>теоретическое обучение</w:t>
            </w:r>
          </w:p>
        </w:tc>
        <w:tc>
          <w:tcPr>
            <w:tcW w:w="2517" w:type="dxa"/>
            <w:vAlign w:val="center"/>
          </w:tcPr>
          <w:p w14:paraId="0D7295B3" w14:textId="77777777" w:rsidR="006F226C" w:rsidRPr="00434650" w:rsidRDefault="006F226C" w:rsidP="00C67AD1">
            <w:pPr>
              <w:suppressAutoHyphens/>
              <w:spacing w:line="360" w:lineRule="auto"/>
              <w:jc w:val="center"/>
              <w:rPr>
                <w:iCs/>
              </w:rPr>
            </w:pPr>
            <w:r w:rsidRPr="00434650">
              <w:rPr>
                <w:iCs/>
              </w:rPr>
              <w:t>0</w:t>
            </w:r>
          </w:p>
        </w:tc>
      </w:tr>
      <w:tr w:rsidR="006F226C" w:rsidRPr="00434650" w14:paraId="4BFBF003" w14:textId="77777777" w:rsidTr="00C67AD1">
        <w:trPr>
          <w:trHeight w:val="20"/>
        </w:trPr>
        <w:tc>
          <w:tcPr>
            <w:tcW w:w="7054" w:type="dxa"/>
            <w:vAlign w:val="center"/>
          </w:tcPr>
          <w:p w14:paraId="28B98D24" w14:textId="77777777" w:rsidR="006F226C" w:rsidRPr="00434650" w:rsidRDefault="006F226C" w:rsidP="00C67AD1">
            <w:pPr>
              <w:suppressAutoHyphens/>
              <w:spacing w:line="360" w:lineRule="auto"/>
            </w:pPr>
            <w:r w:rsidRPr="00434650">
              <w:t>практические занятия</w:t>
            </w:r>
          </w:p>
        </w:tc>
        <w:tc>
          <w:tcPr>
            <w:tcW w:w="2517" w:type="dxa"/>
            <w:vAlign w:val="center"/>
          </w:tcPr>
          <w:p w14:paraId="71685E70" w14:textId="77777777" w:rsidR="006F226C" w:rsidRPr="00434650" w:rsidRDefault="006F226C" w:rsidP="00C67AD1">
            <w:pPr>
              <w:suppressAutoHyphens/>
              <w:spacing w:line="360" w:lineRule="auto"/>
              <w:jc w:val="center"/>
              <w:rPr>
                <w:iCs/>
              </w:rPr>
            </w:pPr>
            <w:r>
              <w:rPr>
                <w:iCs/>
              </w:rPr>
              <w:t>10</w:t>
            </w:r>
          </w:p>
        </w:tc>
      </w:tr>
      <w:tr w:rsidR="006F226C" w:rsidRPr="00434650" w14:paraId="48AC8CE0" w14:textId="77777777" w:rsidTr="00C67AD1">
        <w:trPr>
          <w:trHeight w:val="20"/>
        </w:trPr>
        <w:tc>
          <w:tcPr>
            <w:tcW w:w="7054" w:type="dxa"/>
          </w:tcPr>
          <w:p w14:paraId="1B3390B6" w14:textId="77777777" w:rsidR="006F226C" w:rsidRPr="00883169" w:rsidRDefault="006F226C" w:rsidP="00C67AD1">
            <w:pPr>
              <w:suppressAutoHyphens/>
              <w:spacing w:line="360" w:lineRule="auto"/>
              <w:rPr>
                <w:i/>
              </w:rPr>
            </w:pPr>
            <w:r w:rsidRPr="00883169">
              <w:rPr>
                <w:b/>
                <w:iCs/>
              </w:rPr>
              <w:t>Промежуточная аттестация</w:t>
            </w:r>
            <w:r>
              <w:rPr>
                <w:b/>
                <w:iCs/>
              </w:rPr>
              <w:t xml:space="preserve"> </w:t>
            </w:r>
            <w:proofErr w:type="gramStart"/>
            <w:r>
              <w:rPr>
                <w:b/>
                <w:iCs/>
              </w:rPr>
              <w:t>–  зачёт</w:t>
            </w:r>
            <w:proofErr w:type="gramEnd"/>
            <w:r>
              <w:rPr>
                <w:b/>
                <w:iCs/>
              </w:rPr>
              <w:t xml:space="preserve">  </w:t>
            </w:r>
          </w:p>
        </w:tc>
        <w:tc>
          <w:tcPr>
            <w:tcW w:w="2517" w:type="dxa"/>
            <w:vAlign w:val="center"/>
          </w:tcPr>
          <w:p w14:paraId="244365FE" w14:textId="77777777" w:rsidR="006F226C" w:rsidRPr="00041BC9" w:rsidRDefault="00DC2021" w:rsidP="00C67AD1">
            <w:pPr>
              <w:suppressAutoHyphens/>
              <w:spacing w:line="360" w:lineRule="auto"/>
              <w:jc w:val="center"/>
              <w:rPr>
                <w:b/>
                <w:iCs/>
              </w:rPr>
            </w:pPr>
            <w:r>
              <w:rPr>
                <w:b/>
                <w:bCs/>
              </w:rPr>
              <w:t>1</w:t>
            </w:r>
          </w:p>
        </w:tc>
      </w:tr>
    </w:tbl>
    <w:p w14:paraId="1EA551C8" w14:textId="77777777" w:rsidR="006F226C" w:rsidRPr="003B7DE0" w:rsidRDefault="006F226C" w:rsidP="006F226C">
      <w:pPr>
        <w:rPr>
          <w:highlight w:val="yellow"/>
        </w:rPr>
        <w:sectPr w:rsidR="006F226C" w:rsidRPr="003B7DE0" w:rsidSect="00C67AD1">
          <w:pgSz w:w="11905" w:h="16837"/>
          <w:pgMar w:top="1134" w:right="1134" w:bottom="1134" w:left="1134" w:header="720" w:footer="709" w:gutter="0"/>
          <w:cols w:space="720"/>
          <w:titlePg/>
          <w:docGrid w:linePitch="326"/>
        </w:sectPr>
      </w:pPr>
    </w:p>
    <w:p w14:paraId="473F286B" w14:textId="77777777" w:rsidR="006F226C" w:rsidRDefault="006F226C" w:rsidP="006F226C">
      <w:pPr>
        <w:rPr>
          <w:b/>
          <w:caps/>
        </w:rPr>
      </w:pPr>
      <w:r w:rsidRPr="003B7DE0">
        <w:rPr>
          <w:b/>
        </w:rPr>
        <w:lastRenderedPageBreak/>
        <w:t xml:space="preserve">2.2. Тематический план и </w:t>
      </w:r>
      <w:r>
        <w:rPr>
          <w:b/>
        </w:rPr>
        <w:t xml:space="preserve">содержание общеобразовательной </w:t>
      </w:r>
      <w:r w:rsidRPr="003B7DE0">
        <w:rPr>
          <w:b/>
        </w:rPr>
        <w:t xml:space="preserve">дисциплины </w:t>
      </w:r>
      <w:r w:rsidRPr="003B7DE0">
        <w:rPr>
          <w:b/>
          <w:caps/>
        </w:rPr>
        <w:t>«</w:t>
      </w:r>
      <w:r>
        <w:rPr>
          <w:b/>
          <w:caps/>
        </w:rPr>
        <w:t>Э</w:t>
      </w:r>
      <w:r>
        <w:rPr>
          <w:b/>
        </w:rPr>
        <w:t>кология</w:t>
      </w:r>
      <w:r>
        <w:rPr>
          <w:b/>
          <w:caps/>
        </w:rPr>
        <w:t xml:space="preserve"> </w:t>
      </w:r>
      <w:proofErr w:type="spellStart"/>
      <w:r>
        <w:rPr>
          <w:b/>
        </w:rPr>
        <w:t>профдеятельности</w:t>
      </w:r>
      <w:proofErr w:type="spellEnd"/>
      <w:r>
        <w:rPr>
          <w:b/>
        </w:rPr>
        <w:t xml:space="preserve"> </w:t>
      </w:r>
      <w:r>
        <w:rPr>
          <w:b/>
          <w:caps/>
        </w:rPr>
        <w:t>(</w:t>
      </w:r>
      <w:r>
        <w:rPr>
          <w:b/>
        </w:rPr>
        <w:t xml:space="preserve">в форме </w:t>
      </w:r>
      <w:r w:rsidRPr="003B7DE0">
        <w:rPr>
          <w:b/>
        </w:rPr>
        <w:t>индивидуального проекта</w:t>
      </w:r>
      <w:r w:rsidRPr="003B7DE0">
        <w:rPr>
          <w:b/>
          <w:caps/>
        </w:rPr>
        <w:t>)</w:t>
      </w:r>
      <w:r>
        <w:rPr>
          <w:b/>
          <w:caps/>
        </w:rPr>
        <w:t>»</w:t>
      </w:r>
    </w:p>
    <w:p w14:paraId="5CFE64A4" w14:textId="77777777" w:rsidR="006F226C" w:rsidRPr="003B7DE0" w:rsidRDefault="006F226C" w:rsidP="006F226C">
      <w:pPr>
        <w:rPr>
          <w:b/>
          <w:caps/>
        </w:rPr>
      </w:pPr>
    </w:p>
    <w:tbl>
      <w:tblPr>
        <w:tblW w:w="501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7372"/>
        <w:gridCol w:w="1986"/>
        <w:gridCol w:w="2834"/>
        <w:gridCol w:w="1294"/>
      </w:tblGrid>
      <w:tr w:rsidR="006F226C" w:rsidRPr="003B7DE0" w14:paraId="4213B1C4" w14:textId="77777777" w:rsidTr="00C67AD1">
        <w:trPr>
          <w:trHeight w:val="20"/>
        </w:trPr>
        <w:tc>
          <w:tcPr>
            <w:tcW w:w="518" w:type="pct"/>
            <w:shd w:val="clear" w:color="auto" w:fill="auto"/>
          </w:tcPr>
          <w:p w14:paraId="2667C444" w14:textId="77777777" w:rsidR="006F226C" w:rsidRPr="003B7DE0" w:rsidRDefault="006F226C" w:rsidP="00C67AD1">
            <w:pPr>
              <w:jc w:val="center"/>
              <w:rPr>
                <w:b/>
                <w:bCs/>
              </w:rPr>
            </w:pPr>
            <w:r w:rsidRPr="003B7DE0">
              <w:rPr>
                <w:b/>
                <w:bCs/>
              </w:rPr>
              <w:t>Наименование разделов и тем</w:t>
            </w:r>
          </w:p>
        </w:tc>
        <w:tc>
          <w:tcPr>
            <w:tcW w:w="2450" w:type="pct"/>
            <w:shd w:val="clear" w:color="auto" w:fill="auto"/>
          </w:tcPr>
          <w:p w14:paraId="75E132A0" w14:textId="77777777" w:rsidR="006F226C" w:rsidRPr="003B7DE0" w:rsidRDefault="006F226C" w:rsidP="00C67AD1">
            <w:pPr>
              <w:jc w:val="center"/>
              <w:rPr>
                <w:b/>
                <w:bCs/>
              </w:rPr>
            </w:pPr>
            <w:r w:rsidRPr="003B7DE0">
              <w:rPr>
                <w:b/>
                <w:bCs/>
              </w:rPr>
              <w:t>Содержание учебного материала и формы организации деятельности обучающихся</w:t>
            </w:r>
          </w:p>
        </w:tc>
        <w:tc>
          <w:tcPr>
            <w:tcW w:w="660" w:type="pct"/>
            <w:shd w:val="clear" w:color="auto" w:fill="auto"/>
          </w:tcPr>
          <w:p w14:paraId="5B6020BB" w14:textId="77777777" w:rsidR="006F226C" w:rsidRPr="003B7DE0" w:rsidRDefault="006F226C" w:rsidP="00C67AD1">
            <w:pPr>
              <w:jc w:val="center"/>
              <w:rPr>
                <w:b/>
                <w:bCs/>
                <w:highlight w:val="yellow"/>
              </w:rPr>
            </w:pPr>
            <w:r w:rsidRPr="006A1BFD">
              <w:rPr>
                <w:b/>
                <w:bCs/>
              </w:rPr>
              <w:t>Объем</w:t>
            </w:r>
            <w:r>
              <w:rPr>
                <w:b/>
                <w:bCs/>
              </w:rPr>
              <w:t xml:space="preserve">, </w:t>
            </w:r>
            <w:proofErr w:type="spellStart"/>
            <w:proofErr w:type="gramStart"/>
            <w:r>
              <w:rPr>
                <w:b/>
                <w:bCs/>
              </w:rPr>
              <w:t>акад.ч</w:t>
            </w:r>
            <w:proofErr w:type="spellEnd"/>
            <w:proofErr w:type="gramEnd"/>
            <w:r>
              <w:rPr>
                <w:b/>
                <w:bCs/>
              </w:rPr>
              <w:t xml:space="preserve">/ в том числе в форме практической подготовки, </w:t>
            </w:r>
            <w:proofErr w:type="spellStart"/>
            <w:r>
              <w:rPr>
                <w:b/>
                <w:bCs/>
              </w:rPr>
              <w:t>акад.ч</w:t>
            </w:r>
            <w:proofErr w:type="spellEnd"/>
          </w:p>
        </w:tc>
        <w:tc>
          <w:tcPr>
            <w:tcW w:w="942" w:type="pct"/>
          </w:tcPr>
          <w:p w14:paraId="11D48279" w14:textId="77777777" w:rsidR="006F226C" w:rsidRDefault="006F226C" w:rsidP="00C67AD1">
            <w:pPr>
              <w:jc w:val="center"/>
              <w:rPr>
                <w:b/>
                <w:bCs/>
              </w:rPr>
            </w:pPr>
            <w:r w:rsidRPr="006A1BFD">
              <w:rPr>
                <w:b/>
                <w:bCs/>
              </w:rPr>
              <w:t>Коды компетенций</w:t>
            </w:r>
            <w:r>
              <w:rPr>
                <w:b/>
                <w:bCs/>
              </w:rPr>
              <w:t>,</w:t>
            </w:r>
            <w:r w:rsidRPr="006A1BFD">
              <w:rPr>
                <w:b/>
                <w:bCs/>
              </w:rPr>
              <w:t xml:space="preserve"> личностных</w:t>
            </w:r>
            <w:r>
              <w:rPr>
                <w:b/>
                <w:bCs/>
              </w:rPr>
              <w:t>, метапредметных и</w:t>
            </w:r>
            <w:r w:rsidRPr="006A1BFD">
              <w:rPr>
                <w:b/>
                <w:bCs/>
              </w:rPr>
              <w:t xml:space="preserve"> предметных результатов</w:t>
            </w:r>
            <w:r>
              <w:rPr>
                <w:b/>
                <w:bCs/>
              </w:rPr>
              <w:t>,</w:t>
            </w:r>
          </w:p>
          <w:p w14:paraId="209E1BF3" w14:textId="77777777" w:rsidR="006F226C" w:rsidRPr="003B7DE0" w:rsidRDefault="006F226C" w:rsidP="00C67AD1">
            <w:pPr>
              <w:jc w:val="center"/>
              <w:rPr>
                <w:b/>
                <w:bCs/>
                <w:i/>
              </w:rPr>
            </w:pPr>
            <w:r>
              <w:rPr>
                <w:b/>
                <w:bCs/>
              </w:rPr>
              <w:t xml:space="preserve">формированию </w:t>
            </w:r>
            <w:r w:rsidRPr="006A1BFD">
              <w:rPr>
                <w:b/>
                <w:bCs/>
              </w:rPr>
              <w:t>которых способствует элемент программы</w:t>
            </w:r>
          </w:p>
        </w:tc>
        <w:tc>
          <w:tcPr>
            <w:tcW w:w="430" w:type="pct"/>
          </w:tcPr>
          <w:p w14:paraId="6CA2F165" w14:textId="77777777" w:rsidR="006F226C" w:rsidRPr="003B7DE0" w:rsidRDefault="006F226C" w:rsidP="00C67AD1">
            <w:pPr>
              <w:jc w:val="center"/>
              <w:rPr>
                <w:b/>
                <w:bCs/>
                <w:i/>
                <w:highlight w:val="yellow"/>
              </w:rPr>
            </w:pPr>
            <w:r>
              <w:rPr>
                <w:b/>
                <w:bCs/>
              </w:rPr>
              <w:t>Код Н/У/З</w:t>
            </w:r>
          </w:p>
        </w:tc>
      </w:tr>
      <w:tr w:rsidR="006F226C" w:rsidRPr="003B7DE0" w14:paraId="436480AB" w14:textId="77777777" w:rsidTr="00C67AD1">
        <w:trPr>
          <w:trHeight w:val="20"/>
        </w:trPr>
        <w:tc>
          <w:tcPr>
            <w:tcW w:w="2968" w:type="pct"/>
            <w:gridSpan w:val="2"/>
            <w:shd w:val="clear" w:color="auto" w:fill="auto"/>
          </w:tcPr>
          <w:p w14:paraId="089792A2" w14:textId="77777777" w:rsidR="006F226C" w:rsidRPr="003B7DE0" w:rsidRDefault="006F226C" w:rsidP="00C67AD1">
            <w:pPr>
              <w:rPr>
                <w:b/>
                <w:bCs/>
                <w:i/>
              </w:rPr>
            </w:pPr>
            <w:r w:rsidRPr="00FA049B">
              <w:rPr>
                <w:b/>
                <w:bCs/>
              </w:rPr>
              <w:t>Раздел</w:t>
            </w:r>
            <w:r>
              <w:rPr>
                <w:b/>
                <w:bCs/>
              </w:rPr>
              <w:t xml:space="preserve"> 1. </w:t>
            </w:r>
            <w:r w:rsidRPr="00FA049B">
              <w:rPr>
                <w:b/>
                <w:bCs/>
                <w:iCs/>
              </w:rPr>
              <w:t>Введение</w:t>
            </w:r>
            <w:r>
              <w:rPr>
                <w:b/>
                <w:bCs/>
                <w:iCs/>
              </w:rPr>
              <w:t xml:space="preserve">. </w:t>
            </w:r>
          </w:p>
        </w:tc>
        <w:tc>
          <w:tcPr>
            <w:tcW w:w="660" w:type="pct"/>
            <w:shd w:val="clear" w:color="auto" w:fill="auto"/>
          </w:tcPr>
          <w:p w14:paraId="39E10FF1" w14:textId="77777777" w:rsidR="006F226C" w:rsidRPr="003B7DE0" w:rsidRDefault="002F5DDB" w:rsidP="004E20CB">
            <w:pPr>
              <w:jc w:val="center"/>
              <w:rPr>
                <w:b/>
                <w:bCs/>
                <w:i/>
              </w:rPr>
            </w:pPr>
            <w:r>
              <w:rPr>
                <w:b/>
                <w:bCs/>
                <w:iCs/>
              </w:rPr>
              <w:t>2</w:t>
            </w:r>
            <w:r w:rsidR="00DC2021">
              <w:rPr>
                <w:b/>
                <w:bCs/>
                <w:iCs/>
              </w:rPr>
              <w:t>/0</w:t>
            </w:r>
          </w:p>
        </w:tc>
        <w:tc>
          <w:tcPr>
            <w:tcW w:w="942" w:type="pct"/>
            <w:shd w:val="clear" w:color="auto" w:fill="auto"/>
          </w:tcPr>
          <w:p w14:paraId="0A2D6825" w14:textId="77777777" w:rsidR="006F226C" w:rsidRPr="003B7DE0" w:rsidRDefault="006F226C" w:rsidP="00C67AD1">
            <w:pPr>
              <w:jc w:val="center"/>
              <w:rPr>
                <w:b/>
                <w:bCs/>
                <w:i/>
              </w:rPr>
            </w:pPr>
          </w:p>
        </w:tc>
        <w:tc>
          <w:tcPr>
            <w:tcW w:w="430" w:type="pct"/>
            <w:shd w:val="clear" w:color="auto" w:fill="auto"/>
          </w:tcPr>
          <w:p w14:paraId="0B0113E2" w14:textId="77777777" w:rsidR="006F226C" w:rsidRPr="003B7DE0" w:rsidRDefault="006F226C" w:rsidP="00C67AD1">
            <w:pPr>
              <w:jc w:val="center"/>
              <w:rPr>
                <w:b/>
                <w:bCs/>
                <w:i/>
              </w:rPr>
            </w:pPr>
          </w:p>
        </w:tc>
      </w:tr>
      <w:tr w:rsidR="006F226C" w:rsidRPr="003B7DE0" w14:paraId="4C5568A7" w14:textId="77777777" w:rsidTr="00C67AD1">
        <w:trPr>
          <w:trHeight w:val="305"/>
        </w:trPr>
        <w:tc>
          <w:tcPr>
            <w:tcW w:w="518" w:type="pct"/>
            <w:vMerge w:val="restart"/>
            <w:shd w:val="clear" w:color="auto" w:fill="auto"/>
          </w:tcPr>
          <w:p w14:paraId="01A90979" w14:textId="77777777" w:rsidR="006F226C" w:rsidRPr="00247367" w:rsidRDefault="006F226C" w:rsidP="00C67AD1">
            <w:pPr>
              <w:rPr>
                <w:b/>
                <w:bCs/>
              </w:rPr>
            </w:pPr>
            <w:r w:rsidRPr="003B7DE0">
              <w:rPr>
                <w:b/>
                <w:bCs/>
              </w:rPr>
              <w:t xml:space="preserve">Тема </w:t>
            </w:r>
            <w:r>
              <w:rPr>
                <w:b/>
                <w:bCs/>
              </w:rPr>
              <w:t>1</w:t>
            </w:r>
            <w:r w:rsidRPr="003B7DE0">
              <w:rPr>
                <w:b/>
                <w:bCs/>
              </w:rPr>
              <w:t>.</w:t>
            </w:r>
            <w:r>
              <w:rPr>
                <w:b/>
                <w:bCs/>
              </w:rPr>
              <w:t>1</w:t>
            </w:r>
            <w:r w:rsidRPr="003B7DE0">
              <w:t xml:space="preserve"> </w:t>
            </w:r>
            <w:r w:rsidRPr="00FA049B">
              <w:rPr>
                <w:b/>
                <w:bCs/>
                <w:iCs/>
              </w:rPr>
              <w:t>Введение</w:t>
            </w:r>
            <w:r>
              <w:rPr>
                <w:b/>
                <w:bCs/>
                <w:iCs/>
              </w:rPr>
              <w:t>.</w:t>
            </w:r>
          </w:p>
        </w:tc>
        <w:tc>
          <w:tcPr>
            <w:tcW w:w="2450" w:type="pct"/>
            <w:shd w:val="clear" w:color="auto" w:fill="auto"/>
          </w:tcPr>
          <w:p w14:paraId="4CDD2945" w14:textId="77777777" w:rsidR="006F226C" w:rsidRPr="003B7DE0" w:rsidRDefault="006F226C" w:rsidP="00C67AD1">
            <w:pPr>
              <w:rPr>
                <w:b/>
                <w:bCs/>
                <w:i/>
              </w:rPr>
            </w:pPr>
            <w:r w:rsidRPr="00693090">
              <w:rPr>
                <w:b/>
                <w:bCs/>
              </w:rPr>
              <w:t xml:space="preserve">Содержание </w:t>
            </w:r>
          </w:p>
        </w:tc>
        <w:tc>
          <w:tcPr>
            <w:tcW w:w="660" w:type="pct"/>
            <w:shd w:val="clear" w:color="auto" w:fill="auto"/>
            <w:vAlign w:val="center"/>
          </w:tcPr>
          <w:p w14:paraId="5B850C64" w14:textId="77777777" w:rsidR="006F226C" w:rsidRPr="00291DA1" w:rsidRDefault="006E4DA6" w:rsidP="00C67AD1">
            <w:pPr>
              <w:jc w:val="center"/>
              <w:rPr>
                <w:b/>
                <w:bCs/>
              </w:rPr>
            </w:pPr>
            <w:r>
              <w:rPr>
                <w:b/>
                <w:bCs/>
              </w:rPr>
              <w:t>2</w:t>
            </w:r>
          </w:p>
        </w:tc>
        <w:tc>
          <w:tcPr>
            <w:tcW w:w="942" w:type="pct"/>
          </w:tcPr>
          <w:p w14:paraId="1A3932D8" w14:textId="77777777" w:rsidR="006F226C" w:rsidRPr="00291DA1" w:rsidRDefault="006F226C" w:rsidP="00C67AD1">
            <w:pPr>
              <w:pStyle w:val="aff5"/>
              <w:spacing w:after="0" w:line="240" w:lineRule="auto"/>
              <w:ind w:left="0"/>
              <w:jc w:val="center"/>
              <w:rPr>
                <w:rFonts w:ascii="Times New Roman" w:hAnsi="Times New Roman"/>
                <w:sz w:val="24"/>
                <w:szCs w:val="24"/>
                <w:highlight w:val="yellow"/>
              </w:rPr>
            </w:pPr>
          </w:p>
        </w:tc>
        <w:tc>
          <w:tcPr>
            <w:tcW w:w="430" w:type="pct"/>
          </w:tcPr>
          <w:p w14:paraId="1F604C22" w14:textId="77777777" w:rsidR="006F226C" w:rsidRPr="00291DA1" w:rsidRDefault="006F226C" w:rsidP="00C67AD1">
            <w:pPr>
              <w:tabs>
                <w:tab w:val="left" w:pos="990"/>
              </w:tabs>
              <w:autoSpaceDE w:val="0"/>
              <w:autoSpaceDN w:val="0"/>
              <w:adjustRightInd w:val="0"/>
              <w:contextualSpacing/>
              <w:jc w:val="center"/>
              <w:rPr>
                <w:i/>
                <w:highlight w:val="yellow"/>
              </w:rPr>
            </w:pPr>
          </w:p>
        </w:tc>
      </w:tr>
      <w:tr w:rsidR="006F226C" w:rsidRPr="003B7DE0" w14:paraId="7AA75287" w14:textId="77777777" w:rsidTr="00C67AD1">
        <w:trPr>
          <w:trHeight w:val="20"/>
        </w:trPr>
        <w:tc>
          <w:tcPr>
            <w:tcW w:w="518" w:type="pct"/>
            <w:vMerge/>
            <w:shd w:val="clear" w:color="auto" w:fill="auto"/>
          </w:tcPr>
          <w:p w14:paraId="039CA045" w14:textId="77777777" w:rsidR="006F226C" w:rsidRPr="003B7DE0" w:rsidRDefault="006F226C" w:rsidP="00C67AD1">
            <w:pPr>
              <w:rPr>
                <w:b/>
                <w:bCs/>
                <w:i/>
              </w:rPr>
            </w:pPr>
          </w:p>
        </w:tc>
        <w:tc>
          <w:tcPr>
            <w:tcW w:w="2450" w:type="pct"/>
            <w:shd w:val="clear" w:color="auto" w:fill="auto"/>
          </w:tcPr>
          <w:p w14:paraId="2ABD2320" w14:textId="77777777" w:rsidR="006F226C" w:rsidRPr="00247367" w:rsidRDefault="006F226C" w:rsidP="00C67AD1">
            <w:pPr>
              <w:rPr>
                <w:b/>
                <w:bCs/>
                <w:i/>
              </w:rPr>
            </w:pPr>
            <w:r w:rsidRPr="00247367">
              <w:t xml:space="preserve">Объект изучения экологии — взаимодействие живых систем. </w:t>
            </w:r>
            <w:r w:rsidRPr="00247367">
              <w:rPr>
                <w:iCs/>
              </w:rPr>
              <w:t xml:space="preserve">Методы, используемые в экологических исследованиях. </w:t>
            </w:r>
            <w:r w:rsidRPr="00247367">
              <w:t>Роль экологии в</w:t>
            </w:r>
            <w:r w:rsidRPr="00247367">
              <w:rPr>
                <w:iCs/>
              </w:rPr>
              <w:t xml:space="preserve"> </w:t>
            </w:r>
            <w:r w:rsidRPr="00247367">
              <w:t>формировании современной картины мира и в практической деятельности людей.</w:t>
            </w:r>
          </w:p>
        </w:tc>
        <w:tc>
          <w:tcPr>
            <w:tcW w:w="660" w:type="pct"/>
            <w:shd w:val="clear" w:color="auto" w:fill="auto"/>
            <w:vAlign w:val="center"/>
          </w:tcPr>
          <w:p w14:paraId="34F954F9" w14:textId="77777777" w:rsidR="006F226C" w:rsidRPr="00291DA1" w:rsidRDefault="006F226C" w:rsidP="00C67AD1">
            <w:pPr>
              <w:jc w:val="center"/>
              <w:rPr>
                <w:bCs/>
                <w:i/>
              </w:rPr>
            </w:pPr>
            <w:r w:rsidRPr="00291DA1">
              <w:rPr>
                <w:bCs/>
                <w:i/>
              </w:rPr>
              <w:t>2</w:t>
            </w:r>
          </w:p>
        </w:tc>
        <w:tc>
          <w:tcPr>
            <w:tcW w:w="942" w:type="pct"/>
          </w:tcPr>
          <w:p w14:paraId="5C3D9FD5"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4329A43E"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20, ЛР 25, ЛР 34,</w:t>
            </w:r>
          </w:p>
          <w:p w14:paraId="2F8EADA6"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МРП 01, МРП 03,</w:t>
            </w:r>
          </w:p>
          <w:p w14:paraId="0FA88BF4"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 xml:space="preserve">МРП 07, МРП 10, </w:t>
            </w:r>
          </w:p>
          <w:p w14:paraId="500DD087"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МРП 12, МРК 06,</w:t>
            </w:r>
          </w:p>
          <w:p w14:paraId="3D05B06C" w14:textId="77777777" w:rsidR="006F226C" w:rsidRPr="003B7DE0" w:rsidRDefault="006F226C" w:rsidP="00C67AD1">
            <w:pPr>
              <w:jc w:val="center"/>
              <w:rPr>
                <w:b/>
                <w:highlight w:val="yellow"/>
              </w:rPr>
            </w:pPr>
            <w:proofErr w:type="spellStart"/>
            <w:r>
              <w:t>ПРб</w:t>
            </w:r>
            <w:proofErr w:type="spellEnd"/>
            <w:r>
              <w:t xml:space="preserve"> 08</w:t>
            </w:r>
          </w:p>
        </w:tc>
        <w:tc>
          <w:tcPr>
            <w:tcW w:w="430" w:type="pct"/>
          </w:tcPr>
          <w:p w14:paraId="1E4DEFDC"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Уо</w:t>
            </w:r>
            <w:proofErr w:type="spellEnd"/>
            <w:r w:rsidRPr="00291DA1">
              <w:rPr>
                <w:iCs/>
              </w:rPr>
              <w:t xml:space="preserve"> 01.01</w:t>
            </w:r>
          </w:p>
          <w:p w14:paraId="2EF78F7C"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Уо</w:t>
            </w:r>
            <w:proofErr w:type="spellEnd"/>
            <w:r w:rsidRPr="00291DA1">
              <w:rPr>
                <w:iCs/>
              </w:rPr>
              <w:t xml:space="preserve"> 01.02</w:t>
            </w:r>
          </w:p>
          <w:p w14:paraId="6A48433D"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Уо</w:t>
            </w:r>
            <w:proofErr w:type="spellEnd"/>
            <w:r w:rsidRPr="00291DA1">
              <w:rPr>
                <w:iCs/>
              </w:rPr>
              <w:t xml:space="preserve"> 01.04</w:t>
            </w:r>
          </w:p>
          <w:p w14:paraId="71486807"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Уо</w:t>
            </w:r>
            <w:proofErr w:type="spellEnd"/>
            <w:r w:rsidRPr="00291DA1">
              <w:rPr>
                <w:iCs/>
              </w:rPr>
              <w:t xml:space="preserve"> 01.05</w:t>
            </w:r>
          </w:p>
          <w:p w14:paraId="01CBD1D4"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Уо</w:t>
            </w:r>
            <w:proofErr w:type="spellEnd"/>
            <w:r w:rsidRPr="00291DA1">
              <w:rPr>
                <w:iCs/>
              </w:rPr>
              <w:t xml:space="preserve"> 01.08</w:t>
            </w:r>
          </w:p>
          <w:p w14:paraId="033D5A1B" w14:textId="77777777" w:rsidR="006F226C" w:rsidRPr="00291DA1" w:rsidRDefault="006F226C" w:rsidP="00C67AD1">
            <w:pPr>
              <w:tabs>
                <w:tab w:val="left" w:pos="990"/>
              </w:tabs>
              <w:autoSpaceDE w:val="0"/>
              <w:autoSpaceDN w:val="0"/>
              <w:adjustRightInd w:val="0"/>
              <w:contextualSpacing/>
              <w:jc w:val="center"/>
              <w:rPr>
                <w:bCs/>
                <w:iCs/>
              </w:rPr>
            </w:pPr>
            <w:proofErr w:type="spellStart"/>
            <w:r w:rsidRPr="00291DA1">
              <w:rPr>
                <w:bCs/>
                <w:iCs/>
              </w:rPr>
              <w:t>Уо</w:t>
            </w:r>
            <w:proofErr w:type="spellEnd"/>
            <w:r w:rsidRPr="00291DA1">
              <w:rPr>
                <w:bCs/>
                <w:iCs/>
              </w:rPr>
              <w:t xml:space="preserve"> 04.01</w:t>
            </w:r>
          </w:p>
          <w:p w14:paraId="63B6781A" w14:textId="77777777" w:rsidR="006F226C" w:rsidRPr="00291DA1" w:rsidRDefault="006F226C" w:rsidP="00C67AD1">
            <w:pPr>
              <w:tabs>
                <w:tab w:val="left" w:pos="990"/>
              </w:tabs>
              <w:autoSpaceDE w:val="0"/>
              <w:autoSpaceDN w:val="0"/>
              <w:adjustRightInd w:val="0"/>
              <w:contextualSpacing/>
              <w:jc w:val="center"/>
              <w:rPr>
                <w:iCs/>
              </w:rPr>
            </w:pPr>
            <w:proofErr w:type="spellStart"/>
            <w:r w:rsidRPr="00291DA1">
              <w:rPr>
                <w:iCs/>
              </w:rPr>
              <w:t>Зо</w:t>
            </w:r>
            <w:proofErr w:type="spellEnd"/>
            <w:r w:rsidRPr="00291DA1">
              <w:rPr>
                <w:iCs/>
              </w:rPr>
              <w:t xml:space="preserve"> 01.01</w:t>
            </w:r>
          </w:p>
          <w:p w14:paraId="6A2A7A6B" w14:textId="77777777" w:rsidR="006F226C" w:rsidRPr="003B7DE0" w:rsidRDefault="006F226C" w:rsidP="00C67AD1">
            <w:pPr>
              <w:jc w:val="center"/>
              <w:rPr>
                <w:b/>
                <w:highlight w:val="yellow"/>
              </w:rPr>
            </w:pPr>
            <w:proofErr w:type="spellStart"/>
            <w:r w:rsidRPr="00291DA1">
              <w:rPr>
                <w:bCs/>
                <w:iCs/>
              </w:rPr>
              <w:t>Зо</w:t>
            </w:r>
            <w:proofErr w:type="spellEnd"/>
            <w:r w:rsidRPr="00291DA1">
              <w:rPr>
                <w:bCs/>
                <w:iCs/>
              </w:rPr>
              <w:t xml:space="preserve"> 04.02</w:t>
            </w:r>
          </w:p>
        </w:tc>
      </w:tr>
      <w:tr w:rsidR="006F226C" w:rsidRPr="003B7DE0" w14:paraId="4F9896CC" w14:textId="77777777" w:rsidTr="00C67AD1">
        <w:trPr>
          <w:trHeight w:val="20"/>
        </w:trPr>
        <w:tc>
          <w:tcPr>
            <w:tcW w:w="2968" w:type="pct"/>
            <w:gridSpan w:val="2"/>
            <w:shd w:val="clear" w:color="auto" w:fill="auto"/>
          </w:tcPr>
          <w:p w14:paraId="00160852" w14:textId="77777777" w:rsidR="006F226C" w:rsidRPr="000732D2" w:rsidRDefault="006F226C" w:rsidP="00C67AD1">
            <w:pPr>
              <w:jc w:val="both"/>
              <w:rPr>
                <w:bCs/>
              </w:rPr>
            </w:pPr>
            <w:r w:rsidRPr="000732D2">
              <w:rPr>
                <w:b/>
                <w:bCs/>
              </w:rPr>
              <w:t>Раздел 2.</w:t>
            </w:r>
            <w:r w:rsidRPr="000732D2">
              <w:rPr>
                <w:lang w:eastAsia="ru-RU"/>
              </w:rPr>
              <w:t xml:space="preserve"> </w:t>
            </w:r>
            <w:r w:rsidRPr="00CA050B">
              <w:rPr>
                <w:b/>
                <w:bCs/>
              </w:rPr>
              <w:t>Экология как научная дисциплина</w:t>
            </w:r>
          </w:p>
        </w:tc>
        <w:tc>
          <w:tcPr>
            <w:tcW w:w="660" w:type="pct"/>
            <w:shd w:val="clear" w:color="auto" w:fill="auto"/>
            <w:vAlign w:val="center"/>
          </w:tcPr>
          <w:p w14:paraId="6849EE41" w14:textId="77777777" w:rsidR="006F226C" w:rsidRPr="00137482" w:rsidRDefault="00DC2021" w:rsidP="00B625DB">
            <w:pPr>
              <w:jc w:val="center"/>
            </w:pPr>
            <w:r>
              <w:rPr>
                <w:b/>
              </w:rPr>
              <w:t>6</w:t>
            </w:r>
            <w:r w:rsidR="007B10C2">
              <w:rPr>
                <w:b/>
              </w:rPr>
              <w:t>/</w:t>
            </w:r>
            <w:r>
              <w:rPr>
                <w:b/>
              </w:rPr>
              <w:t>4</w:t>
            </w:r>
          </w:p>
        </w:tc>
        <w:tc>
          <w:tcPr>
            <w:tcW w:w="942" w:type="pct"/>
          </w:tcPr>
          <w:p w14:paraId="774623DB" w14:textId="77777777" w:rsidR="006F226C" w:rsidRPr="003B7DE0" w:rsidRDefault="006F226C" w:rsidP="00C67AD1">
            <w:pPr>
              <w:rPr>
                <w:b/>
                <w:highlight w:val="yellow"/>
              </w:rPr>
            </w:pPr>
          </w:p>
        </w:tc>
        <w:tc>
          <w:tcPr>
            <w:tcW w:w="430" w:type="pct"/>
          </w:tcPr>
          <w:p w14:paraId="58DA73C8" w14:textId="77777777" w:rsidR="006F226C" w:rsidRPr="003B7DE0" w:rsidRDefault="006F226C" w:rsidP="00C67AD1">
            <w:pPr>
              <w:rPr>
                <w:b/>
                <w:highlight w:val="yellow"/>
              </w:rPr>
            </w:pPr>
          </w:p>
        </w:tc>
      </w:tr>
      <w:tr w:rsidR="006F226C" w:rsidRPr="003B7DE0" w14:paraId="12813017" w14:textId="77777777" w:rsidTr="00C67AD1">
        <w:trPr>
          <w:trHeight w:val="258"/>
        </w:trPr>
        <w:tc>
          <w:tcPr>
            <w:tcW w:w="518" w:type="pct"/>
            <w:vMerge w:val="restart"/>
            <w:shd w:val="clear" w:color="auto" w:fill="auto"/>
          </w:tcPr>
          <w:p w14:paraId="2BDDF377" w14:textId="77777777" w:rsidR="006F226C" w:rsidRPr="000732D2" w:rsidRDefault="006F226C" w:rsidP="00C67AD1">
            <w:pPr>
              <w:rPr>
                <w:b/>
                <w:bCs/>
              </w:rPr>
            </w:pPr>
            <w:r w:rsidRPr="000732D2">
              <w:rPr>
                <w:b/>
                <w:bCs/>
              </w:rPr>
              <w:t>Тема 2.1</w:t>
            </w:r>
            <w:r w:rsidRPr="000732D2">
              <w:t xml:space="preserve"> </w:t>
            </w:r>
            <w:r w:rsidRPr="000732D2">
              <w:rPr>
                <w:bCs/>
              </w:rPr>
              <w:t>Экология как научная дисциплина</w:t>
            </w:r>
          </w:p>
        </w:tc>
        <w:tc>
          <w:tcPr>
            <w:tcW w:w="2450" w:type="pct"/>
            <w:shd w:val="clear" w:color="auto" w:fill="auto"/>
          </w:tcPr>
          <w:p w14:paraId="7CD1F085" w14:textId="77777777" w:rsidR="006F226C" w:rsidRPr="000732D2" w:rsidRDefault="006F226C" w:rsidP="00C67AD1">
            <w:pPr>
              <w:rPr>
                <w:b/>
                <w:bCs/>
              </w:rPr>
            </w:pPr>
            <w:r w:rsidRPr="000732D2">
              <w:rPr>
                <w:b/>
                <w:bCs/>
              </w:rPr>
              <w:t xml:space="preserve">Содержание </w:t>
            </w:r>
          </w:p>
        </w:tc>
        <w:tc>
          <w:tcPr>
            <w:tcW w:w="660" w:type="pct"/>
            <w:shd w:val="clear" w:color="auto" w:fill="auto"/>
            <w:vAlign w:val="center"/>
          </w:tcPr>
          <w:p w14:paraId="1D052BC9" w14:textId="77777777" w:rsidR="006F226C" w:rsidRPr="00877BEC" w:rsidRDefault="006E4DA6" w:rsidP="00C67AD1">
            <w:pPr>
              <w:jc w:val="center"/>
              <w:rPr>
                <w:b/>
              </w:rPr>
            </w:pPr>
            <w:r>
              <w:rPr>
                <w:b/>
              </w:rPr>
              <w:t>2</w:t>
            </w:r>
          </w:p>
        </w:tc>
        <w:tc>
          <w:tcPr>
            <w:tcW w:w="942" w:type="pct"/>
          </w:tcPr>
          <w:p w14:paraId="6A6D6F18" w14:textId="77777777" w:rsidR="006F226C" w:rsidRPr="00632EA1" w:rsidRDefault="006F226C" w:rsidP="00C67AD1">
            <w:pPr>
              <w:pStyle w:val="aff5"/>
              <w:spacing w:after="0" w:line="240" w:lineRule="auto"/>
              <w:ind w:left="0"/>
              <w:jc w:val="center"/>
              <w:rPr>
                <w:rFonts w:ascii="Times New Roman" w:hAnsi="Times New Roman"/>
                <w:i/>
                <w:sz w:val="24"/>
                <w:szCs w:val="24"/>
                <w:highlight w:val="yellow"/>
              </w:rPr>
            </w:pPr>
          </w:p>
        </w:tc>
        <w:tc>
          <w:tcPr>
            <w:tcW w:w="430" w:type="pct"/>
          </w:tcPr>
          <w:p w14:paraId="034BEAF3" w14:textId="77777777" w:rsidR="006F226C" w:rsidRPr="00CD4FA5" w:rsidRDefault="006F226C" w:rsidP="00C67AD1">
            <w:pPr>
              <w:jc w:val="center"/>
              <w:rPr>
                <w:bCs/>
                <w:iCs/>
              </w:rPr>
            </w:pPr>
          </w:p>
        </w:tc>
      </w:tr>
      <w:tr w:rsidR="006F226C" w:rsidRPr="003B7DE0" w14:paraId="76CC0F17" w14:textId="77777777" w:rsidTr="00C67AD1">
        <w:trPr>
          <w:trHeight w:val="562"/>
        </w:trPr>
        <w:tc>
          <w:tcPr>
            <w:tcW w:w="518" w:type="pct"/>
            <w:vMerge/>
            <w:shd w:val="clear" w:color="auto" w:fill="auto"/>
          </w:tcPr>
          <w:p w14:paraId="011EA499" w14:textId="77777777" w:rsidR="006F226C" w:rsidRPr="000732D2" w:rsidRDefault="006F226C" w:rsidP="00C67AD1">
            <w:pPr>
              <w:rPr>
                <w:b/>
                <w:bCs/>
              </w:rPr>
            </w:pPr>
          </w:p>
        </w:tc>
        <w:tc>
          <w:tcPr>
            <w:tcW w:w="2450" w:type="pct"/>
            <w:shd w:val="clear" w:color="auto" w:fill="auto"/>
          </w:tcPr>
          <w:p w14:paraId="0F9D3B94" w14:textId="77777777" w:rsidR="006F226C" w:rsidRPr="000732D2" w:rsidRDefault="006F226C" w:rsidP="00C67AD1">
            <w:pPr>
              <w:rPr>
                <w:b/>
                <w:bCs/>
              </w:rPr>
            </w:pPr>
            <w:r w:rsidRPr="000732D2">
              <w:rPr>
                <w:bCs/>
              </w:rPr>
              <w:t xml:space="preserve">Общая экология. </w:t>
            </w:r>
            <w:r w:rsidRPr="000732D2">
              <w:t>Среда обитания и факторы среды. Биосфера. Среда, окружающая человека, ее специфика и состояние.</w:t>
            </w:r>
            <w:r w:rsidRPr="000732D2">
              <w:rPr>
                <w:iCs/>
              </w:rPr>
              <w:t xml:space="preserve"> Природные ресурсы, используемые человеком. </w:t>
            </w:r>
            <w:r w:rsidRPr="000732D2">
              <w:t>Понятие «загрязнение среды».</w:t>
            </w:r>
          </w:p>
        </w:tc>
        <w:tc>
          <w:tcPr>
            <w:tcW w:w="660" w:type="pct"/>
            <w:shd w:val="clear" w:color="auto" w:fill="auto"/>
            <w:vAlign w:val="center"/>
          </w:tcPr>
          <w:p w14:paraId="1E0366E0" w14:textId="77777777" w:rsidR="006F226C" w:rsidRPr="00877BEC" w:rsidRDefault="00B625DB" w:rsidP="00B625DB">
            <w:pPr>
              <w:jc w:val="center"/>
              <w:rPr>
                <w:bCs/>
                <w:i/>
              </w:rPr>
            </w:pPr>
            <w:r w:rsidRPr="00877BEC">
              <w:rPr>
                <w:bCs/>
                <w:i/>
              </w:rPr>
              <w:t>2</w:t>
            </w:r>
          </w:p>
        </w:tc>
        <w:tc>
          <w:tcPr>
            <w:tcW w:w="942" w:type="pct"/>
          </w:tcPr>
          <w:p w14:paraId="038E50A5" w14:textId="77777777" w:rsidR="006F226C" w:rsidRPr="00877BE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OK 01</w:t>
            </w:r>
            <w:r w:rsidRPr="00877BEC">
              <w:rPr>
                <w:rFonts w:ascii="Times New Roman" w:hAnsi="Times New Roman"/>
                <w:i/>
                <w:sz w:val="24"/>
                <w:szCs w:val="24"/>
              </w:rPr>
              <w:t xml:space="preserve">, </w:t>
            </w:r>
            <w:r w:rsidRPr="00877BEC">
              <w:rPr>
                <w:rFonts w:ascii="Times New Roman" w:hAnsi="Times New Roman"/>
                <w:sz w:val="24"/>
                <w:szCs w:val="24"/>
              </w:rPr>
              <w:t>ОК 02,</w:t>
            </w:r>
            <w:r>
              <w:rPr>
                <w:rFonts w:ascii="Times New Roman" w:hAnsi="Times New Roman"/>
                <w:sz w:val="24"/>
                <w:szCs w:val="24"/>
              </w:rPr>
              <w:t xml:space="preserve"> </w:t>
            </w:r>
            <w:r w:rsidRPr="00877BEC">
              <w:rPr>
                <w:rFonts w:ascii="Times New Roman" w:hAnsi="Times New Roman"/>
                <w:sz w:val="24"/>
                <w:szCs w:val="24"/>
              </w:rPr>
              <w:t>ОК 04,</w:t>
            </w:r>
          </w:p>
          <w:p w14:paraId="05B87AB0" w14:textId="77777777" w:rsidR="006F226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ЛР 20, ЛР 22, ЛР 24,</w:t>
            </w:r>
          </w:p>
          <w:p w14:paraId="11475844" w14:textId="77777777" w:rsidR="006F226C" w:rsidRPr="00877BE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ЛР 25, ЛР 26, ЛР 34,</w:t>
            </w:r>
          </w:p>
          <w:p w14:paraId="7911EBE0" w14:textId="77777777" w:rsidR="006F226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МРП 03, МРП 07,</w:t>
            </w:r>
          </w:p>
          <w:p w14:paraId="3F92D74A" w14:textId="77777777" w:rsidR="006F226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МРП 10, МРП 13,</w:t>
            </w:r>
          </w:p>
          <w:p w14:paraId="7F5A0B1E" w14:textId="77777777" w:rsidR="006F226C" w:rsidRPr="00877BEC"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МРП 21, МРК 05,</w:t>
            </w:r>
          </w:p>
          <w:p w14:paraId="3C698AEA" w14:textId="77777777" w:rsidR="006F226C" w:rsidRDefault="006F226C" w:rsidP="00C67AD1">
            <w:pPr>
              <w:pStyle w:val="aff5"/>
              <w:spacing w:after="0" w:line="240" w:lineRule="auto"/>
              <w:ind w:left="0"/>
              <w:jc w:val="center"/>
              <w:rPr>
                <w:rFonts w:ascii="Times New Roman" w:eastAsia="Times New Roman" w:hAnsi="Times New Roman"/>
                <w:bCs/>
                <w:iCs/>
                <w:sz w:val="24"/>
                <w:szCs w:val="24"/>
              </w:rPr>
            </w:pPr>
            <w:proofErr w:type="spellStart"/>
            <w:r w:rsidRPr="00877BEC">
              <w:rPr>
                <w:rFonts w:ascii="Times New Roman" w:eastAsia="Times New Roman" w:hAnsi="Times New Roman"/>
                <w:bCs/>
                <w:iCs/>
                <w:sz w:val="24"/>
                <w:szCs w:val="24"/>
              </w:rPr>
              <w:t>ПРб</w:t>
            </w:r>
            <w:proofErr w:type="spellEnd"/>
            <w:r w:rsidRPr="00877BEC">
              <w:rPr>
                <w:rFonts w:ascii="Times New Roman" w:eastAsia="Times New Roman" w:hAnsi="Times New Roman"/>
                <w:bCs/>
                <w:iCs/>
                <w:sz w:val="24"/>
                <w:szCs w:val="24"/>
              </w:rPr>
              <w:t xml:space="preserve"> 01, </w:t>
            </w:r>
            <w:proofErr w:type="spellStart"/>
            <w:r w:rsidRPr="00877BEC">
              <w:rPr>
                <w:rFonts w:ascii="Times New Roman" w:eastAsia="Times New Roman" w:hAnsi="Times New Roman"/>
                <w:bCs/>
                <w:iCs/>
                <w:sz w:val="24"/>
                <w:szCs w:val="24"/>
              </w:rPr>
              <w:t>ПРб</w:t>
            </w:r>
            <w:proofErr w:type="spellEnd"/>
            <w:r w:rsidRPr="00877BEC">
              <w:rPr>
                <w:rFonts w:ascii="Times New Roman" w:eastAsia="Times New Roman" w:hAnsi="Times New Roman"/>
                <w:bCs/>
                <w:iCs/>
                <w:sz w:val="24"/>
                <w:szCs w:val="24"/>
              </w:rPr>
              <w:t xml:space="preserve"> 0</w:t>
            </w:r>
            <w:r>
              <w:rPr>
                <w:rFonts w:ascii="Times New Roman" w:eastAsia="Times New Roman" w:hAnsi="Times New Roman"/>
                <w:bCs/>
                <w:iCs/>
                <w:sz w:val="24"/>
                <w:szCs w:val="24"/>
              </w:rPr>
              <w:t>2</w:t>
            </w:r>
            <w:r w:rsidRPr="00877BEC">
              <w:rPr>
                <w:rFonts w:ascii="Times New Roman" w:eastAsia="Times New Roman" w:hAnsi="Times New Roman"/>
                <w:bCs/>
                <w:iCs/>
                <w:sz w:val="24"/>
                <w:szCs w:val="24"/>
              </w:rPr>
              <w:t>,</w:t>
            </w:r>
          </w:p>
          <w:p w14:paraId="38030727" w14:textId="77777777" w:rsidR="006F226C" w:rsidRPr="003B7DE0" w:rsidRDefault="006F226C" w:rsidP="00C67AD1">
            <w:pPr>
              <w:jc w:val="center"/>
              <w:rPr>
                <w:b/>
                <w:bCs/>
                <w:highlight w:val="yellow"/>
              </w:rPr>
            </w:pPr>
            <w:proofErr w:type="spellStart"/>
            <w:r w:rsidRPr="00877BEC">
              <w:rPr>
                <w:bCs/>
                <w:iCs/>
              </w:rPr>
              <w:t>ПРб</w:t>
            </w:r>
            <w:proofErr w:type="spellEnd"/>
            <w:r w:rsidRPr="00877BEC">
              <w:rPr>
                <w:bCs/>
                <w:iCs/>
              </w:rPr>
              <w:t xml:space="preserve"> 0</w:t>
            </w:r>
            <w:r>
              <w:rPr>
                <w:bCs/>
                <w:iCs/>
              </w:rPr>
              <w:t>7</w:t>
            </w:r>
            <w:r w:rsidRPr="00877BEC">
              <w:rPr>
                <w:bCs/>
                <w:iCs/>
              </w:rPr>
              <w:t xml:space="preserve">, </w:t>
            </w:r>
            <w:proofErr w:type="spellStart"/>
            <w:r w:rsidRPr="00877BEC">
              <w:rPr>
                <w:bCs/>
                <w:iCs/>
              </w:rPr>
              <w:t>ПРб</w:t>
            </w:r>
            <w:proofErr w:type="spellEnd"/>
            <w:r w:rsidRPr="00877BEC">
              <w:rPr>
                <w:bCs/>
                <w:iCs/>
              </w:rPr>
              <w:t xml:space="preserve"> 0</w:t>
            </w:r>
            <w:r>
              <w:rPr>
                <w:bCs/>
                <w:iCs/>
              </w:rPr>
              <w:t>8</w:t>
            </w:r>
          </w:p>
        </w:tc>
        <w:tc>
          <w:tcPr>
            <w:tcW w:w="430" w:type="pct"/>
          </w:tcPr>
          <w:p w14:paraId="67363C55"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01.01</w:t>
            </w:r>
          </w:p>
          <w:p w14:paraId="26B56890"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1879346E"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01.04</w:t>
            </w:r>
          </w:p>
          <w:p w14:paraId="7CDD2AD0"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01.05</w:t>
            </w:r>
          </w:p>
          <w:p w14:paraId="4BC05902"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w:t>
            </w:r>
            <w:r>
              <w:rPr>
                <w:iCs/>
              </w:rPr>
              <w:t>8</w:t>
            </w:r>
          </w:p>
          <w:p w14:paraId="2D238DD9" w14:textId="77777777" w:rsidR="006F226C" w:rsidRDefault="006F226C" w:rsidP="00C67AD1">
            <w:pPr>
              <w:jc w:val="center"/>
              <w:rPr>
                <w:bCs/>
                <w:iCs/>
              </w:rPr>
            </w:pPr>
            <w:proofErr w:type="spellStart"/>
            <w:r w:rsidRPr="00565532">
              <w:rPr>
                <w:bCs/>
                <w:iCs/>
              </w:rPr>
              <w:t>Уо</w:t>
            </w:r>
            <w:proofErr w:type="spellEnd"/>
            <w:r w:rsidRPr="00565532">
              <w:rPr>
                <w:bCs/>
                <w:iCs/>
              </w:rPr>
              <w:t xml:space="preserve"> 01.0</w:t>
            </w:r>
            <w:r>
              <w:rPr>
                <w:bCs/>
                <w:iCs/>
              </w:rPr>
              <w:t>9</w:t>
            </w:r>
          </w:p>
          <w:p w14:paraId="48059BCB" w14:textId="77777777" w:rsidR="006F226C" w:rsidRDefault="006F226C" w:rsidP="00C67AD1">
            <w:pPr>
              <w:jc w:val="center"/>
              <w:rPr>
                <w:iCs/>
              </w:rPr>
            </w:pPr>
            <w:proofErr w:type="spellStart"/>
            <w:r w:rsidRPr="00025626">
              <w:rPr>
                <w:iCs/>
              </w:rPr>
              <w:t>Зо</w:t>
            </w:r>
            <w:proofErr w:type="spellEnd"/>
            <w:r w:rsidRPr="00025626">
              <w:rPr>
                <w:iCs/>
              </w:rPr>
              <w:t xml:space="preserve"> 01.02</w:t>
            </w:r>
          </w:p>
          <w:p w14:paraId="1A368C0C"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02.01</w:t>
            </w:r>
          </w:p>
          <w:p w14:paraId="39A75EE8"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02.02</w:t>
            </w:r>
          </w:p>
          <w:p w14:paraId="64F0CD1C" w14:textId="77777777" w:rsidR="006F226C" w:rsidRDefault="006F226C" w:rsidP="00C67AD1">
            <w:pPr>
              <w:jc w:val="center"/>
              <w:rPr>
                <w:bCs/>
                <w:iCs/>
              </w:rPr>
            </w:pPr>
            <w:proofErr w:type="spellStart"/>
            <w:r w:rsidRPr="00C20D81">
              <w:rPr>
                <w:bCs/>
                <w:iCs/>
              </w:rPr>
              <w:t>Зо</w:t>
            </w:r>
            <w:proofErr w:type="spellEnd"/>
            <w:r w:rsidRPr="00C20D81">
              <w:rPr>
                <w:bCs/>
                <w:iCs/>
              </w:rPr>
              <w:t xml:space="preserve"> 04.02</w:t>
            </w:r>
          </w:p>
          <w:p w14:paraId="04F99B6B" w14:textId="77777777" w:rsidR="00310139" w:rsidRPr="00CD4FA5" w:rsidRDefault="00310139" w:rsidP="00C67AD1">
            <w:pPr>
              <w:jc w:val="center"/>
              <w:rPr>
                <w:bCs/>
                <w:iCs/>
              </w:rPr>
            </w:pPr>
          </w:p>
        </w:tc>
      </w:tr>
      <w:tr w:rsidR="006F226C" w:rsidRPr="003B7DE0" w14:paraId="46CFCF97" w14:textId="77777777" w:rsidTr="00C67AD1">
        <w:trPr>
          <w:trHeight w:val="20"/>
        </w:trPr>
        <w:tc>
          <w:tcPr>
            <w:tcW w:w="518" w:type="pct"/>
            <w:vMerge/>
            <w:shd w:val="clear" w:color="auto" w:fill="auto"/>
          </w:tcPr>
          <w:p w14:paraId="0D6BE08A" w14:textId="77777777" w:rsidR="006F226C" w:rsidRPr="000732D2" w:rsidRDefault="006F226C" w:rsidP="00C67AD1">
            <w:pPr>
              <w:rPr>
                <w:b/>
                <w:bCs/>
              </w:rPr>
            </w:pPr>
          </w:p>
        </w:tc>
        <w:tc>
          <w:tcPr>
            <w:tcW w:w="2450" w:type="pct"/>
            <w:shd w:val="clear" w:color="auto" w:fill="auto"/>
          </w:tcPr>
          <w:p w14:paraId="7E91D948" w14:textId="77777777" w:rsidR="006F226C" w:rsidRPr="000732D2" w:rsidRDefault="006F226C" w:rsidP="00C67AD1">
            <w:pPr>
              <w:rPr>
                <w:b/>
              </w:rPr>
            </w:pPr>
            <w:r>
              <w:rPr>
                <w:b/>
                <w:bCs/>
              </w:rPr>
              <w:t>Практические занятия и лабораторные</w:t>
            </w:r>
            <w:r w:rsidRPr="00247367">
              <w:rPr>
                <w:b/>
                <w:bCs/>
              </w:rPr>
              <w:t xml:space="preserve"> работ</w:t>
            </w:r>
            <w:r>
              <w:rPr>
                <w:b/>
                <w:bCs/>
              </w:rPr>
              <w:t>ы</w:t>
            </w:r>
          </w:p>
        </w:tc>
        <w:tc>
          <w:tcPr>
            <w:tcW w:w="660" w:type="pct"/>
            <w:shd w:val="clear" w:color="auto" w:fill="auto"/>
            <w:vAlign w:val="center"/>
          </w:tcPr>
          <w:p w14:paraId="3C49A67A" w14:textId="77777777" w:rsidR="006F226C" w:rsidRPr="00137482" w:rsidRDefault="004E20CB" w:rsidP="00C67AD1">
            <w:pPr>
              <w:jc w:val="center"/>
              <w:rPr>
                <w:b/>
                <w:bCs/>
              </w:rPr>
            </w:pPr>
            <w:r>
              <w:rPr>
                <w:b/>
                <w:bCs/>
              </w:rPr>
              <w:t>4</w:t>
            </w:r>
          </w:p>
        </w:tc>
        <w:tc>
          <w:tcPr>
            <w:tcW w:w="942" w:type="pct"/>
          </w:tcPr>
          <w:p w14:paraId="708471F4" w14:textId="77777777" w:rsidR="006F226C" w:rsidRPr="003B7DE0" w:rsidRDefault="006F226C" w:rsidP="00C67AD1">
            <w:pPr>
              <w:rPr>
                <w:b/>
                <w:bCs/>
                <w:highlight w:val="yellow"/>
              </w:rPr>
            </w:pPr>
          </w:p>
        </w:tc>
        <w:tc>
          <w:tcPr>
            <w:tcW w:w="430" w:type="pct"/>
          </w:tcPr>
          <w:p w14:paraId="2414A377" w14:textId="77777777" w:rsidR="006F226C" w:rsidRPr="003B7DE0" w:rsidRDefault="006F226C" w:rsidP="00C67AD1">
            <w:pPr>
              <w:rPr>
                <w:b/>
                <w:bCs/>
                <w:highlight w:val="yellow"/>
              </w:rPr>
            </w:pPr>
          </w:p>
        </w:tc>
      </w:tr>
      <w:tr w:rsidR="006F226C" w:rsidRPr="003B7DE0" w14:paraId="3F62CD1F" w14:textId="77777777" w:rsidTr="00C67AD1">
        <w:trPr>
          <w:trHeight w:val="219"/>
        </w:trPr>
        <w:tc>
          <w:tcPr>
            <w:tcW w:w="518" w:type="pct"/>
            <w:vMerge/>
            <w:shd w:val="clear" w:color="auto" w:fill="auto"/>
          </w:tcPr>
          <w:p w14:paraId="2D5BB903" w14:textId="77777777" w:rsidR="006F226C" w:rsidRPr="000732D2" w:rsidRDefault="006F226C" w:rsidP="00C67AD1">
            <w:pPr>
              <w:rPr>
                <w:b/>
                <w:bCs/>
              </w:rPr>
            </w:pPr>
          </w:p>
        </w:tc>
        <w:tc>
          <w:tcPr>
            <w:tcW w:w="4482" w:type="pct"/>
            <w:gridSpan w:val="4"/>
            <w:shd w:val="clear" w:color="auto" w:fill="auto"/>
          </w:tcPr>
          <w:p w14:paraId="32D563CF" w14:textId="77777777" w:rsidR="006F226C" w:rsidRPr="00736973" w:rsidRDefault="006F226C" w:rsidP="00C67AD1">
            <w:pPr>
              <w:autoSpaceDE w:val="0"/>
              <w:autoSpaceDN w:val="0"/>
              <w:adjustRightInd w:val="0"/>
              <w:contextualSpacing/>
              <w:jc w:val="center"/>
              <w:rPr>
                <w:b/>
                <w:iCs/>
              </w:rPr>
            </w:pPr>
            <w:r>
              <w:rPr>
                <w:b/>
                <w:iCs/>
              </w:rPr>
              <w:t>Профессионально-</w:t>
            </w:r>
            <w:r w:rsidRPr="00736973">
              <w:rPr>
                <w:b/>
                <w:iCs/>
              </w:rPr>
              <w:t>ориентированное содержание</w:t>
            </w:r>
          </w:p>
        </w:tc>
      </w:tr>
      <w:tr w:rsidR="006F226C" w:rsidRPr="003B7DE0" w14:paraId="72533A20" w14:textId="77777777" w:rsidTr="00C67AD1">
        <w:trPr>
          <w:trHeight w:val="219"/>
        </w:trPr>
        <w:tc>
          <w:tcPr>
            <w:tcW w:w="518" w:type="pct"/>
            <w:vMerge/>
            <w:shd w:val="clear" w:color="auto" w:fill="auto"/>
          </w:tcPr>
          <w:p w14:paraId="4C63FEB2" w14:textId="77777777" w:rsidR="006F226C" w:rsidRPr="000732D2" w:rsidRDefault="006F226C" w:rsidP="00C67AD1">
            <w:pPr>
              <w:rPr>
                <w:b/>
                <w:bCs/>
              </w:rPr>
            </w:pPr>
          </w:p>
        </w:tc>
        <w:tc>
          <w:tcPr>
            <w:tcW w:w="2450" w:type="pct"/>
            <w:shd w:val="clear" w:color="auto" w:fill="auto"/>
          </w:tcPr>
          <w:p w14:paraId="332EC3BD" w14:textId="77777777" w:rsidR="006F226C" w:rsidRPr="000732D2" w:rsidRDefault="006F226C" w:rsidP="00FF596C">
            <w:pPr>
              <w:rPr>
                <w:rFonts w:eastAsia="Calibri"/>
                <w:b/>
                <w:lang w:eastAsia="en-US"/>
              </w:rPr>
            </w:pPr>
            <w:r w:rsidRPr="00C06FF0">
              <w:rPr>
                <w:b/>
              </w:rPr>
              <w:t xml:space="preserve">Практическое занятие № </w:t>
            </w:r>
            <w:r w:rsidR="00FF596C" w:rsidRPr="00C06FF0">
              <w:rPr>
                <w:b/>
              </w:rPr>
              <w:t>1</w:t>
            </w:r>
            <w:r w:rsidRPr="000732D2">
              <w:t xml:space="preserve"> Описание антропогенных изменений в естественных природных ландшафтах местности Челябинской области.</w:t>
            </w:r>
          </w:p>
        </w:tc>
        <w:tc>
          <w:tcPr>
            <w:tcW w:w="660" w:type="pct"/>
            <w:shd w:val="clear" w:color="auto" w:fill="auto"/>
            <w:vAlign w:val="center"/>
          </w:tcPr>
          <w:p w14:paraId="2417F1AB" w14:textId="77777777" w:rsidR="006F226C" w:rsidRPr="00877BEC" w:rsidRDefault="006F226C" w:rsidP="00C67AD1">
            <w:pPr>
              <w:jc w:val="center"/>
              <w:rPr>
                <w:bCs/>
                <w:i/>
              </w:rPr>
            </w:pPr>
            <w:r w:rsidRPr="00877BEC">
              <w:rPr>
                <w:bCs/>
                <w:i/>
              </w:rPr>
              <w:t>2</w:t>
            </w:r>
          </w:p>
        </w:tc>
        <w:tc>
          <w:tcPr>
            <w:tcW w:w="942" w:type="pct"/>
          </w:tcPr>
          <w:p w14:paraId="459EF5F4" w14:textId="77777777" w:rsidR="006F226C"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 xml:space="preserve">ПК 1.4, </w:t>
            </w: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 ЛР 24</w:t>
            </w:r>
            <w:r w:rsidRPr="00291DA1">
              <w:rPr>
                <w:rFonts w:ascii="Times New Roman" w:hAnsi="Times New Roman"/>
                <w:sz w:val="24"/>
                <w:szCs w:val="24"/>
              </w:rPr>
              <w:t>, ЛР 34,</w:t>
            </w:r>
            <w:r>
              <w:rPr>
                <w:rFonts w:ascii="Times New Roman" w:hAnsi="Times New Roman"/>
                <w:sz w:val="24"/>
                <w:szCs w:val="24"/>
              </w:rPr>
              <w:t xml:space="preserve"> </w:t>
            </w:r>
            <w:r w:rsidRPr="00877BEC">
              <w:rPr>
                <w:rFonts w:ascii="Times New Roman" w:hAnsi="Times New Roman"/>
                <w:sz w:val="24"/>
                <w:szCs w:val="24"/>
              </w:rPr>
              <w:t>МРП 21, МРК 05,</w:t>
            </w:r>
            <w:r>
              <w:rPr>
                <w:rFonts w:ascii="Times New Roman" w:hAnsi="Times New Roman"/>
                <w:sz w:val="24"/>
                <w:szCs w:val="24"/>
              </w:rPr>
              <w:t xml:space="preserve"> </w:t>
            </w:r>
          </w:p>
          <w:p w14:paraId="7E4E5A64" w14:textId="77777777" w:rsidR="006F226C" w:rsidRPr="00C35411"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t>МРР 01, МРР 02</w:t>
            </w:r>
          </w:p>
          <w:p w14:paraId="1EEEBCD8" w14:textId="77777777" w:rsidR="006F226C" w:rsidRPr="00FC5EC8" w:rsidRDefault="006F226C" w:rsidP="00C67AD1">
            <w:pPr>
              <w:pStyle w:val="aff5"/>
              <w:spacing w:after="0" w:line="240" w:lineRule="auto"/>
              <w:ind w:left="0"/>
              <w:jc w:val="center"/>
              <w:rPr>
                <w:rFonts w:ascii="Times New Roman" w:hAnsi="Times New Roman"/>
                <w:sz w:val="24"/>
                <w:szCs w:val="24"/>
              </w:rPr>
            </w:pPr>
            <w:r w:rsidRPr="00FC5EC8">
              <w:rPr>
                <w:rFonts w:ascii="Times New Roman" w:hAnsi="Times New Roman"/>
                <w:sz w:val="24"/>
                <w:szCs w:val="24"/>
              </w:rPr>
              <w:t>МРР 03, МРР 04</w:t>
            </w:r>
            <w:r>
              <w:rPr>
                <w:rFonts w:ascii="Times New Roman" w:hAnsi="Times New Roman"/>
                <w:sz w:val="24"/>
                <w:szCs w:val="24"/>
              </w:rPr>
              <w:t>,</w:t>
            </w:r>
          </w:p>
          <w:p w14:paraId="47CF7087" w14:textId="77777777" w:rsidR="006F226C" w:rsidRPr="00F054F0" w:rsidRDefault="006F226C" w:rsidP="00C67AD1">
            <w:pPr>
              <w:pStyle w:val="aff5"/>
              <w:spacing w:after="0" w:line="240" w:lineRule="auto"/>
              <w:ind w:left="0"/>
              <w:jc w:val="center"/>
            </w:pPr>
            <w:proofErr w:type="spellStart"/>
            <w:r w:rsidRPr="00FC5EC8">
              <w:rPr>
                <w:rFonts w:ascii="Times New Roman" w:hAnsi="Times New Roman"/>
                <w:sz w:val="24"/>
                <w:szCs w:val="24"/>
              </w:rPr>
              <w:t>ПРб</w:t>
            </w:r>
            <w:proofErr w:type="spellEnd"/>
            <w:r w:rsidRPr="00FC5EC8">
              <w:rPr>
                <w:rFonts w:ascii="Times New Roman" w:hAnsi="Times New Roman"/>
                <w:sz w:val="24"/>
                <w:szCs w:val="24"/>
              </w:rPr>
              <w:t xml:space="preserve"> 01, </w:t>
            </w:r>
            <w:proofErr w:type="spellStart"/>
            <w:r w:rsidRPr="00FC5EC8">
              <w:rPr>
                <w:rFonts w:ascii="Times New Roman" w:hAnsi="Times New Roman"/>
                <w:sz w:val="24"/>
                <w:szCs w:val="24"/>
              </w:rPr>
              <w:t>ПРб</w:t>
            </w:r>
            <w:proofErr w:type="spellEnd"/>
            <w:r w:rsidRPr="00FC5EC8">
              <w:rPr>
                <w:rFonts w:ascii="Times New Roman" w:hAnsi="Times New Roman"/>
                <w:sz w:val="24"/>
                <w:szCs w:val="24"/>
              </w:rPr>
              <w:t xml:space="preserve"> 02</w:t>
            </w:r>
            <w:r>
              <w:rPr>
                <w:rFonts w:ascii="Times New Roman" w:hAnsi="Times New Roman"/>
                <w:sz w:val="24"/>
                <w:szCs w:val="24"/>
              </w:rPr>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04</w:t>
            </w:r>
          </w:p>
        </w:tc>
        <w:tc>
          <w:tcPr>
            <w:tcW w:w="430" w:type="pct"/>
          </w:tcPr>
          <w:p w14:paraId="7C1CBE82" w14:textId="77777777" w:rsidR="006F226C" w:rsidRDefault="006F226C" w:rsidP="00C67AD1">
            <w:pPr>
              <w:autoSpaceDE w:val="0"/>
              <w:autoSpaceDN w:val="0"/>
              <w:adjustRightInd w:val="0"/>
              <w:contextualSpacing/>
              <w:jc w:val="center"/>
              <w:rPr>
                <w:iCs/>
              </w:rPr>
            </w:pPr>
            <w:r>
              <w:rPr>
                <w:iCs/>
              </w:rPr>
              <w:t>У 1.4.03</w:t>
            </w:r>
          </w:p>
          <w:p w14:paraId="75C58EC3"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3702D3B0"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027FE2BB"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02.03</w:t>
            </w:r>
          </w:p>
          <w:p w14:paraId="7F29C099"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02.06</w:t>
            </w:r>
          </w:p>
          <w:p w14:paraId="7FCEB547" w14:textId="77777777" w:rsidR="006F226C" w:rsidRDefault="006F226C" w:rsidP="00C67AD1">
            <w:pPr>
              <w:autoSpaceDE w:val="0"/>
              <w:autoSpaceDN w:val="0"/>
              <w:adjustRightInd w:val="0"/>
              <w:contextualSpacing/>
              <w:jc w:val="center"/>
              <w:rPr>
                <w:iCs/>
              </w:rPr>
            </w:pPr>
            <w:r>
              <w:rPr>
                <w:iCs/>
              </w:rPr>
              <w:t>З 1.4.03</w:t>
            </w:r>
          </w:p>
          <w:p w14:paraId="380D53C3" w14:textId="77777777" w:rsidR="006F226C" w:rsidRPr="008674A8" w:rsidRDefault="006F226C" w:rsidP="00C67AD1">
            <w:pPr>
              <w:autoSpaceDE w:val="0"/>
              <w:autoSpaceDN w:val="0"/>
              <w:adjustRightInd w:val="0"/>
              <w:contextualSpacing/>
              <w:jc w:val="center"/>
              <w:rPr>
                <w:iCs/>
              </w:rPr>
            </w:pPr>
            <w:r>
              <w:rPr>
                <w:iCs/>
              </w:rPr>
              <w:t>З 1.4.04</w:t>
            </w:r>
          </w:p>
        </w:tc>
      </w:tr>
      <w:tr w:rsidR="006F226C" w:rsidRPr="003B7DE0" w14:paraId="513A0419" w14:textId="77777777" w:rsidTr="00C67AD1">
        <w:trPr>
          <w:trHeight w:val="20"/>
        </w:trPr>
        <w:tc>
          <w:tcPr>
            <w:tcW w:w="518" w:type="pct"/>
            <w:vMerge/>
            <w:shd w:val="clear" w:color="auto" w:fill="auto"/>
          </w:tcPr>
          <w:p w14:paraId="7DE9D91A" w14:textId="77777777" w:rsidR="006F226C" w:rsidRPr="000732D2" w:rsidRDefault="006F226C" w:rsidP="00C67AD1">
            <w:pPr>
              <w:rPr>
                <w:b/>
                <w:bCs/>
              </w:rPr>
            </w:pPr>
          </w:p>
        </w:tc>
        <w:tc>
          <w:tcPr>
            <w:tcW w:w="2450" w:type="pct"/>
            <w:shd w:val="clear" w:color="auto" w:fill="auto"/>
          </w:tcPr>
          <w:p w14:paraId="0F3AC7D7" w14:textId="77777777" w:rsidR="006F226C" w:rsidRPr="000732D2" w:rsidRDefault="006F226C" w:rsidP="00FF596C">
            <w:pPr>
              <w:jc w:val="both"/>
            </w:pPr>
            <w:r w:rsidRPr="00C06FF0">
              <w:rPr>
                <w:b/>
              </w:rPr>
              <w:t xml:space="preserve">Практическое занятие № </w:t>
            </w:r>
            <w:r w:rsidR="00FF596C" w:rsidRPr="00C06FF0">
              <w:rPr>
                <w:b/>
              </w:rPr>
              <w:t>2</w:t>
            </w:r>
            <w:r w:rsidRPr="000732D2">
              <w:t xml:space="preserve"> Понятие объекта и предмета исследования, их взаимосвязь и различия. Понятие проблемы исследования ее виды и источники. Взаимосвязь проблемы и темы исследования с учетом </w:t>
            </w:r>
            <w:r w:rsidRPr="000732D2">
              <w:rPr>
                <w:w w:val="105"/>
              </w:rPr>
              <w:t>взаимосвязи</w:t>
            </w:r>
            <w:r w:rsidRPr="000732D2">
              <w:rPr>
                <w:spacing w:val="38"/>
                <w:w w:val="105"/>
              </w:rPr>
              <w:t xml:space="preserve"> </w:t>
            </w:r>
            <w:r w:rsidRPr="000732D2">
              <w:rPr>
                <w:w w:val="105"/>
              </w:rPr>
              <w:t>естественных</w:t>
            </w:r>
            <w:r w:rsidRPr="000732D2">
              <w:rPr>
                <w:spacing w:val="38"/>
                <w:w w:val="105"/>
              </w:rPr>
              <w:t xml:space="preserve"> </w:t>
            </w:r>
            <w:r w:rsidRPr="000732D2">
              <w:rPr>
                <w:w w:val="105"/>
              </w:rPr>
              <w:t>наук,</w:t>
            </w:r>
            <w:r w:rsidRPr="000732D2">
              <w:rPr>
                <w:spacing w:val="38"/>
                <w:w w:val="105"/>
              </w:rPr>
              <w:t xml:space="preserve"> </w:t>
            </w:r>
            <w:r w:rsidRPr="000732D2">
              <w:rPr>
                <w:w w:val="105"/>
              </w:rPr>
              <w:t>их</w:t>
            </w:r>
            <w:r w:rsidRPr="000732D2">
              <w:rPr>
                <w:spacing w:val="37"/>
                <w:w w:val="105"/>
              </w:rPr>
              <w:t xml:space="preserve"> </w:t>
            </w:r>
            <w:r w:rsidRPr="000732D2">
              <w:rPr>
                <w:w w:val="105"/>
              </w:rPr>
              <w:t>влияния</w:t>
            </w:r>
            <w:r w:rsidRPr="000732D2">
              <w:rPr>
                <w:spacing w:val="23"/>
                <w:w w:val="105"/>
              </w:rPr>
              <w:t xml:space="preserve"> </w:t>
            </w:r>
            <w:r w:rsidRPr="000732D2">
              <w:rPr>
                <w:w w:val="105"/>
              </w:rPr>
              <w:t>на</w:t>
            </w:r>
            <w:r w:rsidRPr="000732D2">
              <w:rPr>
                <w:spacing w:val="23"/>
                <w:w w:val="105"/>
              </w:rPr>
              <w:t xml:space="preserve"> </w:t>
            </w:r>
            <w:r w:rsidRPr="000732D2">
              <w:rPr>
                <w:w w:val="105"/>
              </w:rPr>
              <w:t>окружающую</w:t>
            </w:r>
            <w:r w:rsidRPr="000732D2">
              <w:rPr>
                <w:spacing w:val="23"/>
                <w:w w:val="105"/>
              </w:rPr>
              <w:t xml:space="preserve"> </w:t>
            </w:r>
            <w:r w:rsidRPr="000732D2">
              <w:rPr>
                <w:w w:val="105"/>
              </w:rPr>
              <w:t>среду.</w:t>
            </w:r>
            <w:r w:rsidRPr="000732D2">
              <w:rPr>
                <w:spacing w:val="23"/>
                <w:w w:val="105"/>
              </w:rPr>
              <w:t xml:space="preserve"> </w:t>
            </w:r>
            <w:proofErr w:type="gramStart"/>
            <w:r w:rsidRPr="000732D2">
              <w:t>Формулировка  проблемы</w:t>
            </w:r>
            <w:proofErr w:type="gramEnd"/>
            <w:r w:rsidRPr="000732D2">
              <w:t xml:space="preserve">  исследования.  </w:t>
            </w:r>
          </w:p>
        </w:tc>
        <w:tc>
          <w:tcPr>
            <w:tcW w:w="660" w:type="pct"/>
            <w:shd w:val="clear" w:color="auto" w:fill="auto"/>
            <w:vAlign w:val="center"/>
          </w:tcPr>
          <w:p w14:paraId="5D112D4A" w14:textId="77777777" w:rsidR="006F226C" w:rsidRPr="00877BEC" w:rsidRDefault="006F226C" w:rsidP="00C67AD1">
            <w:pPr>
              <w:jc w:val="center"/>
              <w:rPr>
                <w:bCs/>
                <w:i/>
              </w:rPr>
            </w:pPr>
            <w:r w:rsidRPr="00877BEC">
              <w:rPr>
                <w:bCs/>
                <w:i/>
              </w:rPr>
              <w:t>2</w:t>
            </w:r>
          </w:p>
        </w:tc>
        <w:tc>
          <w:tcPr>
            <w:tcW w:w="942" w:type="pct"/>
          </w:tcPr>
          <w:p w14:paraId="770353D6" w14:textId="77777777" w:rsidR="006F226C" w:rsidRPr="00FC5EC8"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 xml:space="preserve">ПК 1.4, </w:t>
            </w:r>
            <w:r w:rsidRPr="00291DA1">
              <w:rPr>
                <w:rFonts w:ascii="Times New Roman" w:hAnsi="Times New Roman"/>
                <w:sz w:val="24"/>
                <w:szCs w:val="24"/>
              </w:rPr>
              <w:t>ОК 0</w:t>
            </w:r>
            <w:r w:rsidRPr="00FC5EC8">
              <w:rPr>
                <w:rFonts w:ascii="Times New Roman" w:hAnsi="Times New Roman"/>
                <w:sz w:val="24"/>
                <w:szCs w:val="24"/>
              </w:rPr>
              <w:t xml:space="preserve">1, </w:t>
            </w:r>
            <w:r w:rsidRPr="00291DA1">
              <w:rPr>
                <w:rFonts w:ascii="Times New Roman" w:hAnsi="Times New Roman"/>
                <w:sz w:val="24"/>
                <w:szCs w:val="24"/>
              </w:rPr>
              <w:t>ОК</w:t>
            </w:r>
            <w:r w:rsidRPr="00FC5EC8">
              <w:rPr>
                <w:rFonts w:ascii="Times New Roman" w:hAnsi="Times New Roman"/>
                <w:sz w:val="24"/>
                <w:szCs w:val="24"/>
              </w:rPr>
              <w:t xml:space="preserve"> </w:t>
            </w:r>
            <w:r w:rsidRPr="00291DA1">
              <w:rPr>
                <w:rFonts w:ascii="Times New Roman" w:hAnsi="Times New Roman"/>
                <w:sz w:val="24"/>
                <w:szCs w:val="24"/>
              </w:rPr>
              <w:t>0</w:t>
            </w:r>
            <w:r w:rsidRPr="00FC5EC8">
              <w:rPr>
                <w:rFonts w:ascii="Times New Roman" w:hAnsi="Times New Roman"/>
                <w:sz w:val="24"/>
                <w:szCs w:val="24"/>
              </w:rPr>
              <w:t>2, ОК 04,</w:t>
            </w:r>
            <w:r>
              <w:rPr>
                <w:rFonts w:ascii="Times New Roman" w:hAnsi="Times New Roman"/>
                <w:sz w:val="24"/>
                <w:szCs w:val="24"/>
              </w:rPr>
              <w:t xml:space="preserve"> </w:t>
            </w:r>
            <w:r w:rsidRPr="00291DA1">
              <w:rPr>
                <w:rFonts w:ascii="Times New Roman" w:hAnsi="Times New Roman"/>
                <w:sz w:val="24"/>
                <w:szCs w:val="24"/>
              </w:rPr>
              <w:t>ЛР 2</w:t>
            </w:r>
            <w:r w:rsidRPr="00FC5EC8">
              <w:rPr>
                <w:rFonts w:ascii="Times New Roman" w:hAnsi="Times New Roman"/>
                <w:sz w:val="24"/>
                <w:szCs w:val="24"/>
              </w:rPr>
              <w:t>5,</w:t>
            </w:r>
            <w:r w:rsidRPr="00291DA1">
              <w:rPr>
                <w:rFonts w:ascii="Times New Roman" w:hAnsi="Times New Roman"/>
                <w:sz w:val="24"/>
                <w:szCs w:val="24"/>
              </w:rPr>
              <w:t xml:space="preserve"> ЛР </w:t>
            </w:r>
            <w:r w:rsidRPr="00FC5EC8">
              <w:rPr>
                <w:rFonts w:ascii="Times New Roman" w:hAnsi="Times New Roman"/>
                <w:sz w:val="24"/>
                <w:szCs w:val="24"/>
              </w:rPr>
              <w:t>34,</w:t>
            </w:r>
          </w:p>
          <w:p w14:paraId="55B41E6B" w14:textId="77777777" w:rsidR="006F226C" w:rsidRPr="00FC5EC8" w:rsidRDefault="006F226C" w:rsidP="00C67AD1">
            <w:pPr>
              <w:pStyle w:val="aff5"/>
              <w:spacing w:after="0" w:line="240" w:lineRule="auto"/>
              <w:ind w:left="0"/>
              <w:jc w:val="center"/>
              <w:rPr>
                <w:rFonts w:ascii="Times New Roman" w:hAnsi="Times New Roman"/>
                <w:sz w:val="24"/>
                <w:szCs w:val="24"/>
              </w:rPr>
            </w:pPr>
            <w:r w:rsidRPr="00877BEC">
              <w:rPr>
                <w:rFonts w:ascii="Times New Roman" w:hAnsi="Times New Roman"/>
                <w:sz w:val="24"/>
                <w:szCs w:val="24"/>
              </w:rPr>
              <w:t xml:space="preserve">МРП </w:t>
            </w:r>
            <w:r w:rsidRPr="00FC5EC8">
              <w:rPr>
                <w:rFonts w:ascii="Times New Roman" w:hAnsi="Times New Roman"/>
                <w:sz w:val="24"/>
                <w:szCs w:val="24"/>
              </w:rPr>
              <w:t xml:space="preserve">21, </w:t>
            </w:r>
            <w:r w:rsidRPr="00877BEC">
              <w:rPr>
                <w:rFonts w:ascii="Times New Roman" w:hAnsi="Times New Roman"/>
                <w:sz w:val="24"/>
                <w:szCs w:val="24"/>
              </w:rPr>
              <w:t>МР</w:t>
            </w:r>
            <w:r w:rsidRPr="00FC5EC8">
              <w:rPr>
                <w:rFonts w:ascii="Times New Roman" w:hAnsi="Times New Roman"/>
                <w:sz w:val="24"/>
                <w:szCs w:val="24"/>
              </w:rPr>
              <w:t>К</w:t>
            </w:r>
            <w:r w:rsidRPr="00877BEC">
              <w:rPr>
                <w:rFonts w:ascii="Times New Roman" w:hAnsi="Times New Roman"/>
                <w:sz w:val="24"/>
                <w:szCs w:val="24"/>
              </w:rPr>
              <w:t xml:space="preserve"> </w:t>
            </w:r>
            <w:r w:rsidRPr="00FC5EC8">
              <w:rPr>
                <w:rFonts w:ascii="Times New Roman" w:hAnsi="Times New Roman"/>
                <w:sz w:val="24"/>
                <w:szCs w:val="24"/>
              </w:rPr>
              <w:t>05,</w:t>
            </w:r>
          </w:p>
          <w:p w14:paraId="79FFDB70" w14:textId="77777777" w:rsidR="006F226C" w:rsidRDefault="006F226C" w:rsidP="00C67AD1">
            <w:pPr>
              <w:pStyle w:val="aff5"/>
              <w:spacing w:after="0" w:line="240" w:lineRule="auto"/>
              <w:ind w:left="0"/>
              <w:jc w:val="center"/>
              <w:rPr>
                <w:rFonts w:ascii="Times New Roman" w:hAnsi="Times New Roman"/>
                <w:sz w:val="24"/>
                <w:szCs w:val="24"/>
              </w:rPr>
            </w:pPr>
            <w:r w:rsidRPr="00FC5EC8">
              <w:rPr>
                <w:rFonts w:ascii="Times New Roman" w:hAnsi="Times New Roman"/>
                <w:sz w:val="24"/>
                <w:szCs w:val="24"/>
              </w:rPr>
              <w:t xml:space="preserve">МРР 05, МРР 09, </w:t>
            </w:r>
          </w:p>
          <w:p w14:paraId="67925F75" w14:textId="77777777" w:rsidR="006F226C" w:rsidRDefault="006F226C" w:rsidP="00C67AD1">
            <w:pPr>
              <w:pStyle w:val="aff5"/>
              <w:spacing w:after="0" w:line="240" w:lineRule="auto"/>
              <w:ind w:left="0"/>
              <w:jc w:val="center"/>
              <w:rPr>
                <w:rFonts w:ascii="Times New Roman" w:hAnsi="Times New Roman"/>
                <w:sz w:val="24"/>
                <w:szCs w:val="24"/>
              </w:rPr>
            </w:pPr>
            <w:r w:rsidRPr="00FC5EC8">
              <w:rPr>
                <w:rFonts w:ascii="Times New Roman" w:hAnsi="Times New Roman"/>
                <w:sz w:val="24"/>
                <w:szCs w:val="24"/>
              </w:rPr>
              <w:t xml:space="preserve">МРК 07, </w:t>
            </w:r>
            <w:proofErr w:type="spellStart"/>
            <w:r w:rsidRPr="00FC5EC8">
              <w:rPr>
                <w:rFonts w:ascii="Times New Roman" w:hAnsi="Times New Roman"/>
                <w:sz w:val="24"/>
                <w:szCs w:val="24"/>
              </w:rPr>
              <w:t>ПРб</w:t>
            </w:r>
            <w:proofErr w:type="spellEnd"/>
            <w:r w:rsidRPr="00FC5EC8">
              <w:rPr>
                <w:rFonts w:ascii="Times New Roman" w:hAnsi="Times New Roman"/>
                <w:sz w:val="24"/>
                <w:szCs w:val="24"/>
              </w:rPr>
              <w:t xml:space="preserve"> 01, </w:t>
            </w:r>
            <w:proofErr w:type="spellStart"/>
            <w:r w:rsidRPr="00FC5EC8">
              <w:rPr>
                <w:rFonts w:ascii="Times New Roman" w:hAnsi="Times New Roman"/>
                <w:sz w:val="24"/>
                <w:szCs w:val="24"/>
              </w:rPr>
              <w:t>ПРб</w:t>
            </w:r>
            <w:proofErr w:type="spellEnd"/>
            <w:r w:rsidRPr="00FC5EC8">
              <w:rPr>
                <w:rFonts w:ascii="Times New Roman" w:hAnsi="Times New Roman"/>
                <w:sz w:val="24"/>
                <w:szCs w:val="24"/>
              </w:rPr>
              <w:t xml:space="preserve"> 02</w:t>
            </w:r>
            <w:r>
              <w:rPr>
                <w:rFonts w:ascii="Times New Roman" w:hAnsi="Times New Roman"/>
                <w:sz w:val="24"/>
                <w:szCs w:val="24"/>
              </w:rPr>
              <w:t>,</w:t>
            </w:r>
          </w:p>
          <w:p w14:paraId="7564EA6F" w14:textId="77777777" w:rsidR="006F226C" w:rsidRPr="00982951" w:rsidRDefault="006F226C" w:rsidP="00C67AD1">
            <w:pPr>
              <w:pStyle w:val="aff5"/>
              <w:spacing w:after="0" w:line="240" w:lineRule="auto"/>
              <w:ind w:left="0"/>
              <w:jc w:val="center"/>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05</w:t>
            </w:r>
          </w:p>
        </w:tc>
        <w:tc>
          <w:tcPr>
            <w:tcW w:w="430" w:type="pct"/>
          </w:tcPr>
          <w:p w14:paraId="3B82A9D9" w14:textId="77777777" w:rsidR="006F226C" w:rsidRDefault="006F226C" w:rsidP="00C67AD1">
            <w:pPr>
              <w:autoSpaceDE w:val="0"/>
              <w:autoSpaceDN w:val="0"/>
              <w:adjustRightInd w:val="0"/>
              <w:contextualSpacing/>
              <w:jc w:val="center"/>
              <w:rPr>
                <w:iCs/>
              </w:rPr>
            </w:pPr>
            <w:r>
              <w:rPr>
                <w:iCs/>
              </w:rPr>
              <w:t>У 1.4.03</w:t>
            </w:r>
          </w:p>
          <w:p w14:paraId="1EBAB7AF"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7C2583D8"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463FFC6A"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02.07</w:t>
            </w:r>
          </w:p>
          <w:p w14:paraId="1FC34D98" w14:textId="77777777" w:rsidR="006F226C" w:rsidRDefault="006F226C" w:rsidP="00C67AD1">
            <w:pPr>
              <w:autoSpaceDE w:val="0"/>
              <w:autoSpaceDN w:val="0"/>
              <w:adjustRightInd w:val="0"/>
              <w:contextualSpacing/>
              <w:jc w:val="center"/>
              <w:rPr>
                <w:iCs/>
              </w:rPr>
            </w:pPr>
            <w:r>
              <w:rPr>
                <w:iCs/>
              </w:rPr>
              <w:t>З 1.4.03</w:t>
            </w:r>
          </w:p>
          <w:p w14:paraId="228486F4" w14:textId="77777777" w:rsidR="006F226C" w:rsidRPr="003B7DE0" w:rsidRDefault="006F226C" w:rsidP="00C67AD1">
            <w:pPr>
              <w:rPr>
                <w:b/>
                <w:bCs/>
                <w:highlight w:val="yellow"/>
              </w:rPr>
            </w:pPr>
            <w:r>
              <w:rPr>
                <w:iCs/>
              </w:rPr>
              <w:t xml:space="preserve">  З 1.4.04</w:t>
            </w:r>
          </w:p>
        </w:tc>
      </w:tr>
      <w:tr w:rsidR="006F226C" w:rsidRPr="00165B54" w14:paraId="2C11E7CA" w14:textId="77777777" w:rsidTr="00C67AD1">
        <w:trPr>
          <w:trHeight w:val="20"/>
        </w:trPr>
        <w:tc>
          <w:tcPr>
            <w:tcW w:w="2968" w:type="pct"/>
            <w:gridSpan w:val="2"/>
            <w:shd w:val="clear" w:color="auto" w:fill="auto"/>
          </w:tcPr>
          <w:p w14:paraId="39BC1B88" w14:textId="77777777" w:rsidR="006F226C" w:rsidRPr="00165B54" w:rsidRDefault="006F226C" w:rsidP="00C67AD1">
            <w:r w:rsidRPr="00165B54">
              <w:rPr>
                <w:b/>
                <w:bCs/>
              </w:rPr>
              <w:t>Раздел 3.</w:t>
            </w:r>
            <w:r w:rsidRPr="00165B54">
              <w:rPr>
                <w:lang w:eastAsia="ru-RU"/>
              </w:rPr>
              <w:t xml:space="preserve"> </w:t>
            </w:r>
            <w:r w:rsidRPr="00CE441D">
              <w:rPr>
                <w:b/>
                <w:bCs/>
              </w:rPr>
              <w:t>Среда обитания человека и экологическая безопасность.</w:t>
            </w:r>
          </w:p>
        </w:tc>
        <w:tc>
          <w:tcPr>
            <w:tcW w:w="660" w:type="pct"/>
            <w:shd w:val="clear" w:color="auto" w:fill="auto"/>
            <w:vAlign w:val="center"/>
          </w:tcPr>
          <w:p w14:paraId="00791231" w14:textId="77777777" w:rsidR="006F226C" w:rsidRPr="004E20CB" w:rsidRDefault="004E20CB" w:rsidP="00C67AD1">
            <w:pPr>
              <w:jc w:val="center"/>
              <w:rPr>
                <w:b/>
                <w:bCs/>
              </w:rPr>
            </w:pPr>
            <w:r w:rsidRPr="004E20CB">
              <w:rPr>
                <w:b/>
                <w:bCs/>
              </w:rPr>
              <w:t>10</w:t>
            </w:r>
            <w:r w:rsidR="00DC2021">
              <w:rPr>
                <w:b/>
                <w:bCs/>
              </w:rPr>
              <w:t>/2</w:t>
            </w:r>
          </w:p>
        </w:tc>
        <w:tc>
          <w:tcPr>
            <w:tcW w:w="942" w:type="pct"/>
          </w:tcPr>
          <w:p w14:paraId="3FBB96DA" w14:textId="77777777" w:rsidR="006F226C" w:rsidRPr="00165B54" w:rsidRDefault="006F226C" w:rsidP="00C67AD1">
            <w:pPr>
              <w:rPr>
                <w:b/>
                <w:bCs/>
                <w:highlight w:val="yellow"/>
              </w:rPr>
            </w:pPr>
          </w:p>
        </w:tc>
        <w:tc>
          <w:tcPr>
            <w:tcW w:w="430" w:type="pct"/>
          </w:tcPr>
          <w:p w14:paraId="1A96F3C1" w14:textId="77777777" w:rsidR="006F226C" w:rsidRPr="00165B54" w:rsidRDefault="006F226C" w:rsidP="00C67AD1">
            <w:pPr>
              <w:rPr>
                <w:b/>
                <w:bCs/>
                <w:highlight w:val="yellow"/>
              </w:rPr>
            </w:pPr>
          </w:p>
        </w:tc>
      </w:tr>
      <w:tr w:rsidR="006F226C" w:rsidRPr="003B7DE0" w14:paraId="56AC3F9D" w14:textId="77777777" w:rsidTr="00C67AD1">
        <w:trPr>
          <w:trHeight w:val="219"/>
        </w:trPr>
        <w:tc>
          <w:tcPr>
            <w:tcW w:w="518" w:type="pct"/>
            <w:vMerge w:val="restart"/>
            <w:shd w:val="clear" w:color="auto" w:fill="auto"/>
          </w:tcPr>
          <w:p w14:paraId="45F5FE75" w14:textId="77777777" w:rsidR="006F226C" w:rsidRPr="00165B54" w:rsidRDefault="006F226C" w:rsidP="00C67AD1">
            <w:pPr>
              <w:rPr>
                <w:b/>
                <w:bCs/>
              </w:rPr>
            </w:pPr>
            <w:r w:rsidRPr="00165B54">
              <w:rPr>
                <w:b/>
                <w:bCs/>
              </w:rPr>
              <w:t xml:space="preserve">Тема 3.1 </w:t>
            </w:r>
            <w:r w:rsidRPr="00165B54">
              <w:rPr>
                <w:bCs/>
              </w:rPr>
              <w:t>Среда обитания человека и экологическая безопасность.</w:t>
            </w:r>
          </w:p>
        </w:tc>
        <w:tc>
          <w:tcPr>
            <w:tcW w:w="2450" w:type="pct"/>
            <w:shd w:val="clear" w:color="auto" w:fill="auto"/>
          </w:tcPr>
          <w:p w14:paraId="092FB2B0" w14:textId="77777777" w:rsidR="006F226C" w:rsidRPr="00165B54" w:rsidRDefault="006F226C" w:rsidP="00C67AD1">
            <w:pPr>
              <w:rPr>
                <w:b/>
                <w:bCs/>
              </w:rPr>
            </w:pPr>
            <w:r w:rsidRPr="00165B54">
              <w:rPr>
                <w:b/>
                <w:bCs/>
              </w:rPr>
              <w:t xml:space="preserve">Содержание </w:t>
            </w:r>
          </w:p>
        </w:tc>
        <w:tc>
          <w:tcPr>
            <w:tcW w:w="660" w:type="pct"/>
            <w:shd w:val="clear" w:color="auto" w:fill="auto"/>
            <w:vAlign w:val="center"/>
          </w:tcPr>
          <w:p w14:paraId="05E6B7CC" w14:textId="77777777" w:rsidR="006F226C" w:rsidRPr="00CE441D" w:rsidRDefault="006F226C" w:rsidP="00C67AD1">
            <w:pPr>
              <w:jc w:val="center"/>
              <w:rPr>
                <w:b/>
                <w:bCs/>
              </w:rPr>
            </w:pPr>
            <w:r w:rsidRPr="00CE441D">
              <w:rPr>
                <w:b/>
                <w:bCs/>
              </w:rPr>
              <w:t>2</w:t>
            </w:r>
          </w:p>
        </w:tc>
        <w:tc>
          <w:tcPr>
            <w:tcW w:w="942" w:type="pct"/>
          </w:tcPr>
          <w:p w14:paraId="7F25C6E0" w14:textId="77777777" w:rsidR="006F226C" w:rsidRPr="00004608" w:rsidRDefault="006F226C" w:rsidP="00C67AD1">
            <w:pPr>
              <w:pStyle w:val="aff5"/>
              <w:spacing w:after="0" w:line="240" w:lineRule="auto"/>
              <w:ind w:left="0"/>
              <w:jc w:val="center"/>
              <w:rPr>
                <w:rFonts w:ascii="Times New Roman" w:hAnsi="Times New Roman"/>
                <w:bCs/>
                <w:sz w:val="24"/>
                <w:szCs w:val="24"/>
                <w:highlight w:val="yellow"/>
              </w:rPr>
            </w:pPr>
          </w:p>
        </w:tc>
        <w:tc>
          <w:tcPr>
            <w:tcW w:w="430" w:type="pct"/>
          </w:tcPr>
          <w:p w14:paraId="674B814C" w14:textId="77777777" w:rsidR="006F226C" w:rsidRPr="003B7DE0" w:rsidRDefault="006F226C" w:rsidP="00C67AD1">
            <w:pPr>
              <w:jc w:val="center"/>
              <w:rPr>
                <w:i/>
                <w:highlight w:val="yellow"/>
              </w:rPr>
            </w:pPr>
          </w:p>
        </w:tc>
      </w:tr>
      <w:tr w:rsidR="006F226C" w:rsidRPr="003B7DE0" w14:paraId="416A9A3A" w14:textId="77777777" w:rsidTr="00C67AD1">
        <w:trPr>
          <w:trHeight w:val="135"/>
        </w:trPr>
        <w:tc>
          <w:tcPr>
            <w:tcW w:w="518" w:type="pct"/>
            <w:vMerge/>
            <w:shd w:val="clear" w:color="auto" w:fill="auto"/>
          </w:tcPr>
          <w:p w14:paraId="29113F4E" w14:textId="77777777" w:rsidR="006F226C" w:rsidRPr="00165B54" w:rsidRDefault="006F226C" w:rsidP="00C67AD1">
            <w:pPr>
              <w:rPr>
                <w:b/>
                <w:bCs/>
              </w:rPr>
            </w:pPr>
          </w:p>
        </w:tc>
        <w:tc>
          <w:tcPr>
            <w:tcW w:w="2450" w:type="pct"/>
            <w:shd w:val="clear" w:color="auto" w:fill="auto"/>
          </w:tcPr>
          <w:p w14:paraId="15B661F0" w14:textId="77777777" w:rsidR="006F226C" w:rsidRPr="00165B54" w:rsidRDefault="006F226C" w:rsidP="00C67AD1">
            <w:pPr>
              <w:autoSpaceDE w:val="0"/>
              <w:autoSpaceDN w:val="0"/>
              <w:adjustRightInd w:val="0"/>
              <w:contextualSpacing/>
              <w:jc w:val="both"/>
            </w:pPr>
            <w:r w:rsidRPr="00165B54">
              <w:rPr>
                <w:bCs/>
              </w:rPr>
              <w:t xml:space="preserve">Среда обитания человека. </w:t>
            </w:r>
            <w:r w:rsidRPr="00165B54">
              <w:t>Окружающая челове</w:t>
            </w:r>
            <w:r w:rsidR="00FF596C">
              <w:t>ка среда и ее компоненты. Естес</w:t>
            </w:r>
            <w:r w:rsidRPr="00165B54">
              <w:t xml:space="preserve">твенная и искусственная среды обитания человека. Социальная среда. </w:t>
            </w:r>
            <w:r w:rsidRPr="00165B54">
              <w:rPr>
                <w:iCs/>
              </w:rPr>
              <w:t>Основные экологические требования к компонентам окружающей человека среды. Контроль за качеством воздуха, воды, продуктов питания.</w:t>
            </w:r>
          </w:p>
        </w:tc>
        <w:tc>
          <w:tcPr>
            <w:tcW w:w="660" w:type="pct"/>
            <w:shd w:val="clear" w:color="auto" w:fill="auto"/>
            <w:vAlign w:val="center"/>
          </w:tcPr>
          <w:p w14:paraId="10D7FC6C" w14:textId="77777777" w:rsidR="006F226C" w:rsidRPr="00CE441D" w:rsidRDefault="006F226C" w:rsidP="00C67AD1">
            <w:pPr>
              <w:jc w:val="center"/>
              <w:rPr>
                <w:bCs/>
                <w:i/>
              </w:rPr>
            </w:pPr>
            <w:r>
              <w:rPr>
                <w:bCs/>
                <w:i/>
              </w:rPr>
              <w:t>2</w:t>
            </w:r>
          </w:p>
        </w:tc>
        <w:tc>
          <w:tcPr>
            <w:tcW w:w="942" w:type="pct"/>
          </w:tcPr>
          <w:p w14:paraId="48FB729B"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OK 01</w:t>
            </w:r>
            <w:r w:rsidRPr="00CE441D">
              <w:rPr>
                <w:rFonts w:ascii="Times New Roman" w:hAnsi="Times New Roman"/>
                <w:i/>
                <w:sz w:val="24"/>
                <w:szCs w:val="24"/>
              </w:rPr>
              <w:t xml:space="preserve">, </w:t>
            </w:r>
            <w:r w:rsidRPr="00CE441D">
              <w:rPr>
                <w:rFonts w:ascii="Times New Roman" w:hAnsi="Times New Roman"/>
                <w:sz w:val="24"/>
                <w:szCs w:val="24"/>
              </w:rPr>
              <w:t>ОК 02,</w:t>
            </w:r>
            <w:r>
              <w:rPr>
                <w:rFonts w:ascii="Times New Roman" w:hAnsi="Times New Roman"/>
                <w:sz w:val="24"/>
                <w:szCs w:val="24"/>
              </w:rPr>
              <w:t xml:space="preserve"> </w:t>
            </w:r>
            <w:r w:rsidRPr="00CE441D">
              <w:rPr>
                <w:rFonts w:ascii="Times New Roman" w:hAnsi="Times New Roman"/>
                <w:sz w:val="24"/>
                <w:szCs w:val="24"/>
              </w:rPr>
              <w:t>ОК 04,</w:t>
            </w:r>
          </w:p>
          <w:p w14:paraId="71688710"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ЛР 20, ЛР 26,</w:t>
            </w:r>
          </w:p>
          <w:p w14:paraId="52125A16"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МРП 07, МРП 10,</w:t>
            </w:r>
          </w:p>
          <w:p w14:paraId="2516DFC7"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МРК 03</w:t>
            </w:r>
            <w:r>
              <w:rPr>
                <w:rFonts w:ascii="Times New Roman" w:hAnsi="Times New Roman"/>
                <w:sz w:val="24"/>
                <w:szCs w:val="24"/>
              </w:rPr>
              <w:t>,</w:t>
            </w:r>
          </w:p>
          <w:p w14:paraId="79938A57" w14:textId="77777777" w:rsidR="006F226C" w:rsidRPr="003B7DE0" w:rsidRDefault="006F226C" w:rsidP="00C67AD1">
            <w:pPr>
              <w:jc w:val="center"/>
              <w:rPr>
                <w:b/>
                <w:bCs/>
                <w:highlight w:val="yellow"/>
              </w:rPr>
            </w:pPr>
            <w:proofErr w:type="spellStart"/>
            <w:r w:rsidRPr="00CE441D">
              <w:rPr>
                <w:bCs/>
                <w:iCs/>
              </w:rPr>
              <w:t>ПРб</w:t>
            </w:r>
            <w:proofErr w:type="spellEnd"/>
            <w:r w:rsidRPr="00CE441D">
              <w:rPr>
                <w:bCs/>
                <w:iCs/>
              </w:rPr>
              <w:t xml:space="preserve"> </w:t>
            </w:r>
            <w:r>
              <w:rPr>
                <w:bCs/>
                <w:iCs/>
              </w:rPr>
              <w:t>02</w:t>
            </w:r>
          </w:p>
        </w:tc>
        <w:tc>
          <w:tcPr>
            <w:tcW w:w="430" w:type="pct"/>
          </w:tcPr>
          <w:p w14:paraId="2C2F1C86" w14:textId="77777777" w:rsidR="006F226C" w:rsidRDefault="006F226C" w:rsidP="00C67AD1">
            <w:pPr>
              <w:tabs>
                <w:tab w:val="left" w:pos="990"/>
              </w:tabs>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26661055" w14:textId="77777777" w:rsidR="006F226C" w:rsidRDefault="006F226C" w:rsidP="00C67AD1">
            <w:pPr>
              <w:tabs>
                <w:tab w:val="left" w:pos="990"/>
              </w:tabs>
              <w:autoSpaceDE w:val="0"/>
              <w:autoSpaceDN w:val="0"/>
              <w:adjustRightInd w:val="0"/>
              <w:contextualSpacing/>
              <w:jc w:val="center"/>
              <w:rPr>
                <w:iCs/>
              </w:rPr>
            </w:pPr>
            <w:proofErr w:type="spellStart"/>
            <w:r w:rsidRPr="00025626">
              <w:rPr>
                <w:iCs/>
              </w:rPr>
              <w:t>Уо</w:t>
            </w:r>
            <w:proofErr w:type="spellEnd"/>
            <w:r w:rsidRPr="00025626">
              <w:rPr>
                <w:iCs/>
              </w:rPr>
              <w:t xml:space="preserve"> 01.04</w:t>
            </w:r>
          </w:p>
          <w:p w14:paraId="348D4394" w14:textId="77777777" w:rsidR="006F226C" w:rsidRDefault="006F226C" w:rsidP="00C67AD1">
            <w:pPr>
              <w:tabs>
                <w:tab w:val="left" w:pos="990"/>
              </w:tabs>
              <w:autoSpaceDE w:val="0"/>
              <w:autoSpaceDN w:val="0"/>
              <w:adjustRightInd w:val="0"/>
              <w:contextualSpacing/>
              <w:jc w:val="center"/>
              <w:rPr>
                <w:iCs/>
              </w:rPr>
            </w:pPr>
            <w:proofErr w:type="spellStart"/>
            <w:r w:rsidRPr="00025626">
              <w:rPr>
                <w:iCs/>
              </w:rPr>
              <w:t>Уо</w:t>
            </w:r>
            <w:proofErr w:type="spellEnd"/>
            <w:r w:rsidRPr="00025626">
              <w:rPr>
                <w:iCs/>
              </w:rPr>
              <w:t xml:space="preserve"> 01.05</w:t>
            </w:r>
          </w:p>
          <w:p w14:paraId="2A664F2C" w14:textId="77777777" w:rsidR="006F226C" w:rsidRDefault="006F226C" w:rsidP="00C67AD1">
            <w:pPr>
              <w:tabs>
                <w:tab w:val="left" w:pos="990"/>
              </w:tabs>
              <w:autoSpaceDE w:val="0"/>
              <w:autoSpaceDN w:val="0"/>
              <w:adjustRightInd w:val="0"/>
              <w:contextualSpacing/>
              <w:jc w:val="center"/>
              <w:rPr>
                <w:iCs/>
              </w:rPr>
            </w:pPr>
            <w:proofErr w:type="spellStart"/>
            <w:r w:rsidRPr="00025626">
              <w:rPr>
                <w:iCs/>
              </w:rPr>
              <w:t>Уо</w:t>
            </w:r>
            <w:proofErr w:type="spellEnd"/>
            <w:r w:rsidRPr="00025626">
              <w:rPr>
                <w:iCs/>
              </w:rPr>
              <w:t xml:space="preserve"> 01.0</w:t>
            </w:r>
            <w:r>
              <w:rPr>
                <w:iCs/>
              </w:rPr>
              <w:t>8</w:t>
            </w:r>
          </w:p>
          <w:p w14:paraId="31F80C9F" w14:textId="77777777" w:rsidR="006F226C" w:rsidRDefault="006F226C" w:rsidP="00C67AD1">
            <w:pPr>
              <w:jc w:val="center"/>
              <w:rPr>
                <w:bCs/>
                <w:iCs/>
              </w:rPr>
            </w:pPr>
            <w:proofErr w:type="spellStart"/>
            <w:r w:rsidRPr="00565532">
              <w:rPr>
                <w:bCs/>
                <w:iCs/>
              </w:rPr>
              <w:t>Уо</w:t>
            </w:r>
            <w:proofErr w:type="spellEnd"/>
            <w:r w:rsidRPr="00565532">
              <w:rPr>
                <w:bCs/>
                <w:iCs/>
              </w:rPr>
              <w:t xml:space="preserve"> 01.0</w:t>
            </w:r>
            <w:r>
              <w:rPr>
                <w:bCs/>
                <w:iCs/>
              </w:rPr>
              <w:t>9</w:t>
            </w:r>
          </w:p>
          <w:p w14:paraId="14090E19" w14:textId="77777777" w:rsidR="006F226C" w:rsidRDefault="006F226C" w:rsidP="00C67AD1">
            <w:pPr>
              <w:jc w:val="center"/>
              <w:rPr>
                <w:iCs/>
              </w:rPr>
            </w:pPr>
            <w:proofErr w:type="spellStart"/>
            <w:r w:rsidRPr="00025626">
              <w:rPr>
                <w:iCs/>
              </w:rPr>
              <w:t>Зо</w:t>
            </w:r>
            <w:proofErr w:type="spellEnd"/>
            <w:r w:rsidRPr="00025626">
              <w:rPr>
                <w:iCs/>
              </w:rPr>
              <w:t xml:space="preserve"> 01.01</w:t>
            </w:r>
          </w:p>
          <w:p w14:paraId="3A6EA2DC" w14:textId="77777777" w:rsidR="006F226C" w:rsidRPr="00C4143C" w:rsidRDefault="006F226C" w:rsidP="00C67AD1">
            <w:pPr>
              <w:jc w:val="center"/>
              <w:rPr>
                <w:bCs/>
                <w:iCs/>
              </w:rPr>
            </w:pPr>
            <w:proofErr w:type="spellStart"/>
            <w:r w:rsidRPr="00C20D81">
              <w:rPr>
                <w:bCs/>
                <w:iCs/>
              </w:rPr>
              <w:t>Зо</w:t>
            </w:r>
            <w:proofErr w:type="spellEnd"/>
            <w:r w:rsidRPr="00C20D81">
              <w:rPr>
                <w:bCs/>
                <w:iCs/>
              </w:rPr>
              <w:t xml:space="preserve"> 04.02</w:t>
            </w:r>
          </w:p>
        </w:tc>
      </w:tr>
      <w:tr w:rsidR="006F226C" w:rsidRPr="003B7DE0" w14:paraId="5A239A25" w14:textId="77777777" w:rsidTr="00C67AD1">
        <w:trPr>
          <w:trHeight w:val="20"/>
        </w:trPr>
        <w:tc>
          <w:tcPr>
            <w:tcW w:w="518" w:type="pct"/>
            <w:vMerge/>
            <w:shd w:val="clear" w:color="auto" w:fill="auto"/>
          </w:tcPr>
          <w:p w14:paraId="31AB87C6" w14:textId="77777777" w:rsidR="006F226C" w:rsidRPr="00165B54" w:rsidRDefault="006F226C" w:rsidP="00C67AD1">
            <w:pPr>
              <w:rPr>
                <w:b/>
                <w:bCs/>
              </w:rPr>
            </w:pPr>
          </w:p>
        </w:tc>
        <w:tc>
          <w:tcPr>
            <w:tcW w:w="2450" w:type="pct"/>
            <w:shd w:val="clear" w:color="auto" w:fill="auto"/>
          </w:tcPr>
          <w:p w14:paraId="1C849591" w14:textId="77777777" w:rsidR="006F226C" w:rsidRPr="00165B54" w:rsidRDefault="006F226C" w:rsidP="00C67AD1">
            <w:pPr>
              <w:rPr>
                <w:b/>
                <w:bCs/>
              </w:rPr>
            </w:pPr>
            <w:r>
              <w:rPr>
                <w:b/>
                <w:bCs/>
              </w:rPr>
              <w:t>Практические занятия и лабораторные</w:t>
            </w:r>
            <w:r w:rsidRPr="00247367">
              <w:rPr>
                <w:b/>
                <w:bCs/>
              </w:rPr>
              <w:t xml:space="preserve"> работ</w:t>
            </w:r>
            <w:r>
              <w:rPr>
                <w:b/>
                <w:bCs/>
              </w:rPr>
              <w:t>ы</w:t>
            </w:r>
          </w:p>
        </w:tc>
        <w:tc>
          <w:tcPr>
            <w:tcW w:w="660" w:type="pct"/>
            <w:shd w:val="clear" w:color="auto" w:fill="auto"/>
          </w:tcPr>
          <w:p w14:paraId="256A9EF7" w14:textId="77777777" w:rsidR="006F226C" w:rsidRPr="00137482" w:rsidRDefault="006F226C" w:rsidP="00C67AD1">
            <w:pPr>
              <w:jc w:val="center"/>
              <w:rPr>
                <w:b/>
                <w:bCs/>
              </w:rPr>
            </w:pPr>
            <w:r w:rsidRPr="00137482">
              <w:rPr>
                <w:b/>
                <w:bCs/>
              </w:rPr>
              <w:t>8</w:t>
            </w:r>
          </w:p>
        </w:tc>
        <w:tc>
          <w:tcPr>
            <w:tcW w:w="942" w:type="pct"/>
          </w:tcPr>
          <w:p w14:paraId="0661218E" w14:textId="77777777" w:rsidR="006F226C" w:rsidRPr="003B7DE0" w:rsidRDefault="006F226C" w:rsidP="00C67AD1">
            <w:pPr>
              <w:rPr>
                <w:b/>
                <w:bCs/>
                <w:highlight w:val="yellow"/>
              </w:rPr>
            </w:pPr>
          </w:p>
        </w:tc>
        <w:tc>
          <w:tcPr>
            <w:tcW w:w="430" w:type="pct"/>
          </w:tcPr>
          <w:p w14:paraId="5751046C" w14:textId="77777777" w:rsidR="006F226C" w:rsidRPr="003B7DE0" w:rsidRDefault="006F226C" w:rsidP="00C67AD1">
            <w:pPr>
              <w:rPr>
                <w:b/>
                <w:bCs/>
                <w:highlight w:val="yellow"/>
              </w:rPr>
            </w:pPr>
          </w:p>
        </w:tc>
      </w:tr>
      <w:tr w:rsidR="006F226C" w:rsidRPr="003B7DE0" w14:paraId="45ACA986" w14:textId="77777777" w:rsidTr="00C67AD1">
        <w:trPr>
          <w:trHeight w:val="135"/>
        </w:trPr>
        <w:tc>
          <w:tcPr>
            <w:tcW w:w="518" w:type="pct"/>
            <w:vMerge/>
            <w:shd w:val="clear" w:color="auto" w:fill="auto"/>
          </w:tcPr>
          <w:p w14:paraId="22DD6166" w14:textId="77777777" w:rsidR="006F226C" w:rsidRPr="00165B54" w:rsidRDefault="006F226C" w:rsidP="00C67AD1">
            <w:pPr>
              <w:rPr>
                <w:b/>
                <w:bCs/>
              </w:rPr>
            </w:pPr>
          </w:p>
        </w:tc>
        <w:tc>
          <w:tcPr>
            <w:tcW w:w="2450" w:type="pct"/>
            <w:shd w:val="clear" w:color="auto" w:fill="auto"/>
          </w:tcPr>
          <w:p w14:paraId="21EE455F" w14:textId="77777777" w:rsidR="006F226C" w:rsidRPr="00011EAC" w:rsidRDefault="006F226C" w:rsidP="00C67AD1">
            <w:pPr>
              <w:jc w:val="both"/>
              <w:rPr>
                <w:b/>
              </w:rPr>
            </w:pPr>
            <w:r w:rsidRPr="00011EAC">
              <w:rPr>
                <w:b/>
              </w:rPr>
              <w:t>Профессионально-ориентированное содержание</w:t>
            </w:r>
          </w:p>
          <w:p w14:paraId="4CE813A5" w14:textId="77777777" w:rsidR="006F226C" w:rsidRPr="00165B54" w:rsidRDefault="006F226C" w:rsidP="00FF596C">
            <w:pPr>
              <w:jc w:val="both"/>
            </w:pPr>
            <w:r w:rsidRPr="00C06FF0">
              <w:rPr>
                <w:b/>
              </w:rPr>
              <w:t xml:space="preserve">Практическое занятие № </w:t>
            </w:r>
            <w:r w:rsidR="00FF596C" w:rsidRPr="00C06FF0">
              <w:rPr>
                <w:b/>
              </w:rPr>
              <w:t>3</w:t>
            </w:r>
            <w:r w:rsidRPr="00165B54">
              <w:t xml:space="preserve"> О</w:t>
            </w:r>
            <w:r w:rsidRPr="00C35411">
              <w:rPr>
                <w:color w:val="000000"/>
              </w:rPr>
              <w:t>писа</w:t>
            </w:r>
            <w:r w:rsidRPr="00165B54">
              <w:t>ние жилища человека как искусственной экосистемы.</w:t>
            </w:r>
          </w:p>
        </w:tc>
        <w:tc>
          <w:tcPr>
            <w:tcW w:w="660" w:type="pct"/>
            <w:shd w:val="clear" w:color="auto" w:fill="auto"/>
            <w:vAlign w:val="center"/>
          </w:tcPr>
          <w:p w14:paraId="7E467B60" w14:textId="77777777" w:rsidR="006F226C" w:rsidRPr="00CE441D" w:rsidRDefault="006F226C" w:rsidP="00C67AD1">
            <w:pPr>
              <w:jc w:val="center"/>
              <w:rPr>
                <w:bCs/>
                <w:i/>
              </w:rPr>
            </w:pPr>
            <w:r w:rsidRPr="00CE441D">
              <w:rPr>
                <w:bCs/>
                <w:i/>
              </w:rPr>
              <w:t>2</w:t>
            </w:r>
          </w:p>
        </w:tc>
        <w:tc>
          <w:tcPr>
            <w:tcW w:w="942" w:type="pct"/>
          </w:tcPr>
          <w:p w14:paraId="70F81B4A" w14:textId="77777777" w:rsidR="006F226C" w:rsidRPr="00291DA1"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 xml:space="preserve">ПК 1.4, </w:t>
            </w: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793BEB2D" w14:textId="77777777" w:rsidR="006F226C" w:rsidRPr="00291DA1"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ЛР 24</w:t>
            </w:r>
            <w:r w:rsidRPr="00291DA1">
              <w:rPr>
                <w:rFonts w:ascii="Times New Roman" w:hAnsi="Times New Roman"/>
                <w:sz w:val="24"/>
                <w:szCs w:val="24"/>
              </w:rPr>
              <w:t>, ЛР 2</w:t>
            </w:r>
            <w:r>
              <w:rPr>
                <w:rFonts w:ascii="Times New Roman" w:hAnsi="Times New Roman"/>
                <w:sz w:val="24"/>
                <w:szCs w:val="24"/>
              </w:rPr>
              <w:t>6</w:t>
            </w:r>
            <w:r w:rsidRPr="00291DA1">
              <w:rPr>
                <w:rFonts w:ascii="Times New Roman" w:hAnsi="Times New Roman"/>
                <w:sz w:val="24"/>
                <w:szCs w:val="24"/>
              </w:rPr>
              <w:t>, ЛР 34,</w:t>
            </w:r>
          </w:p>
          <w:p w14:paraId="0ABA22F3"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МРП 07, МРП 10,</w:t>
            </w:r>
          </w:p>
          <w:p w14:paraId="21DB72A9" w14:textId="77777777" w:rsidR="006F226C"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МРК 03</w:t>
            </w:r>
            <w:r>
              <w:rPr>
                <w:rFonts w:ascii="Times New Roman" w:hAnsi="Times New Roman"/>
                <w:sz w:val="24"/>
                <w:szCs w:val="24"/>
              </w:rPr>
              <w:t>,</w:t>
            </w:r>
            <w:r>
              <w:t xml:space="preserve"> </w:t>
            </w:r>
            <w:r w:rsidRPr="00C35411">
              <w:rPr>
                <w:rFonts w:ascii="Times New Roman" w:hAnsi="Times New Roman"/>
                <w:sz w:val="24"/>
                <w:szCs w:val="24"/>
              </w:rPr>
              <w:t xml:space="preserve">МРР 01, </w:t>
            </w:r>
          </w:p>
          <w:p w14:paraId="7ACA8193" w14:textId="77777777" w:rsidR="006F226C" w:rsidRPr="00C35411"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t>МРР 02</w:t>
            </w:r>
            <w:r>
              <w:rPr>
                <w:rFonts w:ascii="Times New Roman" w:hAnsi="Times New Roman"/>
                <w:sz w:val="24"/>
                <w:szCs w:val="24"/>
              </w:rPr>
              <w:t xml:space="preserve">, </w:t>
            </w:r>
            <w:proofErr w:type="spellStart"/>
            <w:r w:rsidRPr="00C35411">
              <w:rPr>
                <w:rFonts w:ascii="Times New Roman" w:hAnsi="Times New Roman"/>
                <w:sz w:val="24"/>
                <w:szCs w:val="24"/>
              </w:rPr>
              <w:t>ПРб</w:t>
            </w:r>
            <w:proofErr w:type="spellEnd"/>
            <w:r w:rsidRPr="00C35411">
              <w:rPr>
                <w:rFonts w:ascii="Times New Roman" w:hAnsi="Times New Roman"/>
                <w:sz w:val="24"/>
                <w:szCs w:val="24"/>
              </w:rPr>
              <w:t xml:space="preserve"> 02</w:t>
            </w:r>
            <w:r>
              <w:rPr>
                <w:rFonts w:ascii="Times New Roman" w:hAnsi="Times New Roman"/>
                <w:sz w:val="24"/>
                <w:szCs w:val="24"/>
              </w:rPr>
              <w:t xml:space="preserve">, </w:t>
            </w:r>
            <w:proofErr w:type="spellStart"/>
            <w:r w:rsidRPr="00982951">
              <w:rPr>
                <w:rFonts w:ascii="Times New Roman" w:hAnsi="Times New Roman"/>
                <w:sz w:val="24"/>
                <w:szCs w:val="24"/>
              </w:rPr>
              <w:t>ПРб</w:t>
            </w:r>
            <w:proofErr w:type="spellEnd"/>
            <w:r w:rsidRPr="00982951">
              <w:rPr>
                <w:rFonts w:ascii="Times New Roman" w:hAnsi="Times New Roman"/>
                <w:sz w:val="24"/>
                <w:szCs w:val="24"/>
              </w:rPr>
              <w:t xml:space="preserve"> 05</w:t>
            </w:r>
            <w:r>
              <w:rPr>
                <w:bCs/>
                <w:iCs/>
              </w:rPr>
              <w:t xml:space="preserve"> </w:t>
            </w:r>
          </w:p>
        </w:tc>
        <w:tc>
          <w:tcPr>
            <w:tcW w:w="430" w:type="pct"/>
          </w:tcPr>
          <w:p w14:paraId="45D9EFD8" w14:textId="77777777" w:rsidR="006F226C" w:rsidRDefault="006F226C" w:rsidP="00C67AD1">
            <w:pPr>
              <w:autoSpaceDE w:val="0"/>
              <w:autoSpaceDN w:val="0"/>
              <w:adjustRightInd w:val="0"/>
              <w:contextualSpacing/>
              <w:jc w:val="center"/>
              <w:rPr>
                <w:iCs/>
              </w:rPr>
            </w:pPr>
            <w:r>
              <w:rPr>
                <w:iCs/>
              </w:rPr>
              <w:t>У 1.4.03</w:t>
            </w:r>
          </w:p>
          <w:p w14:paraId="54D30CA8"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3F99650B"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7AC632EE"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02.03</w:t>
            </w:r>
          </w:p>
          <w:p w14:paraId="209CCFCC"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02.06</w:t>
            </w:r>
          </w:p>
          <w:p w14:paraId="3ADC77FD" w14:textId="77777777" w:rsidR="006F226C" w:rsidRDefault="006F226C" w:rsidP="00C67AD1">
            <w:pPr>
              <w:autoSpaceDE w:val="0"/>
              <w:autoSpaceDN w:val="0"/>
              <w:adjustRightInd w:val="0"/>
              <w:contextualSpacing/>
              <w:jc w:val="center"/>
              <w:rPr>
                <w:iCs/>
              </w:rPr>
            </w:pPr>
            <w:r>
              <w:rPr>
                <w:iCs/>
              </w:rPr>
              <w:t>З 1.4.03</w:t>
            </w:r>
          </w:p>
          <w:p w14:paraId="36F3E533" w14:textId="77777777" w:rsidR="006F226C" w:rsidRPr="008674A8" w:rsidRDefault="006F226C" w:rsidP="00C67AD1">
            <w:pPr>
              <w:autoSpaceDE w:val="0"/>
              <w:autoSpaceDN w:val="0"/>
              <w:adjustRightInd w:val="0"/>
              <w:contextualSpacing/>
              <w:jc w:val="center"/>
              <w:rPr>
                <w:iCs/>
              </w:rPr>
            </w:pPr>
            <w:r>
              <w:rPr>
                <w:iCs/>
              </w:rPr>
              <w:t>З 1.4.04</w:t>
            </w:r>
          </w:p>
        </w:tc>
      </w:tr>
      <w:tr w:rsidR="006F226C" w:rsidRPr="003B7DE0" w14:paraId="5DE5C3B4" w14:textId="77777777" w:rsidTr="00C67AD1">
        <w:trPr>
          <w:trHeight w:val="345"/>
        </w:trPr>
        <w:tc>
          <w:tcPr>
            <w:tcW w:w="518" w:type="pct"/>
            <w:vMerge/>
            <w:shd w:val="clear" w:color="auto" w:fill="auto"/>
          </w:tcPr>
          <w:p w14:paraId="0BF044E9" w14:textId="77777777" w:rsidR="006F226C" w:rsidRPr="00165B54" w:rsidRDefault="006F226C" w:rsidP="00C67AD1">
            <w:pPr>
              <w:rPr>
                <w:b/>
                <w:bCs/>
              </w:rPr>
            </w:pPr>
          </w:p>
        </w:tc>
        <w:tc>
          <w:tcPr>
            <w:tcW w:w="2450" w:type="pct"/>
            <w:shd w:val="clear" w:color="auto" w:fill="auto"/>
          </w:tcPr>
          <w:p w14:paraId="1B906036" w14:textId="77777777" w:rsidR="006F226C" w:rsidRPr="00165B54" w:rsidRDefault="006F226C" w:rsidP="00010F2D">
            <w:pPr>
              <w:jc w:val="both"/>
            </w:pPr>
            <w:r w:rsidRPr="00C06FF0">
              <w:rPr>
                <w:b/>
              </w:rPr>
              <w:t xml:space="preserve">Практическое занятие № </w:t>
            </w:r>
            <w:r w:rsidR="00010F2D" w:rsidRPr="00C06FF0">
              <w:rPr>
                <w:b/>
              </w:rPr>
              <w:t>4</w:t>
            </w:r>
            <w:r w:rsidRPr="00165B54">
              <w:t xml:space="preserve"> Поиск информации. Этапы сбора информации. Способы сбора информации</w:t>
            </w:r>
          </w:p>
        </w:tc>
        <w:tc>
          <w:tcPr>
            <w:tcW w:w="660" w:type="pct"/>
            <w:shd w:val="clear" w:color="auto" w:fill="auto"/>
            <w:vAlign w:val="center"/>
          </w:tcPr>
          <w:p w14:paraId="0CC7A8A0" w14:textId="77777777" w:rsidR="006F226C" w:rsidRPr="00CE441D" w:rsidRDefault="006F226C" w:rsidP="00C67AD1">
            <w:pPr>
              <w:jc w:val="center"/>
              <w:rPr>
                <w:bCs/>
                <w:i/>
              </w:rPr>
            </w:pPr>
            <w:r w:rsidRPr="00CE441D">
              <w:rPr>
                <w:bCs/>
                <w:i/>
              </w:rPr>
              <w:t>2</w:t>
            </w:r>
          </w:p>
        </w:tc>
        <w:tc>
          <w:tcPr>
            <w:tcW w:w="942" w:type="pct"/>
          </w:tcPr>
          <w:p w14:paraId="629CADA8"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t>ОК 0</w:t>
            </w:r>
            <w:r w:rsidRPr="00291DA1">
              <w:rPr>
                <w:rFonts w:ascii="Times New Roman" w:hAnsi="Times New Roman"/>
                <w:sz w:val="24"/>
                <w:szCs w:val="24"/>
              </w:rPr>
              <w:t>1</w:t>
            </w:r>
            <w:r w:rsidRPr="00C35411">
              <w:rPr>
                <w:rFonts w:ascii="Times New Roman" w:hAnsi="Times New Roman"/>
                <w:sz w:val="24"/>
                <w:szCs w:val="24"/>
              </w:rPr>
              <w:t>, ОК</w:t>
            </w:r>
            <w:r w:rsidRPr="00291DA1">
              <w:rPr>
                <w:rFonts w:ascii="Times New Roman" w:hAnsi="Times New Roman"/>
                <w:sz w:val="24"/>
                <w:szCs w:val="24"/>
              </w:rPr>
              <w:t xml:space="preserve"> </w:t>
            </w:r>
            <w:r w:rsidRPr="00C35411">
              <w:rPr>
                <w:rFonts w:ascii="Times New Roman" w:hAnsi="Times New Roman"/>
                <w:sz w:val="24"/>
                <w:szCs w:val="24"/>
              </w:rPr>
              <w:t>0</w:t>
            </w:r>
            <w:r w:rsidRPr="00291DA1">
              <w:rPr>
                <w:rFonts w:ascii="Times New Roman" w:hAnsi="Times New Roman"/>
                <w:sz w:val="24"/>
                <w:szCs w:val="24"/>
              </w:rPr>
              <w:t>2,</w:t>
            </w:r>
            <w:r>
              <w:rPr>
                <w:rFonts w:ascii="Times New Roman" w:hAnsi="Times New Roman"/>
                <w:sz w:val="24"/>
                <w:szCs w:val="24"/>
              </w:rPr>
              <w:t xml:space="preserve"> ОК 04,</w:t>
            </w:r>
          </w:p>
          <w:p w14:paraId="2FBEF454"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t>ЛР 2</w:t>
            </w:r>
            <w:r>
              <w:rPr>
                <w:rFonts w:ascii="Times New Roman" w:hAnsi="Times New Roman"/>
                <w:sz w:val="24"/>
                <w:szCs w:val="24"/>
              </w:rPr>
              <w:t>0</w:t>
            </w:r>
            <w:r w:rsidRPr="00291DA1">
              <w:rPr>
                <w:rFonts w:ascii="Times New Roman" w:hAnsi="Times New Roman"/>
                <w:sz w:val="24"/>
                <w:szCs w:val="24"/>
              </w:rPr>
              <w:t>,</w:t>
            </w:r>
            <w:r w:rsidRPr="00C35411">
              <w:rPr>
                <w:rFonts w:ascii="Times New Roman" w:hAnsi="Times New Roman"/>
                <w:sz w:val="24"/>
                <w:szCs w:val="24"/>
              </w:rPr>
              <w:t xml:space="preserve"> ЛР </w:t>
            </w:r>
            <w:r w:rsidRPr="00291DA1">
              <w:rPr>
                <w:rFonts w:ascii="Times New Roman" w:hAnsi="Times New Roman"/>
                <w:sz w:val="24"/>
                <w:szCs w:val="24"/>
              </w:rPr>
              <w:t>34,</w:t>
            </w:r>
          </w:p>
          <w:p w14:paraId="4BAFFC61" w14:textId="77777777" w:rsidR="006F226C"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lastRenderedPageBreak/>
              <w:t>МРП 0</w:t>
            </w:r>
            <w:r w:rsidRPr="00CE441D">
              <w:rPr>
                <w:rFonts w:ascii="Times New Roman" w:hAnsi="Times New Roman"/>
                <w:sz w:val="24"/>
                <w:szCs w:val="24"/>
              </w:rPr>
              <w:t>7,</w:t>
            </w:r>
            <w:r w:rsidRPr="00C35411">
              <w:rPr>
                <w:rFonts w:ascii="Times New Roman" w:hAnsi="Times New Roman"/>
                <w:sz w:val="24"/>
                <w:szCs w:val="24"/>
              </w:rPr>
              <w:t xml:space="preserve"> </w:t>
            </w:r>
            <w:r>
              <w:rPr>
                <w:rFonts w:ascii="Times New Roman" w:hAnsi="Times New Roman"/>
                <w:sz w:val="24"/>
                <w:szCs w:val="24"/>
              </w:rPr>
              <w:t xml:space="preserve">МРП 08, </w:t>
            </w:r>
          </w:p>
          <w:p w14:paraId="3971E21E" w14:textId="77777777" w:rsidR="006F226C" w:rsidRPr="00C35411" w:rsidRDefault="006F226C" w:rsidP="00C67AD1">
            <w:pPr>
              <w:pStyle w:val="aff5"/>
              <w:spacing w:after="0" w:line="240" w:lineRule="auto"/>
              <w:ind w:left="0"/>
              <w:jc w:val="center"/>
              <w:rPr>
                <w:rFonts w:ascii="Times New Roman" w:hAnsi="Times New Roman"/>
                <w:sz w:val="24"/>
                <w:szCs w:val="24"/>
              </w:rPr>
            </w:pPr>
            <w:r w:rsidRPr="00C35411">
              <w:rPr>
                <w:rFonts w:ascii="Times New Roman" w:hAnsi="Times New Roman"/>
                <w:sz w:val="24"/>
                <w:szCs w:val="24"/>
              </w:rPr>
              <w:t xml:space="preserve">МРП </w:t>
            </w:r>
            <w:r w:rsidRPr="00CE441D">
              <w:rPr>
                <w:rFonts w:ascii="Times New Roman" w:hAnsi="Times New Roman"/>
                <w:sz w:val="24"/>
                <w:szCs w:val="24"/>
              </w:rPr>
              <w:t>10,</w:t>
            </w:r>
            <w:r>
              <w:rPr>
                <w:rFonts w:ascii="Times New Roman" w:hAnsi="Times New Roman"/>
                <w:sz w:val="24"/>
                <w:szCs w:val="24"/>
              </w:rPr>
              <w:t xml:space="preserve"> </w:t>
            </w:r>
            <w:r w:rsidRPr="00C35411">
              <w:rPr>
                <w:rFonts w:ascii="Times New Roman" w:hAnsi="Times New Roman"/>
                <w:sz w:val="24"/>
                <w:szCs w:val="24"/>
              </w:rPr>
              <w:t>МР</w:t>
            </w:r>
            <w:r w:rsidRPr="00CE441D">
              <w:rPr>
                <w:rFonts w:ascii="Times New Roman" w:hAnsi="Times New Roman"/>
                <w:sz w:val="24"/>
                <w:szCs w:val="24"/>
              </w:rPr>
              <w:t>К</w:t>
            </w:r>
            <w:r w:rsidRPr="00C35411">
              <w:rPr>
                <w:rFonts w:ascii="Times New Roman" w:hAnsi="Times New Roman"/>
                <w:sz w:val="24"/>
                <w:szCs w:val="24"/>
              </w:rPr>
              <w:t xml:space="preserve"> </w:t>
            </w:r>
            <w:r w:rsidRPr="00CE441D">
              <w:rPr>
                <w:rFonts w:ascii="Times New Roman" w:hAnsi="Times New Roman"/>
                <w:sz w:val="24"/>
                <w:szCs w:val="24"/>
              </w:rPr>
              <w:t>03</w:t>
            </w:r>
            <w:r>
              <w:rPr>
                <w:rFonts w:ascii="Times New Roman" w:hAnsi="Times New Roman"/>
                <w:sz w:val="24"/>
                <w:szCs w:val="24"/>
              </w:rPr>
              <w:t xml:space="preserve">, </w:t>
            </w:r>
            <w:proofErr w:type="spellStart"/>
            <w:r w:rsidRPr="00C35411">
              <w:rPr>
                <w:rFonts w:ascii="Times New Roman" w:hAnsi="Times New Roman"/>
                <w:sz w:val="24"/>
                <w:szCs w:val="24"/>
              </w:rPr>
              <w:t>ПРб</w:t>
            </w:r>
            <w:proofErr w:type="spellEnd"/>
            <w:r w:rsidRPr="00C35411">
              <w:rPr>
                <w:rFonts w:ascii="Times New Roman" w:hAnsi="Times New Roman"/>
                <w:sz w:val="24"/>
                <w:szCs w:val="24"/>
              </w:rPr>
              <w:t xml:space="preserve"> 02</w:t>
            </w:r>
          </w:p>
        </w:tc>
        <w:tc>
          <w:tcPr>
            <w:tcW w:w="430" w:type="pct"/>
          </w:tcPr>
          <w:p w14:paraId="60FC5A4F" w14:textId="77777777" w:rsidR="006F226C" w:rsidRDefault="006F226C" w:rsidP="00C67AD1">
            <w:pPr>
              <w:autoSpaceDE w:val="0"/>
              <w:autoSpaceDN w:val="0"/>
              <w:adjustRightInd w:val="0"/>
              <w:contextualSpacing/>
              <w:jc w:val="center"/>
              <w:rPr>
                <w:iCs/>
              </w:rPr>
            </w:pPr>
            <w:proofErr w:type="spellStart"/>
            <w:r>
              <w:rPr>
                <w:iCs/>
              </w:rPr>
              <w:lastRenderedPageBreak/>
              <w:t>Уо</w:t>
            </w:r>
            <w:proofErr w:type="spellEnd"/>
            <w:r>
              <w:rPr>
                <w:iCs/>
              </w:rPr>
              <w:t xml:space="preserve"> 02</w:t>
            </w:r>
            <w:r w:rsidRPr="00025626">
              <w:rPr>
                <w:iCs/>
              </w:rPr>
              <w:t>.01</w:t>
            </w:r>
          </w:p>
          <w:p w14:paraId="4C21787E"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3B1853EA" w14:textId="77777777" w:rsidR="006F226C" w:rsidRDefault="006F226C" w:rsidP="00C67AD1">
            <w:pPr>
              <w:autoSpaceDE w:val="0"/>
              <w:autoSpaceDN w:val="0"/>
              <w:adjustRightInd w:val="0"/>
              <w:contextualSpacing/>
              <w:jc w:val="center"/>
              <w:rPr>
                <w:iCs/>
              </w:rPr>
            </w:pPr>
            <w:proofErr w:type="spellStart"/>
            <w:r>
              <w:rPr>
                <w:iCs/>
              </w:rPr>
              <w:lastRenderedPageBreak/>
              <w:t>Уо</w:t>
            </w:r>
            <w:proofErr w:type="spellEnd"/>
            <w:r>
              <w:rPr>
                <w:iCs/>
              </w:rPr>
              <w:t xml:space="preserve"> 02.03</w:t>
            </w:r>
          </w:p>
          <w:p w14:paraId="2F57FF31" w14:textId="77777777" w:rsidR="006F226C" w:rsidRPr="003B7DE0" w:rsidRDefault="006F226C" w:rsidP="00C67AD1">
            <w:pPr>
              <w:jc w:val="center"/>
              <w:rPr>
                <w:b/>
                <w:bCs/>
                <w:highlight w:val="yellow"/>
              </w:rPr>
            </w:pPr>
            <w:proofErr w:type="spellStart"/>
            <w:r>
              <w:rPr>
                <w:iCs/>
              </w:rPr>
              <w:t>Уо</w:t>
            </w:r>
            <w:proofErr w:type="spellEnd"/>
            <w:r>
              <w:rPr>
                <w:iCs/>
              </w:rPr>
              <w:t xml:space="preserve"> 02.06</w:t>
            </w:r>
          </w:p>
        </w:tc>
      </w:tr>
      <w:tr w:rsidR="006F226C" w:rsidRPr="003B7DE0" w14:paraId="799E316C" w14:textId="77777777" w:rsidTr="00C67AD1">
        <w:trPr>
          <w:trHeight w:val="345"/>
        </w:trPr>
        <w:tc>
          <w:tcPr>
            <w:tcW w:w="518" w:type="pct"/>
            <w:vMerge/>
            <w:shd w:val="clear" w:color="auto" w:fill="auto"/>
          </w:tcPr>
          <w:p w14:paraId="5291C67A" w14:textId="77777777" w:rsidR="006F226C" w:rsidRPr="00165B54" w:rsidRDefault="006F226C" w:rsidP="00C67AD1">
            <w:pPr>
              <w:rPr>
                <w:b/>
                <w:bCs/>
              </w:rPr>
            </w:pPr>
          </w:p>
        </w:tc>
        <w:tc>
          <w:tcPr>
            <w:tcW w:w="2450" w:type="pct"/>
            <w:shd w:val="clear" w:color="auto" w:fill="auto"/>
          </w:tcPr>
          <w:p w14:paraId="3D781A5A" w14:textId="77777777" w:rsidR="006F226C" w:rsidRPr="00165B54" w:rsidRDefault="006F226C" w:rsidP="00010F2D">
            <w:pPr>
              <w:rPr>
                <w:b/>
                <w:bCs/>
              </w:rPr>
            </w:pPr>
            <w:r w:rsidRPr="00C06FF0">
              <w:rPr>
                <w:b/>
              </w:rPr>
              <w:t xml:space="preserve">Практическое занятие № </w:t>
            </w:r>
            <w:r w:rsidR="00010F2D" w:rsidRPr="00C06FF0">
              <w:rPr>
                <w:b/>
              </w:rPr>
              <w:t>5</w:t>
            </w:r>
            <w:r w:rsidRPr="00165B54">
              <w:t xml:space="preserve"> Анализ и</w:t>
            </w:r>
            <w:r w:rsidRPr="00011EAC">
              <w:rPr>
                <w:color w:val="000000"/>
              </w:rPr>
              <w:t>нфор</w:t>
            </w:r>
            <w:r w:rsidRPr="00165B54">
              <w:t>мационных источников. Алгоритм обработки информации.</w:t>
            </w:r>
          </w:p>
        </w:tc>
        <w:tc>
          <w:tcPr>
            <w:tcW w:w="660" w:type="pct"/>
            <w:shd w:val="clear" w:color="auto" w:fill="auto"/>
            <w:vAlign w:val="center"/>
          </w:tcPr>
          <w:p w14:paraId="4397B4FA" w14:textId="77777777" w:rsidR="006F226C" w:rsidRPr="00CE441D" w:rsidRDefault="006F226C" w:rsidP="00C67AD1">
            <w:pPr>
              <w:jc w:val="center"/>
              <w:rPr>
                <w:bCs/>
                <w:i/>
              </w:rPr>
            </w:pPr>
            <w:r w:rsidRPr="00CE441D">
              <w:rPr>
                <w:bCs/>
                <w:i/>
              </w:rPr>
              <w:t>2</w:t>
            </w:r>
          </w:p>
        </w:tc>
        <w:tc>
          <w:tcPr>
            <w:tcW w:w="942" w:type="pct"/>
          </w:tcPr>
          <w:p w14:paraId="2E06C332"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 </w:t>
            </w:r>
          </w:p>
          <w:p w14:paraId="547B2FFA" w14:textId="77777777" w:rsidR="006F226C"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ЛР 25</w:t>
            </w:r>
            <w:r w:rsidRPr="00291DA1">
              <w:rPr>
                <w:rFonts w:ascii="Times New Roman" w:hAnsi="Times New Roman"/>
                <w:sz w:val="24"/>
                <w:szCs w:val="24"/>
              </w:rPr>
              <w:t>, ЛР 2</w:t>
            </w:r>
            <w:r>
              <w:rPr>
                <w:rFonts w:ascii="Times New Roman" w:hAnsi="Times New Roman"/>
                <w:sz w:val="24"/>
                <w:szCs w:val="24"/>
              </w:rPr>
              <w:t>6</w:t>
            </w:r>
            <w:r w:rsidRPr="00291DA1">
              <w:rPr>
                <w:rFonts w:ascii="Times New Roman" w:hAnsi="Times New Roman"/>
                <w:sz w:val="24"/>
                <w:szCs w:val="24"/>
              </w:rPr>
              <w:t xml:space="preserve">, </w:t>
            </w:r>
          </w:p>
          <w:p w14:paraId="14EC695B" w14:textId="77777777" w:rsidR="006F226C" w:rsidRPr="00C3541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34,</w:t>
            </w:r>
            <w:r>
              <w:rPr>
                <w:rFonts w:ascii="Times New Roman" w:hAnsi="Times New Roman"/>
                <w:sz w:val="24"/>
                <w:szCs w:val="24"/>
              </w:rPr>
              <w:t xml:space="preserve"> </w:t>
            </w:r>
            <w:r w:rsidRPr="00CE441D">
              <w:rPr>
                <w:rFonts w:ascii="Times New Roman" w:hAnsi="Times New Roman"/>
                <w:sz w:val="24"/>
                <w:szCs w:val="24"/>
              </w:rPr>
              <w:t xml:space="preserve">МРП 07, </w:t>
            </w:r>
            <w:r>
              <w:rPr>
                <w:rFonts w:ascii="Times New Roman" w:hAnsi="Times New Roman"/>
                <w:sz w:val="24"/>
                <w:szCs w:val="24"/>
              </w:rPr>
              <w:t xml:space="preserve">МРП 08, </w:t>
            </w:r>
            <w:r w:rsidRPr="00CE441D">
              <w:rPr>
                <w:rFonts w:ascii="Times New Roman" w:hAnsi="Times New Roman"/>
                <w:sz w:val="24"/>
                <w:szCs w:val="24"/>
              </w:rPr>
              <w:t>МРП 10,</w:t>
            </w:r>
            <w:r>
              <w:rPr>
                <w:rFonts w:ascii="Times New Roman" w:hAnsi="Times New Roman"/>
                <w:sz w:val="24"/>
                <w:szCs w:val="24"/>
              </w:rPr>
              <w:t xml:space="preserve"> </w:t>
            </w:r>
            <w:r w:rsidRPr="00CE441D">
              <w:rPr>
                <w:rFonts w:ascii="Times New Roman" w:hAnsi="Times New Roman"/>
                <w:sz w:val="24"/>
                <w:szCs w:val="24"/>
              </w:rPr>
              <w:t>МРК 03</w:t>
            </w:r>
            <w:r>
              <w:rPr>
                <w:rFonts w:ascii="Times New Roman" w:hAnsi="Times New Roman"/>
                <w:sz w:val="24"/>
                <w:szCs w:val="24"/>
              </w:rPr>
              <w:t xml:space="preserve">, </w:t>
            </w:r>
            <w:proofErr w:type="spellStart"/>
            <w:r w:rsidRPr="00C35411">
              <w:rPr>
                <w:rFonts w:ascii="Times New Roman" w:hAnsi="Times New Roman"/>
                <w:sz w:val="24"/>
                <w:szCs w:val="24"/>
              </w:rPr>
              <w:t>ПРб</w:t>
            </w:r>
            <w:proofErr w:type="spellEnd"/>
            <w:r w:rsidRPr="00C35411">
              <w:rPr>
                <w:rFonts w:ascii="Times New Roman" w:hAnsi="Times New Roman"/>
                <w:sz w:val="24"/>
                <w:szCs w:val="24"/>
              </w:rPr>
              <w:t xml:space="preserve"> 02</w:t>
            </w:r>
          </w:p>
        </w:tc>
        <w:tc>
          <w:tcPr>
            <w:tcW w:w="430" w:type="pct"/>
          </w:tcPr>
          <w:p w14:paraId="4C92923D"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2E010142"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779A054F"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02.03</w:t>
            </w:r>
          </w:p>
          <w:p w14:paraId="6ACA9AB6" w14:textId="77777777" w:rsidR="006F226C" w:rsidRPr="003B7DE0" w:rsidRDefault="006F226C" w:rsidP="00C67AD1">
            <w:pPr>
              <w:jc w:val="center"/>
              <w:rPr>
                <w:b/>
                <w:bCs/>
                <w:highlight w:val="yellow"/>
              </w:rPr>
            </w:pPr>
            <w:proofErr w:type="spellStart"/>
            <w:r>
              <w:rPr>
                <w:iCs/>
              </w:rPr>
              <w:t>Уо</w:t>
            </w:r>
            <w:proofErr w:type="spellEnd"/>
            <w:r>
              <w:rPr>
                <w:iCs/>
              </w:rPr>
              <w:t xml:space="preserve"> 02.06</w:t>
            </w:r>
          </w:p>
        </w:tc>
      </w:tr>
      <w:tr w:rsidR="006F226C" w:rsidRPr="003B7DE0" w14:paraId="2E74D992" w14:textId="77777777" w:rsidTr="00C67AD1">
        <w:trPr>
          <w:trHeight w:val="345"/>
        </w:trPr>
        <w:tc>
          <w:tcPr>
            <w:tcW w:w="518" w:type="pct"/>
            <w:vMerge/>
            <w:shd w:val="clear" w:color="auto" w:fill="auto"/>
          </w:tcPr>
          <w:p w14:paraId="44DAFF6F" w14:textId="77777777" w:rsidR="006F226C" w:rsidRPr="00165B54" w:rsidRDefault="006F226C" w:rsidP="00C67AD1">
            <w:pPr>
              <w:rPr>
                <w:b/>
                <w:bCs/>
              </w:rPr>
            </w:pPr>
          </w:p>
        </w:tc>
        <w:tc>
          <w:tcPr>
            <w:tcW w:w="2450" w:type="pct"/>
            <w:shd w:val="clear" w:color="auto" w:fill="auto"/>
          </w:tcPr>
          <w:p w14:paraId="20862143" w14:textId="77777777" w:rsidR="006F226C" w:rsidRPr="00165B54" w:rsidRDefault="006F226C" w:rsidP="00010F2D">
            <w:pPr>
              <w:jc w:val="both"/>
            </w:pPr>
            <w:r w:rsidRPr="00C06FF0">
              <w:rPr>
                <w:b/>
              </w:rPr>
              <w:t xml:space="preserve">Практическое занятие № </w:t>
            </w:r>
            <w:r w:rsidR="00010F2D" w:rsidRPr="00C06FF0">
              <w:rPr>
                <w:b/>
              </w:rPr>
              <w:t>6</w:t>
            </w:r>
            <w:r w:rsidRPr="00165B54">
              <w:t xml:space="preserve"> Методы работы с библиографией. </w:t>
            </w:r>
            <w:proofErr w:type="gramStart"/>
            <w:r w:rsidRPr="00165B54">
              <w:t>Обработка  данных</w:t>
            </w:r>
            <w:proofErr w:type="gramEnd"/>
            <w:r w:rsidRPr="00165B54">
              <w:t xml:space="preserve">.  </w:t>
            </w:r>
          </w:p>
        </w:tc>
        <w:tc>
          <w:tcPr>
            <w:tcW w:w="660" w:type="pct"/>
            <w:shd w:val="clear" w:color="auto" w:fill="auto"/>
            <w:vAlign w:val="center"/>
          </w:tcPr>
          <w:p w14:paraId="54B6DC4F" w14:textId="77777777" w:rsidR="006F226C" w:rsidRPr="00CE441D" w:rsidRDefault="006F226C" w:rsidP="00C67AD1">
            <w:pPr>
              <w:jc w:val="center"/>
              <w:rPr>
                <w:bCs/>
                <w:i/>
              </w:rPr>
            </w:pPr>
            <w:r w:rsidRPr="00CE441D">
              <w:rPr>
                <w:bCs/>
                <w:i/>
              </w:rPr>
              <w:t>2</w:t>
            </w:r>
          </w:p>
        </w:tc>
        <w:tc>
          <w:tcPr>
            <w:tcW w:w="942" w:type="pct"/>
          </w:tcPr>
          <w:p w14:paraId="062E9BCB"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451B6D19"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20, ЛР 25, ЛР 34,</w:t>
            </w:r>
          </w:p>
          <w:p w14:paraId="48353452" w14:textId="77777777" w:rsidR="006F226C" w:rsidRPr="003B7DE0" w:rsidRDefault="006F226C" w:rsidP="00C67AD1">
            <w:pPr>
              <w:jc w:val="center"/>
              <w:rPr>
                <w:b/>
                <w:bCs/>
                <w:highlight w:val="yellow"/>
              </w:rPr>
            </w:pPr>
            <w:r w:rsidRPr="00CE441D">
              <w:t>МРП 0</w:t>
            </w:r>
            <w:r>
              <w:t xml:space="preserve">8, </w:t>
            </w:r>
            <w:proofErr w:type="spellStart"/>
            <w:r>
              <w:t>ПРб</w:t>
            </w:r>
            <w:proofErr w:type="spellEnd"/>
            <w:r>
              <w:t xml:space="preserve"> 02</w:t>
            </w:r>
          </w:p>
        </w:tc>
        <w:tc>
          <w:tcPr>
            <w:tcW w:w="430" w:type="pct"/>
          </w:tcPr>
          <w:p w14:paraId="3C24F845"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715537AB"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6D459BB2"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02.03</w:t>
            </w:r>
          </w:p>
          <w:p w14:paraId="2272F02E" w14:textId="77777777" w:rsidR="006F226C" w:rsidRPr="003B7DE0" w:rsidRDefault="006F226C" w:rsidP="00C67AD1">
            <w:pPr>
              <w:jc w:val="center"/>
              <w:rPr>
                <w:b/>
                <w:bCs/>
                <w:highlight w:val="yellow"/>
              </w:rPr>
            </w:pPr>
            <w:proofErr w:type="spellStart"/>
            <w:r>
              <w:rPr>
                <w:iCs/>
              </w:rPr>
              <w:t>Уо</w:t>
            </w:r>
            <w:proofErr w:type="spellEnd"/>
            <w:r>
              <w:rPr>
                <w:iCs/>
              </w:rPr>
              <w:t xml:space="preserve"> 02.06</w:t>
            </w:r>
          </w:p>
        </w:tc>
      </w:tr>
      <w:tr w:rsidR="006F226C" w:rsidRPr="003B7DE0" w14:paraId="7FC92BBC" w14:textId="77777777" w:rsidTr="00C67AD1">
        <w:trPr>
          <w:trHeight w:val="135"/>
        </w:trPr>
        <w:tc>
          <w:tcPr>
            <w:tcW w:w="2968" w:type="pct"/>
            <w:gridSpan w:val="2"/>
            <w:shd w:val="clear" w:color="auto" w:fill="auto"/>
          </w:tcPr>
          <w:p w14:paraId="53CB8D1B" w14:textId="77777777" w:rsidR="006F226C" w:rsidRPr="00CE441D" w:rsidRDefault="006F226C" w:rsidP="00C67AD1">
            <w:pPr>
              <w:jc w:val="both"/>
              <w:rPr>
                <w:b/>
                <w:bCs/>
              </w:rPr>
            </w:pPr>
            <w:r w:rsidRPr="00FA049B">
              <w:rPr>
                <w:b/>
                <w:bCs/>
              </w:rPr>
              <w:t xml:space="preserve">Раздел </w:t>
            </w:r>
            <w:r>
              <w:rPr>
                <w:b/>
                <w:bCs/>
              </w:rPr>
              <w:t>4.</w:t>
            </w:r>
            <w:r w:rsidRPr="00CE441D">
              <w:rPr>
                <w:bCs/>
              </w:rPr>
              <w:t xml:space="preserve"> </w:t>
            </w:r>
            <w:r w:rsidRPr="00CE441D">
              <w:rPr>
                <w:b/>
                <w:bCs/>
              </w:rPr>
              <w:t>Концепция устойчивого развития</w:t>
            </w:r>
          </w:p>
        </w:tc>
        <w:tc>
          <w:tcPr>
            <w:tcW w:w="660" w:type="pct"/>
            <w:shd w:val="clear" w:color="auto" w:fill="auto"/>
            <w:vAlign w:val="center"/>
          </w:tcPr>
          <w:p w14:paraId="42F12132" w14:textId="77777777" w:rsidR="006F226C" w:rsidRPr="003B7DE0" w:rsidRDefault="00A50B97" w:rsidP="004E20CB">
            <w:pPr>
              <w:jc w:val="center"/>
              <w:rPr>
                <w:bCs/>
                <w:i/>
              </w:rPr>
            </w:pPr>
            <w:r>
              <w:rPr>
                <w:b/>
                <w:bCs/>
                <w:iCs/>
              </w:rPr>
              <w:t>9</w:t>
            </w:r>
            <w:r w:rsidR="00DC2021">
              <w:rPr>
                <w:b/>
                <w:bCs/>
                <w:iCs/>
              </w:rPr>
              <w:t>/</w:t>
            </w:r>
            <w:r w:rsidR="004C63CE">
              <w:rPr>
                <w:b/>
                <w:bCs/>
                <w:iCs/>
              </w:rPr>
              <w:t>4</w:t>
            </w:r>
          </w:p>
        </w:tc>
        <w:tc>
          <w:tcPr>
            <w:tcW w:w="942" w:type="pct"/>
          </w:tcPr>
          <w:p w14:paraId="37935395" w14:textId="77777777" w:rsidR="006F226C" w:rsidRPr="00004608" w:rsidRDefault="006F226C" w:rsidP="00C67AD1">
            <w:pPr>
              <w:rPr>
                <w:b/>
                <w:bCs/>
                <w:highlight w:val="yellow"/>
              </w:rPr>
            </w:pPr>
          </w:p>
        </w:tc>
        <w:tc>
          <w:tcPr>
            <w:tcW w:w="430" w:type="pct"/>
          </w:tcPr>
          <w:p w14:paraId="29FA3B7E" w14:textId="77777777" w:rsidR="006F226C" w:rsidRPr="003B7DE0" w:rsidRDefault="006F226C" w:rsidP="00C67AD1">
            <w:pPr>
              <w:rPr>
                <w:b/>
                <w:bCs/>
                <w:highlight w:val="yellow"/>
              </w:rPr>
            </w:pPr>
          </w:p>
        </w:tc>
      </w:tr>
      <w:tr w:rsidR="006F226C" w:rsidRPr="003B7DE0" w14:paraId="2AA1025E" w14:textId="77777777" w:rsidTr="00C67AD1">
        <w:trPr>
          <w:trHeight w:val="291"/>
        </w:trPr>
        <w:tc>
          <w:tcPr>
            <w:tcW w:w="518" w:type="pct"/>
            <w:vMerge w:val="restart"/>
            <w:shd w:val="clear" w:color="auto" w:fill="auto"/>
          </w:tcPr>
          <w:p w14:paraId="639FB8C4" w14:textId="77777777" w:rsidR="006F226C" w:rsidRPr="002D21EA" w:rsidRDefault="006F226C" w:rsidP="00C67AD1">
            <w:pPr>
              <w:rPr>
                <w:b/>
                <w:bCs/>
              </w:rPr>
            </w:pPr>
            <w:r w:rsidRPr="002D21EA">
              <w:rPr>
                <w:b/>
                <w:bCs/>
              </w:rPr>
              <w:t>Тема 4.1</w:t>
            </w:r>
          </w:p>
          <w:p w14:paraId="01801F95" w14:textId="77777777" w:rsidR="006F226C" w:rsidRPr="002D21EA" w:rsidRDefault="006F226C" w:rsidP="00C67AD1">
            <w:pPr>
              <w:rPr>
                <w:b/>
                <w:bCs/>
              </w:rPr>
            </w:pPr>
            <w:r w:rsidRPr="002D21EA">
              <w:rPr>
                <w:bCs/>
              </w:rPr>
              <w:t>Концепция устойчивого развития</w:t>
            </w:r>
          </w:p>
        </w:tc>
        <w:tc>
          <w:tcPr>
            <w:tcW w:w="2450" w:type="pct"/>
            <w:shd w:val="clear" w:color="auto" w:fill="auto"/>
          </w:tcPr>
          <w:p w14:paraId="2B484B95" w14:textId="77777777" w:rsidR="006F226C" w:rsidRPr="002D21EA" w:rsidRDefault="006F226C" w:rsidP="00C67AD1">
            <w:pPr>
              <w:rPr>
                <w:b/>
                <w:bCs/>
              </w:rPr>
            </w:pPr>
            <w:r w:rsidRPr="002D21EA">
              <w:rPr>
                <w:b/>
                <w:bCs/>
              </w:rPr>
              <w:t xml:space="preserve">Содержание </w:t>
            </w:r>
          </w:p>
        </w:tc>
        <w:tc>
          <w:tcPr>
            <w:tcW w:w="660" w:type="pct"/>
            <w:shd w:val="clear" w:color="auto" w:fill="auto"/>
            <w:vAlign w:val="center"/>
          </w:tcPr>
          <w:p w14:paraId="0F884C4E" w14:textId="77777777" w:rsidR="006F226C" w:rsidRPr="00C4143C" w:rsidRDefault="006E4DA6" w:rsidP="00C67AD1">
            <w:pPr>
              <w:jc w:val="center"/>
              <w:rPr>
                <w:b/>
                <w:bCs/>
              </w:rPr>
            </w:pPr>
            <w:r>
              <w:rPr>
                <w:b/>
                <w:bCs/>
              </w:rPr>
              <w:t>1</w:t>
            </w:r>
          </w:p>
        </w:tc>
        <w:tc>
          <w:tcPr>
            <w:tcW w:w="942" w:type="pct"/>
          </w:tcPr>
          <w:p w14:paraId="7AE3FBA6" w14:textId="77777777" w:rsidR="006F226C" w:rsidRPr="00004608" w:rsidRDefault="006F226C" w:rsidP="00C67AD1">
            <w:pPr>
              <w:pStyle w:val="aff5"/>
              <w:spacing w:after="0" w:line="240" w:lineRule="auto"/>
              <w:ind w:left="0"/>
              <w:jc w:val="center"/>
              <w:rPr>
                <w:rFonts w:ascii="Times New Roman" w:hAnsi="Times New Roman"/>
                <w:sz w:val="24"/>
                <w:szCs w:val="24"/>
                <w:highlight w:val="yellow"/>
              </w:rPr>
            </w:pPr>
          </w:p>
        </w:tc>
        <w:tc>
          <w:tcPr>
            <w:tcW w:w="430" w:type="pct"/>
          </w:tcPr>
          <w:p w14:paraId="173A176A" w14:textId="77777777" w:rsidR="006F226C" w:rsidRPr="00CD4FA5" w:rsidRDefault="006F226C" w:rsidP="00C67AD1">
            <w:pPr>
              <w:rPr>
                <w:bCs/>
                <w:iCs/>
              </w:rPr>
            </w:pPr>
          </w:p>
        </w:tc>
      </w:tr>
      <w:tr w:rsidR="006F226C" w:rsidRPr="003B7DE0" w14:paraId="01817E98" w14:textId="77777777" w:rsidTr="00C67AD1">
        <w:trPr>
          <w:trHeight w:val="20"/>
        </w:trPr>
        <w:tc>
          <w:tcPr>
            <w:tcW w:w="518" w:type="pct"/>
            <w:vMerge/>
            <w:shd w:val="clear" w:color="auto" w:fill="auto"/>
          </w:tcPr>
          <w:p w14:paraId="7DE4A736" w14:textId="77777777" w:rsidR="006F226C" w:rsidRPr="002D21EA" w:rsidRDefault="006F226C" w:rsidP="00C67AD1">
            <w:pPr>
              <w:rPr>
                <w:b/>
                <w:bCs/>
              </w:rPr>
            </w:pPr>
          </w:p>
        </w:tc>
        <w:tc>
          <w:tcPr>
            <w:tcW w:w="2450" w:type="pct"/>
            <w:shd w:val="clear" w:color="auto" w:fill="auto"/>
          </w:tcPr>
          <w:p w14:paraId="47EFC55E" w14:textId="77777777" w:rsidR="006F226C" w:rsidRPr="002D21EA" w:rsidRDefault="006F226C" w:rsidP="00C67AD1">
            <w:pPr>
              <w:autoSpaceDE w:val="0"/>
              <w:autoSpaceDN w:val="0"/>
              <w:adjustRightInd w:val="0"/>
              <w:jc w:val="both"/>
              <w:rPr>
                <w:iCs/>
              </w:rPr>
            </w:pPr>
            <w:r w:rsidRPr="002D21EA">
              <w:rPr>
                <w:bCs/>
              </w:rPr>
              <w:t xml:space="preserve">Возникновение концепции устойчивого развития. </w:t>
            </w:r>
            <w:r w:rsidRPr="002D21EA">
              <w:rPr>
                <w:iCs/>
              </w:rPr>
              <w:t xml:space="preserve">Глобальные экологические проблемы и способы их решения. </w:t>
            </w:r>
          </w:p>
        </w:tc>
        <w:tc>
          <w:tcPr>
            <w:tcW w:w="660" w:type="pct"/>
            <w:shd w:val="clear" w:color="auto" w:fill="auto"/>
            <w:vAlign w:val="center"/>
          </w:tcPr>
          <w:p w14:paraId="54737FA3" w14:textId="77777777" w:rsidR="006F226C" w:rsidRPr="00C4143C" w:rsidRDefault="00B24075" w:rsidP="00C67AD1">
            <w:pPr>
              <w:jc w:val="center"/>
              <w:rPr>
                <w:bCs/>
                <w:i/>
              </w:rPr>
            </w:pPr>
            <w:r>
              <w:rPr>
                <w:bCs/>
                <w:i/>
              </w:rPr>
              <w:t>1</w:t>
            </w:r>
          </w:p>
        </w:tc>
        <w:tc>
          <w:tcPr>
            <w:tcW w:w="942" w:type="pct"/>
          </w:tcPr>
          <w:p w14:paraId="6DF47DE8" w14:textId="77777777" w:rsidR="006F226C" w:rsidRPr="00CE441D"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 xml:space="preserve">ОК 01, </w:t>
            </w:r>
            <w:r w:rsidRPr="00DB5779">
              <w:rPr>
                <w:rFonts w:ascii="Times New Roman" w:hAnsi="Times New Roman"/>
                <w:sz w:val="24"/>
                <w:szCs w:val="24"/>
              </w:rPr>
              <w:t>ОК</w:t>
            </w:r>
            <w:r w:rsidRPr="00CE441D">
              <w:rPr>
                <w:rFonts w:ascii="Times New Roman" w:hAnsi="Times New Roman"/>
                <w:sz w:val="24"/>
                <w:szCs w:val="24"/>
              </w:rPr>
              <w:t xml:space="preserve"> </w:t>
            </w:r>
            <w:r w:rsidRPr="00DB5779">
              <w:rPr>
                <w:rFonts w:ascii="Times New Roman" w:hAnsi="Times New Roman"/>
                <w:sz w:val="24"/>
                <w:szCs w:val="24"/>
              </w:rPr>
              <w:t>0</w:t>
            </w:r>
            <w:r w:rsidRPr="00CE441D">
              <w:rPr>
                <w:rFonts w:ascii="Times New Roman" w:hAnsi="Times New Roman"/>
                <w:sz w:val="24"/>
                <w:szCs w:val="24"/>
              </w:rPr>
              <w:t>2,</w:t>
            </w:r>
            <w:r w:rsidRPr="00DB5779">
              <w:rPr>
                <w:rFonts w:ascii="Times New Roman" w:hAnsi="Times New Roman"/>
                <w:sz w:val="24"/>
                <w:szCs w:val="24"/>
              </w:rPr>
              <w:t xml:space="preserve"> ОК</w:t>
            </w:r>
            <w:r w:rsidRPr="00CE441D">
              <w:rPr>
                <w:rFonts w:ascii="Times New Roman" w:hAnsi="Times New Roman"/>
                <w:sz w:val="24"/>
                <w:szCs w:val="24"/>
              </w:rPr>
              <w:t xml:space="preserve"> </w:t>
            </w:r>
            <w:r w:rsidRPr="00DB5779">
              <w:rPr>
                <w:rFonts w:ascii="Times New Roman" w:hAnsi="Times New Roman"/>
                <w:sz w:val="24"/>
                <w:szCs w:val="24"/>
              </w:rPr>
              <w:t>0</w:t>
            </w:r>
            <w:r w:rsidRPr="00CE441D">
              <w:rPr>
                <w:rFonts w:ascii="Times New Roman" w:hAnsi="Times New Roman"/>
                <w:sz w:val="24"/>
                <w:szCs w:val="24"/>
              </w:rPr>
              <w:t>4,</w:t>
            </w:r>
          </w:p>
          <w:p w14:paraId="578F2A7C"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80194F">
              <w:rPr>
                <w:rFonts w:ascii="Times New Roman" w:hAnsi="Times New Roman"/>
                <w:sz w:val="24"/>
                <w:szCs w:val="24"/>
              </w:rPr>
              <w:t>ЛР 20</w:t>
            </w:r>
            <w:r w:rsidRPr="00CE441D">
              <w:rPr>
                <w:rFonts w:ascii="Times New Roman" w:hAnsi="Times New Roman"/>
                <w:sz w:val="24"/>
                <w:szCs w:val="24"/>
              </w:rPr>
              <w:t>,</w:t>
            </w:r>
            <w:r w:rsidRPr="0080194F">
              <w:rPr>
                <w:rFonts w:ascii="Times New Roman" w:hAnsi="Times New Roman"/>
                <w:sz w:val="24"/>
                <w:szCs w:val="24"/>
              </w:rPr>
              <w:t xml:space="preserve"> ЛР 2</w:t>
            </w:r>
            <w:r w:rsidRPr="00CE441D">
              <w:rPr>
                <w:rFonts w:ascii="Times New Roman" w:hAnsi="Times New Roman"/>
                <w:sz w:val="24"/>
                <w:szCs w:val="24"/>
              </w:rPr>
              <w:t>2,</w:t>
            </w:r>
            <w:r w:rsidRPr="0080194F">
              <w:rPr>
                <w:rFonts w:ascii="Times New Roman" w:hAnsi="Times New Roman"/>
                <w:sz w:val="24"/>
                <w:szCs w:val="24"/>
              </w:rPr>
              <w:t xml:space="preserve"> ЛР 2</w:t>
            </w:r>
            <w:r w:rsidRPr="00CE441D">
              <w:rPr>
                <w:rFonts w:ascii="Times New Roman" w:hAnsi="Times New Roman"/>
                <w:sz w:val="24"/>
                <w:szCs w:val="24"/>
              </w:rPr>
              <w:t>6,</w:t>
            </w:r>
          </w:p>
          <w:p w14:paraId="2A5DC4F8"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 xml:space="preserve">МРП 07, МРП </w:t>
            </w:r>
            <w:r>
              <w:rPr>
                <w:rFonts w:ascii="Times New Roman" w:hAnsi="Times New Roman"/>
                <w:sz w:val="24"/>
                <w:szCs w:val="24"/>
              </w:rPr>
              <w:t>21</w:t>
            </w:r>
            <w:r w:rsidRPr="00CE441D">
              <w:rPr>
                <w:rFonts w:ascii="Times New Roman" w:hAnsi="Times New Roman"/>
                <w:sz w:val="24"/>
                <w:szCs w:val="24"/>
              </w:rPr>
              <w:t>,</w:t>
            </w:r>
          </w:p>
          <w:p w14:paraId="6A5A237A" w14:textId="77777777" w:rsidR="006F226C" w:rsidRPr="00FC1906"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МРП 23</w:t>
            </w:r>
            <w:r w:rsidRPr="00CE441D">
              <w:rPr>
                <w:rFonts w:ascii="Times New Roman" w:hAnsi="Times New Roman"/>
                <w:sz w:val="24"/>
                <w:szCs w:val="24"/>
              </w:rPr>
              <w:t>, МРК 04</w:t>
            </w:r>
            <w:r>
              <w:rPr>
                <w:rFonts w:ascii="Times New Roman" w:hAnsi="Times New Roman"/>
                <w:sz w:val="24"/>
                <w:szCs w:val="24"/>
              </w:rPr>
              <w:t>,</w:t>
            </w:r>
          </w:p>
          <w:p w14:paraId="1F0FE0CE" w14:textId="77777777" w:rsidR="006F226C" w:rsidRPr="005E51C1" w:rsidRDefault="006F226C" w:rsidP="00C67AD1">
            <w:pPr>
              <w:jc w:val="center"/>
              <w:rPr>
                <w:b/>
                <w:bCs/>
                <w:highlight w:val="yellow"/>
              </w:rPr>
            </w:pPr>
            <w:proofErr w:type="spellStart"/>
            <w:r w:rsidRPr="00CE441D">
              <w:rPr>
                <w:rFonts w:eastAsia="Calibri"/>
              </w:rPr>
              <w:t>ПРб</w:t>
            </w:r>
            <w:proofErr w:type="spellEnd"/>
            <w:r w:rsidRPr="00CE441D">
              <w:rPr>
                <w:rFonts w:eastAsia="Calibri"/>
              </w:rPr>
              <w:t xml:space="preserve"> 0</w:t>
            </w:r>
            <w:r>
              <w:rPr>
                <w:rFonts w:eastAsia="Calibri"/>
              </w:rPr>
              <w:t xml:space="preserve">2, </w:t>
            </w:r>
            <w:proofErr w:type="spellStart"/>
            <w:r>
              <w:rPr>
                <w:rFonts w:eastAsia="Calibri"/>
              </w:rPr>
              <w:t>ПРб</w:t>
            </w:r>
            <w:proofErr w:type="spellEnd"/>
            <w:r>
              <w:rPr>
                <w:rFonts w:eastAsia="Calibri"/>
              </w:rPr>
              <w:t xml:space="preserve"> 04</w:t>
            </w:r>
          </w:p>
        </w:tc>
        <w:tc>
          <w:tcPr>
            <w:tcW w:w="430" w:type="pct"/>
          </w:tcPr>
          <w:p w14:paraId="3F2FFE60"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2F3E83EA"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.04</w:t>
            </w:r>
          </w:p>
          <w:p w14:paraId="0C577616"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.05</w:t>
            </w:r>
          </w:p>
          <w:p w14:paraId="1259E7D0" w14:textId="77777777" w:rsidR="006F226C" w:rsidRDefault="006F226C" w:rsidP="00C67AD1">
            <w:pPr>
              <w:jc w:val="center"/>
              <w:rPr>
                <w:bCs/>
                <w:iCs/>
              </w:rPr>
            </w:pPr>
            <w:proofErr w:type="spellStart"/>
            <w:r>
              <w:rPr>
                <w:bCs/>
                <w:iCs/>
              </w:rPr>
              <w:t>Уо</w:t>
            </w:r>
            <w:proofErr w:type="spellEnd"/>
            <w:r>
              <w:rPr>
                <w:bCs/>
                <w:iCs/>
              </w:rPr>
              <w:t xml:space="preserve"> 02</w:t>
            </w:r>
            <w:r w:rsidRPr="00565532">
              <w:rPr>
                <w:bCs/>
                <w:iCs/>
              </w:rPr>
              <w:t>.0</w:t>
            </w:r>
            <w:r>
              <w:rPr>
                <w:bCs/>
                <w:iCs/>
              </w:rPr>
              <w:t>8</w:t>
            </w:r>
          </w:p>
          <w:p w14:paraId="1E1EC46C" w14:textId="77777777" w:rsidR="006F226C" w:rsidRDefault="006F226C" w:rsidP="00C67AD1">
            <w:pPr>
              <w:jc w:val="center"/>
              <w:rPr>
                <w:iCs/>
              </w:rPr>
            </w:pPr>
            <w:proofErr w:type="spellStart"/>
            <w:r>
              <w:rPr>
                <w:iCs/>
              </w:rPr>
              <w:t>Зо</w:t>
            </w:r>
            <w:proofErr w:type="spellEnd"/>
            <w:r>
              <w:rPr>
                <w:iCs/>
              </w:rPr>
              <w:t xml:space="preserve"> 01.01</w:t>
            </w:r>
          </w:p>
          <w:p w14:paraId="1D621D02"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02.02</w:t>
            </w:r>
          </w:p>
          <w:p w14:paraId="57FF8AED"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15B431D5" w14:textId="77777777" w:rsidTr="00C67AD1">
        <w:trPr>
          <w:trHeight w:val="20"/>
        </w:trPr>
        <w:tc>
          <w:tcPr>
            <w:tcW w:w="518" w:type="pct"/>
            <w:vMerge/>
            <w:shd w:val="clear" w:color="auto" w:fill="auto"/>
          </w:tcPr>
          <w:p w14:paraId="5FE22E30" w14:textId="77777777" w:rsidR="006F226C" w:rsidRPr="002D21EA" w:rsidRDefault="006F226C" w:rsidP="00C67AD1">
            <w:pPr>
              <w:rPr>
                <w:b/>
                <w:bCs/>
              </w:rPr>
            </w:pPr>
          </w:p>
        </w:tc>
        <w:tc>
          <w:tcPr>
            <w:tcW w:w="2450" w:type="pct"/>
            <w:shd w:val="clear" w:color="auto" w:fill="auto"/>
          </w:tcPr>
          <w:p w14:paraId="0312BE49" w14:textId="77777777" w:rsidR="006F226C" w:rsidRPr="002D21EA" w:rsidRDefault="006F226C" w:rsidP="00C67AD1">
            <w:pPr>
              <w:rPr>
                <w:b/>
                <w:bCs/>
              </w:rPr>
            </w:pPr>
            <w:r>
              <w:rPr>
                <w:b/>
                <w:bCs/>
              </w:rPr>
              <w:t>Практические занятия и лабораторные</w:t>
            </w:r>
            <w:r w:rsidRPr="00247367">
              <w:rPr>
                <w:b/>
                <w:bCs/>
              </w:rPr>
              <w:t xml:space="preserve"> работ</w:t>
            </w:r>
            <w:r>
              <w:rPr>
                <w:b/>
                <w:bCs/>
              </w:rPr>
              <w:t>ы</w:t>
            </w:r>
          </w:p>
        </w:tc>
        <w:tc>
          <w:tcPr>
            <w:tcW w:w="660" w:type="pct"/>
            <w:shd w:val="clear" w:color="auto" w:fill="auto"/>
          </w:tcPr>
          <w:p w14:paraId="011AA31B" w14:textId="77777777" w:rsidR="006F226C" w:rsidRPr="00137482" w:rsidRDefault="004E20CB" w:rsidP="00C67AD1">
            <w:pPr>
              <w:jc w:val="center"/>
              <w:rPr>
                <w:b/>
                <w:bCs/>
              </w:rPr>
            </w:pPr>
            <w:r>
              <w:rPr>
                <w:b/>
                <w:bCs/>
              </w:rPr>
              <w:t>8</w:t>
            </w:r>
          </w:p>
        </w:tc>
        <w:tc>
          <w:tcPr>
            <w:tcW w:w="942" w:type="pct"/>
          </w:tcPr>
          <w:p w14:paraId="75EFF935" w14:textId="77777777" w:rsidR="006F226C" w:rsidRPr="003B7DE0" w:rsidRDefault="006F226C" w:rsidP="00C67AD1">
            <w:pPr>
              <w:rPr>
                <w:b/>
                <w:bCs/>
                <w:highlight w:val="yellow"/>
              </w:rPr>
            </w:pPr>
          </w:p>
        </w:tc>
        <w:tc>
          <w:tcPr>
            <w:tcW w:w="430" w:type="pct"/>
          </w:tcPr>
          <w:p w14:paraId="12385226" w14:textId="77777777" w:rsidR="006F226C" w:rsidRPr="003B7DE0" w:rsidRDefault="006F226C" w:rsidP="00C67AD1">
            <w:pPr>
              <w:rPr>
                <w:b/>
                <w:bCs/>
                <w:highlight w:val="yellow"/>
              </w:rPr>
            </w:pPr>
          </w:p>
        </w:tc>
      </w:tr>
      <w:tr w:rsidR="006F226C" w:rsidRPr="003B7DE0" w14:paraId="597F1845" w14:textId="77777777" w:rsidTr="00C67AD1">
        <w:trPr>
          <w:trHeight w:val="274"/>
        </w:trPr>
        <w:tc>
          <w:tcPr>
            <w:tcW w:w="518" w:type="pct"/>
            <w:vMerge/>
            <w:shd w:val="clear" w:color="auto" w:fill="auto"/>
          </w:tcPr>
          <w:p w14:paraId="3CE86A6E" w14:textId="77777777" w:rsidR="006F226C" w:rsidRPr="002D21EA" w:rsidRDefault="006F226C" w:rsidP="00C67AD1">
            <w:pPr>
              <w:rPr>
                <w:b/>
                <w:bCs/>
              </w:rPr>
            </w:pPr>
          </w:p>
        </w:tc>
        <w:tc>
          <w:tcPr>
            <w:tcW w:w="2450" w:type="pct"/>
            <w:shd w:val="clear" w:color="auto" w:fill="auto"/>
          </w:tcPr>
          <w:p w14:paraId="3B47E4B0" w14:textId="77777777" w:rsidR="006F226C" w:rsidRPr="00011EAC" w:rsidRDefault="006F226C" w:rsidP="00C67AD1">
            <w:pPr>
              <w:rPr>
                <w:b/>
              </w:rPr>
            </w:pPr>
            <w:r w:rsidRPr="00011EAC">
              <w:rPr>
                <w:b/>
              </w:rPr>
              <w:t>Профессионально-ориентированное содержание</w:t>
            </w:r>
          </w:p>
          <w:p w14:paraId="501D0EE6" w14:textId="77777777" w:rsidR="006F226C" w:rsidRPr="002D21EA" w:rsidRDefault="006F226C" w:rsidP="00010F2D">
            <w:pPr>
              <w:rPr>
                <w:bCs/>
              </w:rPr>
            </w:pPr>
            <w:r w:rsidRPr="006E31EF">
              <w:rPr>
                <w:b/>
              </w:rPr>
              <w:t xml:space="preserve">Практическое занятие № </w:t>
            </w:r>
            <w:r w:rsidR="00010F2D" w:rsidRPr="006E31EF">
              <w:rPr>
                <w:b/>
              </w:rPr>
              <w:t>7</w:t>
            </w:r>
            <w:r w:rsidRPr="002D21EA">
              <w:t xml:space="preserve"> Решение экологических задач на устойчивость и развитие.</w:t>
            </w:r>
          </w:p>
        </w:tc>
        <w:tc>
          <w:tcPr>
            <w:tcW w:w="660" w:type="pct"/>
            <w:shd w:val="clear" w:color="auto" w:fill="auto"/>
          </w:tcPr>
          <w:p w14:paraId="05D17B07" w14:textId="77777777" w:rsidR="006F226C" w:rsidRPr="00C4143C" w:rsidRDefault="006F226C" w:rsidP="00C67AD1">
            <w:pPr>
              <w:jc w:val="center"/>
              <w:rPr>
                <w:bCs/>
                <w:i/>
              </w:rPr>
            </w:pPr>
            <w:r w:rsidRPr="00C4143C">
              <w:rPr>
                <w:bCs/>
                <w:i/>
              </w:rPr>
              <w:t>2</w:t>
            </w:r>
          </w:p>
        </w:tc>
        <w:tc>
          <w:tcPr>
            <w:tcW w:w="942" w:type="pct"/>
          </w:tcPr>
          <w:p w14:paraId="50697D7B" w14:textId="77777777" w:rsidR="006F226C"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 xml:space="preserve">ПК 1.4, </w:t>
            </w: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 ЛР 21</w:t>
            </w:r>
            <w:r w:rsidRPr="00291DA1">
              <w:rPr>
                <w:rFonts w:ascii="Times New Roman" w:hAnsi="Times New Roman"/>
                <w:sz w:val="24"/>
                <w:szCs w:val="24"/>
              </w:rPr>
              <w:t>, ЛР 2</w:t>
            </w:r>
            <w:r>
              <w:rPr>
                <w:rFonts w:ascii="Times New Roman" w:hAnsi="Times New Roman"/>
                <w:sz w:val="24"/>
                <w:szCs w:val="24"/>
              </w:rPr>
              <w:t>2</w:t>
            </w:r>
            <w:r w:rsidRPr="00291DA1">
              <w:rPr>
                <w:rFonts w:ascii="Times New Roman" w:hAnsi="Times New Roman"/>
                <w:sz w:val="24"/>
                <w:szCs w:val="24"/>
              </w:rPr>
              <w:t xml:space="preserve">, </w:t>
            </w:r>
          </w:p>
          <w:p w14:paraId="79FFAB86"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 xml:space="preserve">ЛР </w:t>
            </w:r>
            <w:r>
              <w:rPr>
                <w:rFonts w:ascii="Times New Roman" w:hAnsi="Times New Roman"/>
                <w:sz w:val="24"/>
                <w:szCs w:val="24"/>
              </w:rPr>
              <w:t>24</w:t>
            </w:r>
            <w:r w:rsidRPr="00291DA1">
              <w:rPr>
                <w:rFonts w:ascii="Times New Roman" w:hAnsi="Times New Roman"/>
                <w:sz w:val="24"/>
                <w:szCs w:val="24"/>
              </w:rPr>
              <w:t>,</w:t>
            </w:r>
            <w:r>
              <w:rPr>
                <w:rFonts w:ascii="Times New Roman" w:hAnsi="Times New Roman"/>
                <w:sz w:val="24"/>
                <w:szCs w:val="24"/>
              </w:rPr>
              <w:t xml:space="preserve"> </w:t>
            </w:r>
            <w:r w:rsidRPr="00CE441D">
              <w:rPr>
                <w:rFonts w:ascii="Times New Roman" w:hAnsi="Times New Roman"/>
                <w:sz w:val="24"/>
                <w:szCs w:val="24"/>
              </w:rPr>
              <w:t xml:space="preserve">МРП 07, </w:t>
            </w:r>
            <w:r>
              <w:rPr>
                <w:rFonts w:ascii="Times New Roman" w:hAnsi="Times New Roman"/>
                <w:sz w:val="24"/>
                <w:szCs w:val="24"/>
              </w:rPr>
              <w:t xml:space="preserve">МРП 12, </w:t>
            </w:r>
            <w:r w:rsidRPr="00CE441D">
              <w:rPr>
                <w:rFonts w:ascii="Times New Roman" w:hAnsi="Times New Roman"/>
                <w:sz w:val="24"/>
                <w:szCs w:val="24"/>
              </w:rPr>
              <w:t xml:space="preserve">МРП </w:t>
            </w:r>
            <w:r>
              <w:rPr>
                <w:rFonts w:ascii="Times New Roman" w:hAnsi="Times New Roman"/>
                <w:sz w:val="24"/>
                <w:szCs w:val="24"/>
              </w:rPr>
              <w:t>21</w:t>
            </w:r>
            <w:r w:rsidRPr="00CE441D">
              <w:rPr>
                <w:rFonts w:ascii="Times New Roman" w:hAnsi="Times New Roman"/>
                <w:sz w:val="24"/>
                <w:szCs w:val="24"/>
              </w:rPr>
              <w:t>,</w:t>
            </w:r>
            <w:r>
              <w:rPr>
                <w:rFonts w:ascii="Times New Roman" w:hAnsi="Times New Roman"/>
                <w:sz w:val="24"/>
                <w:szCs w:val="24"/>
              </w:rPr>
              <w:t xml:space="preserve"> МРП 23</w:t>
            </w:r>
            <w:r w:rsidRPr="00CE441D">
              <w:rPr>
                <w:rFonts w:ascii="Times New Roman" w:hAnsi="Times New Roman"/>
                <w:sz w:val="24"/>
                <w:szCs w:val="24"/>
              </w:rPr>
              <w:t xml:space="preserve">, </w:t>
            </w:r>
          </w:p>
          <w:p w14:paraId="60643DB2" w14:textId="77777777" w:rsidR="006F226C" w:rsidRDefault="006F226C" w:rsidP="00C67AD1">
            <w:pPr>
              <w:pStyle w:val="aff5"/>
              <w:spacing w:after="0" w:line="240" w:lineRule="auto"/>
              <w:ind w:left="0"/>
              <w:jc w:val="center"/>
              <w:rPr>
                <w:rFonts w:ascii="Times New Roman" w:hAnsi="Times New Roman"/>
                <w:sz w:val="24"/>
                <w:szCs w:val="24"/>
              </w:rPr>
            </w:pPr>
            <w:r w:rsidRPr="00011EAC">
              <w:rPr>
                <w:rFonts w:ascii="Times New Roman" w:hAnsi="Times New Roman"/>
                <w:sz w:val="24"/>
                <w:szCs w:val="24"/>
              </w:rPr>
              <w:t xml:space="preserve">МРК 01, </w:t>
            </w:r>
            <w:r w:rsidRPr="00CE441D">
              <w:rPr>
                <w:rFonts w:ascii="Times New Roman" w:hAnsi="Times New Roman"/>
                <w:sz w:val="24"/>
                <w:szCs w:val="24"/>
              </w:rPr>
              <w:t>МРК 04</w:t>
            </w:r>
            <w:r w:rsidRPr="00011EAC">
              <w:rPr>
                <w:rFonts w:ascii="Times New Roman" w:hAnsi="Times New Roman"/>
                <w:sz w:val="24"/>
                <w:szCs w:val="24"/>
              </w:rPr>
              <w:t xml:space="preserve">, </w:t>
            </w:r>
          </w:p>
          <w:p w14:paraId="009FC5FC" w14:textId="77777777" w:rsidR="006F226C" w:rsidRDefault="006F226C" w:rsidP="00C67AD1">
            <w:pPr>
              <w:pStyle w:val="aff5"/>
              <w:spacing w:after="0" w:line="240" w:lineRule="auto"/>
              <w:ind w:left="0"/>
              <w:jc w:val="center"/>
              <w:rPr>
                <w:rFonts w:ascii="Times New Roman" w:hAnsi="Times New Roman"/>
                <w:sz w:val="24"/>
                <w:szCs w:val="24"/>
              </w:rPr>
            </w:pPr>
            <w:r w:rsidRPr="00011EAC">
              <w:rPr>
                <w:rFonts w:ascii="Times New Roman" w:hAnsi="Times New Roman"/>
                <w:sz w:val="24"/>
                <w:szCs w:val="24"/>
              </w:rPr>
              <w:t xml:space="preserve">МРК 06, МРК 10, </w:t>
            </w:r>
          </w:p>
          <w:p w14:paraId="0C7B12BE" w14:textId="77777777" w:rsidR="006F226C" w:rsidRDefault="006F226C" w:rsidP="00C67AD1">
            <w:pPr>
              <w:pStyle w:val="aff5"/>
              <w:spacing w:after="0" w:line="240" w:lineRule="auto"/>
              <w:ind w:left="0"/>
              <w:jc w:val="center"/>
            </w:pPr>
            <w:r w:rsidRPr="00011EAC">
              <w:rPr>
                <w:rFonts w:ascii="Times New Roman" w:hAnsi="Times New Roman"/>
                <w:sz w:val="24"/>
                <w:szCs w:val="24"/>
              </w:rPr>
              <w:t>МРР 15, МРР 16</w:t>
            </w:r>
            <w:r>
              <w:rPr>
                <w:rFonts w:ascii="Times New Roman" w:hAnsi="Times New Roman"/>
                <w:sz w:val="24"/>
                <w:szCs w:val="24"/>
              </w:rPr>
              <w:t>,</w:t>
            </w:r>
            <w:r w:rsidRPr="00CE441D">
              <w:t xml:space="preserve"> </w:t>
            </w:r>
          </w:p>
          <w:p w14:paraId="688AAD5B" w14:textId="77777777" w:rsidR="006F226C" w:rsidRPr="0067452F" w:rsidRDefault="006F226C" w:rsidP="00C67AD1">
            <w:pPr>
              <w:pStyle w:val="aff5"/>
              <w:spacing w:after="0" w:line="240" w:lineRule="auto"/>
              <w:ind w:left="0"/>
              <w:jc w:val="center"/>
              <w:rPr>
                <w:rFonts w:ascii="Times New Roman" w:hAnsi="Times New Roman"/>
                <w:sz w:val="24"/>
                <w:szCs w:val="24"/>
              </w:rPr>
            </w:pPr>
            <w:proofErr w:type="spellStart"/>
            <w:r w:rsidRPr="00011EAC">
              <w:rPr>
                <w:rFonts w:ascii="Times New Roman" w:hAnsi="Times New Roman"/>
                <w:sz w:val="24"/>
                <w:szCs w:val="24"/>
              </w:rPr>
              <w:t>ПРб</w:t>
            </w:r>
            <w:proofErr w:type="spellEnd"/>
            <w:r w:rsidRPr="00011EAC">
              <w:rPr>
                <w:rFonts w:ascii="Times New Roman" w:hAnsi="Times New Roman"/>
                <w:sz w:val="24"/>
                <w:szCs w:val="24"/>
              </w:rPr>
              <w:t xml:space="preserve"> 02</w:t>
            </w:r>
            <w:r>
              <w:rPr>
                <w:rFonts w:ascii="Times New Roman" w:hAnsi="Times New Roman"/>
                <w:sz w:val="24"/>
                <w:szCs w:val="24"/>
              </w:rPr>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05</w:t>
            </w:r>
          </w:p>
        </w:tc>
        <w:tc>
          <w:tcPr>
            <w:tcW w:w="430" w:type="pct"/>
          </w:tcPr>
          <w:p w14:paraId="2B297974" w14:textId="77777777" w:rsidR="006F226C" w:rsidRDefault="006F226C" w:rsidP="00C67AD1">
            <w:pPr>
              <w:autoSpaceDE w:val="0"/>
              <w:autoSpaceDN w:val="0"/>
              <w:adjustRightInd w:val="0"/>
              <w:contextualSpacing/>
              <w:jc w:val="center"/>
              <w:rPr>
                <w:iCs/>
              </w:rPr>
            </w:pPr>
            <w:r>
              <w:rPr>
                <w:iCs/>
              </w:rPr>
              <w:t>У 4.1.03</w:t>
            </w:r>
          </w:p>
          <w:p w14:paraId="71251CD2"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37CFA1A5"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.04</w:t>
            </w:r>
          </w:p>
          <w:p w14:paraId="33790C70"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.05</w:t>
            </w:r>
          </w:p>
          <w:p w14:paraId="45DEE1D4" w14:textId="77777777" w:rsidR="006F226C" w:rsidRDefault="006F226C" w:rsidP="00C67AD1">
            <w:pPr>
              <w:jc w:val="center"/>
              <w:rPr>
                <w:bCs/>
                <w:iCs/>
              </w:rPr>
            </w:pPr>
            <w:proofErr w:type="spellStart"/>
            <w:r>
              <w:rPr>
                <w:bCs/>
                <w:iCs/>
              </w:rPr>
              <w:t>Уо</w:t>
            </w:r>
            <w:proofErr w:type="spellEnd"/>
            <w:r>
              <w:rPr>
                <w:bCs/>
                <w:iCs/>
              </w:rPr>
              <w:t xml:space="preserve"> 02</w:t>
            </w:r>
            <w:r w:rsidRPr="00565532">
              <w:rPr>
                <w:bCs/>
                <w:iCs/>
              </w:rPr>
              <w:t>.0</w:t>
            </w:r>
            <w:r>
              <w:rPr>
                <w:bCs/>
                <w:iCs/>
              </w:rPr>
              <w:t>8</w:t>
            </w:r>
          </w:p>
          <w:p w14:paraId="128A6440" w14:textId="77777777" w:rsidR="006F226C" w:rsidRDefault="006F226C" w:rsidP="00C67AD1">
            <w:pPr>
              <w:autoSpaceDE w:val="0"/>
              <w:autoSpaceDN w:val="0"/>
              <w:adjustRightInd w:val="0"/>
              <w:contextualSpacing/>
              <w:jc w:val="center"/>
              <w:rPr>
                <w:iCs/>
              </w:rPr>
            </w:pPr>
            <w:r>
              <w:rPr>
                <w:iCs/>
              </w:rPr>
              <w:t>З 1.4.03</w:t>
            </w:r>
          </w:p>
          <w:p w14:paraId="6234A3BF" w14:textId="77777777" w:rsidR="006F226C" w:rsidRDefault="006F226C" w:rsidP="00C67AD1">
            <w:pPr>
              <w:jc w:val="center"/>
              <w:rPr>
                <w:bCs/>
                <w:iCs/>
              </w:rPr>
            </w:pPr>
            <w:r>
              <w:rPr>
                <w:iCs/>
              </w:rPr>
              <w:t>З 1.4.04</w:t>
            </w:r>
          </w:p>
          <w:p w14:paraId="187AAE94" w14:textId="77777777" w:rsidR="006F226C" w:rsidRDefault="006F226C" w:rsidP="00C67AD1">
            <w:pPr>
              <w:jc w:val="center"/>
              <w:rPr>
                <w:iCs/>
              </w:rPr>
            </w:pPr>
            <w:proofErr w:type="spellStart"/>
            <w:r>
              <w:rPr>
                <w:iCs/>
              </w:rPr>
              <w:t>Зо</w:t>
            </w:r>
            <w:proofErr w:type="spellEnd"/>
            <w:r>
              <w:rPr>
                <w:iCs/>
              </w:rPr>
              <w:t xml:space="preserve"> 01.03</w:t>
            </w:r>
          </w:p>
          <w:p w14:paraId="35883597"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02.02</w:t>
            </w:r>
          </w:p>
          <w:p w14:paraId="457CA2D1"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76184A58" w14:textId="77777777" w:rsidTr="00C67AD1">
        <w:trPr>
          <w:trHeight w:val="630"/>
        </w:trPr>
        <w:tc>
          <w:tcPr>
            <w:tcW w:w="518" w:type="pct"/>
            <w:vMerge/>
            <w:shd w:val="clear" w:color="auto" w:fill="auto"/>
          </w:tcPr>
          <w:p w14:paraId="7BD301EE" w14:textId="77777777" w:rsidR="006F226C" w:rsidRPr="002D21EA" w:rsidRDefault="006F226C" w:rsidP="00C67AD1">
            <w:pPr>
              <w:rPr>
                <w:b/>
                <w:bCs/>
              </w:rPr>
            </w:pPr>
          </w:p>
        </w:tc>
        <w:tc>
          <w:tcPr>
            <w:tcW w:w="2450" w:type="pct"/>
            <w:shd w:val="clear" w:color="auto" w:fill="auto"/>
          </w:tcPr>
          <w:p w14:paraId="68FDF2C2" w14:textId="77777777" w:rsidR="00B52592" w:rsidRPr="00011EAC" w:rsidRDefault="00B52592" w:rsidP="00B52592">
            <w:pPr>
              <w:rPr>
                <w:b/>
              </w:rPr>
            </w:pPr>
            <w:r w:rsidRPr="00011EAC">
              <w:rPr>
                <w:b/>
              </w:rPr>
              <w:t>Профессионально-ориентированное содержание</w:t>
            </w:r>
          </w:p>
          <w:p w14:paraId="7156DA82" w14:textId="77777777" w:rsidR="006F226C" w:rsidRPr="001B28D4" w:rsidRDefault="006F226C" w:rsidP="00010F2D">
            <w:r w:rsidRPr="006E31EF">
              <w:rPr>
                <w:b/>
              </w:rPr>
              <w:t xml:space="preserve">Практическое занятие № </w:t>
            </w:r>
            <w:r w:rsidR="00010F2D" w:rsidRPr="006E31EF">
              <w:rPr>
                <w:b/>
              </w:rPr>
              <w:t>8</w:t>
            </w:r>
            <w:r w:rsidRPr="001B28D4">
              <w:t xml:space="preserve"> Решение экологических задач на устойчивость и развитие.</w:t>
            </w:r>
          </w:p>
        </w:tc>
        <w:tc>
          <w:tcPr>
            <w:tcW w:w="660" w:type="pct"/>
            <w:shd w:val="clear" w:color="auto" w:fill="auto"/>
          </w:tcPr>
          <w:p w14:paraId="2C09ABDB" w14:textId="77777777" w:rsidR="006F226C" w:rsidRPr="00C4143C" w:rsidRDefault="006F226C" w:rsidP="00C67AD1">
            <w:pPr>
              <w:jc w:val="center"/>
              <w:rPr>
                <w:bCs/>
                <w:i/>
              </w:rPr>
            </w:pPr>
            <w:r>
              <w:rPr>
                <w:bCs/>
                <w:i/>
              </w:rPr>
              <w:t>2</w:t>
            </w:r>
          </w:p>
        </w:tc>
        <w:tc>
          <w:tcPr>
            <w:tcW w:w="942" w:type="pct"/>
          </w:tcPr>
          <w:p w14:paraId="0A12C981"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 </w:t>
            </w:r>
          </w:p>
          <w:p w14:paraId="0DC8FE48" w14:textId="77777777" w:rsidR="006F226C"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ЛР 21</w:t>
            </w:r>
            <w:r w:rsidRPr="00291DA1">
              <w:rPr>
                <w:rFonts w:ascii="Times New Roman" w:hAnsi="Times New Roman"/>
                <w:sz w:val="24"/>
                <w:szCs w:val="24"/>
              </w:rPr>
              <w:t>, ЛР 2</w:t>
            </w:r>
            <w:r>
              <w:rPr>
                <w:rFonts w:ascii="Times New Roman" w:hAnsi="Times New Roman"/>
                <w:sz w:val="24"/>
                <w:szCs w:val="24"/>
              </w:rPr>
              <w:t>2</w:t>
            </w:r>
            <w:r w:rsidRPr="00291DA1">
              <w:rPr>
                <w:rFonts w:ascii="Times New Roman" w:hAnsi="Times New Roman"/>
                <w:sz w:val="24"/>
                <w:szCs w:val="24"/>
              </w:rPr>
              <w:t xml:space="preserve">, ЛР </w:t>
            </w:r>
            <w:r>
              <w:rPr>
                <w:rFonts w:ascii="Times New Roman" w:hAnsi="Times New Roman"/>
                <w:sz w:val="24"/>
                <w:szCs w:val="24"/>
              </w:rPr>
              <w:t>24</w:t>
            </w:r>
            <w:r w:rsidRPr="00291DA1">
              <w:rPr>
                <w:rFonts w:ascii="Times New Roman" w:hAnsi="Times New Roman"/>
                <w:sz w:val="24"/>
                <w:szCs w:val="24"/>
              </w:rPr>
              <w:t>,</w:t>
            </w:r>
            <w:r>
              <w:rPr>
                <w:rFonts w:ascii="Times New Roman" w:hAnsi="Times New Roman"/>
                <w:sz w:val="24"/>
                <w:szCs w:val="24"/>
              </w:rPr>
              <w:t xml:space="preserve"> </w:t>
            </w:r>
            <w:r w:rsidRPr="00CE441D">
              <w:rPr>
                <w:rFonts w:ascii="Times New Roman" w:hAnsi="Times New Roman"/>
                <w:sz w:val="24"/>
                <w:szCs w:val="24"/>
              </w:rPr>
              <w:t xml:space="preserve">МРП 07, </w:t>
            </w:r>
            <w:r>
              <w:rPr>
                <w:rFonts w:ascii="Times New Roman" w:hAnsi="Times New Roman"/>
                <w:sz w:val="24"/>
                <w:szCs w:val="24"/>
              </w:rPr>
              <w:t xml:space="preserve">МРП 12, </w:t>
            </w:r>
          </w:p>
          <w:p w14:paraId="72CFCE45" w14:textId="77777777" w:rsidR="006F226C"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 xml:space="preserve">МРП </w:t>
            </w:r>
            <w:r>
              <w:rPr>
                <w:rFonts w:ascii="Times New Roman" w:hAnsi="Times New Roman"/>
                <w:sz w:val="24"/>
                <w:szCs w:val="24"/>
              </w:rPr>
              <w:t>21</w:t>
            </w:r>
            <w:r w:rsidRPr="00CE441D">
              <w:rPr>
                <w:rFonts w:ascii="Times New Roman" w:hAnsi="Times New Roman"/>
                <w:sz w:val="24"/>
                <w:szCs w:val="24"/>
              </w:rPr>
              <w:t>,</w:t>
            </w:r>
            <w:r>
              <w:rPr>
                <w:rFonts w:ascii="Times New Roman" w:hAnsi="Times New Roman"/>
                <w:sz w:val="24"/>
                <w:szCs w:val="24"/>
              </w:rPr>
              <w:t xml:space="preserve"> МРП 23</w:t>
            </w:r>
            <w:r w:rsidRPr="00CE441D">
              <w:rPr>
                <w:rFonts w:ascii="Times New Roman" w:hAnsi="Times New Roman"/>
                <w:sz w:val="24"/>
                <w:szCs w:val="24"/>
              </w:rPr>
              <w:t xml:space="preserve">, </w:t>
            </w:r>
          </w:p>
          <w:p w14:paraId="29291D29" w14:textId="77777777" w:rsidR="006F226C" w:rsidRDefault="006F226C" w:rsidP="00C67AD1">
            <w:pPr>
              <w:pStyle w:val="aff5"/>
              <w:spacing w:after="0" w:line="240" w:lineRule="auto"/>
              <w:ind w:left="0"/>
              <w:jc w:val="center"/>
              <w:rPr>
                <w:rFonts w:ascii="Times New Roman" w:hAnsi="Times New Roman"/>
                <w:sz w:val="24"/>
                <w:szCs w:val="24"/>
              </w:rPr>
            </w:pPr>
            <w:r w:rsidRPr="00011EAC">
              <w:rPr>
                <w:rFonts w:ascii="Times New Roman" w:hAnsi="Times New Roman"/>
                <w:sz w:val="24"/>
                <w:szCs w:val="24"/>
              </w:rPr>
              <w:lastRenderedPageBreak/>
              <w:t xml:space="preserve">МРК 01, </w:t>
            </w:r>
            <w:r w:rsidRPr="00CE441D">
              <w:rPr>
                <w:rFonts w:ascii="Times New Roman" w:hAnsi="Times New Roman"/>
                <w:sz w:val="24"/>
                <w:szCs w:val="24"/>
              </w:rPr>
              <w:t>МРК 04</w:t>
            </w:r>
            <w:r w:rsidRPr="00011EAC">
              <w:rPr>
                <w:rFonts w:ascii="Times New Roman" w:hAnsi="Times New Roman"/>
                <w:sz w:val="24"/>
                <w:szCs w:val="24"/>
              </w:rPr>
              <w:t xml:space="preserve">, </w:t>
            </w:r>
          </w:p>
          <w:p w14:paraId="29507D8C" w14:textId="77777777" w:rsidR="006F226C" w:rsidRDefault="006F226C" w:rsidP="00C67AD1">
            <w:pPr>
              <w:pStyle w:val="aff5"/>
              <w:spacing w:after="0" w:line="240" w:lineRule="auto"/>
              <w:ind w:left="0"/>
              <w:jc w:val="center"/>
              <w:rPr>
                <w:rFonts w:ascii="Times New Roman" w:hAnsi="Times New Roman"/>
                <w:sz w:val="24"/>
                <w:szCs w:val="24"/>
              </w:rPr>
            </w:pPr>
            <w:r w:rsidRPr="00011EAC">
              <w:rPr>
                <w:rFonts w:ascii="Times New Roman" w:hAnsi="Times New Roman"/>
                <w:sz w:val="24"/>
                <w:szCs w:val="24"/>
              </w:rPr>
              <w:t xml:space="preserve">МРК 06, МРК 10, </w:t>
            </w:r>
          </w:p>
          <w:p w14:paraId="0FED1A8F" w14:textId="77777777" w:rsidR="006F226C" w:rsidRPr="001B28D4" w:rsidRDefault="006F226C" w:rsidP="00C67AD1">
            <w:pPr>
              <w:pStyle w:val="aff5"/>
              <w:spacing w:after="0" w:line="240" w:lineRule="auto"/>
              <w:ind w:left="0"/>
              <w:jc w:val="center"/>
            </w:pPr>
            <w:r w:rsidRPr="00011EAC">
              <w:rPr>
                <w:rFonts w:ascii="Times New Roman" w:hAnsi="Times New Roman"/>
                <w:sz w:val="24"/>
                <w:szCs w:val="24"/>
              </w:rPr>
              <w:t>МРР 15, МРР 16</w:t>
            </w:r>
            <w:r>
              <w:rPr>
                <w:rFonts w:ascii="Times New Roman" w:hAnsi="Times New Roman"/>
                <w:sz w:val="24"/>
                <w:szCs w:val="24"/>
              </w:rPr>
              <w:t>,</w:t>
            </w:r>
            <w:r w:rsidRPr="00CE441D">
              <w:t xml:space="preserve"> </w:t>
            </w:r>
            <w:proofErr w:type="spellStart"/>
            <w:r w:rsidRPr="00011EAC">
              <w:rPr>
                <w:rFonts w:ascii="Times New Roman" w:hAnsi="Times New Roman"/>
                <w:sz w:val="24"/>
                <w:szCs w:val="24"/>
              </w:rPr>
              <w:t>ПРб</w:t>
            </w:r>
            <w:proofErr w:type="spellEnd"/>
            <w:r w:rsidRPr="00011EAC">
              <w:rPr>
                <w:rFonts w:ascii="Times New Roman" w:hAnsi="Times New Roman"/>
                <w:sz w:val="24"/>
                <w:szCs w:val="24"/>
              </w:rPr>
              <w:t xml:space="preserve"> 02</w:t>
            </w:r>
            <w:r>
              <w:rPr>
                <w:rFonts w:ascii="Times New Roman" w:hAnsi="Times New Roman"/>
                <w:sz w:val="24"/>
                <w:szCs w:val="24"/>
              </w:rPr>
              <w:t xml:space="preserve"> </w:t>
            </w:r>
          </w:p>
        </w:tc>
        <w:tc>
          <w:tcPr>
            <w:tcW w:w="430" w:type="pct"/>
          </w:tcPr>
          <w:p w14:paraId="1620AA5B" w14:textId="77777777" w:rsidR="00B52592" w:rsidRDefault="00B52592" w:rsidP="00B52592">
            <w:pPr>
              <w:autoSpaceDE w:val="0"/>
              <w:autoSpaceDN w:val="0"/>
              <w:adjustRightInd w:val="0"/>
              <w:contextualSpacing/>
              <w:jc w:val="center"/>
              <w:rPr>
                <w:iCs/>
              </w:rPr>
            </w:pPr>
            <w:r>
              <w:rPr>
                <w:iCs/>
              </w:rPr>
              <w:lastRenderedPageBreak/>
              <w:t>У 4.1.03</w:t>
            </w:r>
          </w:p>
          <w:p w14:paraId="7E3426B1"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31BD5900"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.04</w:t>
            </w:r>
          </w:p>
          <w:p w14:paraId="480C22DA"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.05</w:t>
            </w:r>
          </w:p>
          <w:p w14:paraId="14A1D479" w14:textId="77777777" w:rsidR="006F226C" w:rsidRDefault="006F226C" w:rsidP="00C67AD1">
            <w:pPr>
              <w:jc w:val="center"/>
              <w:rPr>
                <w:bCs/>
                <w:iCs/>
              </w:rPr>
            </w:pPr>
            <w:proofErr w:type="spellStart"/>
            <w:r>
              <w:rPr>
                <w:bCs/>
                <w:iCs/>
              </w:rPr>
              <w:lastRenderedPageBreak/>
              <w:t>Уо</w:t>
            </w:r>
            <w:proofErr w:type="spellEnd"/>
            <w:r>
              <w:rPr>
                <w:bCs/>
                <w:iCs/>
              </w:rPr>
              <w:t xml:space="preserve"> 02</w:t>
            </w:r>
            <w:r w:rsidRPr="00565532">
              <w:rPr>
                <w:bCs/>
                <w:iCs/>
              </w:rPr>
              <w:t>.0</w:t>
            </w:r>
            <w:r>
              <w:rPr>
                <w:bCs/>
                <w:iCs/>
              </w:rPr>
              <w:t>8</w:t>
            </w:r>
          </w:p>
          <w:p w14:paraId="1F60E02E" w14:textId="77777777" w:rsidR="00B52592" w:rsidRDefault="00B52592" w:rsidP="00B52592">
            <w:pPr>
              <w:autoSpaceDE w:val="0"/>
              <w:autoSpaceDN w:val="0"/>
              <w:adjustRightInd w:val="0"/>
              <w:contextualSpacing/>
              <w:jc w:val="center"/>
              <w:rPr>
                <w:iCs/>
              </w:rPr>
            </w:pPr>
            <w:r>
              <w:rPr>
                <w:iCs/>
              </w:rPr>
              <w:t>З 1.4.03</w:t>
            </w:r>
          </w:p>
          <w:p w14:paraId="6284FD5B" w14:textId="77777777" w:rsidR="00B52592" w:rsidRDefault="00B52592" w:rsidP="00B52592">
            <w:pPr>
              <w:jc w:val="center"/>
              <w:rPr>
                <w:bCs/>
                <w:iCs/>
              </w:rPr>
            </w:pPr>
            <w:r>
              <w:rPr>
                <w:iCs/>
              </w:rPr>
              <w:t>З 1.4.04</w:t>
            </w:r>
          </w:p>
          <w:p w14:paraId="22F87230" w14:textId="77777777" w:rsidR="006F226C" w:rsidRDefault="006F226C" w:rsidP="00C67AD1">
            <w:pPr>
              <w:jc w:val="center"/>
              <w:rPr>
                <w:iCs/>
              </w:rPr>
            </w:pPr>
            <w:proofErr w:type="spellStart"/>
            <w:r>
              <w:rPr>
                <w:iCs/>
              </w:rPr>
              <w:t>Зо</w:t>
            </w:r>
            <w:proofErr w:type="spellEnd"/>
            <w:r>
              <w:rPr>
                <w:iCs/>
              </w:rPr>
              <w:t xml:space="preserve"> 01.03</w:t>
            </w:r>
          </w:p>
          <w:p w14:paraId="30416505"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02.02</w:t>
            </w:r>
          </w:p>
          <w:p w14:paraId="57CD3287"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188FCB01" w14:textId="77777777" w:rsidTr="00C67AD1">
        <w:trPr>
          <w:trHeight w:val="267"/>
        </w:trPr>
        <w:tc>
          <w:tcPr>
            <w:tcW w:w="518" w:type="pct"/>
            <w:vMerge/>
            <w:shd w:val="clear" w:color="auto" w:fill="auto"/>
          </w:tcPr>
          <w:p w14:paraId="1CE901FD" w14:textId="77777777" w:rsidR="006F226C" w:rsidRPr="002D21EA" w:rsidRDefault="006F226C" w:rsidP="00C67AD1">
            <w:pPr>
              <w:rPr>
                <w:b/>
                <w:bCs/>
              </w:rPr>
            </w:pPr>
          </w:p>
        </w:tc>
        <w:tc>
          <w:tcPr>
            <w:tcW w:w="2450" w:type="pct"/>
            <w:shd w:val="clear" w:color="auto" w:fill="auto"/>
          </w:tcPr>
          <w:p w14:paraId="31FE0FAB" w14:textId="77777777" w:rsidR="006F226C" w:rsidRPr="002D21EA" w:rsidRDefault="006F226C" w:rsidP="00010F2D">
            <w:pPr>
              <w:rPr>
                <w:bCs/>
              </w:rPr>
            </w:pPr>
            <w:r w:rsidRPr="006E31EF">
              <w:rPr>
                <w:b/>
              </w:rPr>
              <w:t xml:space="preserve">Практическое занятие № </w:t>
            </w:r>
            <w:r w:rsidR="00010F2D" w:rsidRPr="006E31EF">
              <w:rPr>
                <w:b/>
              </w:rPr>
              <w:t>9</w:t>
            </w:r>
            <w:r w:rsidRPr="002D21EA">
              <w:t xml:space="preserve"> Нормы и правила оформления работы.  </w:t>
            </w:r>
          </w:p>
        </w:tc>
        <w:tc>
          <w:tcPr>
            <w:tcW w:w="660" w:type="pct"/>
            <w:shd w:val="clear" w:color="auto" w:fill="auto"/>
          </w:tcPr>
          <w:p w14:paraId="7AABD4E8" w14:textId="77777777" w:rsidR="006F226C" w:rsidRPr="00C4143C" w:rsidRDefault="006F226C" w:rsidP="00C67AD1">
            <w:pPr>
              <w:jc w:val="center"/>
              <w:rPr>
                <w:bCs/>
                <w:i/>
              </w:rPr>
            </w:pPr>
            <w:r w:rsidRPr="00C4143C">
              <w:rPr>
                <w:bCs/>
                <w:i/>
              </w:rPr>
              <w:t>2</w:t>
            </w:r>
          </w:p>
        </w:tc>
        <w:tc>
          <w:tcPr>
            <w:tcW w:w="942" w:type="pct"/>
            <w:vMerge w:val="restart"/>
          </w:tcPr>
          <w:p w14:paraId="2D13B48E"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68027131"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2</w:t>
            </w:r>
            <w:r>
              <w:rPr>
                <w:rFonts w:ascii="Times New Roman" w:hAnsi="Times New Roman"/>
                <w:sz w:val="24"/>
                <w:szCs w:val="24"/>
              </w:rPr>
              <w:t>6</w:t>
            </w:r>
            <w:r w:rsidRPr="00291DA1">
              <w:rPr>
                <w:rFonts w:ascii="Times New Roman" w:hAnsi="Times New Roman"/>
                <w:sz w:val="24"/>
                <w:szCs w:val="24"/>
              </w:rPr>
              <w:t>, ЛР 34,</w:t>
            </w:r>
          </w:p>
          <w:p w14:paraId="40BD5B30" w14:textId="77777777" w:rsidR="006F226C" w:rsidRPr="00CE441D"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 xml:space="preserve">МРП 07, МРП </w:t>
            </w:r>
            <w:r>
              <w:rPr>
                <w:rFonts w:ascii="Times New Roman" w:hAnsi="Times New Roman"/>
                <w:sz w:val="24"/>
                <w:szCs w:val="24"/>
              </w:rPr>
              <w:t>21</w:t>
            </w:r>
            <w:r w:rsidRPr="00CE441D">
              <w:rPr>
                <w:rFonts w:ascii="Times New Roman" w:hAnsi="Times New Roman"/>
                <w:sz w:val="24"/>
                <w:szCs w:val="24"/>
              </w:rPr>
              <w:t>,</w:t>
            </w:r>
          </w:p>
          <w:p w14:paraId="3B6019FA" w14:textId="77777777" w:rsidR="006F226C" w:rsidRPr="00F4565D"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МРП 23</w:t>
            </w:r>
            <w:r w:rsidRPr="00CE441D">
              <w:rPr>
                <w:rFonts w:ascii="Times New Roman" w:hAnsi="Times New Roman"/>
                <w:sz w:val="24"/>
                <w:szCs w:val="24"/>
              </w:rPr>
              <w:t>, МРК 04</w:t>
            </w:r>
            <w:r>
              <w:rPr>
                <w:rFonts w:ascii="Times New Roman" w:hAnsi="Times New Roman"/>
                <w:sz w:val="24"/>
                <w:szCs w:val="24"/>
              </w:rPr>
              <w:t xml:space="preserve">, </w:t>
            </w:r>
            <w:proofErr w:type="spellStart"/>
            <w:r w:rsidRPr="00AE4204">
              <w:rPr>
                <w:rFonts w:ascii="Times New Roman" w:hAnsi="Times New Roman"/>
                <w:sz w:val="24"/>
                <w:szCs w:val="24"/>
              </w:rPr>
              <w:t>ПРб</w:t>
            </w:r>
            <w:proofErr w:type="spellEnd"/>
            <w:r w:rsidRPr="00AE4204">
              <w:rPr>
                <w:rFonts w:ascii="Times New Roman" w:hAnsi="Times New Roman"/>
                <w:sz w:val="24"/>
                <w:szCs w:val="24"/>
              </w:rPr>
              <w:t xml:space="preserve"> 02</w:t>
            </w:r>
          </w:p>
        </w:tc>
        <w:tc>
          <w:tcPr>
            <w:tcW w:w="430" w:type="pct"/>
            <w:vMerge w:val="restart"/>
          </w:tcPr>
          <w:p w14:paraId="70D167FB"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w:t>
            </w:r>
            <w:r w:rsidRPr="00025626">
              <w:rPr>
                <w:iCs/>
              </w:rPr>
              <w:t>.01</w:t>
            </w:r>
          </w:p>
          <w:p w14:paraId="2C8EF20F"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02.02</w:t>
            </w:r>
          </w:p>
          <w:p w14:paraId="02E8F641" w14:textId="77777777" w:rsidR="006F226C" w:rsidRDefault="006F226C" w:rsidP="00C67AD1">
            <w:pPr>
              <w:autoSpaceDE w:val="0"/>
              <w:autoSpaceDN w:val="0"/>
              <w:adjustRightInd w:val="0"/>
              <w:contextualSpacing/>
              <w:jc w:val="center"/>
              <w:rPr>
                <w:iCs/>
              </w:rPr>
            </w:pPr>
            <w:proofErr w:type="spellStart"/>
            <w:r>
              <w:rPr>
                <w:iCs/>
              </w:rPr>
              <w:t>Уо</w:t>
            </w:r>
            <w:proofErr w:type="spellEnd"/>
            <w:r>
              <w:rPr>
                <w:iCs/>
              </w:rPr>
              <w:t xml:space="preserve"> 02.03</w:t>
            </w:r>
          </w:p>
          <w:p w14:paraId="3E3BD60F" w14:textId="77777777" w:rsidR="006F226C" w:rsidRPr="003B7DE0" w:rsidRDefault="006F226C" w:rsidP="00C67AD1">
            <w:pPr>
              <w:jc w:val="center"/>
              <w:rPr>
                <w:b/>
                <w:bCs/>
                <w:highlight w:val="yellow"/>
              </w:rPr>
            </w:pPr>
            <w:proofErr w:type="spellStart"/>
            <w:r>
              <w:rPr>
                <w:iCs/>
              </w:rPr>
              <w:t>Уо</w:t>
            </w:r>
            <w:proofErr w:type="spellEnd"/>
            <w:r>
              <w:rPr>
                <w:iCs/>
              </w:rPr>
              <w:t xml:space="preserve"> 02.06</w:t>
            </w:r>
          </w:p>
        </w:tc>
      </w:tr>
      <w:tr w:rsidR="006F226C" w:rsidRPr="003B7DE0" w14:paraId="3B94516B" w14:textId="77777777" w:rsidTr="00C67AD1">
        <w:trPr>
          <w:trHeight w:val="20"/>
        </w:trPr>
        <w:tc>
          <w:tcPr>
            <w:tcW w:w="518" w:type="pct"/>
            <w:vMerge/>
            <w:shd w:val="clear" w:color="auto" w:fill="auto"/>
          </w:tcPr>
          <w:p w14:paraId="5F6BAFC4" w14:textId="77777777" w:rsidR="006F226C" w:rsidRPr="002D21EA" w:rsidRDefault="006F226C" w:rsidP="00C67AD1">
            <w:pPr>
              <w:rPr>
                <w:b/>
                <w:bCs/>
              </w:rPr>
            </w:pPr>
          </w:p>
        </w:tc>
        <w:tc>
          <w:tcPr>
            <w:tcW w:w="2450" w:type="pct"/>
            <w:shd w:val="clear" w:color="auto" w:fill="auto"/>
          </w:tcPr>
          <w:p w14:paraId="4142DA34" w14:textId="77777777" w:rsidR="006F226C" w:rsidRPr="002D21EA" w:rsidRDefault="006F226C" w:rsidP="00010F2D">
            <w:r w:rsidRPr="006E31EF">
              <w:rPr>
                <w:b/>
              </w:rPr>
              <w:t>Практическое занятие № 1</w:t>
            </w:r>
            <w:r w:rsidR="00010F2D" w:rsidRPr="006E31EF">
              <w:rPr>
                <w:b/>
              </w:rPr>
              <w:t>0</w:t>
            </w:r>
            <w:r w:rsidRPr="002D21EA">
              <w:t xml:space="preserve"> Оформление работы.  </w:t>
            </w:r>
          </w:p>
        </w:tc>
        <w:tc>
          <w:tcPr>
            <w:tcW w:w="660" w:type="pct"/>
            <w:shd w:val="clear" w:color="auto" w:fill="auto"/>
          </w:tcPr>
          <w:p w14:paraId="3CB9DB3A" w14:textId="77777777" w:rsidR="006F226C" w:rsidRPr="00C4143C" w:rsidRDefault="006F226C" w:rsidP="00C67AD1">
            <w:pPr>
              <w:jc w:val="center"/>
              <w:rPr>
                <w:bCs/>
                <w:i/>
              </w:rPr>
            </w:pPr>
            <w:r w:rsidRPr="00C4143C">
              <w:rPr>
                <w:bCs/>
                <w:i/>
              </w:rPr>
              <w:t>2</w:t>
            </w:r>
          </w:p>
        </w:tc>
        <w:tc>
          <w:tcPr>
            <w:tcW w:w="942" w:type="pct"/>
            <w:vMerge/>
          </w:tcPr>
          <w:p w14:paraId="411C0DD9" w14:textId="77777777" w:rsidR="006F226C" w:rsidRPr="00AE4204" w:rsidRDefault="006F226C" w:rsidP="00C67AD1">
            <w:pPr>
              <w:pStyle w:val="aff5"/>
              <w:spacing w:after="0" w:line="240" w:lineRule="auto"/>
              <w:ind w:left="0"/>
              <w:jc w:val="center"/>
              <w:rPr>
                <w:rFonts w:ascii="Times New Roman" w:hAnsi="Times New Roman"/>
                <w:sz w:val="24"/>
                <w:szCs w:val="24"/>
              </w:rPr>
            </w:pPr>
          </w:p>
        </w:tc>
        <w:tc>
          <w:tcPr>
            <w:tcW w:w="430" w:type="pct"/>
            <w:vMerge/>
          </w:tcPr>
          <w:p w14:paraId="6C4C0623" w14:textId="77777777" w:rsidR="006F226C" w:rsidRPr="003B7DE0" w:rsidRDefault="006F226C" w:rsidP="00C67AD1">
            <w:pPr>
              <w:rPr>
                <w:b/>
                <w:bCs/>
                <w:highlight w:val="yellow"/>
              </w:rPr>
            </w:pPr>
          </w:p>
        </w:tc>
      </w:tr>
      <w:tr w:rsidR="006F226C" w:rsidRPr="003B7DE0" w14:paraId="6B6E8C66" w14:textId="77777777" w:rsidTr="00C67AD1">
        <w:trPr>
          <w:trHeight w:val="20"/>
        </w:trPr>
        <w:tc>
          <w:tcPr>
            <w:tcW w:w="518" w:type="pct"/>
            <w:vMerge/>
            <w:shd w:val="clear" w:color="auto" w:fill="auto"/>
          </w:tcPr>
          <w:p w14:paraId="44045481" w14:textId="77777777" w:rsidR="006F226C" w:rsidRPr="002D21EA" w:rsidRDefault="006F226C" w:rsidP="00C67AD1">
            <w:pPr>
              <w:rPr>
                <w:b/>
                <w:bCs/>
              </w:rPr>
            </w:pPr>
          </w:p>
        </w:tc>
        <w:tc>
          <w:tcPr>
            <w:tcW w:w="2450" w:type="pct"/>
            <w:shd w:val="clear" w:color="auto" w:fill="auto"/>
          </w:tcPr>
          <w:p w14:paraId="752AC282" w14:textId="77777777" w:rsidR="006F226C" w:rsidRPr="002D21EA" w:rsidRDefault="006F226C" w:rsidP="00C67AD1">
            <w:pPr>
              <w:rPr>
                <w:bCs/>
              </w:rPr>
            </w:pPr>
          </w:p>
        </w:tc>
        <w:tc>
          <w:tcPr>
            <w:tcW w:w="660" w:type="pct"/>
            <w:shd w:val="clear" w:color="auto" w:fill="auto"/>
          </w:tcPr>
          <w:p w14:paraId="0474F9C7" w14:textId="77777777" w:rsidR="006F226C" w:rsidRPr="00C4143C" w:rsidRDefault="006F226C" w:rsidP="00C67AD1">
            <w:pPr>
              <w:jc w:val="center"/>
              <w:rPr>
                <w:bCs/>
                <w:i/>
              </w:rPr>
            </w:pPr>
          </w:p>
        </w:tc>
        <w:tc>
          <w:tcPr>
            <w:tcW w:w="942" w:type="pct"/>
            <w:vMerge/>
          </w:tcPr>
          <w:p w14:paraId="169F0736" w14:textId="77777777" w:rsidR="006F226C" w:rsidRPr="003B7DE0" w:rsidRDefault="006F226C" w:rsidP="00C67AD1">
            <w:pPr>
              <w:rPr>
                <w:b/>
                <w:bCs/>
                <w:highlight w:val="yellow"/>
              </w:rPr>
            </w:pPr>
          </w:p>
        </w:tc>
        <w:tc>
          <w:tcPr>
            <w:tcW w:w="430" w:type="pct"/>
            <w:vMerge/>
          </w:tcPr>
          <w:p w14:paraId="6DE453C5" w14:textId="77777777" w:rsidR="006F226C" w:rsidRPr="003B7DE0" w:rsidRDefault="006F226C" w:rsidP="00C67AD1">
            <w:pPr>
              <w:rPr>
                <w:b/>
                <w:bCs/>
                <w:highlight w:val="yellow"/>
              </w:rPr>
            </w:pPr>
          </w:p>
        </w:tc>
      </w:tr>
      <w:tr w:rsidR="006F226C" w:rsidRPr="003B7DE0" w14:paraId="69F4D35F" w14:textId="77777777" w:rsidTr="00C67AD1">
        <w:trPr>
          <w:trHeight w:val="20"/>
        </w:trPr>
        <w:tc>
          <w:tcPr>
            <w:tcW w:w="2968" w:type="pct"/>
            <w:gridSpan w:val="2"/>
            <w:shd w:val="clear" w:color="auto" w:fill="auto"/>
          </w:tcPr>
          <w:p w14:paraId="0B0D0B2F" w14:textId="77777777" w:rsidR="006F226C" w:rsidRPr="002D21EA" w:rsidRDefault="006F226C" w:rsidP="00C67AD1">
            <w:r w:rsidRPr="002D21EA">
              <w:rPr>
                <w:b/>
                <w:bCs/>
              </w:rPr>
              <w:t>Раздел 5.</w:t>
            </w:r>
            <w:r w:rsidRPr="002D21EA">
              <w:rPr>
                <w:b/>
              </w:rPr>
              <w:t xml:space="preserve"> </w:t>
            </w:r>
            <w:r w:rsidRPr="00DD692E">
              <w:rPr>
                <w:b/>
                <w:bCs/>
              </w:rPr>
              <w:t>Охрана природы.</w:t>
            </w:r>
          </w:p>
        </w:tc>
        <w:tc>
          <w:tcPr>
            <w:tcW w:w="660" w:type="pct"/>
            <w:shd w:val="clear" w:color="auto" w:fill="auto"/>
          </w:tcPr>
          <w:p w14:paraId="0E72D3BB" w14:textId="77777777" w:rsidR="006F226C" w:rsidRPr="00137482" w:rsidRDefault="00E22DD8" w:rsidP="00C67AD1">
            <w:pPr>
              <w:jc w:val="center"/>
              <w:rPr>
                <w:bCs/>
              </w:rPr>
            </w:pPr>
            <w:r>
              <w:rPr>
                <w:b/>
                <w:bCs/>
                <w:iCs/>
              </w:rPr>
              <w:t>6</w:t>
            </w:r>
            <w:r w:rsidR="00DC2021">
              <w:rPr>
                <w:b/>
                <w:bCs/>
                <w:iCs/>
              </w:rPr>
              <w:t>/0</w:t>
            </w:r>
          </w:p>
        </w:tc>
        <w:tc>
          <w:tcPr>
            <w:tcW w:w="942" w:type="pct"/>
          </w:tcPr>
          <w:p w14:paraId="6631759D" w14:textId="77777777" w:rsidR="006F226C" w:rsidRPr="003B7DE0" w:rsidRDefault="006F226C" w:rsidP="00C67AD1">
            <w:pPr>
              <w:rPr>
                <w:b/>
                <w:bCs/>
                <w:highlight w:val="yellow"/>
              </w:rPr>
            </w:pPr>
          </w:p>
        </w:tc>
        <w:tc>
          <w:tcPr>
            <w:tcW w:w="430" w:type="pct"/>
          </w:tcPr>
          <w:p w14:paraId="1279E938" w14:textId="77777777" w:rsidR="006F226C" w:rsidRPr="003B7DE0" w:rsidRDefault="006F226C" w:rsidP="00C67AD1">
            <w:pPr>
              <w:rPr>
                <w:b/>
                <w:bCs/>
                <w:highlight w:val="yellow"/>
              </w:rPr>
            </w:pPr>
          </w:p>
        </w:tc>
      </w:tr>
      <w:tr w:rsidR="006F226C" w:rsidRPr="003B7DE0" w14:paraId="0D426765" w14:textId="77777777" w:rsidTr="00C67AD1">
        <w:trPr>
          <w:trHeight w:val="221"/>
        </w:trPr>
        <w:tc>
          <w:tcPr>
            <w:tcW w:w="518" w:type="pct"/>
            <w:vMerge w:val="restart"/>
            <w:shd w:val="clear" w:color="auto" w:fill="auto"/>
          </w:tcPr>
          <w:p w14:paraId="705DCF08" w14:textId="77777777" w:rsidR="006F226C" w:rsidRPr="002D21EA" w:rsidRDefault="006F226C" w:rsidP="00C67AD1">
            <w:pPr>
              <w:rPr>
                <w:b/>
                <w:bCs/>
              </w:rPr>
            </w:pPr>
            <w:r w:rsidRPr="002D21EA">
              <w:rPr>
                <w:b/>
                <w:bCs/>
              </w:rPr>
              <w:t>Тема 5.1</w:t>
            </w:r>
            <w:r w:rsidRPr="002D21EA">
              <w:rPr>
                <w:rStyle w:val="WW8Num8z0"/>
                <w:b/>
                <w:bCs w:val="0"/>
                <w:color w:val="000000"/>
              </w:rPr>
              <w:t xml:space="preserve"> </w:t>
            </w:r>
            <w:r w:rsidRPr="002D21EA">
              <w:rPr>
                <w:bCs/>
              </w:rPr>
              <w:t>Охрана природы.</w:t>
            </w:r>
          </w:p>
        </w:tc>
        <w:tc>
          <w:tcPr>
            <w:tcW w:w="2450" w:type="pct"/>
            <w:shd w:val="clear" w:color="auto" w:fill="auto"/>
          </w:tcPr>
          <w:p w14:paraId="59DC58D8" w14:textId="77777777" w:rsidR="006F226C" w:rsidRPr="002D21EA" w:rsidRDefault="006F226C" w:rsidP="00C67AD1">
            <w:pPr>
              <w:rPr>
                <w:b/>
                <w:bCs/>
              </w:rPr>
            </w:pPr>
            <w:r w:rsidRPr="002D21EA">
              <w:rPr>
                <w:b/>
                <w:bCs/>
              </w:rPr>
              <w:t xml:space="preserve">Содержание </w:t>
            </w:r>
          </w:p>
        </w:tc>
        <w:tc>
          <w:tcPr>
            <w:tcW w:w="660" w:type="pct"/>
            <w:shd w:val="clear" w:color="auto" w:fill="auto"/>
            <w:vAlign w:val="center"/>
          </w:tcPr>
          <w:p w14:paraId="754948E2" w14:textId="77777777" w:rsidR="006F226C" w:rsidRPr="00FC1906" w:rsidRDefault="00E22DD8" w:rsidP="00C67AD1">
            <w:pPr>
              <w:jc w:val="center"/>
              <w:rPr>
                <w:b/>
                <w:bCs/>
              </w:rPr>
            </w:pPr>
            <w:r>
              <w:rPr>
                <w:b/>
                <w:bCs/>
              </w:rPr>
              <w:t>2</w:t>
            </w:r>
          </w:p>
        </w:tc>
        <w:tc>
          <w:tcPr>
            <w:tcW w:w="942" w:type="pct"/>
          </w:tcPr>
          <w:p w14:paraId="177DEDF4" w14:textId="77777777" w:rsidR="006F226C" w:rsidRPr="0080194F" w:rsidRDefault="006F226C" w:rsidP="00C67AD1">
            <w:pPr>
              <w:pStyle w:val="aff5"/>
              <w:spacing w:after="0" w:line="240" w:lineRule="auto"/>
              <w:ind w:left="0"/>
              <w:jc w:val="center"/>
              <w:rPr>
                <w:rFonts w:ascii="Times New Roman" w:hAnsi="Times New Roman"/>
                <w:i/>
                <w:sz w:val="24"/>
                <w:szCs w:val="24"/>
                <w:highlight w:val="yellow"/>
              </w:rPr>
            </w:pPr>
          </w:p>
        </w:tc>
        <w:tc>
          <w:tcPr>
            <w:tcW w:w="430" w:type="pct"/>
          </w:tcPr>
          <w:p w14:paraId="551E7A30" w14:textId="77777777" w:rsidR="006F226C" w:rsidRPr="00CD4FA5" w:rsidRDefault="006F226C" w:rsidP="00C67AD1">
            <w:pPr>
              <w:jc w:val="center"/>
              <w:rPr>
                <w:bCs/>
                <w:iCs/>
              </w:rPr>
            </w:pPr>
          </w:p>
        </w:tc>
      </w:tr>
      <w:tr w:rsidR="006F226C" w:rsidRPr="003B7DE0" w14:paraId="209CC40C" w14:textId="77777777" w:rsidTr="00C67AD1">
        <w:trPr>
          <w:trHeight w:val="20"/>
        </w:trPr>
        <w:tc>
          <w:tcPr>
            <w:tcW w:w="518" w:type="pct"/>
            <w:vMerge/>
            <w:shd w:val="clear" w:color="auto" w:fill="auto"/>
          </w:tcPr>
          <w:p w14:paraId="47854D01" w14:textId="77777777" w:rsidR="006F226C" w:rsidRPr="002D21EA" w:rsidRDefault="006F226C" w:rsidP="00C67AD1">
            <w:pPr>
              <w:rPr>
                <w:b/>
                <w:bCs/>
              </w:rPr>
            </w:pPr>
          </w:p>
        </w:tc>
        <w:tc>
          <w:tcPr>
            <w:tcW w:w="2450" w:type="pct"/>
            <w:shd w:val="clear" w:color="auto" w:fill="auto"/>
          </w:tcPr>
          <w:p w14:paraId="5FE80BDC" w14:textId="77777777" w:rsidR="006F226C" w:rsidRPr="002D21EA" w:rsidRDefault="006F226C" w:rsidP="00C67AD1">
            <w:pPr>
              <w:jc w:val="both"/>
              <w:rPr>
                <w:b/>
                <w:bCs/>
              </w:rPr>
            </w:pPr>
            <w:r w:rsidRPr="002D21EA">
              <w:rPr>
                <w:bCs/>
              </w:rPr>
              <w:t xml:space="preserve">Природоохранная деятельность. </w:t>
            </w:r>
            <w:r w:rsidRPr="002D21EA">
              <w:t xml:space="preserve">Типы организаций, способствующих охране природы. Особо охраняемые природные территории и их законодательный статус. Экологические кризисы и экологические ситуации. </w:t>
            </w:r>
            <w:r w:rsidRPr="002D21EA">
              <w:rPr>
                <w:iCs/>
              </w:rPr>
              <w:t>Экологические</w:t>
            </w:r>
            <w:r w:rsidRPr="002D21EA">
              <w:t xml:space="preserve"> </w:t>
            </w:r>
            <w:r w:rsidRPr="002D21EA">
              <w:rPr>
                <w:iCs/>
              </w:rPr>
              <w:t>проблемы России.</w:t>
            </w:r>
          </w:p>
        </w:tc>
        <w:tc>
          <w:tcPr>
            <w:tcW w:w="660" w:type="pct"/>
            <w:shd w:val="clear" w:color="auto" w:fill="auto"/>
            <w:vAlign w:val="center"/>
          </w:tcPr>
          <w:p w14:paraId="641BD15C" w14:textId="77777777" w:rsidR="006F226C" w:rsidRPr="00FC1906" w:rsidRDefault="00E22DD8" w:rsidP="00C67AD1">
            <w:pPr>
              <w:jc w:val="center"/>
              <w:rPr>
                <w:bCs/>
                <w:i/>
              </w:rPr>
            </w:pPr>
            <w:r>
              <w:rPr>
                <w:bCs/>
                <w:i/>
              </w:rPr>
              <w:t>2</w:t>
            </w:r>
          </w:p>
        </w:tc>
        <w:tc>
          <w:tcPr>
            <w:tcW w:w="942" w:type="pct"/>
          </w:tcPr>
          <w:p w14:paraId="1A3B997B" w14:textId="77777777" w:rsidR="006F226C" w:rsidRPr="00FC1906" w:rsidRDefault="006F226C" w:rsidP="00C67AD1">
            <w:pPr>
              <w:pStyle w:val="aff5"/>
              <w:spacing w:after="0" w:line="240" w:lineRule="auto"/>
              <w:ind w:left="0"/>
              <w:jc w:val="center"/>
              <w:rPr>
                <w:rFonts w:ascii="Times New Roman" w:hAnsi="Times New Roman"/>
                <w:sz w:val="24"/>
                <w:szCs w:val="24"/>
              </w:rPr>
            </w:pPr>
            <w:r w:rsidRPr="00004608">
              <w:rPr>
                <w:rFonts w:ascii="Times New Roman" w:hAnsi="Times New Roman"/>
                <w:sz w:val="24"/>
                <w:szCs w:val="24"/>
              </w:rPr>
              <w:t>OK 0</w:t>
            </w:r>
            <w:r w:rsidRPr="00FC1906">
              <w:rPr>
                <w:rFonts w:ascii="Times New Roman" w:hAnsi="Times New Roman"/>
                <w:sz w:val="24"/>
                <w:szCs w:val="24"/>
              </w:rPr>
              <w:t xml:space="preserve">1, </w:t>
            </w:r>
            <w:r w:rsidRPr="00DB5779">
              <w:rPr>
                <w:rFonts w:ascii="Times New Roman" w:hAnsi="Times New Roman"/>
                <w:sz w:val="24"/>
                <w:szCs w:val="24"/>
              </w:rPr>
              <w:t>ОК</w:t>
            </w:r>
            <w:r w:rsidRPr="00FC1906">
              <w:rPr>
                <w:rFonts w:ascii="Times New Roman" w:hAnsi="Times New Roman"/>
                <w:sz w:val="24"/>
                <w:szCs w:val="24"/>
              </w:rPr>
              <w:t xml:space="preserve"> </w:t>
            </w:r>
            <w:r w:rsidRPr="00DB5779">
              <w:rPr>
                <w:rFonts w:ascii="Times New Roman" w:hAnsi="Times New Roman"/>
                <w:sz w:val="24"/>
                <w:szCs w:val="24"/>
              </w:rPr>
              <w:t>0</w:t>
            </w:r>
            <w:r w:rsidRPr="00FC1906">
              <w:rPr>
                <w:rFonts w:ascii="Times New Roman" w:hAnsi="Times New Roman"/>
                <w:sz w:val="24"/>
                <w:szCs w:val="24"/>
              </w:rPr>
              <w:t>2,</w:t>
            </w:r>
            <w:r>
              <w:rPr>
                <w:rFonts w:ascii="Times New Roman" w:hAnsi="Times New Roman"/>
                <w:sz w:val="24"/>
                <w:szCs w:val="24"/>
              </w:rPr>
              <w:t xml:space="preserve"> </w:t>
            </w:r>
            <w:r w:rsidRPr="00DB5779">
              <w:rPr>
                <w:rFonts w:ascii="Times New Roman" w:hAnsi="Times New Roman"/>
                <w:sz w:val="24"/>
                <w:szCs w:val="24"/>
              </w:rPr>
              <w:t>ОК</w:t>
            </w:r>
            <w:r w:rsidRPr="00FC1906">
              <w:rPr>
                <w:rFonts w:ascii="Times New Roman" w:hAnsi="Times New Roman"/>
                <w:sz w:val="24"/>
                <w:szCs w:val="24"/>
              </w:rPr>
              <w:t xml:space="preserve"> </w:t>
            </w:r>
            <w:r w:rsidRPr="00DB5779">
              <w:rPr>
                <w:rFonts w:ascii="Times New Roman" w:hAnsi="Times New Roman"/>
                <w:sz w:val="24"/>
                <w:szCs w:val="24"/>
              </w:rPr>
              <w:t>0</w:t>
            </w:r>
            <w:r w:rsidRPr="00FC1906">
              <w:rPr>
                <w:rFonts w:ascii="Times New Roman" w:hAnsi="Times New Roman"/>
                <w:sz w:val="24"/>
                <w:szCs w:val="24"/>
              </w:rPr>
              <w:t>4,</w:t>
            </w:r>
          </w:p>
          <w:p w14:paraId="7B7BBC1A" w14:textId="77777777" w:rsidR="006F226C" w:rsidRPr="00FC1906" w:rsidRDefault="006F226C" w:rsidP="00C67AD1">
            <w:pPr>
              <w:pStyle w:val="aff5"/>
              <w:spacing w:after="0" w:line="240" w:lineRule="auto"/>
              <w:ind w:left="0"/>
              <w:jc w:val="center"/>
              <w:rPr>
                <w:rFonts w:ascii="Times New Roman" w:hAnsi="Times New Roman"/>
                <w:sz w:val="24"/>
                <w:szCs w:val="24"/>
              </w:rPr>
            </w:pPr>
            <w:r w:rsidRPr="0080194F">
              <w:rPr>
                <w:rFonts w:ascii="Times New Roman" w:hAnsi="Times New Roman"/>
                <w:sz w:val="24"/>
                <w:szCs w:val="24"/>
              </w:rPr>
              <w:t>ЛР 20</w:t>
            </w:r>
            <w:r w:rsidRPr="00FC1906">
              <w:rPr>
                <w:rFonts w:ascii="Times New Roman" w:hAnsi="Times New Roman"/>
                <w:sz w:val="24"/>
                <w:szCs w:val="24"/>
              </w:rPr>
              <w:t xml:space="preserve">, </w:t>
            </w:r>
            <w:r w:rsidRPr="0080194F">
              <w:rPr>
                <w:rFonts w:ascii="Times New Roman" w:hAnsi="Times New Roman"/>
                <w:sz w:val="24"/>
                <w:szCs w:val="24"/>
              </w:rPr>
              <w:t>ЛР 21</w:t>
            </w:r>
            <w:r w:rsidRPr="00FC1906">
              <w:rPr>
                <w:rFonts w:ascii="Times New Roman" w:hAnsi="Times New Roman"/>
                <w:sz w:val="24"/>
                <w:szCs w:val="24"/>
              </w:rPr>
              <w:t>,</w:t>
            </w:r>
            <w:r w:rsidRPr="0080194F">
              <w:rPr>
                <w:rFonts w:ascii="Times New Roman" w:hAnsi="Times New Roman"/>
                <w:sz w:val="24"/>
                <w:szCs w:val="24"/>
              </w:rPr>
              <w:t xml:space="preserve"> ЛР 2</w:t>
            </w:r>
            <w:r w:rsidRPr="00FC1906">
              <w:rPr>
                <w:rFonts w:ascii="Times New Roman" w:hAnsi="Times New Roman"/>
                <w:sz w:val="24"/>
                <w:szCs w:val="24"/>
              </w:rPr>
              <w:t>6,</w:t>
            </w:r>
          </w:p>
          <w:p w14:paraId="54EC2908" w14:textId="77777777" w:rsidR="006F226C" w:rsidRDefault="006F226C" w:rsidP="00C67AD1">
            <w:pPr>
              <w:pStyle w:val="aff5"/>
              <w:spacing w:after="0" w:line="240" w:lineRule="auto"/>
              <w:ind w:left="0"/>
              <w:jc w:val="center"/>
              <w:rPr>
                <w:rFonts w:ascii="Times New Roman" w:hAnsi="Times New Roman"/>
                <w:sz w:val="24"/>
                <w:szCs w:val="24"/>
              </w:rPr>
            </w:pPr>
            <w:r w:rsidRPr="00FC1906">
              <w:rPr>
                <w:rFonts w:ascii="Times New Roman" w:hAnsi="Times New Roman"/>
                <w:sz w:val="24"/>
                <w:szCs w:val="24"/>
              </w:rPr>
              <w:t xml:space="preserve">МРП 06, МРП 07, </w:t>
            </w:r>
          </w:p>
          <w:p w14:paraId="02EEEDDA" w14:textId="77777777" w:rsidR="006F226C" w:rsidRPr="00FC1906" w:rsidRDefault="006F226C" w:rsidP="00C67AD1">
            <w:pPr>
              <w:pStyle w:val="aff5"/>
              <w:spacing w:after="0" w:line="240" w:lineRule="auto"/>
              <w:ind w:left="0"/>
              <w:jc w:val="center"/>
              <w:rPr>
                <w:rFonts w:ascii="Times New Roman" w:hAnsi="Times New Roman"/>
                <w:sz w:val="24"/>
                <w:szCs w:val="24"/>
              </w:rPr>
            </w:pPr>
            <w:r w:rsidRPr="00FC1906">
              <w:rPr>
                <w:rFonts w:ascii="Times New Roman" w:hAnsi="Times New Roman"/>
                <w:sz w:val="24"/>
                <w:szCs w:val="24"/>
              </w:rPr>
              <w:t>МРП 10, МРП 15,</w:t>
            </w:r>
          </w:p>
          <w:p w14:paraId="232784C9" w14:textId="77777777" w:rsidR="006F226C" w:rsidRPr="005E51C1" w:rsidRDefault="006F226C" w:rsidP="00C67AD1">
            <w:pPr>
              <w:pStyle w:val="aff5"/>
              <w:spacing w:after="0" w:line="240" w:lineRule="auto"/>
              <w:ind w:left="0"/>
              <w:jc w:val="center"/>
              <w:rPr>
                <w:rFonts w:ascii="Times New Roman" w:hAnsi="Times New Roman"/>
                <w:sz w:val="24"/>
                <w:szCs w:val="24"/>
              </w:rPr>
            </w:pPr>
            <w:r w:rsidRPr="00FC1906">
              <w:rPr>
                <w:rFonts w:ascii="Times New Roman" w:hAnsi="Times New Roman"/>
                <w:sz w:val="24"/>
                <w:szCs w:val="24"/>
              </w:rPr>
              <w:t>МРК 02</w:t>
            </w:r>
            <w:r>
              <w:rPr>
                <w:rFonts w:ascii="Times New Roman" w:hAnsi="Times New Roman"/>
                <w:sz w:val="24"/>
                <w:szCs w:val="24"/>
              </w:rPr>
              <w:t>,</w:t>
            </w:r>
          </w:p>
          <w:p w14:paraId="3E1DDC87" w14:textId="77777777" w:rsidR="006F226C" w:rsidRPr="003B7DE0" w:rsidRDefault="006F226C" w:rsidP="00C67AD1">
            <w:pPr>
              <w:jc w:val="center"/>
              <w:rPr>
                <w:b/>
                <w:bCs/>
                <w:highlight w:val="yellow"/>
              </w:rPr>
            </w:pPr>
            <w:proofErr w:type="spellStart"/>
            <w:r>
              <w:rPr>
                <w:rFonts w:eastAsia="Calibri"/>
              </w:rPr>
              <w:t>ПРб</w:t>
            </w:r>
            <w:proofErr w:type="spellEnd"/>
            <w:r>
              <w:rPr>
                <w:rFonts w:eastAsia="Calibri"/>
              </w:rPr>
              <w:t xml:space="preserve"> 03, </w:t>
            </w:r>
            <w:proofErr w:type="spellStart"/>
            <w:r w:rsidRPr="00FC1906">
              <w:rPr>
                <w:rFonts w:eastAsia="Calibri"/>
              </w:rPr>
              <w:t>ПРб</w:t>
            </w:r>
            <w:proofErr w:type="spellEnd"/>
            <w:r w:rsidRPr="00FC1906">
              <w:rPr>
                <w:rFonts w:eastAsia="Calibri"/>
              </w:rPr>
              <w:t xml:space="preserve"> 0</w:t>
            </w:r>
            <w:r>
              <w:rPr>
                <w:rFonts w:eastAsia="Calibri"/>
              </w:rPr>
              <w:t>8</w:t>
            </w:r>
          </w:p>
        </w:tc>
        <w:tc>
          <w:tcPr>
            <w:tcW w:w="430" w:type="pct"/>
          </w:tcPr>
          <w:p w14:paraId="1AA1F8CB"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01.01</w:t>
            </w:r>
          </w:p>
          <w:p w14:paraId="52D23DBD"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66976C20"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01.04</w:t>
            </w:r>
          </w:p>
          <w:p w14:paraId="5A1BFA1D" w14:textId="77777777" w:rsidR="006F226C" w:rsidRDefault="006F226C" w:rsidP="00C67AD1">
            <w:pPr>
              <w:jc w:val="center"/>
              <w:rPr>
                <w:bCs/>
                <w:iCs/>
              </w:rPr>
            </w:pPr>
            <w:proofErr w:type="spellStart"/>
            <w:r w:rsidRPr="00565532">
              <w:rPr>
                <w:bCs/>
                <w:iCs/>
              </w:rPr>
              <w:t>Уо</w:t>
            </w:r>
            <w:proofErr w:type="spellEnd"/>
            <w:r w:rsidRPr="00565532">
              <w:rPr>
                <w:bCs/>
                <w:iCs/>
              </w:rPr>
              <w:t xml:space="preserve"> 01.0</w:t>
            </w:r>
            <w:r>
              <w:rPr>
                <w:bCs/>
                <w:iCs/>
              </w:rPr>
              <w:t>9</w:t>
            </w:r>
          </w:p>
          <w:p w14:paraId="7E57195A" w14:textId="77777777" w:rsidR="006F226C" w:rsidRDefault="006F226C" w:rsidP="00C67AD1">
            <w:pPr>
              <w:jc w:val="center"/>
              <w:rPr>
                <w:bCs/>
                <w:iCs/>
              </w:rPr>
            </w:pPr>
            <w:proofErr w:type="spellStart"/>
            <w:r w:rsidRPr="00C20D81">
              <w:rPr>
                <w:bCs/>
                <w:iCs/>
              </w:rPr>
              <w:t>Уо</w:t>
            </w:r>
            <w:proofErr w:type="spellEnd"/>
            <w:r w:rsidRPr="00C20D81">
              <w:rPr>
                <w:bCs/>
                <w:iCs/>
              </w:rPr>
              <w:t xml:space="preserve"> 04.01</w:t>
            </w:r>
          </w:p>
          <w:p w14:paraId="6E748455" w14:textId="77777777" w:rsidR="006F226C" w:rsidRDefault="006F226C" w:rsidP="00C67AD1">
            <w:pPr>
              <w:jc w:val="center"/>
              <w:rPr>
                <w:iCs/>
              </w:rPr>
            </w:pPr>
            <w:proofErr w:type="spellStart"/>
            <w:r w:rsidRPr="00025626">
              <w:rPr>
                <w:iCs/>
              </w:rPr>
              <w:t>Зо</w:t>
            </w:r>
            <w:proofErr w:type="spellEnd"/>
            <w:r w:rsidRPr="00025626">
              <w:rPr>
                <w:iCs/>
              </w:rPr>
              <w:t xml:space="preserve"> 01.01</w:t>
            </w:r>
          </w:p>
          <w:p w14:paraId="0705ADCA"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02.01</w:t>
            </w:r>
          </w:p>
          <w:p w14:paraId="7FE8CA10"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6D3A8E43" w14:textId="77777777" w:rsidTr="00C67AD1">
        <w:trPr>
          <w:trHeight w:val="298"/>
        </w:trPr>
        <w:tc>
          <w:tcPr>
            <w:tcW w:w="518" w:type="pct"/>
            <w:vMerge/>
            <w:shd w:val="clear" w:color="auto" w:fill="auto"/>
          </w:tcPr>
          <w:p w14:paraId="3919BA21" w14:textId="77777777" w:rsidR="006F226C" w:rsidRPr="002D21EA" w:rsidRDefault="006F226C" w:rsidP="00C67AD1">
            <w:pPr>
              <w:rPr>
                <w:b/>
                <w:bCs/>
              </w:rPr>
            </w:pPr>
          </w:p>
        </w:tc>
        <w:tc>
          <w:tcPr>
            <w:tcW w:w="2450" w:type="pct"/>
            <w:shd w:val="clear" w:color="auto" w:fill="auto"/>
          </w:tcPr>
          <w:p w14:paraId="2B065F8D" w14:textId="77777777" w:rsidR="006F226C" w:rsidRPr="002D21EA" w:rsidRDefault="006F226C" w:rsidP="00C67AD1">
            <w:pPr>
              <w:rPr>
                <w:b/>
                <w:bCs/>
              </w:rPr>
            </w:pPr>
            <w:r>
              <w:rPr>
                <w:b/>
                <w:bCs/>
              </w:rPr>
              <w:t>Практические занятия и лабораторные</w:t>
            </w:r>
            <w:r w:rsidRPr="00247367">
              <w:rPr>
                <w:b/>
                <w:bCs/>
              </w:rPr>
              <w:t xml:space="preserve"> работ</w:t>
            </w:r>
            <w:r>
              <w:rPr>
                <w:b/>
                <w:bCs/>
              </w:rPr>
              <w:t>ы</w:t>
            </w:r>
          </w:p>
        </w:tc>
        <w:tc>
          <w:tcPr>
            <w:tcW w:w="660" w:type="pct"/>
            <w:shd w:val="clear" w:color="auto" w:fill="auto"/>
          </w:tcPr>
          <w:p w14:paraId="2E8C7CB7" w14:textId="77777777" w:rsidR="006F226C" w:rsidRPr="00137482" w:rsidRDefault="004E20CB" w:rsidP="00C67AD1">
            <w:pPr>
              <w:jc w:val="center"/>
              <w:rPr>
                <w:b/>
                <w:bCs/>
              </w:rPr>
            </w:pPr>
            <w:r>
              <w:rPr>
                <w:b/>
                <w:bCs/>
              </w:rPr>
              <w:t>4</w:t>
            </w:r>
          </w:p>
        </w:tc>
        <w:tc>
          <w:tcPr>
            <w:tcW w:w="942" w:type="pct"/>
          </w:tcPr>
          <w:p w14:paraId="5E993FD0" w14:textId="77777777" w:rsidR="006F226C" w:rsidRPr="003B7DE0" w:rsidRDefault="006F226C" w:rsidP="00C67AD1">
            <w:pPr>
              <w:rPr>
                <w:b/>
                <w:bCs/>
                <w:highlight w:val="yellow"/>
              </w:rPr>
            </w:pPr>
          </w:p>
        </w:tc>
        <w:tc>
          <w:tcPr>
            <w:tcW w:w="430" w:type="pct"/>
          </w:tcPr>
          <w:p w14:paraId="3831E568" w14:textId="77777777" w:rsidR="006F226C" w:rsidRPr="003B7DE0" w:rsidRDefault="006F226C" w:rsidP="00C67AD1">
            <w:pPr>
              <w:rPr>
                <w:b/>
                <w:bCs/>
                <w:highlight w:val="yellow"/>
              </w:rPr>
            </w:pPr>
          </w:p>
        </w:tc>
      </w:tr>
      <w:tr w:rsidR="006F226C" w:rsidRPr="003B7DE0" w14:paraId="2A8945AF" w14:textId="77777777" w:rsidTr="00C67AD1">
        <w:trPr>
          <w:trHeight w:val="20"/>
        </w:trPr>
        <w:tc>
          <w:tcPr>
            <w:tcW w:w="518" w:type="pct"/>
            <w:vMerge/>
            <w:shd w:val="clear" w:color="auto" w:fill="auto"/>
          </w:tcPr>
          <w:p w14:paraId="7A70851D" w14:textId="77777777" w:rsidR="006F226C" w:rsidRPr="002D21EA" w:rsidRDefault="006F226C" w:rsidP="00C67AD1">
            <w:pPr>
              <w:rPr>
                <w:b/>
                <w:bCs/>
              </w:rPr>
            </w:pPr>
          </w:p>
        </w:tc>
        <w:tc>
          <w:tcPr>
            <w:tcW w:w="2450" w:type="pct"/>
            <w:shd w:val="clear" w:color="auto" w:fill="auto"/>
          </w:tcPr>
          <w:p w14:paraId="49AFB593" w14:textId="77777777" w:rsidR="006F226C" w:rsidRPr="002D21EA" w:rsidRDefault="006F226C" w:rsidP="00010F2D">
            <w:pPr>
              <w:ind w:right="57"/>
              <w:rPr>
                <w:b/>
                <w:bCs/>
              </w:rPr>
            </w:pPr>
            <w:r w:rsidRPr="006E31EF">
              <w:rPr>
                <w:b/>
              </w:rPr>
              <w:t>Практическое занятие № 1</w:t>
            </w:r>
            <w:r w:rsidR="00010F2D" w:rsidRPr="006E31EF">
              <w:rPr>
                <w:b/>
              </w:rPr>
              <w:t>1</w:t>
            </w:r>
            <w:r w:rsidRPr="002D21EA">
              <w:t xml:space="preserve"> Структура презентации к защите индивидуального проекта.</w:t>
            </w:r>
          </w:p>
        </w:tc>
        <w:tc>
          <w:tcPr>
            <w:tcW w:w="660" w:type="pct"/>
            <w:shd w:val="clear" w:color="auto" w:fill="auto"/>
          </w:tcPr>
          <w:p w14:paraId="74D5B4F8" w14:textId="77777777" w:rsidR="006F226C" w:rsidRPr="00FC1906" w:rsidRDefault="006F226C" w:rsidP="00C67AD1">
            <w:pPr>
              <w:jc w:val="center"/>
              <w:rPr>
                <w:bCs/>
                <w:i/>
              </w:rPr>
            </w:pPr>
            <w:r w:rsidRPr="00FC1906">
              <w:rPr>
                <w:bCs/>
                <w:i/>
              </w:rPr>
              <w:t>2</w:t>
            </w:r>
          </w:p>
        </w:tc>
        <w:tc>
          <w:tcPr>
            <w:tcW w:w="942" w:type="pct"/>
          </w:tcPr>
          <w:p w14:paraId="458C95DD"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3D5E1E38"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 xml:space="preserve">ЛР 20, </w:t>
            </w:r>
            <w:r>
              <w:rPr>
                <w:rFonts w:ascii="Times New Roman" w:hAnsi="Times New Roman"/>
                <w:sz w:val="24"/>
                <w:szCs w:val="24"/>
              </w:rPr>
              <w:t xml:space="preserve">ЛР 24, </w:t>
            </w:r>
            <w:r w:rsidRPr="00291DA1">
              <w:rPr>
                <w:rFonts w:ascii="Times New Roman" w:hAnsi="Times New Roman"/>
                <w:sz w:val="24"/>
                <w:szCs w:val="24"/>
              </w:rPr>
              <w:t>ЛР 2</w:t>
            </w:r>
            <w:r>
              <w:rPr>
                <w:rFonts w:ascii="Times New Roman" w:hAnsi="Times New Roman"/>
                <w:sz w:val="24"/>
                <w:szCs w:val="24"/>
              </w:rPr>
              <w:t>6</w:t>
            </w:r>
            <w:r w:rsidRPr="00291DA1">
              <w:rPr>
                <w:rFonts w:ascii="Times New Roman" w:hAnsi="Times New Roman"/>
                <w:sz w:val="24"/>
                <w:szCs w:val="24"/>
              </w:rPr>
              <w:t xml:space="preserve">, </w:t>
            </w:r>
          </w:p>
          <w:p w14:paraId="5EBA2980" w14:textId="77777777" w:rsidR="006F226C" w:rsidRPr="00F4565D"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34,</w:t>
            </w:r>
            <w:r>
              <w:rPr>
                <w:rFonts w:ascii="Times New Roman" w:hAnsi="Times New Roman"/>
                <w:sz w:val="24"/>
                <w:szCs w:val="24"/>
              </w:rPr>
              <w:t xml:space="preserve"> </w:t>
            </w:r>
            <w:r w:rsidRPr="00CE441D">
              <w:rPr>
                <w:rFonts w:ascii="Times New Roman" w:hAnsi="Times New Roman"/>
                <w:sz w:val="24"/>
                <w:szCs w:val="24"/>
              </w:rPr>
              <w:t xml:space="preserve">МРП 07, МРП </w:t>
            </w:r>
            <w:r>
              <w:rPr>
                <w:rFonts w:ascii="Times New Roman" w:hAnsi="Times New Roman"/>
                <w:sz w:val="24"/>
                <w:szCs w:val="24"/>
              </w:rPr>
              <w:t>21</w:t>
            </w:r>
            <w:r w:rsidRPr="00CE441D">
              <w:rPr>
                <w:rFonts w:ascii="Times New Roman" w:hAnsi="Times New Roman"/>
                <w:sz w:val="24"/>
                <w:szCs w:val="24"/>
              </w:rPr>
              <w:t>,</w:t>
            </w:r>
          </w:p>
          <w:p w14:paraId="26D70791" w14:textId="77777777" w:rsidR="006F226C"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МРП 23</w:t>
            </w:r>
            <w:r w:rsidRPr="00CE441D">
              <w:rPr>
                <w:rFonts w:ascii="Times New Roman" w:hAnsi="Times New Roman"/>
                <w:sz w:val="24"/>
                <w:szCs w:val="24"/>
              </w:rPr>
              <w:t xml:space="preserve">, </w:t>
            </w:r>
            <w:r w:rsidRPr="00F4565D">
              <w:rPr>
                <w:rFonts w:ascii="Times New Roman" w:hAnsi="Times New Roman"/>
                <w:sz w:val="24"/>
                <w:szCs w:val="24"/>
              </w:rPr>
              <w:t xml:space="preserve">МРК 01, </w:t>
            </w:r>
          </w:p>
          <w:p w14:paraId="224A0704" w14:textId="77777777" w:rsidR="006F226C" w:rsidRDefault="006F226C" w:rsidP="00C67AD1">
            <w:pPr>
              <w:pStyle w:val="aff5"/>
              <w:spacing w:after="0" w:line="240" w:lineRule="auto"/>
              <w:ind w:left="0"/>
              <w:jc w:val="center"/>
              <w:rPr>
                <w:rFonts w:ascii="Times New Roman" w:hAnsi="Times New Roman"/>
                <w:sz w:val="24"/>
                <w:szCs w:val="24"/>
              </w:rPr>
            </w:pPr>
            <w:r w:rsidRPr="00CE441D">
              <w:rPr>
                <w:rFonts w:ascii="Times New Roman" w:hAnsi="Times New Roman"/>
                <w:sz w:val="24"/>
                <w:szCs w:val="24"/>
              </w:rPr>
              <w:t>МРК 04</w:t>
            </w:r>
            <w:r w:rsidRPr="00F4565D">
              <w:rPr>
                <w:rFonts w:ascii="Times New Roman" w:hAnsi="Times New Roman"/>
                <w:sz w:val="24"/>
                <w:szCs w:val="24"/>
              </w:rPr>
              <w:t>,</w:t>
            </w:r>
            <w:r>
              <w:rPr>
                <w:rFonts w:ascii="Times New Roman" w:hAnsi="Times New Roman"/>
                <w:sz w:val="24"/>
                <w:szCs w:val="24"/>
              </w:rPr>
              <w:t xml:space="preserve"> </w:t>
            </w:r>
            <w:r w:rsidRPr="00F4565D">
              <w:rPr>
                <w:rFonts w:ascii="Times New Roman" w:hAnsi="Times New Roman"/>
                <w:sz w:val="24"/>
                <w:szCs w:val="24"/>
              </w:rPr>
              <w:t xml:space="preserve">МРК 06, </w:t>
            </w:r>
          </w:p>
          <w:p w14:paraId="0CFBE6EB" w14:textId="77777777" w:rsidR="006F226C" w:rsidRDefault="006F226C" w:rsidP="00C67AD1">
            <w:pPr>
              <w:pStyle w:val="aff5"/>
              <w:spacing w:after="0" w:line="240" w:lineRule="auto"/>
              <w:ind w:left="0"/>
              <w:jc w:val="center"/>
              <w:rPr>
                <w:rFonts w:ascii="Times New Roman" w:hAnsi="Times New Roman"/>
                <w:sz w:val="24"/>
                <w:szCs w:val="24"/>
              </w:rPr>
            </w:pPr>
            <w:r w:rsidRPr="00F4565D">
              <w:rPr>
                <w:rFonts w:ascii="Times New Roman" w:hAnsi="Times New Roman"/>
                <w:sz w:val="24"/>
                <w:szCs w:val="24"/>
              </w:rPr>
              <w:t xml:space="preserve">МРК </w:t>
            </w:r>
            <w:proofErr w:type="gramStart"/>
            <w:r w:rsidRPr="00F4565D">
              <w:rPr>
                <w:rFonts w:ascii="Times New Roman" w:hAnsi="Times New Roman"/>
                <w:sz w:val="24"/>
                <w:szCs w:val="24"/>
              </w:rPr>
              <w:t>10</w:t>
            </w:r>
            <w:r>
              <w:rPr>
                <w:rFonts w:ascii="Times New Roman" w:hAnsi="Times New Roman"/>
                <w:sz w:val="24"/>
                <w:szCs w:val="24"/>
              </w:rPr>
              <w:t xml:space="preserve">,  </w:t>
            </w:r>
            <w:r w:rsidRPr="00F4565D">
              <w:rPr>
                <w:rFonts w:ascii="Times New Roman" w:hAnsi="Times New Roman"/>
                <w:sz w:val="24"/>
                <w:szCs w:val="24"/>
              </w:rPr>
              <w:t>МРР</w:t>
            </w:r>
            <w:proofErr w:type="gramEnd"/>
            <w:r w:rsidRPr="00F4565D">
              <w:rPr>
                <w:rFonts w:ascii="Times New Roman" w:hAnsi="Times New Roman"/>
                <w:sz w:val="24"/>
                <w:szCs w:val="24"/>
              </w:rPr>
              <w:t xml:space="preserve"> 15, </w:t>
            </w:r>
          </w:p>
          <w:p w14:paraId="36D67D45" w14:textId="77777777" w:rsidR="006F226C" w:rsidRPr="00F4565D" w:rsidRDefault="006F226C" w:rsidP="00C67AD1">
            <w:pPr>
              <w:pStyle w:val="aff5"/>
              <w:spacing w:after="0" w:line="240" w:lineRule="auto"/>
              <w:ind w:left="0"/>
              <w:jc w:val="center"/>
              <w:rPr>
                <w:rFonts w:ascii="Times New Roman" w:hAnsi="Times New Roman"/>
                <w:sz w:val="24"/>
                <w:szCs w:val="24"/>
              </w:rPr>
            </w:pPr>
            <w:r w:rsidRPr="00F4565D">
              <w:rPr>
                <w:rFonts w:ascii="Times New Roman" w:hAnsi="Times New Roman"/>
                <w:sz w:val="24"/>
                <w:szCs w:val="24"/>
              </w:rPr>
              <w:t>МРР 16</w:t>
            </w:r>
            <w:r>
              <w:rPr>
                <w:rFonts w:ascii="Times New Roman" w:hAnsi="Times New Roman"/>
                <w:sz w:val="24"/>
                <w:szCs w:val="24"/>
              </w:rPr>
              <w:t xml:space="preserve">, </w:t>
            </w:r>
            <w:proofErr w:type="spellStart"/>
            <w:r>
              <w:rPr>
                <w:rFonts w:ascii="Times New Roman" w:hAnsi="Times New Roman"/>
                <w:sz w:val="24"/>
                <w:szCs w:val="24"/>
              </w:rPr>
              <w:t>ПРб</w:t>
            </w:r>
            <w:proofErr w:type="spellEnd"/>
            <w:r>
              <w:rPr>
                <w:rFonts w:ascii="Times New Roman" w:hAnsi="Times New Roman"/>
                <w:sz w:val="24"/>
                <w:szCs w:val="24"/>
              </w:rPr>
              <w:t xml:space="preserve"> 02</w:t>
            </w:r>
          </w:p>
          <w:p w14:paraId="5D9086DF" w14:textId="77777777" w:rsidR="006F226C" w:rsidRPr="00AE4204" w:rsidRDefault="006F226C" w:rsidP="00C67AD1">
            <w:pPr>
              <w:jc w:val="center"/>
            </w:pPr>
          </w:p>
        </w:tc>
        <w:tc>
          <w:tcPr>
            <w:tcW w:w="430" w:type="pct"/>
          </w:tcPr>
          <w:p w14:paraId="0C930BCE"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01.01</w:t>
            </w:r>
          </w:p>
          <w:p w14:paraId="00389BCE"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16BDE9A2"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01.04</w:t>
            </w:r>
          </w:p>
          <w:p w14:paraId="0EB89D62" w14:textId="77777777" w:rsidR="006F226C" w:rsidRDefault="006F226C" w:rsidP="00C67AD1">
            <w:pPr>
              <w:jc w:val="center"/>
              <w:rPr>
                <w:bCs/>
                <w:iCs/>
              </w:rPr>
            </w:pPr>
            <w:proofErr w:type="spellStart"/>
            <w:r w:rsidRPr="00565532">
              <w:rPr>
                <w:bCs/>
                <w:iCs/>
              </w:rPr>
              <w:t>Уо</w:t>
            </w:r>
            <w:proofErr w:type="spellEnd"/>
            <w:r w:rsidRPr="00565532">
              <w:rPr>
                <w:bCs/>
                <w:iCs/>
              </w:rPr>
              <w:t xml:space="preserve"> 01.0</w:t>
            </w:r>
            <w:r>
              <w:rPr>
                <w:bCs/>
                <w:iCs/>
              </w:rPr>
              <w:t>9</w:t>
            </w:r>
          </w:p>
          <w:p w14:paraId="5B7A7CEB" w14:textId="77777777" w:rsidR="006F226C" w:rsidRDefault="006F226C" w:rsidP="00C67AD1">
            <w:pPr>
              <w:jc w:val="center"/>
              <w:rPr>
                <w:bCs/>
                <w:iCs/>
              </w:rPr>
            </w:pPr>
            <w:proofErr w:type="spellStart"/>
            <w:r w:rsidRPr="00C20D81">
              <w:rPr>
                <w:bCs/>
                <w:iCs/>
              </w:rPr>
              <w:t>Уо</w:t>
            </w:r>
            <w:proofErr w:type="spellEnd"/>
            <w:r w:rsidRPr="00C20D81">
              <w:rPr>
                <w:bCs/>
                <w:iCs/>
              </w:rPr>
              <w:t xml:space="preserve"> 04.01</w:t>
            </w:r>
          </w:p>
          <w:p w14:paraId="051717E0" w14:textId="77777777" w:rsidR="006F226C" w:rsidRDefault="006F226C" w:rsidP="00C67AD1">
            <w:pPr>
              <w:jc w:val="center"/>
              <w:rPr>
                <w:iCs/>
              </w:rPr>
            </w:pPr>
            <w:proofErr w:type="spellStart"/>
            <w:r w:rsidRPr="00025626">
              <w:rPr>
                <w:iCs/>
              </w:rPr>
              <w:t>Зо</w:t>
            </w:r>
            <w:proofErr w:type="spellEnd"/>
            <w:r w:rsidRPr="00025626">
              <w:rPr>
                <w:iCs/>
              </w:rPr>
              <w:t xml:space="preserve"> 01.01</w:t>
            </w:r>
          </w:p>
          <w:p w14:paraId="61FBA385"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02.01</w:t>
            </w:r>
          </w:p>
          <w:p w14:paraId="0DBD1989"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7EA7145F" w14:textId="77777777" w:rsidTr="00C67AD1">
        <w:trPr>
          <w:trHeight w:hRule="exact" w:val="2355"/>
        </w:trPr>
        <w:tc>
          <w:tcPr>
            <w:tcW w:w="518" w:type="pct"/>
            <w:vMerge/>
            <w:shd w:val="clear" w:color="auto" w:fill="auto"/>
          </w:tcPr>
          <w:p w14:paraId="6F4304CA" w14:textId="77777777" w:rsidR="006F226C" w:rsidRPr="002D21EA" w:rsidRDefault="006F226C" w:rsidP="00C67AD1">
            <w:pPr>
              <w:rPr>
                <w:b/>
                <w:color w:val="000000"/>
              </w:rPr>
            </w:pPr>
          </w:p>
        </w:tc>
        <w:tc>
          <w:tcPr>
            <w:tcW w:w="2450" w:type="pct"/>
            <w:shd w:val="clear" w:color="auto" w:fill="auto"/>
          </w:tcPr>
          <w:p w14:paraId="791BBEC1" w14:textId="77777777" w:rsidR="006F226C" w:rsidRPr="002D21EA" w:rsidRDefault="006F226C" w:rsidP="00010F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E31EF">
              <w:rPr>
                <w:b/>
              </w:rPr>
              <w:t>Практическое занятие № 1</w:t>
            </w:r>
            <w:r w:rsidR="00010F2D" w:rsidRPr="006E31EF">
              <w:rPr>
                <w:b/>
              </w:rPr>
              <w:t>2</w:t>
            </w:r>
            <w:r w:rsidRPr="002D21EA">
              <w:t xml:space="preserve"> Структура защиты индивидуального проекта. </w:t>
            </w:r>
          </w:p>
        </w:tc>
        <w:tc>
          <w:tcPr>
            <w:tcW w:w="660" w:type="pct"/>
            <w:shd w:val="clear" w:color="auto" w:fill="auto"/>
            <w:vAlign w:val="center"/>
          </w:tcPr>
          <w:p w14:paraId="3871D83E" w14:textId="77777777" w:rsidR="006F226C" w:rsidRPr="00FC1906" w:rsidRDefault="00B24075" w:rsidP="00C67AD1">
            <w:pPr>
              <w:jc w:val="center"/>
              <w:rPr>
                <w:bCs/>
                <w:i/>
              </w:rPr>
            </w:pPr>
            <w:r>
              <w:rPr>
                <w:bCs/>
                <w:i/>
              </w:rPr>
              <w:t>2</w:t>
            </w:r>
          </w:p>
        </w:tc>
        <w:tc>
          <w:tcPr>
            <w:tcW w:w="942" w:type="pct"/>
          </w:tcPr>
          <w:p w14:paraId="02818C2F" w14:textId="77777777" w:rsidR="006F226C" w:rsidRPr="00291DA1"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ОК 01</w:t>
            </w:r>
            <w:r w:rsidRPr="00291DA1">
              <w:rPr>
                <w:sz w:val="24"/>
                <w:szCs w:val="24"/>
              </w:rPr>
              <w:t>,</w:t>
            </w:r>
            <w:r>
              <w:rPr>
                <w:sz w:val="24"/>
                <w:szCs w:val="24"/>
              </w:rPr>
              <w:t xml:space="preserve"> </w:t>
            </w:r>
            <w:r w:rsidRPr="00291DA1">
              <w:rPr>
                <w:rFonts w:ascii="Times New Roman" w:hAnsi="Times New Roman"/>
                <w:sz w:val="24"/>
                <w:szCs w:val="24"/>
              </w:rPr>
              <w:t>ОК 02,</w:t>
            </w:r>
            <w:r>
              <w:rPr>
                <w:rFonts w:ascii="Times New Roman" w:hAnsi="Times New Roman"/>
                <w:sz w:val="24"/>
                <w:szCs w:val="24"/>
              </w:rPr>
              <w:t xml:space="preserve"> ОК 04,</w:t>
            </w:r>
          </w:p>
          <w:p w14:paraId="3EEB8964" w14:textId="77777777" w:rsidR="006F226C"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 xml:space="preserve">ЛР 20, </w:t>
            </w:r>
            <w:r>
              <w:rPr>
                <w:rFonts w:ascii="Times New Roman" w:hAnsi="Times New Roman"/>
                <w:sz w:val="24"/>
                <w:szCs w:val="24"/>
              </w:rPr>
              <w:t xml:space="preserve">ЛР 24, </w:t>
            </w:r>
            <w:r w:rsidRPr="00291DA1">
              <w:rPr>
                <w:rFonts w:ascii="Times New Roman" w:hAnsi="Times New Roman"/>
                <w:sz w:val="24"/>
                <w:szCs w:val="24"/>
              </w:rPr>
              <w:t>ЛР 2</w:t>
            </w:r>
            <w:r>
              <w:rPr>
                <w:rFonts w:ascii="Times New Roman" w:hAnsi="Times New Roman"/>
                <w:sz w:val="24"/>
                <w:szCs w:val="24"/>
              </w:rPr>
              <w:t>6</w:t>
            </w:r>
            <w:r w:rsidRPr="00291DA1">
              <w:rPr>
                <w:rFonts w:ascii="Times New Roman" w:hAnsi="Times New Roman"/>
                <w:sz w:val="24"/>
                <w:szCs w:val="24"/>
              </w:rPr>
              <w:t xml:space="preserve">, </w:t>
            </w:r>
          </w:p>
          <w:p w14:paraId="6D02A283" w14:textId="77777777" w:rsidR="006F226C" w:rsidRPr="00F4565D" w:rsidRDefault="006F226C" w:rsidP="00C67AD1">
            <w:pPr>
              <w:pStyle w:val="aff5"/>
              <w:spacing w:after="0" w:line="240" w:lineRule="auto"/>
              <w:ind w:left="0"/>
              <w:jc w:val="center"/>
              <w:rPr>
                <w:rFonts w:ascii="Times New Roman" w:hAnsi="Times New Roman"/>
                <w:sz w:val="24"/>
                <w:szCs w:val="24"/>
              </w:rPr>
            </w:pPr>
            <w:r w:rsidRPr="00291DA1">
              <w:rPr>
                <w:rFonts w:ascii="Times New Roman" w:hAnsi="Times New Roman"/>
                <w:sz w:val="24"/>
                <w:szCs w:val="24"/>
              </w:rPr>
              <w:t>ЛР 34,</w:t>
            </w:r>
            <w:r>
              <w:rPr>
                <w:rFonts w:ascii="Times New Roman" w:hAnsi="Times New Roman"/>
                <w:sz w:val="24"/>
                <w:szCs w:val="24"/>
              </w:rPr>
              <w:t xml:space="preserve"> </w:t>
            </w:r>
            <w:r w:rsidRPr="00CE441D">
              <w:rPr>
                <w:rFonts w:ascii="Times New Roman" w:hAnsi="Times New Roman"/>
                <w:sz w:val="24"/>
                <w:szCs w:val="24"/>
              </w:rPr>
              <w:t xml:space="preserve">МРП 07, МРП </w:t>
            </w:r>
            <w:r>
              <w:rPr>
                <w:rFonts w:ascii="Times New Roman" w:hAnsi="Times New Roman"/>
                <w:sz w:val="24"/>
                <w:szCs w:val="24"/>
              </w:rPr>
              <w:t>21</w:t>
            </w:r>
            <w:r w:rsidRPr="00CE441D">
              <w:rPr>
                <w:rFonts w:ascii="Times New Roman" w:hAnsi="Times New Roman"/>
                <w:sz w:val="24"/>
                <w:szCs w:val="24"/>
              </w:rPr>
              <w:t>,</w:t>
            </w:r>
          </w:p>
          <w:p w14:paraId="19215CA0" w14:textId="77777777" w:rsidR="006F226C" w:rsidRPr="00FC1906" w:rsidRDefault="006F226C" w:rsidP="00C67AD1">
            <w:pPr>
              <w:pStyle w:val="aff5"/>
              <w:spacing w:after="0" w:line="240" w:lineRule="auto"/>
              <w:ind w:left="0"/>
              <w:jc w:val="center"/>
              <w:rPr>
                <w:rFonts w:ascii="Times New Roman" w:hAnsi="Times New Roman"/>
                <w:sz w:val="24"/>
                <w:szCs w:val="24"/>
              </w:rPr>
            </w:pPr>
            <w:r>
              <w:rPr>
                <w:rFonts w:ascii="Times New Roman" w:hAnsi="Times New Roman"/>
                <w:sz w:val="24"/>
                <w:szCs w:val="24"/>
              </w:rPr>
              <w:t>МРП 23, МРК 01,</w:t>
            </w:r>
          </w:p>
          <w:p w14:paraId="2FEB224B" w14:textId="77777777" w:rsidR="006F226C" w:rsidRDefault="006F226C" w:rsidP="00C67AD1">
            <w:pPr>
              <w:jc w:val="center"/>
            </w:pPr>
            <w:r>
              <w:t xml:space="preserve">МРК 04, МРК 06, </w:t>
            </w:r>
          </w:p>
          <w:p w14:paraId="6A8F6B9D" w14:textId="77777777" w:rsidR="006F226C" w:rsidRDefault="006F226C" w:rsidP="00C67AD1">
            <w:pPr>
              <w:jc w:val="center"/>
            </w:pPr>
            <w:r>
              <w:t xml:space="preserve">МРК 10, </w:t>
            </w:r>
            <w:r w:rsidRPr="00F4565D">
              <w:t xml:space="preserve">МРР 15, </w:t>
            </w:r>
          </w:p>
          <w:p w14:paraId="1B20541B" w14:textId="77777777" w:rsidR="006F226C" w:rsidRPr="00F4565D" w:rsidRDefault="006F226C" w:rsidP="00C67AD1">
            <w:pPr>
              <w:jc w:val="center"/>
            </w:pPr>
            <w:r w:rsidRPr="00F4565D">
              <w:t>МРР 16,</w:t>
            </w:r>
            <w:r>
              <w:t xml:space="preserve"> </w:t>
            </w:r>
            <w:proofErr w:type="spellStart"/>
            <w:r>
              <w:t>ПРб</w:t>
            </w:r>
            <w:proofErr w:type="spellEnd"/>
            <w:r>
              <w:t xml:space="preserve"> 02</w:t>
            </w:r>
          </w:p>
          <w:p w14:paraId="42476321" w14:textId="77777777" w:rsidR="006F226C" w:rsidRPr="00AE4204" w:rsidRDefault="006F226C" w:rsidP="00C67AD1">
            <w:pPr>
              <w:jc w:val="center"/>
            </w:pPr>
          </w:p>
        </w:tc>
        <w:tc>
          <w:tcPr>
            <w:tcW w:w="430" w:type="pct"/>
          </w:tcPr>
          <w:p w14:paraId="47B2C23A"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01.01</w:t>
            </w:r>
          </w:p>
          <w:p w14:paraId="2FD211B9"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01.02</w:t>
            </w:r>
          </w:p>
          <w:p w14:paraId="28FEBA34" w14:textId="77777777" w:rsidR="006F226C" w:rsidRDefault="006F226C" w:rsidP="00C67AD1">
            <w:pPr>
              <w:autoSpaceDE w:val="0"/>
              <w:autoSpaceDN w:val="0"/>
              <w:adjustRightInd w:val="0"/>
              <w:contextualSpacing/>
              <w:jc w:val="center"/>
              <w:rPr>
                <w:iCs/>
              </w:rPr>
            </w:pPr>
            <w:proofErr w:type="spellStart"/>
            <w:r w:rsidRPr="00025626">
              <w:rPr>
                <w:iCs/>
              </w:rPr>
              <w:t>Уо</w:t>
            </w:r>
            <w:proofErr w:type="spellEnd"/>
            <w:r w:rsidRPr="00025626">
              <w:rPr>
                <w:iCs/>
              </w:rPr>
              <w:t xml:space="preserve"> 01.04</w:t>
            </w:r>
          </w:p>
          <w:p w14:paraId="4F3A281E" w14:textId="77777777" w:rsidR="006F226C" w:rsidRDefault="006F226C" w:rsidP="00C67AD1">
            <w:pPr>
              <w:jc w:val="center"/>
              <w:rPr>
                <w:bCs/>
                <w:iCs/>
              </w:rPr>
            </w:pPr>
            <w:proofErr w:type="spellStart"/>
            <w:r w:rsidRPr="00565532">
              <w:rPr>
                <w:bCs/>
                <w:iCs/>
              </w:rPr>
              <w:t>Уо</w:t>
            </w:r>
            <w:proofErr w:type="spellEnd"/>
            <w:r w:rsidRPr="00565532">
              <w:rPr>
                <w:bCs/>
                <w:iCs/>
              </w:rPr>
              <w:t xml:space="preserve"> 01.0</w:t>
            </w:r>
            <w:r>
              <w:rPr>
                <w:bCs/>
                <w:iCs/>
              </w:rPr>
              <w:t>9</w:t>
            </w:r>
          </w:p>
          <w:p w14:paraId="0521EED4" w14:textId="77777777" w:rsidR="006F226C" w:rsidRDefault="006F226C" w:rsidP="00C67AD1">
            <w:pPr>
              <w:jc w:val="center"/>
              <w:rPr>
                <w:bCs/>
                <w:iCs/>
              </w:rPr>
            </w:pPr>
            <w:proofErr w:type="spellStart"/>
            <w:r w:rsidRPr="00C20D81">
              <w:rPr>
                <w:bCs/>
                <w:iCs/>
              </w:rPr>
              <w:t>Уо</w:t>
            </w:r>
            <w:proofErr w:type="spellEnd"/>
            <w:r w:rsidRPr="00C20D81">
              <w:rPr>
                <w:bCs/>
                <w:iCs/>
              </w:rPr>
              <w:t xml:space="preserve"> 04.01</w:t>
            </w:r>
          </w:p>
          <w:p w14:paraId="01D3EC06" w14:textId="77777777" w:rsidR="006F226C" w:rsidRDefault="006F226C" w:rsidP="00C67AD1">
            <w:pPr>
              <w:jc w:val="center"/>
              <w:rPr>
                <w:iCs/>
              </w:rPr>
            </w:pPr>
            <w:proofErr w:type="spellStart"/>
            <w:r w:rsidRPr="00025626">
              <w:rPr>
                <w:iCs/>
              </w:rPr>
              <w:t>Зо</w:t>
            </w:r>
            <w:proofErr w:type="spellEnd"/>
            <w:r w:rsidRPr="00025626">
              <w:rPr>
                <w:iCs/>
              </w:rPr>
              <w:t xml:space="preserve"> 01.01</w:t>
            </w:r>
          </w:p>
          <w:p w14:paraId="3A124DB7" w14:textId="77777777" w:rsidR="006F226C" w:rsidRDefault="006F226C" w:rsidP="00C67AD1">
            <w:pPr>
              <w:jc w:val="center"/>
              <w:rPr>
                <w:bCs/>
                <w:iCs/>
              </w:rPr>
            </w:pPr>
            <w:proofErr w:type="spellStart"/>
            <w:r w:rsidRPr="00025626">
              <w:rPr>
                <w:bCs/>
                <w:iCs/>
              </w:rPr>
              <w:t>Зо</w:t>
            </w:r>
            <w:proofErr w:type="spellEnd"/>
            <w:r w:rsidRPr="00025626">
              <w:rPr>
                <w:bCs/>
                <w:iCs/>
              </w:rPr>
              <w:t xml:space="preserve"> 02.01</w:t>
            </w:r>
          </w:p>
          <w:p w14:paraId="6B3C2D69" w14:textId="77777777" w:rsidR="006F226C" w:rsidRPr="003B7DE0" w:rsidRDefault="006F226C" w:rsidP="00C67AD1">
            <w:pPr>
              <w:jc w:val="center"/>
              <w:rPr>
                <w:b/>
                <w:bCs/>
                <w:highlight w:val="yellow"/>
              </w:rPr>
            </w:pPr>
            <w:proofErr w:type="spellStart"/>
            <w:r w:rsidRPr="00C20D81">
              <w:rPr>
                <w:bCs/>
                <w:iCs/>
              </w:rPr>
              <w:t>Зо</w:t>
            </w:r>
            <w:proofErr w:type="spellEnd"/>
            <w:r w:rsidRPr="00C20D81">
              <w:rPr>
                <w:bCs/>
                <w:iCs/>
              </w:rPr>
              <w:t xml:space="preserve"> 04.02</w:t>
            </w:r>
          </w:p>
        </w:tc>
      </w:tr>
      <w:tr w:rsidR="006F226C" w:rsidRPr="003B7DE0" w14:paraId="3ED91772" w14:textId="77777777" w:rsidTr="00C67AD1">
        <w:trPr>
          <w:trHeight w:hRule="exact" w:val="299"/>
        </w:trPr>
        <w:tc>
          <w:tcPr>
            <w:tcW w:w="2968" w:type="pct"/>
            <w:gridSpan w:val="2"/>
            <w:shd w:val="clear" w:color="auto" w:fill="auto"/>
          </w:tcPr>
          <w:p w14:paraId="6AC56AD5" w14:textId="77777777" w:rsidR="006F226C" w:rsidRPr="003B7DE0" w:rsidRDefault="006F226C" w:rsidP="00C67AD1">
            <w:pPr>
              <w:rPr>
                <w:b/>
                <w:bCs/>
                <w:i/>
              </w:rPr>
            </w:pPr>
            <w:r w:rsidRPr="00264BC0">
              <w:rPr>
                <w:b/>
              </w:rPr>
              <w:t>Промежуточная аттестация - зачет в форме защиты индивидуального проекта</w:t>
            </w:r>
          </w:p>
        </w:tc>
        <w:tc>
          <w:tcPr>
            <w:tcW w:w="660" w:type="pct"/>
            <w:shd w:val="clear" w:color="auto" w:fill="auto"/>
            <w:vAlign w:val="center"/>
          </w:tcPr>
          <w:p w14:paraId="32A063FE" w14:textId="77777777" w:rsidR="006F226C" w:rsidRPr="00137482" w:rsidRDefault="000D6285" w:rsidP="00C67AD1">
            <w:pPr>
              <w:jc w:val="center"/>
              <w:rPr>
                <w:b/>
                <w:bCs/>
              </w:rPr>
            </w:pPr>
            <w:r>
              <w:rPr>
                <w:b/>
                <w:bCs/>
              </w:rPr>
              <w:t>1</w:t>
            </w:r>
          </w:p>
        </w:tc>
        <w:tc>
          <w:tcPr>
            <w:tcW w:w="942" w:type="pct"/>
          </w:tcPr>
          <w:p w14:paraId="4E28CF6E" w14:textId="77777777" w:rsidR="006F226C" w:rsidRPr="003B7DE0" w:rsidRDefault="006F226C" w:rsidP="00C67AD1">
            <w:pPr>
              <w:rPr>
                <w:b/>
                <w:bCs/>
                <w:highlight w:val="yellow"/>
              </w:rPr>
            </w:pPr>
          </w:p>
        </w:tc>
        <w:tc>
          <w:tcPr>
            <w:tcW w:w="430" w:type="pct"/>
          </w:tcPr>
          <w:p w14:paraId="0EAA85BB" w14:textId="77777777" w:rsidR="006F226C" w:rsidRPr="003B7DE0" w:rsidRDefault="006F226C" w:rsidP="00C67AD1">
            <w:pPr>
              <w:rPr>
                <w:b/>
                <w:bCs/>
                <w:highlight w:val="yellow"/>
              </w:rPr>
            </w:pPr>
          </w:p>
        </w:tc>
      </w:tr>
      <w:tr w:rsidR="006F226C" w:rsidRPr="003B7DE0" w14:paraId="61CF2DEE" w14:textId="77777777" w:rsidTr="00C67AD1">
        <w:trPr>
          <w:trHeight w:hRule="exact" w:val="407"/>
        </w:trPr>
        <w:tc>
          <w:tcPr>
            <w:tcW w:w="2968" w:type="pct"/>
            <w:gridSpan w:val="2"/>
            <w:shd w:val="clear" w:color="auto" w:fill="auto"/>
          </w:tcPr>
          <w:p w14:paraId="29655951" w14:textId="77777777" w:rsidR="006F226C" w:rsidRPr="003B7DE0" w:rsidRDefault="006F226C" w:rsidP="00C67AD1">
            <w:pPr>
              <w:rPr>
                <w:b/>
                <w:bCs/>
              </w:rPr>
            </w:pPr>
            <w:r w:rsidRPr="00FA049B">
              <w:rPr>
                <w:b/>
                <w:bCs/>
              </w:rPr>
              <w:t>Всего:</w:t>
            </w:r>
          </w:p>
        </w:tc>
        <w:tc>
          <w:tcPr>
            <w:tcW w:w="660" w:type="pct"/>
            <w:shd w:val="clear" w:color="auto" w:fill="auto"/>
            <w:vAlign w:val="center"/>
          </w:tcPr>
          <w:p w14:paraId="3020374B" w14:textId="77777777" w:rsidR="006F226C" w:rsidRPr="00137482" w:rsidRDefault="00010F2D" w:rsidP="00C67AD1">
            <w:pPr>
              <w:jc w:val="center"/>
              <w:rPr>
                <w:b/>
                <w:bCs/>
              </w:rPr>
            </w:pPr>
            <w:r>
              <w:rPr>
                <w:b/>
                <w:bCs/>
              </w:rPr>
              <w:t>34</w:t>
            </w:r>
          </w:p>
        </w:tc>
        <w:tc>
          <w:tcPr>
            <w:tcW w:w="942" w:type="pct"/>
          </w:tcPr>
          <w:p w14:paraId="5EF5FAEE" w14:textId="77777777" w:rsidR="006F226C" w:rsidRPr="003B7DE0" w:rsidRDefault="006F226C" w:rsidP="00C67AD1">
            <w:pPr>
              <w:rPr>
                <w:b/>
                <w:bCs/>
                <w:highlight w:val="yellow"/>
              </w:rPr>
            </w:pPr>
          </w:p>
        </w:tc>
        <w:tc>
          <w:tcPr>
            <w:tcW w:w="430" w:type="pct"/>
          </w:tcPr>
          <w:p w14:paraId="1DA86FA1" w14:textId="77777777" w:rsidR="006F226C" w:rsidRPr="003B7DE0" w:rsidRDefault="006F226C" w:rsidP="00C67AD1">
            <w:pPr>
              <w:rPr>
                <w:b/>
                <w:bCs/>
                <w:highlight w:val="yellow"/>
              </w:rPr>
            </w:pPr>
          </w:p>
        </w:tc>
      </w:tr>
    </w:tbl>
    <w:p w14:paraId="6421F760" w14:textId="77777777" w:rsidR="006F226C" w:rsidRPr="003B7DE0" w:rsidRDefault="006F226C" w:rsidP="006F226C">
      <w:pPr>
        <w:jc w:val="center"/>
        <w:rPr>
          <w:highlight w:val="yellow"/>
        </w:rPr>
        <w:sectPr w:rsidR="006F226C" w:rsidRPr="003B7DE0" w:rsidSect="00C67AD1">
          <w:headerReference w:type="even" r:id="rId15"/>
          <w:headerReference w:type="default" r:id="rId16"/>
          <w:footerReference w:type="even" r:id="rId17"/>
          <w:footerReference w:type="default" r:id="rId18"/>
          <w:headerReference w:type="first" r:id="rId19"/>
          <w:footerReference w:type="first" r:id="rId20"/>
          <w:pgSz w:w="16837" w:h="11905" w:orient="landscape"/>
          <w:pgMar w:top="1021" w:right="1021" w:bottom="1021" w:left="1021" w:header="720" w:footer="709" w:gutter="0"/>
          <w:cols w:space="720"/>
          <w:docGrid w:linePitch="360"/>
        </w:sectPr>
      </w:pPr>
    </w:p>
    <w:p w14:paraId="061BF7A5" w14:textId="77777777" w:rsidR="006F226C" w:rsidRPr="00820CA6" w:rsidRDefault="006F226C" w:rsidP="006F226C">
      <w:pPr>
        <w:jc w:val="center"/>
        <w:rPr>
          <w:b/>
          <w:bCs/>
        </w:rPr>
      </w:pPr>
      <w:r w:rsidRPr="00820CA6">
        <w:rPr>
          <w:b/>
          <w:bCs/>
        </w:rPr>
        <w:lastRenderedPageBreak/>
        <w:t xml:space="preserve">3. УСЛОВИЯ РЕАЛИЗАЦИИ </w:t>
      </w:r>
      <w:r>
        <w:rPr>
          <w:b/>
          <w:bCs/>
        </w:rPr>
        <w:t>ОБЩЕОБРАЗОВАТЕЛЬНОЙ ДИСЦИПЛИНЫ</w:t>
      </w:r>
    </w:p>
    <w:p w14:paraId="79F81947" w14:textId="77777777" w:rsidR="006F226C" w:rsidRPr="00661D7F" w:rsidRDefault="006F226C" w:rsidP="006F226C">
      <w:pPr>
        <w:ind w:firstLine="709"/>
        <w:jc w:val="both"/>
        <w:rPr>
          <w:b/>
          <w:bCs/>
        </w:rPr>
      </w:pPr>
      <w:r w:rsidRPr="00661D7F">
        <w:rPr>
          <w:b/>
          <w:bCs/>
        </w:rPr>
        <w:t>3.1. Для реализации программы</w:t>
      </w:r>
      <w:r>
        <w:rPr>
          <w:b/>
          <w:bCs/>
        </w:rPr>
        <w:t xml:space="preserve"> </w:t>
      </w:r>
      <w:r w:rsidRPr="001B28D4">
        <w:rPr>
          <w:b/>
          <w:bCs/>
        </w:rPr>
        <w:t xml:space="preserve">общеобразовательной </w:t>
      </w:r>
      <w:r>
        <w:rPr>
          <w:b/>
          <w:bCs/>
        </w:rPr>
        <w:t>дисциплины должно</w:t>
      </w:r>
      <w:r w:rsidRPr="00661D7F">
        <w:rPr>
          <w:b/>
          <w:bCs/>
        </w:rPr>
        <w:t xml:space="preserve"> быть</w:t>
      </w:r>
      <w:r>
        <w:rPr>
          <w:b/>
          <w:bCs/>
        </w:rPr>
        <w:t xml:space="preserve"> предусмотрено следующее специальное помещение</w:t>
      </w:r>
      <w:r w:rsidRPr="00661D7F">
        <w:rPr>
          <w:b/>
          <w:bCs/>
        </w:rPr>
        <w:t>:</w:t>
      </w:r>
    </w:p>
    <w:p w14:paraId="3DEEBCAB" w14:textId="77777777" w:rsidR="006F226C" w:rsidRPr="00D027BF" w:rsidRDefault="006F226C" w:rsidP="006F226C">
      <w:pPr>
        <w:jc w:val="both"/>
      </w:pPr>
      <w:r>
        <w:rPr>
          <w:bCs/>
        </w:rPr>
        <w:t xml:space="preserve">            </w:t>
      </w:r>
      <w:r w:rsidRPr="00661D7F">
        <w:rPr>
          <w:bCs/>
        </w:rPr>
        <w:t>Кабинет</w:t>
      </w:r>
      <w:r w:rsidRPr="00661D7F">
        <w:rPr>
          <w:bCs/>
          <w:i/>
        </w:rPr>
        <w:t xml:space="preserve"> </w:t>
      </w:r>
      <w:r w:rsidRPr="00661D7F">
        <w:rPr>
          <w:bCs/>
        </w:rPr>
        <w:t>«</w:t>
      </w:r>
      <w:r>
        <w:rPr>
          <w:bCs/>
          <w:iCs/>
        </w:rPr>
        <w:t>Экологии</w:t>
      </w:r>
      <w:r w:rsidRPr="00661D7F">
        <w:rPr>
          <w:bCs/>
          <w:iCs/>
        </w:rPr>
        <w:t>»</w:t>
      </w:r>
      <w:r w:rsidRPr="00BC1505">
        <w:rPr>
          <w:bCs/>
          <w:iCs/>
        </w:rPr>
        <w:t>,</w:t>
      </w:r>
      <w:r>
        <w:rPr>
          <w:bCs/>
          <w:iCs/>
        </w:rPr>
        <w:t xml:space="preserve"> оснащенный в соответствии с п. 5.3 образовательной программы </w:t>
      </w:r>
      <w:r w:rsidRPr="00661D7F">
        <w:rPr>
          <w:bCs/>
          <w:iCs/>
        </w:rPr>
        <w:t xml:space="preserve">по </w:t>
      </w:r>
      <w:r w:rsidRPr="00B905F6">
        <w:rPr>
          <w:bCs/>
          <w:color w:val="000000"/>
        </w:rPr>
        <w:t xml:space="preserve">специальности </w:t>
      </w:r>
      <w:r w:rsidRPr="00907C4D">
        <w:t>35.02.12 Садово-парковое и ландшафтное строительство</w:t>
      </w:r>
      <w:r w:rsidRPr="003A1B89">
        <w:rPr>
          <w:bCs/>
          <w:iCs/>
        </w:rPr>
        <w:t>.</w:t>
      </w:r>
    </w:p>
    <w:p w14:paraId="0AC8B9FA" w14:textId="77777777" w:rsidR="006F226C" w:rsidRPr="00B905F6" w:rsidRDefault="006F226C" w:rsidP="006F226C">
      <w:pPr>
        <w:suppressAutoHyphens/>
        <w:ind w:firstLine="709"/>
        <w:jc w:val="both"/>
      </w:pPr>
      <w:bookmarkStart w:id="2" w:name="_Hlk120008907"/>
      <w:r w:rsidRPr="00B905F6">
        <w:t xml:space="preserve">Помещение кабинета должно соответствовать требованиям Санитарных правил </w:t>
      </w:r>
      <w:r>
        <w:t>и норм СанПиН 1.2.3685</w:t>
      </w:r>
      <w:r w:rsidRPr="00B905F6">
        <w:t>-2</w:t>
      </w:r>
      <w: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w:t>
      </w:r>
      <w:r w:rsidRPr="0089251C">
        <w:t xml:space="preserve"> </w:t>
      </w:r>
      <w:r>
        <w:t>№28</w:t>
      </w:r>
      <w:r w:rsidRPr="00B905F6">
        <w:t xml:space="preserve">: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bookmarkEnd w:id="2"/>
    <w:p w14:paraId="519354BB" w14:textId="77777777" w:rsidR="006F226C" w:rsidRDefault="006F226C" w:rsidP="006F226C">
      <w:pPr>
        <w:ind w:firstLine="709"/>
        <w:contextualSpacing/>
        <w:jc w:val="both"/>
      </w:pPr>
      <w:proofErr w:type="gramStart"/>
      <w:r>
        <w:t xml:space="preserve">Оснащение </w:t>
      </w:r>
      <w:r w:rsidRPr="00B905F6">
        <w:t xml:space="preserve"> кабинета</w:t>
      </w:r>
      <w:proofErr w:type="gramEnd"/>
      <w:r w:rsidRPr="00B905F6">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
        <w:gridCol w:w="47"/>
        <w:gridCol w:w="4649"/>
        <w:gridCol w:w="37"/>
        <w:gridCol w:w="4178"/>
      </w:tblGrid>
      <w:tr w:rsidR="006F226C" w:rsidRPr="00523DC0" w14:paraId="0DE610B8" w14:textId="77777777" w:rsidTr="00C67AD1">
        <w:tc>
          <w:tcPr>
            <w:tcW w:w="478" w:type="pct"/>
            <w:shd w:val="clear" w:color="auto" w:fill="auto"/>
            <w:vAlign w:val="center"/>
          </w:tcPr>
          <w:p w14:paraId="1C266A85" w14:textId="77777777" w:rsidR="006F226C" w:rsidRPr="00B86806" w:rsidRDefault="006F226C" w:rsidP="00C67AD1">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gridSpan w:val="3"/>
            <w:shd w:val="clear" w:color="auto" w:fill="auto"/>
            <w:vAlign w:val="center"/>
          </w:tcPr>
          <w:p w14:paraId="08D128F7" w14:textId="77777777" w:rsidR="006F226C" w:rsidRPr="00B86806" w:rsidRDefault="006F226C" w:rsidP="00C67AD1">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5B1D4B7E" w14:textId="77777777" w:rsidR="006F226C" w:rsidRPr="00B86806" w:rsidRDefault="006F226C" w:rsidP="00C67AD1">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6F226C" w:rsidRPr="00523DC0" w14:paraId="28B340E4" w14:textId="77777777" w:rsidTr="00C67AD1">
        <w:trPr>
          <w:trHeight w:val="277"/>
        </w:trPr>
        <w:tc>
          <w:tcPr>
            <w:tcW w:w="5000" w:type="pct"/>
            <w:gridSpan w:val="5"/>
            <w:shd w:val="clear" w:color="auto" w:fill="auto"/>
          </w:tcPr>
          <w:p w14:paraId="4E1C248E" w14:textId="77777777" w:rsidR="006F226C" w:rsidRPr="00B86806" w:rsidRDefault="006F226C" w:rsidP="00C67AD1">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6F226C" w:rsidRPr="00523DC0" w14:paraId="7E6341B9" w14:textId="77777777" w:rsidTr="00C67AD1">
        <w:trPr>
          <w:trHeight w:val="277"/>
        </w:trPr>
        <w:tc>
          <w:tcPr>
            <w:tcW w:w="5000" w:type="pct"/>
            <w:gridSpan w:val="5"/>
            <w:shd w:val="clear" w:color="auto" w:fill="auto"/>
          </w:tcPr>
          <w:p w14:paraId="7FCD347B" w14:textId="77777777" w:rsidR="006F226C" w:rsidRPr="00B86806" w:rsidRDefault="006F226C" w:rsidP="00C67AD1">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6F226C" w:rsidRPr="00523DC0" w14:paraId="62A2B1D1" w14:textId="77777777" w:rsidTr="00C67AD1">
        <w:tc>
          <w:tcPr>
            <w:tcW w:w="478" w:type="pct"/>
            <w:shd w:val="clear" w:color="auto" w:fill="auto"/>
          </w:tcPr>
          <w:p w14:paraId="40DD5DE7"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07683EF6" w14:textId="77777777" w:rsidR="006F226C" w:rsidRPr="004A09E7" w:rsidRDefault="006F226C" w:rsidP="00C67AD1">
            <w:pPr>
              <w:pStyle w:val="120"/>
              <w:rPr>
                <w:rFonts w:ascii="Times New Roman" w:hAnsi="Times New Roman" w:cs="Times New Roman"/>
                <w:lang w:eastAsia="en-US"/>
              </w:rPr>
            </w:pPr>
            <w:r>
              <w:rPr>
                <w:rFonts w:ascii="Times New Roman" w:hAnsi="Times New Roman" w:cs="Times New Roman"/>
                <w:lang w:eastAsia="en-US"/>
              </w:rPr>
              <w:t>Стол учебный</w:t>
            </w:r>
          </w:p>
        </w:tc>
        <w:tc>
          <w:tcPr>
            <w:tcW w:w="2120" w:type="pct"/>
            <w:shd w:val="clear" w:color="auto" w:fill="auto"/>
          </w:tcPr>
          <w:p w14:paraId="45442741" w14:textId="77777777" w:rsidR="006F226C" w:rsidRPr="00FF7E33" w:rsidRDefault="006F226C" w:rsidP="00C67AD1">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Pr>
                <w:rFonts w:ascii="Times New Roman" w:hAnsi="Times New Roman" w:cs="Times New Roman"/>
                <w:lang w:eastAsia="en-US"/>
              </w:rPr>
              <w:t xml:space="preserve"> </w:t>
            </w:r>
            <w:r w:rsidRPr="00F85AC3">
              <w:rPr>
                <w:rFonts w:ascii="Times New Roman" w:hAnsi="Times New Roman"/>
                <w:color w:val="000000"/>
                <w:szCs w:val="24"/>
              </w:rPr>
              <w:t>(</w:t>
            </w:r>
            <w:proofErr w:type="spellStart"/>
            <w:r w:rsidRPr="00F85AC3">
              <w:rPr>
                <w:rFonts w:ascii="Times New Roman" w:hAnsi="Times New Roman"/>
                <w:color w:val="000000"/>
                <w:szCs w:val="24"/>
              </w:rPr>
              <w:t>ШхГхВ</w:t>
            </w:r>
            <w:proofErr w:type="spellEnd"/>
            <w:proofErr w:type="gramStart"/>
            <w:r w:rsidRPr="00F85AC3">
              <w:rPr>
                <w:rFonts w:ascii="Times New Roman" w:hAnsi="Times New Roman"/>
                <w:color w:val="000000"/>
                <w:szCs w:val="24"/>
              </w:rPr>
              <w:t>):</w:t>
            </w:r>
            <w:r>
              <w:rPr>
                <w:rFonts w:ascii="Times New Roman" w:hAnsi="Times New Roman" w:cs="Times New Roman"/>
                <w:lang w:eastAsia="en-US"/>
              </w:rPr>
              <w:t>не</w:t>
            </w:r>
            <w:proofErr w:type="gramEnd"/>
            <w:r>
              <w:rPr>
                <w:rFonts w:ascii="Times New Roman" w:hAnsi="Times New Roman" w:cs="Times New Roman"/>
                <w:lang w:eastAsia="en-US"/>
              </w:rPr>
              <w:t xml:space="preserve"> менее </w:t>
            </w:r>
            <w:r w:rsidRPr="007E5881">
              <w:rPr>
                <w:rFonts w:ascii="Times New Roman" w:hAnsi="Times New Roman" w:cs="Times New Roman"/>
                <w:lang w:eastAsia="en-US"/>
              </w:rPr>
              <w:t>7</w:t>
            </w:r>
            <w:r>
              <w:rPr>
                <w:rFonts w:ascii="Times New Roman" w:hAnsi="Times New Roman" w:cs="Times New Roman"/>
                <w:lang w:eastAsia="en-US"/>
              </w:rPr>
              <w:t>00х500х700мм</w:t>
            </w:r>
          </w:p>
        </w:tc>
      </w:tr>
      <w:tr w:rsidR="006F226C" w:rsidRPr="00523DC0" w14:paraId="4C76F77C" w14:textId="77777777" w:rsidTr="00C67AD1">
        <w:tc>
          <w:tcPr>
            <w:tcW w:w="478" w:type="pct"/>
            <w:shd w:val="clear" w:color="auto" w:fill="auto"/>
          </w:tcPr>
          <w:p w14:paraId="168C8A87"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28AB0A3A" w14:textId="77777777" w:rsidR="006F226C" w:rsidRPr="004A09E7" w:rsidRDefault="006F226C" w:rsidP="00C67AD1">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44B41ADA" w14:textId="77777777" w:rsidR="006F226C" w:rsidRPr="004A09E7" w:rsidRDefault="006F226C" w:rsidP="00C67AD1">
            <w:pPr>
              <w:pStyle w:val="120"/>
              <w:rPr>
                <w:rFonts w:ascii="Times New Roman" w:hAnsi="Times New Roman" w:cs="Times New Roman"/>
                <w:lang w:eastAsia="en-US"/>
              </w:rPr>
            </w:pPr>
          </w:p>
        </w:tc>
      </w:tr>
      <w:tr w:rsidR="006F226C" w:rsidRPr="00523DC0" w14:paraId="503DA842" w14:textId="77777777" w:rsidTr="00C67AD1">
        <w:tc>
          <w:tcPr>
            <w:tcW w:w="478" w:type="pct"/>
            <w:shd w:val="clear" w:color="auto" w:fill="auto"/>
          </w:tcPr>
          <w:p w14:paraId="0B01252B"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45FBA349" w14:textId="77777777" w:rsidR="006F226C" w:rsidRPr="004A09E7" w:rsidRDefault="006F226C" w:rsidP="00C67AD1">
            <w:pPr>
              <w:pStyle w:val="120"/>
              <w:rPr>
                <w:rFonts w:ascii="Times New Roman" w:hAnsi="Times New Roman" w:cs="Times New Roman"/>
                <w:lang w:eastAsia="en-US"/>
              </w:rPr>
            </w:pPr>
            <w:r>
              <w:rPr>
                <w:rFonts w:ascii="Times New Roman" w:hAnsi="Times New Roman" w:cs="Times New Roman"/>
                <w:lang w:eastAsia="en-US"/>
              </w:rPr>
              <w:t>Доска учебная</w:t>
            </w:r>
          </w:p>
        </w:tc>
        <w:tc>
          <w:tcPr>
            <w:tcW w:w="2120" w:type="pct"/>
            <w:shd w:val="clear" w:color="auto" w:fill="auto"/>
          </w:tcPr>
          <w:p w14:paraId="61B3F7FE" w14:textId="77777777" w:rsidR="006F226C" w:rsidRPr="00FF7E33" w:rsidRDefault="006F226C" w:rsidP="00C67AD1">
            <w:pPr>
              <w:pStyle w:val="120"/>
              <w:rPr>
                <w:rFonts w:ascii="Times New Roman" w:hAnsi="Times New Roman" w:cs="Times New Roman"/>
                <w:color w:val="FF0000"/>
                <w:lang w:eastAsia="en-US"/>
              </w:rPr>
            </w:pPr>
          </w:p>
        </w:tc>
      </w:tr>
      <w:tr w:rsidR="006F226C" w:rsidRPr="00523DC0" w14:paraId="709A1BDE" w14:textId="77777777" w:rsidTr="00C67AD1">
        <w:tc>
          <w:tcPr>
            <w:tcW w:w="478" w:type="pct"/>
            <w:shd w:val="clear" w:color="auto" w:fill="auto"/>
          </w:tcPr>
          <w:p w14:paraId="686CD5C6"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3251F90D" w14:textId="77777777" w:rsidR="006F226C" w:rsidRPr="004A09E7" w:rsidRDefault="006F226C" w:rsidP="00C67AD1">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преподавателя</w:t>
            </w:r>
            <w:r w:rsidRPr="004A09E7">
              <w:rPr>
                <w:rFonts w:ascii="Times New Roman" w:hAnsi="Times New Roman" w:cs="Times New Roman"/>
                <w:lang w:eastAsia="en-US"/>
              </w:rPr>
              <w:t xml:space="preserve"> </w:t>
            </w:r>
            <w:r>
              <w:rPr>
                <w:rFonts w:ascii="Times New Roman" w:hAnsi="Times New Roman" w:cs="Times New Roman"/>
                <w:lang w:eastAsia="en-US"/>
              </w:rPr>
              <w:t xml:space="preserve">с </w:t>
            </w:r>
            <w:r w:rsidRPr="004A09E7">
              <w:rPr>
                <w:rFonts w:ascii="Times New Roman" w:hAnsi="Times New Roman" w:cs="Times New Roman"/>
                <w:lang w:eastAsia="en-US"/>
              </w:rPr>
              <w:t>тумбой</w:t>
            </w:r>
          </w:p>
        </w:tc>
        <w:tc>
          <w:tcPr>
            <w:tcW w:w="2120" w:type="pct"/>
            <w:shd w:val="clear" w:color="auto" w:fill="auto"/>
          </w:tcPr>
          <w:p w14:paraId="0DCC45B0" w14:textId="77777777" w:rsidR="006F226C" w:rsidRPr="004A09E7" w:rsidRDefault="006F226C" w:rsidP="00C67AD1">
            <w:pPr>
              <w:pStyle w:val="120"/>
              <w:rPr>
                <w:rFonts w:ascii="Times New Roman" w:hAnsi="Times New Roman" w:cs="Times New Roman"/>
                <w:lang w:eastAsia="en-US"/>
              </w:rPr>
            </w:pPr>
          </w:p>
        </w:tc>
      </w:tr>
      <w:tr w:rsidR="006F226C" w:rsidRPr="00523DC0" w14:paraId="5172C72C" w14:textId="77777777" w:rsidTr="00C67AD1">
        <w:tc>
          <w:tcPr>
            <w:tcW w:w="478" w:type="pct"/>
            <w:shd w:val="clear" w:color="auto" w:fill="auto"/>
          </w:tcPr>
          <w:p w14:paraId="632C16EC"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2D783E91" w14:textId="77777777" w:rsidR="006F226C" w:rsidRPr="004A09E7" w:rsidRDefault="006F226C" w:rsidP="00C67AD1">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79050A8D" w14:textId="77777777" w:rsidR="006F226C" w:rsidRPr="004A09E7" w:rsidRDefault="006F226C" w:rsidP="00C67AD1">
            <w:pPr>
              <w:pStyle w:val="120"/>
              <w:rPr>
                <w:rFonts w:ascii="Times New Roman" w:hAnsi="Times New Roman" w:cs="Times New Roman"/>
                <w:lang w:eastAsia="en-US"/>
              </w:rPr>
            </w:pPr>
          </w:p>
        </w:tc>
      </w:tr>
      <w:tr w:rsidR="006F226C" w:rsidRPr="00523DC0" w14:paraId="767D1669" w14:textId="77777777" w:rsidTr="00C67AD1">
        <w:tc>
          <w:tcPr>
            <w:tcW w:w="478" w:type="pct"/>
            <w:shd w:val="clear" w:color="auto" w:fill="auto"/>
          </w:tcPr>
          <w:p w14:paraId="3B4FB7E1" w14:textId="77777777" w:rsidR="006F226C" w:rsidRPr="004526ED" w:rsidRDefault="006F226C" w:rsidP="00C67AD1">
            <w:pPr>
              <w:pStyle w:val="120"/>
              <w:numPr>
                <w:ilvl w:val="0"/>
                <w:numId w:val="11"/>
              </w:numPr>
              <w:rPr>
                <w:rFonts w:ascii="Times New Roman" w:hAnsi="Times New Roman" w:cs="Times New Roman"/>
                <w:lang w:eastAsia="en-US"/>
              </w:rPr>
            </w:pPr>
          </w:p>
        </w:tc>
        <w:tc>
          <w:tcPr>
            <w:tcW w:w="2402" w:type="pct"/>
            <w:gridSpan w:val="3"/>
            <w:shd w:val="clear" w:color="auto" w:fill="auto"/>
          </w:tcPr>
          <w:p w14:paraId="7C4E04DB" w14:textId="77777777" w:rsidR="006F226C" w:rsidRPr="004A09E7" w:rsidRDefault="006F226C" w:rsidP="00C67AD1">
            <w:pPr>
              <w:pStyle w:val="120"/>
              <w:rPr>
                <w:rFonts w:ascii="Times New Roman" w:hAnsi="Times New Roman" w:cs="Times New Roman"/>
                <w:lang w:eastAsia="en-US"/>
              </w:rPr>
            </w:pPr>
            <w:r w:rsidRPr="004A09E7">
              <w:rPr>
                <w:rFonts w:ascii="Times New Roman" w:hAnsi="Times New Roman" w:cs="Times New Roman"/>
                <w:lang w:eastAsia="en-US"/>
              </w:rPr>
              <w:t xml:space="preserve">Шкаф для </w:t>
            </w:r>
            <w:r>
              <w:rPr>
                <w:rFonts w:ascii="Times New Roman" w:hAnsi="Times New Roman" w:cs="Times New Roman"/>
                <w:lang w:eastAsia="en-US"/>
              </w:rPr>
              <w:t>сумок</w:t>
            </w:r>
          </w:p>
        </w:tc>
        <w:tc>
          <w:tcPr>
            <w:tcW w:w="2120" w:type="pct"/>
            <w:shd w:val="clear" w:color="auto" w:fill="auto"/>
          </w:tcPr>
          <w:p w14:paraId="581D48C2" w14:textId="77777777" w:rsidR="006F226C" w:rsidRPr="004A09E7" w:rsidRDefault="006F226C" w:rsidP="00C67AD1">
            <w:pPr>
              <w:pStyle w:val="120"/>
              <w:rPr>
                <w:rFonts w:ascii="Times New Roman" w:hAnsi="Times New Roman" w:cs="Times New Roman"/>
                <w:lang w:eastAsia="en-US"/>
              </w:rPr>
            </w:pPr>
          </w:p>
        </w:tc>
      </w:tr>
      <w:tr w:rsidR="006F226C" w:rsidRPr="00523DC0" w14:paraId="032BE290" w14:textId="77777777" w:rsidTr="00C67AD1">
        <w:tc>
          <w:tcPr>
            <w:tcW w:w="5000" w:type="pct"/>
            <w:gridSpan w:val="5"/>
            <w:shd w:val="clear" w:color="auto" w:fill="auto"/>
          </w:tcPr>
          <w:p w14:paraId="37D1B57A" w14:textId="77777777" w:rsidR="006F226C" w:rsidRPr="00830E24" w:rsidRDefault="006F226C" w:rsidP="00C67AD1">
            <w:pPr>
              <w:pStyle w:val="120"/>
              <w:rPr>
                <w:rFonts w:ascii="Times New Roman" w:hAnsi="Times New Roman" w:cs="Times New Roman"/>
                <w:b/>
                <w:bCs/>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6F226C" w:rsidRPr="00523DC0" w14:paraId="1062DDF2" w14:textId="77777777" w:rsidTr="00C67AD1">
        <w:tc>
          <w:tcPr>
            <w:tcW w:w="5000" w:type="pct"/>
            <w:gridSpan w:val="5"/>
            <w:shd w:val="clear" w:color="auto" w:fill="auto"/>
          </w:tcPr>
          <w:p w14:paraId="459F6E9A" w14:textId="77777777" w:rsidR="006F226C" w:rsidRPr="00830E24" w:rsidRDefault="006F226C" w:rsidP="00C67AD1">
            <w:pPr>
              <w:pStyle w:val="120"/>
              <w:rPr>
                <w:rFonts w:ascii="Times New Roman" w:hAnsi="Times New Roman" w:cs="Times New Roman"/>
                <w:b/>
                <w:bCs/>
                <w:lang w:val="en-US" w:eastAsia="en-US"/>
              </w:rPr>
            </w:pPr>
            <w:r w:rsidRPr="00830E24">
              <w:rPr>
                <w:rFonts w:ascii="Times New Roman" w:hAnsi="Times New Roman" w:cs="Times New Roman"/>
                <w:b/>
                <w:bCs/>
                <w:lang w:eastAsia="en-US"/>
              </w:rPr>
              <w:t>Основное оборудование</w:t>
            </w:r>
          </w:p>
        </w:tc>
      </w:tr>
      <w:tr w:rsidR="006F226C" w:rsidRPr="00523DC0" w14:paraId="6FD8B456" w14:textId="77777777" w:rsidTr="00C67AD1">
        <w:trPr>
          <w:trHeight w:val="795"/>
        </w:trPr>
        <w:tc>
          <w:tcPr>
            <w:tcW w:w="502" w:type="pct"/>
            <w:gridSpan w:val="2"/>
            <w:shd w:val="clear" w:color="auto" w:fill="auto"/>
          </w:tcPr>
          <w:p w14:paraId="3BE948C8" w14:textId="77777777" w:rsidR="006F226C" w:rsidRPr="00830E24" w:rsidRDefault="006F226C" w:rsidP="00C67AD1">
            <w:pPr>
              <w:pStyle w:val="120"/>
              <w:numPr>
                <w:ilvl w:val="0"/>
                <w:numId w:val="12"/>
              </w:numPr>
              <w:rPr>
                <w:rFonts w:ascii="Times New Roman" w:hAnsi="Times New Roman" w:cs="Times New Roman"/>
                <w:lang w:eastAsia="en-US"/>
              </w:rPr>
            </w:pPr>
          </w:p>
        </w:tc>
        <w:tc>
          <w:tcPr>
            <w:tcW w:w="2359" w:type="pct"/>
            <w:shd w:val="clear" w:color="auto" w:fill="auto"/>
          </w:tcPr>
          <w:p w14:paraId="7F99FF83" w14:textId="77777777" w:rsidR="006F226C" w:rsidRPr="00CA2EEA" w:rsidRDefault="006F226C" w:rsidP="00C67AD1">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Pr>
                <w:rFonts w:ascii="Times New Roman" w:hAnsi="Times New Roman"/>
              </w:rPr>
              <w:t xml:space="preserve">  </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акустическое оборудование,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39" w:type="pct"/>
            <w:gridSpan w:val="2"/>
            <w:shd w:val="clear" w:color="auto" w:fill="auto"/>
          </w:tcPr>
          <w:p w14:paraId="51EC4325" w14:textId="77777777" w:rsidR="006F226C" w:rsidRPr="00DD692E" w:rsidRDefault="006F226C" w:rsidP="00C67AD1">
            <w:pPr>
              <w:pStyle w:val="120"/>
              <w:rPr>
                <w:rFonts w:ascii="Times New Roman" w:hAnsi="Times New Roman" w:cs="Times New Roman"/>
                <w:color w:val="000000"/>
                <w:lang w:eastAsia="en-US"/>
              </w:rPr>
            </w:pPr>
            <w:r w:rsidRPr="00A82511">
              <w:rPr>
                <w:rFonts w:ascii="Times New Roman" w:hAnsi="Times New Roman" w:cs="Times New Roman"/>
                <w:color w:val="000000"/>
                <w:lang w:eastAsia="en-US"/>
              </w:rPr>
              <w:t xml:space="preserve">Компьютер (процессор не менее </w:t>
            </w:r>
            <w:proofErr w:type="spellStart"/>
            <w:r w:rsidRPr="00A82511">
              <w:rPr>
                <w:rFonts w:ascii="Times New Roman" w:hAnsi="Times New Roman" w:cs="Times New Roman"/>
                <w:color w:val="000000"/>
                <w:lang w:eastAsia="en-US"/>
              </w:rPr>
              <w:t>Core</w:t>
            </w:r>
            <w:proofErr w:type="spellEnd"/>
            <w:r w:rsidRPr="00A82511">
              <w:rPr>
                <w:rFonts w:ascii="Times New Roman" w:hAnsi="Times New Roman" w:cs="Times New Roman"/>
                <w:color w:val="000000"/>
                <w:lang w:eastAsia="en-US"/>
              </w:rPr>
              <w:t xml:space="preserve"> 2, оперативная память объемом не менее 3 Гб, монитор не менее 17'', офисный пакет программного обеспечения) </w:t>
            </w:r>
          </w:p>
        </w:tc>
      </w:tr>
      <w:tr w:rsidR="006F226C" w:rsidRPr="004D4055" w14:paraId="6291B0FE" w14:textId="77777777" w:rsidTr="00C67AD1">
        <w:tc>
          <w:tcPr>
            <w:tcW w:w="5000" w:type="pct"/>
            <w:gridSpan w:val="5"/>
            <w:shd w:val="clear" w:color="auto" w:fill="auto"/>
          </w:tcPr>
          <w:p w14:paraId="678B3589" w14:textId="77777777" w:rsidR="006F226C" w:rsidRPr="00830E24" w:rsidRDefault="006F226C" w:rsidP="00C67AD1">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6F226C" w:rsidRPr="00523DC0" w14:paraId="526DD05D" w14:textId="77777777" w:rsidTr="00C67AD1">
        <w:tc>
          <w:tcPr>
            <w:tcW w:w="5000" w:type="pct"/>
            <w:gridSpan w:val="5"/>
            <w:shd w:val="clear" w:color="auto" w:fill="auto"/>
          </w:tcPr>
          <w:p w14:paraId="0A3FF384" w14:textId="77777777" w:rsidR="006F226C" w:rsidRPr="00830E24" w:rsidRDefault="006F226C" w:rsidP="00C67AD1">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6F226C" w:rsidRPr="00523DC0" w14:paraId="3AC6C749" w14:textId="77777777" w:rsidTr="00C67AD1">
        <w:tc>
          <w:tcPr>
            <w:tcW w:w="478" w:type="pct"/>
            <w:shd w:val="clear" w:color="auto" w:fill="auto"/>
          </w:tcPr>
          <w:p w14:paraId="59DF6F94" w14:textId="77777777" w:rsidR="006F226C" w:rsidRPr="00830E24" w:rsidRDefault="006F226C" w:rsidP="00C67AD1">
            <w:pPr>
              <w:pStyle w:val="120"/>
              <w:numPr>
                <w:ilvl w:val="0"/>
                <w:numId w:val="13"/>
              </w:numPr>
              <w:rPr>
                <w:rFonts w:ascii="Times New Roman" w:hAnsi="Times New Roman" w:cs="Times New Roman"/>
                <w:lang w:eastAsia="en-US"/>
              </w:rPr>
            </w:pPr>
          </w:p>
        </w:tc>
        <w:tc>
          <w:tcPr>
            <w:tcW w:w="2402" w:type="pct"/>
            <w:gridSpan w:val="3"/>
            <w:shd w:val="clear" w:color="auto" w:fill="auto"/>
          </w:tcPr>
          <w:p w14:paraId="6BC85AE7" w14:textId="77777777" w:rsidR="006F226C" w:rsidRPr="00830E24" w:rsidRDefault="006F226C" w:rsidP="00C67AD1">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00543D78" w14:textId="77777777" w:rsidR="006F226C" w:rsidRPr="00523DC0" w:rsidRDefault="006F226C" w:rsidP="00C67AD1">
            <w:pPr>
              <w:pStyle w:val="120"/>
              <w:rPr>
                <w:rFonts w:ascii="Times New Roman" w:hAnsi="Times New Roman" w:cs="Times New Roman"/>
                <w:lang w:eastAsia="en-US"/>
              </w:rPr>
            </w:pPr>
            <w:r>
              <w:rPr>
                <w:rFonts w:ascii="Times New Roman" w:hAnsi="Times New Roman" w:cs="Times New Roman"/>
                <w:lang w:eastAsia="en-US"/>
              </w:rPr>
              <w:t>Портреты выдающихся ученых в области экологии, плакаты по темам дисциплины</w:t>
            </w:r>
          </w:p>
        </w:tc>
      </w:tr>
      <w:tr w:rsidR="006F226C" w:rsidRPr="00523DC0" w14:paraId="40EFCB9E" w14:textId="77777777" w:rsidTr="00C67AD1">
        <w:tc>
          <w:tcPr>
            <w:tcW w:w="478" w:type="pct"/>
            <w:shd w:val="clear" w:color="auto" w:fill="auto"/>
          </w:tcPr>
          <w:p w14:paraId="76D8192E" w14:textId="77777777" w:rsidR="006F226C" w:rsidRPr="00830E24" w:rsidRDefault="006F226C" w:rsidP="00C67AD1">
            <w:pPr>
              <w:pStyle w:val="120"/>
              <w:numPr>
                <w:ilvl w:val="0"/>
                <w:numId w:val="13"/>
              </w:numPr>
              <w:rPr>
                <w:rFonts w:ascii="Times New Roman" w:hAnsi="Times New Roman" w:cs="Times New Roman"/>
                <w:lang w:eastAsia="en-US"/>
              </w:rPr>
            </w:pPr>
          </w:p>
        </w:tc>
        <w:tc>
          <w:tcPr>
            <w:tcW w:w="2402" w:type="pct"/>
            <w:gridSpan w:val="3"/>
            <w:shd w:val="clear" w:color="auto" w:fill="auto"/>
          </w:tcPr>
          <w:p w14:paraId="5B4AE3E2" w14:textId="77777777" w:rsidR="006F226C" w:rsidRPr="00830E24" w:rsidRDefault="006F226C" w:rsidP="00C67AD1">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63153DC6" w14:textId="77777777" w:rsidR="006F226C" w:rsidRPr="00523DC0" w:rsidRDefault="006F226C" w:rsidP="00C67AD1">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6F226C" w:rsidRPr="00523DC0" w14:paraId="3E572598" w14:textId="77777777" w:rsidTr="00C67AD1">
        <w:tc>
          <w:tcPr>
            <w:tcW w:w="478" w:type="pct"/>
            <w:shd w:val="clear" w:color="auto" w:fill="auto"/>
          </w:tcPr>
          <w:p w14:paraId="4A633B73" w14:textId="77777777" w:rsidR="006F226C" w:rsidRPr="00830E24" w:rsidRDefault="006F226C" w:rsidP="00C67AD1">
            <w:pPr>
              <w:pStyle w:val="120"/>
              <w:numPr>
                <w:ilvl w:val="0"/>
                <w:numId w:val="13"/>
              </w:numPr>
              <w:rPr>
                <w:rFonts w:ascii="Times New Roman" w:hAnsi="Times New Roman" w:cs="Times New Roman"/>
                <w:lang w:eastAsia="en-US"/>
              </w:rPr>
            </w:pPr>
          </w:p>
        </w:tc>
        <w:tc>
          <w:tcPr>
            <w:tcW w:w="2402" w:type="pct"/>
            <w:gridSpan w:val="3"/>
            <w:shd w:val="clear" w:color="auto" w:fill="auto"/>
          </w:tcPr>
          <w:p w14:paraId="5BEC7674" w14:textId="77777777" w:rsidR="006F226C" w:rsidRPr="00B905F6" w:rsidRDefault="006F226C" w:rsidP="00C67AD1">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19892B84" w14:textId="77777777" w:rsidR="006F226C" w:rsidRPr="00523DC0" w:rsidRDefault="006F226C" w:rsidP="00C67AD1">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6F226C" w:rsidRPr="00523DC0" w14:paraId="41707E7C" w14:textId="77777777" w:rsidTr="00C67AD1">
        <w:tc>
          <w:tcPr>
            <w:tcW w:w="478" w:type="pct"/>
            <w:shd w:val="clear" w:color="auto" w:fill="auto"/>
          </w:tcPr>
          <w:p w14:paraId="304A0C5D" w14:textId="77777777" w:rsidR="006F226C" w:rsidRPr="00830E24" w:rsidRDefault="006F226C" w:rsidP="00C67AD1">
            <w:pPr>
              <w:pStyle w:val="120"/>
              <w:numPr>
                <w:ilvl w:val="0"/>
                <w:numId w:val="13"/>
              </w:numPr>
              <w:rPr>
                <w:rFonts w:ascii="Times New Roman" w:hAnsi="Times New Roman" w:cs="Times New Roman"/>
                <w:lang w:eastAsia="en-US"/>
              </w:rPr>
            </w:pPr>
          </w:p>
        </w:tc>
        <w:tc>
          <w:tcPr>
            <w:tcW w:w="2402" w:type="pct"/>
            <w:gridSpan w:val="3"/>
            <w:shd w:val="clear" w:color="auto" w:fill="auto"/>
          </w:tcPr>
          <w:p w14:paraId="23C924F4" w14:textId="77777777" w:rsidR="006F226C" w:rsidRPr="00B905F6" w:rsidRDefault="006F226C" w:rsidP="00C67AD1">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769B5DF5" w14:textId="77777777" w:rsidR="006F226C" w:rsidRPr="00523DC0" w:rsidRDefault="006F226C" w:rsidP="00C67AD1">
            <w:pPr>
              <w:pStyle w:val="120"/>
              <w:rPr>
                <w:rFonts w:ascii="Times New Roman" w:hAnsi="Times New Roman" w:cs="Times New Roman"/>
                <w:lang w:eastAsia="en-US"/>
              </w:rPr>
            </w:pPr>
            <w:r w:rsidRPr="004D4055">
              <w:rPr>
                <w:rFonts w:ascii="Times New Roman" w:hAnsi="Times New Roman"/>
              </w:rPr>
              <w:t xml:space="preserve">Система дистанционного обучения </w:t>
            </w:r>
            <w:r w:rsidRPr="00DF4692">
              <w:rPr>
                <w:rFonts w:ascii="Times New Roman" w:hAnsi="Times New Roman" w:cs="Times New Roman"/>
                <w:lang w:eastAsia="en-US"/>
              </w:rPr>
              <w:t>https://dom.sustec.ru/course/view.php?id=1411</w:t>
            </w:r>
          </w:p>
        </w:tc>
      </w:tr>
    </w:tbl>
    <w:p w14:paraId="13B125E7" w14:textId="77777777" w:rsidR="006F226C" w:rsidRDefault="006F226C" w:rsidP="006F226C">
      <w:pPr>
        <w:suppressAutoHyphens/>
        <w:ind w:firstLine="709"/>
        <w:jc w:val="both"/>
      </w:pPr>
      <w:r w:rsidRPr="00B905F6">
        <w:t>Залы: библиотека, читальный зал с выходом в сеть Интернет</w:t>
      </w:r>
    </w:p>
    <w:p w14:paraId="0E07D401" w14:textId="77777777" w:rsidR="006F226C" w:rsidRDefault="006F226C" w:rsidP="006F226C">
      <w:pPr>
        <w:ind w:firstLine="709"/>
        <w:rPr>
          <w:b/>
          <w:bCs/>
        </w:rPr>
      </w:pPr>
    </w:p>
    <w:p w14:paraId="5D5CEFF8" w14:textId="77777777" w:rsidR="006F226C" w:rsidRPr="00661D7F" w:rsidRDefault="006F226C" w:rsidP="006F226C">
      <w:pPr>
        <w:ind w:firstLine="709"/>
        <w:rPr>
          <w:b/>
          <w:bCs/>
        </w:rPr>
      </w:pPr>
      <w:r w:rsidRPr="00661D7F">
        <w:rPr>
          <w:b/>
          <w:bCs/>
        </w:rPr>
        <w:t>3.2. Информационное обеспечение реализации программы</w:t>
      </w:r>
    </w:p>
    <w:p w14:paraId="516EF37B" w14:textId="77777777" w:rsidR="006F226C" w:rsidRPr="00661D7F" w:rsidRDefault="006F226C" w:rsidP="006F226C">
      <w:pPr>
        <w:ind w:firstLine="709"/>
        <w:contextualSpacing/>
        <w:jc w:val="both"/>
      </w:pPr>
      <w:r w:rsidRPr="00B905F6">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87F8F3A" w14:textId="77777777" w:rsidR="006F226C" w:rsidRPr="004D0BEE" w:rsidRDefault="006F226C" w:rsidP="006F226C">
      <w:pPr>
        <w:ind w:firstLine="709"/>
        <w:rPr>
          <w:b/>
          <w:color w:val="000000"/>
        </w:rPr>
      </w:pPr>
      <w:r w:rsidRPr="004D0BEE">
        <w:rPr>
          <w:b/>
          <w:color w:val="000000"/>
        </w:rPr>
        <w:t>3.2.1. Основные печатные и электронные издания</w:t>
      </w:r>
    </w:p>
    <w:p w14:paraId="40A659DE" w14:textId="77777777" w:rsidR="006F226C" w:rsidRPr="00B40C12" w:rsidRDefault="006F226C" w:rsidP="006F226C">
      <w:pPr>
        <w:pStyle w:val="aff5"/>
        <w:numPr>
          <w:ilvl w:val="0"/>
          <w:numId w:val="19"/>
        </w:numPr>
        <w:spacing w:after="0" w:line="240" w:lineRule="auto"/>
        <w:ind w:left="714" w:hanging="357"/>
        <w:rPr>
          <w:rFonts w:ascii="Times New Roman" w:hAnsi="Times New Roman"/>
          <w:color w:val="000000"/>
          <w:sz w:val="24"/>
          <w:szCs w:val="24"/>
          <w:shd w:val="clear" w:color="auto" w:fill="FFFFFF"/>
        </w:rPr>
      </w:pPr>
      <w:r w:rsidRPr="00B40C12">
        <w:rPr>
          <w:rFonts w:ascii="Times New Roman" w:hAnsi="Times New Roman"/>
          <w:color w:val="000000"/>
          <w:sz w:val="24"/>
          <w:szCs w:val="24"/>
          <w:shd w:val="clear" w:color="auto" w:fill="FFFFFF"/>
        </w:rPr>
        <w:lastRenderedPageBreak/>
        <w:t xml:space="preserve">Волкова, П. А. Основы общей </w:t>
      </w:r>
      <w:proofErr w:type="gramStart"/>
      <w:r w:rsidRPr="00B40C12">
        <w:rPr>
          <w:rFonts w:ascii="Times New Roman" w:hAnsi="Times New Roman"/>
          <w:color w:val="000000"/>
          <w:sz w:val="24"/>
          <w:szCs w:val="24"/>
          <w:shd w:val="clear" w:color="auto" w:fill="FFFFFF"/>
        </w:rPr>
        <w:t>экологии :</w:t>
      </w:r>
      <w:proofErr w:type="gramEnd"/>
      <w:r w:rsidRPr="00B40C12">
        <w:rPr>
          <w:rFonts w:ascii="Times New Roman" w:hAnsi="Times New Roman"/>
          <w:color w:val="000000"/>
          <w:sz w:val="24"/>
          <w:szCs w:val="24"/>
          <w:shd w:val="clear" w:color="auto" w:fill="FFFFFF"/>
        </w:rPr>
        <w:t xml:space="preserve"> учебное пособие / П.А. Волкова. — </w:t>
      </w:r>
      <w:proofErr w:type="gramStart"/>
      <w:r w:rsidRPr="00B40C12">
        <w:rPr>
          <w:rFonts w:ascii="Times New Roman" w:hAnsi="Times New Roman"/>
          <w:color w:val="000000"/>
          <w:sz w:val="24"/>
          <w:szCs w:val="24"/>
          <w:shd w:val="clear" w:color="auto" w:fill="FFFFFF"/>
        </w:rPr>
        <w:t>Москва :</w:t>
      </w:r>
      <w:proofErr w:type="gramEnd"/>
      <w:r w:rsidRPr="00B40C12">
        <w:rPr>
          <w:rFonts w:ascii="Times New Roman" w:hAnsi="Times New Roman"/>
          <w:color w:val="000000"/>
          <w:sz w:val="24"/>
          <w:szCs w:val="24"/>
          <w:shd w:val="clear" w:color="auto" w:fill="FFFFFF"/>
        </w:rPr>
        <w:t xml:space="preserve"> ФОРУМ : ИНФРА-М, 2020. — 126 с. — (Среднее профессиональное образование). - ISBN 978-5-00091-587-5. - </w:t>
      </w:r>
      <w:proofErr w:type="gramStart"/>
      <w:r w:rsidRPr="00B40C12">
        <w:rPr>
          <w:rFonts w:ascii="Times New Roman" w:hAnsi="Times New Roman"/>
          <w:color w:val="000000"/>
          <w:sz w:val="24"/>
          <w:szCs w:val="24"/>
          <w:shd w:val="clear" w:color="auto" w:fill="FFFFFF"/>
        </w:rPr>
        <w:t>Текст :</w:t>
      </w:r>
      <w:proofErr w:type="gramEnd"/>
      <w:r w:rsidRPr="00B40C12">
        <w:rPr>
          <w:rFonts w:ascii="Times New Roman" w:hAnsi="Times New Roman"/>
          <w:color w:val="000000"/>
          <w:sz w:val="24"/>
          <w:szCs w:val="24"/>
          <w:shd w:val="clear" w:color="auto" w:fill="FFFFFF"/>
        </w:rPr>
        <w:t xml:space="preserve"> электронный. - URL: https://znanium.com/catalog/product/1042596 (дата обращения: 03.09.2024). – Режим доступа: по подписке.</w:t>
      </w:r>
    </w:p>
    <w:p w14:paraId="48D28386" w14:textId="77777777" w:rsidR="006F226C" w:rsidRPr="004D0BEE" w:rsidRDefault="006F226C" w:rsidP="006F226C">
      <w:pPr>
        <w:suppressAutoHyphens/>
        <w:ind w:firstLine="709"/>
        <w:rPr>
          <w:bCs/>
          <w:i/>
          <w:color w:val="000000"/>
        </w:rPr>
      </w:pPr>
      <w:r w:rsidRPr="004D0BEE">
        <w:rPr>
          <w:b/>
          <w:bCs/>
          <w:color w:val="000000"/>
        </w:rPr>
        <w:t xml:space="preserve">3.2.2. Дополнительные источники </w:t>
      </w:r>
    </w:p>
    <w:p w14:paraId="4F0C7868" w14:textId="77777777" w:rsidR="006F226C" w:rsidRPr="004D0BEE" w:rsidRDefault="006F226C" w:rsidP="006F226C">
      <w:pPr>
        <w:pStyle w:val="aff5"/>
        <w:numPr>
          <w:ilvl w:val="0"/>
          <w:numId w:val="19"/>
        </w:numPr>
        <w:spacing w:after="0" w:line="240" w:lineRule="auto"/>
        <w:ind w:left="714" w:hanging="357"/>
        <w:rPr>
          <w:rFonts w:ascii="Times New Roman" w:hAnsi="Times New Roman"/>
          <w:color w:val="000000"/>
          <w:sz w:val="24"/>
          <w:szCs w:val="24"/>
        </w:rPr>
      </w:pPr>
      <w:r w:rsidRPr="004D0BEE">
        <w:rPr>
          <w:rFonts w:ascii="Times New Roman" w:hAnsi="Times New Roman"/>
          <w:color w:val="000000"/>
          <w:sz w:val="24"/>
          <w:szCs w:val="24"/>
          <w:shd w:val="clear" w:color="auto" w:fill="FFFFFF"/>
        </w:rPr>
        <w:t xml:space="preserve">Гальперин, М. В. Общая </w:t>
      </w:r>
      <w:proofErr w:type="gramStart"/>
      <w:r w:rsidRPr="004D0BEE">
        <w:rPr>
          <w:rFonts w:ascii="Times New Roman" w:hAnsi="Times New Roman"/>
          <w:color w:val="000000"/>
          <w:sz w:val="24"/>
          <w:szCs w:val="24"/>
          <w:shd w:val="clear" w:color="auto" w:fill="FFFFFF"/>
        </w:rPr>
        <w:t>экология :</w:t>
      </w:r>
      <w:proofErr w:type="gramEnd"/>
      <w:r w:rsidRPr="004D0BEE">
        <w:rPr>
          <w:rFonts w:ascii="Times New Roman" w:hAnsi="Times New Roman"/>
          <w:color w:val="000000"/>
          <w:sz w:val="24"/>
          <w:szCs w:val="24"/>
          <w:shd w:val="clear" w:color="auto" w:fill="FFFFFF"/>
        </w:rPr>
        <w:t xml:space="preserve"> учебник / М. В. Гальперин. — 2-е изд., </w:t>
      </w:r>
      <w:proofErr w:type="spellStart"/>
      <w:r w:rsidRPr="004D0BEE">
        <w:rPr>
          <w:rFonts w:ascii="Times New Roman" w:hAnsi="Times New Roman"/>
          <w:color w:val="000000"/>
          <w:sz w:val="24"/>
          <w:szCs w:val="24"/>
          <w:shd w:val="clear" w:color="auto" w:fill="FFFFFF"/>
        </w:rPr>
        <w:t>перераб</w:t>
      </w:r>
      <w:proofErr w:type="spellEnd"/>
      <w:r w:rsidRPr="004D0BEE">
        <w:rPr>
          <w:rFonts w:ascii="Times New Roman" w:hAnsi="Times New Roman"/>
          <w:color w:val="000000"/>
          <w:sz w:val="24"/>
          <w:szCs w:val="24"/>
          <w:shd w:val="clear" w:color="auto" w:fill="FFFFFF"/>
        </w:rPr>
        <w:t xml:space="preserve">. и доп. — </w:t>
      </w:r>
      <w:proofErr w:type="gramStart"/>
      <w:r w:rsidRPr="004D0BEE">
        <w:rPr>
          <w:rFonts w:ascii="Times New Roman" w:hAnsi="Times New Roman"/>
          <w:color w:val="000000"/>
          <w:sz w:val="24"/>
          <w:szCs w:val="24"/>
          <w:shd w:val="clear" w:color="auto" w:fill="FFFFFF"/>
        </w:rPr>
        <w:t>Москва :</w:t>
      </w:r>
      <w:proofErr w:type="gramEnd"/>
      <w:r w:rsidRPr="004D0BEE">
        <w:rPr>
          <w:rFonts w:ascii="Times New Roman" w:hAnsi="Times New Roman"/>
          <w:color w:val="000000"/>
          <w:sz w:val="24"/>
          <w:szCs w:val="24"/>
          <w:shd w:val="clear" w:color="auto" w:fill="FFFFFF"/>
        </w:rPr>
        <w:t xml:space="preserve"> ФОРУМ : ИНФРА-М, 2023. — 336 с. — (Среднее профессиональное образование). - ISBN 978-5-00091-469-4. - </w:t>
      </w:r>
      <w:proofErr w:type="gramStart"/>
      <w:r w:rsidRPr="004D0BEE">
        <w:rPr>
          <w:rFonts w:ascii="Times New Roman" w:hAnsi="Times New Roman"/>
          <w:color w:val="000000"/>
          <w:sz w:val="24"/>
          <w:szCs w:val="24"/>
          <w:shd w:val="clear" w:color="auto" w:fill="FFFFFF"/>
        </w:rPr>
        <w:t>Текст :</w:t>
      </w:r>
      <w:proofErr w:type="gramEnd"/>
      <w:r w:rsidRPr="004D0BEE">
        <w:rPr>
          <w:rFonts w:ascii="Times New Roman" w:hAnsi="Times New Roman"/>
          <w:color w:val="000000"/>
          <w:sz w:val="24"/>
          <w:szCs w:val="24"/>
          <w:shd w:val="clear" w:color="auto" w:fill="FFFFFF"/>
        </w:rPr>
        <w:t xml:space="preserve"> электронный. - URL: https://znanium.com/catalog/product/2039969 (дата обращения: 03.09.2024). – Режим доступа: по подписке.</w:t>
      </w:r>
    </w:p>
    <w:p w14:paraId="2C74079F" w14:textId="7D1B30FB" w:rsidR="006F226C" w:rsidRDefault="006F226C" w:rsidP="006F226C">
      <w:pPr>
        <w:pStyle w:val="aff5"/>
        <w:numPr>
          <w:ilvl w:val="0"/>
          <w:numId w:val="19"/>
        </w:numPr>
        <w:spacing w:after="0" w:line="240" w:lineRule="auto"/>
        <w:rPr>
          <w:rFonts w:ascii="Times New Roman" w:hAnsi="Times New Roman"/>
          <w:sz w:val="24"/>
          <w:szCs w:val="24"/>
        </w:rPr>
      </w:pPr>
      <w:r>
        <w:rPr>
          <w:rFonts w:ascii="Times New Roman" w:hAnsi="Times New Roman"/>
          <w:sz w:val="24"/>
          <w:szCs w:val="24"/>
        </w:rPr>
        <w:t xml:space="preserve">Методические рекомендации по выполнению практических работ по общеобразовательной дисциплине «Экология </w:t>
      </w:r>
      <w:proofErr w:type="spellStart"/>
      <w:r>
        <w:rPr>
          <w:rFonts w:ascii="Times New Roman" w:hAnsi="Times New Roman"/>
          <w:sz w:val="24"/>
          <w:szCs w:val="24"/>
        </w:rPr>
        <w:t>профдеятельности</w:t>
      </w:r>
      <w:proofErr w:type="spellEnd"/>
      <w:r>
        <w:rPr>
          <w:rFonts w:ascii="Times New Roman" w:hAnsi="Times New Roman"/>
          <w:sz w:val="24"/>
          <w:szCs w:val="24"/>
        </w:rPr>
        <w:t xml:space="preserve"> (в форме индивидуального проекта)» для специальности </w:t>
      </w:r>
      <w:bookmarkStart w:id="3" w:name="_GoBack"/>
      <w:bookmarkEnd w:id="3"/>
      <w:r w:rsidRPr="006A74E6">
        <w:rPr>
          <w:rFonts w:ascii="Times New Roman" w:hAnsi="Times New Roman"/>
          <w:sz w:val="24"/>
          <w:szCs w:val="24"/>
        </w:rPr>
        <w:t>35.02.12 Садово-парковое и ландшафтное строительство</w:t>
      </w:r>
      <w:r w:rsidRPr="00D027BF">
        <w:rPr>
          <w:rFonts w:ascii="Times New Roman" w:hAnsi="Times New Roman"/>
          <w:sz w:val="24"/>
          <w:szCs w:val="24"/>
        </w:rPr>
        <w:t xml:space="preserve"> / ГБПОУ "</w:t>
      </w:r>
      <w:proofErr w:type="spellStart"/>
      <w:r w:rsidRPr="00D027BF">
        <w:rPr>
          <w:rFonts w:ascii="Times New Roman" w:hAnsi="Times New Roman"/>
          <w:sz w:val="24"/>
          <w:szCs w:val="24"/>
        </w:rPr>
        <w:t>ЮУрГТК</w:t>
      </w:r>
      <w:proofErr w:type="spellEnd"/>
      <w:proofErr w:type="gramStart"/>
      <w:r w:rsidRPr="00D027BF">
        <w:rPr>
          <w:rFonts w:ascii="Times New Roman" w:hAnsi="Times New Roman"/>
          <w:sz w:val="24"/>
          <w:szCs w:val="24"/>
        </w:rPr>
        <w:t>" ;</w:t>
      </w:r>
      <w:proofErr w:type="gramEnd"/>
      <w:r w:rsidRPr="00D027BF">
        <w:rPr>
          <w:rFonts w:ascii="Times New Roman" w:hAnsi="Times New Roman"/>
          <w:sz w:val="24"/>
          <w:szCs w:val="24"/>
        </w:rPr>
        <w:t xml:space="preserve"> сост</w:t>
      </w:r>
      <w:r>
        <w:rPr>
          <w:rFonts w:ascii="Times New Roman" w:hAnsi="Times New Roman"/>
          <w:sz w:val="24"/>
          <w:szCs w:val="24"/>
        </w:rPr>
        <w:t>. Р.Ф. Аюпова. - Челябинск, 2024</w:t>
      </w:r>
    </w:p>
    <w:p w14:paraId="7A55306E" w14:textId="77777777" w:rsidR="006F226C" w:rsidRDefault="006F226C" w:rsidP="006F226C">
      <w:pPr>
        <w:jc w:val="center"/>
        <w:rPr>
          <w:b/>
          <w:bCs/>
        </w:rPr>
      </w:pPr>
    </w:p>
    <w:p w14:paraId="312FEBB7" w14:textId="77777777" w:rsidR="006F226C" w:rsidRDefault="006F226C" w:rsidP="006F226C">
      <w:pPr>
        <w:jc w:val="center"/>
        <w:rPr>
          <w:b/>
          <w:bCs/>
        </w:rPr>
      </w:pPr>
      <w:r w:rsidRPr="00661D7F">
        <w:rPr>
          <w:b/>
          <w:bCs/>
        </w:rPr>
        <w:t xml:space="preserve">4. КОНТРОЛЬ И ОЦЕНКА РЕЗУЛЬТАТОВ ОСВОЕНИЯ </w:t>
      </w:r>
      <w:r w:rsidRPr="00661D7F">
        <w:rPr>
          <w:b/>
          <w:bCs/>
        </w:rPr>
        <w:br/>
      </w:r>
      <w:r w:rsidRPr="001B28D4">
        <w:rPr>
          <w:b/>
          <w:bCs/>
        </w:rPr>
        <w:t xml:space="preserve">ОБЩЕОБРАЗОВАТЕЛЬНОЙ </w:t>
      </w:r>
      <w:r>
        <w:rPr>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6F226C" w:rsidRPr="006A7E9A" w14:paraId="764046F9" w14:textId="77777777" w:rsidTr="00C67AD1">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67299C9" w14:textId="77777777" w:rsidR="006F226C" w:rsidRPr="006A7E9A" w:rsidRDefault="006F226C" w:rsidP="00C67AD1">
            <w:pPr>
              <w:snapToGrid w:val="0"/>
              <w:jc w:val="center"/>
              <w:rPr>
                <w:b/>
              </w:rPr>
            </w:pPr>
            <w:r w:rsidRPr="006A7E9A">
              <w:rPr>
                <w:b/>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5826061" w14:textId="77777777" w:rsidR="006F226C" w:rsidRPr="006A7E9A" w:rsidRDefault="006F226C" w:rsidP="00C67AD1">
            <w:pPr>
              <w:snapToGrid w:val="0"/>
              <w:jc w:val="center"/>
              <w:rPr>
                <w:b/>
              </w:rPr>
            </w:pPr>
            <w:r w:rsidRPr="006A7E9A">
              <w:rPr>
                <w:b/>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35B83118" w14:textId="77777777" w:rsidR="006F226C" w:rsidRPr="006A7E9A" w:rsidRDefault="006F226C" w:rsidP="00C67AD1">
            <w:pPr>
              <w:snapToGrid w:val="0"/>
              <w:jc w:val="center"/>
              <w:rPr>
                <w:b/>
              </w:rPr>
            </w:pPr>
            <w:r w:rsidRPr="006A7E9A">
              <w:rPr>
                <w:b/>
              </w:rPr>
              <w:t>Методы оценки</w:t>
            </w:r>
          </w:p>
        </w:tc>
      </w:tr>
      <w:tr w:rsidR="006F226C" w:rsidRPr="006A7E9A" w14:paraId="2FD24196" w14:textId="77777777" w:rsidTr="00C67AD1">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AEFB5D2" w14:textId="77777777" w:rsidR="006F226C" w:rsidRPr="006A7E9A" w:rsidRDefault="006F226C" w:rsidP="00C67AD1">
            <w:pPr>
              <w:jc w:val="center"/>
              <w:rPr>
                <w:bCs/>
              </w:rPr>
            </w:pPr>
            <w:proofErr w:type="spellStart"/>
            <w:r w:rsidRPr="006A7E9A">
              <w:rPr>
                <w:bCs/>
              </w:rPr>
              <w:t>ПРб</w:t>
            </w:r>
            <w:proofErr w:type="spellEnd"/>
            <w:r w:rsidRPr="006A7E9A">
              <w:rPr>
                <w:bCs/>
              </w:rPr>
              <w:t xml:space="preserve"> 01</w:t>
            </w:r>
          </w:p>
          <w:p w14:paraId="791EFA66" w14:textId="77777777" w:rsidR="006F226C" w:rsidRPr="006A7E9A" w:rsidRDefault="006F226C" w:rsidP="00C67AD1">
            <w:pPr>
              <w:jc w:val="center"/>
              <w:rPr>
                <w:bCs/>
              </w:rPr>
            </w:pPr>
            <w:proofErr w:type="spellStart"/>
            <w:r w:rsidRPr="006A7E9A">
              <w:rPr>
                <w:bCs/>
              </w:rPr>
              <w:t>ПРб</w:t>
            </w:r>
            <w:proofErr w:type="spellEnd"/>
            <w:r w:rsidRPr="006A7E9A">
              <w:rPr>
                <w:bCs/>
              </w:rPr>
              <w:t xml:space="preserve"> 02</w:t>
            </w:r>
          </w:p>
          <w:p w14:paraId="34791557" w14:textId="77777777" w:rsidR="006F226C" w:rsidRPr="006A7E9A" w:rsidRDefault="006F226C" w:rsidP="00C67AD1">
            <w:pPr>
              <w:jc w:val="center"/>
              <w:rPr>
                <w:bCs/>
              </w:rPr>
            </w:pPr>
            <w:proofErr w:type="spellStart"/>
            <w:r w:rsidRPr="006A7E9A">
              <w:rPr>
                <w:bCs/>
              </w:rPr>
              <w:t>ПРб</w:t>
            </w:r>
            <w:proofErr w:type="spellEnd"/>
            <w:r w:rsidRPr="006A7E9A">
              <w:rPr>
                <w:bCs/>
              </w:rPr>
              <w:t xml:space="preserve"> 03</w:t>
            </w:r>
          </w:p>
          <w:p w14:paraId="24346EDE" w14:textId="77777777" w:rsidR="006F226C" w:rsidRPr="006A7E9A" w:rsidRDefault="006F226C" w:rsidP="00C67AD1">
            <w:pPr>
              <w:jc w:val="center"/>
              <w:rPr>
                <w:bCs/>
              </w:rPr>
            </w:pPr>
            <w:proofErr w:type="spellStart"/>
            <w:r w:rsidRPr="006A7E9A">
              <w:rPr>
                <w:bCs/>
              </w:rPr>
              <w:t>ПРб</w:t>
            </w:r>
            <w:proofErr w:type="spellEnd"/>
            <w:r w:rsidRPr="006A7E9A">
              <w:rPr>
                <w:bCs/>
              </w:rPr>
              <w:t xml:space="preserve"> 04</w:t>
            </w:r>
          </w:p>
          <w:p w14:paraId="0A8E0056" w14:textId="77777777" w:rsidR="006F226C" w:rsidRDefault="006F226C" w:rsidP="00C67AD1">
            <w:pPr>
              <w:jc w:val="center"/>
              <w:rPr>
                <w:bCs/>
              </w:rPr>
            </w:pPr>
            <w:proofErr w:type="spellStart"/>
            <w:r w:rsidRPr="006A7E9A">
              <w:rPr>
                <w:bCs/>
              </w:rPr>
              <w:t>ПРб</w:t>
            </w:r>
            <w:proofErr w:type="spellEnd"/>
            <w:r w:rsidRPr="006A7E9A">
              <w:rPr>
                <w:bCs/>
              </w:rPr>
              <w:t xml:space="preserve"> 05</w:t>
            </w:r>
          </w:p>
          <w:p w14:paraId="04AF93E0" w14:textId="77777777" w:rsidR="006F226C" w:rsidRPr="006A7E9A" w:rsidRDefault="006F226C" w:rsidP="00C67AD1">
            <w:pPr>
              <w:jc w:val="center"/>
              <w:rPr>
                <w:bCs/>
              </w:rPr>
            </w:pPr>
            <w:proofErr w:type="spellStart"/>
            <w:r>
              <w:t>ПРб</w:t>
            </w:r>
            <w:proofErr w:type="spellEnd"/>
            <w:r>
              <w:t xml:space="preserve"> 06</w:t>
            </w:r>
          </w:p>
          <w:p w14:paraId="5EC8A76E" w14:textId="77777777" w:rsidR="006F226C" w:rsidRDefault="006F226C" w:rsidP="00C67AD1">
            <w:pPr>
              <w:jc w:val="center"/>
              <w:rPr>
                <w:bCs/>
              </w:rPr>
            </w:pPr>
            <w:proofErr w:type="spellStart"/>
            <w:r>
              <w:rPr>
                <w:bCs/>
              </w:rPr>
              <w:t>ПРб</w:t>
            </w:r>
            <w:proofErr w:type="spellEnd"/>
            <w:r>
              <w:rPr>
                <w:bCs/>
              </w:rPr>
              <w:t xml:space="preserve"> 07</w:t>
            </w:r>
          </w:p>
          <w:p w14:paraId="52CC037F" w14:textId="77777777" w:rsidR="006F226C" w:rsidRPr="006A7E9A" w:rsidRDefault="006F226C" w:rsidP="00C67AD1">
            <w:pPr>
              <w:jc w:val="center"/>
              <w:rPr>
                <w:bCs/>
              </w:rPr>
            </w:pPr>
            <w:proofErr w:type="spellStart"/>
            <w:r>
              <w:t>ПРб</w:t>
            </w:r>
            <w:proofErr w:type="spellEnd"/>
            <w:r>
              <w:t xml:space="preserve"> 08</w:t>
            </w:r>
          </w:p>
          <w:p w14:paraId="77AF057C" w14:textId="77777777" w:rsidR="006F226C" w:rsidRPr="006A7E9A" w:rsidRDefault="006F226C" w:rsidP="00C67AD1">
            <w:pPr>
              <w:jc w:val="center"/>
              <w:rPr>
                <w:bCs/>
              </w:rPr>
            </w:pPr>
          </w:p>
          <w:p w14:paraId="10726AE6" w14:textId="77777777" w:rsidR="006F226C" w:rsidRPr="006A7E9A" w:rsidRDefault="006F226C" w:rsidP="00C67AD1">
            <w:pPr>
              <w:jc w:val="center"/>
              <w:rPr>
                <w:bCs/>
              </w:rPr>
            </w:pPr>
          </w:p>
          <w:p w14:paraId="107BAEFB" w14:textId="77777777" w:rsidR="006F226C" w:rsidRPr="006A7E9A" w:rsidRDefault="006F226C" w:rsidP="00C67AD1">
            <w:pPr>
              <w:jc w:val="center"/>
              <w:rPr>
                <w:bCs/>
              </w:rPr>
            </w:pPr>
          </w:p>
        </w:tc>
        <w:tc>
          <w:tcPr>
            <w:tcW w:w="4815" w:type="dxa"/>
            <w:tcBorders>
              <w:left w:val="single" w:sz="4" w:space="0" w:color="auto"/>
              <w:right w:val="single" w:sz="4" w:space="0" w:color="auto"/>
            </w:tcBorders>
            <w:shd w:val="clear" w:color="auto" w:fill="auto"/>
            <w:vAlign w:val="center"/>
          </w:tcPr>
          <w:p w14:paraId="73F49A36" w14:textId="77777777" w:rsidR="006F226C" w:rsidRPr="00B35D4D" w:rsidRDefault="006F226C" w:rsidP="00C67AD1">
            <w:pPr>
              <w:ind w:left="360"/>
              <w:jc w:val="center"/>
              <w:rPr>
                <w:b/>
              </w:rPr>
            </w:pPr>
            <w:r w:rsidRPr="00B35D4D">
              <w:rPr>
                <w:b/>
              </w:rPr>
              <w:t xml:space="preserve">Критерии оценивания </w:t>
            </w:r>
            <w:r>
              <w:rPr>
                <w:b/>
              </w:rPr>
              <w:t>тестирования</w:t>
            </w:r>
          </w:p>
          <w:p w14:paraId="09CD1151" w14:textId="77777777" w:rsidR="006F226C" w:rsidRPr="00B35D4D" w:rsidRDefault="006F226C" w:rsidP="00C67AD1">
            <w:r>
              <w:t>Оценка «отлично</w:t>
            </w:r>
            <w:r w:rsidRPr="00B35D4D">
              <w:t>»</w:t>
            </w:r>
            <w:r>
              <w:t xml:space="preserve"> </w:t>
            </w:r>
            <w:r w:rsidRPr="00B35D4D">
              <w:t>выставляется студентам за верные ответы, которые составляют 91% и более от общего количества вопросов;</w:t>
            </w:r>
          </w:p>
          <w:p w14:paraId="1B1E021B" w14:textId="77777777" w:rsidR="006F226C" w:rsidRPr="00B35D4D" w:rsidRDefault="006F226C" w:rsidP="00C67AD1">
            <w:r>
              <w:t>Оценка «хорошо</w:t>
            </w:r>
            <w:r w:rsidRPr="00B35D4D">
              <w:t>» соответствует работе, которая содержит от 71% до 90% правильных ответов;</w:t>
            </w:r>
          </w:p>
          <w:p w14:paraId="694389B1" w14:textId="77777777" w:rsidR="006F226C" w:rsidRDefault="006F226C" w:rsidP="00C67AD1">
            <w:r w:rsidRPr="00B35D4D">
              <w:t>Оцен</w:t>
            </w:r>
            <w:r>
              <w:t>ка «</w:t>
            </w:r>
            <w:proofErr w:type="gramStart"/>
            <w:r>
              <w:t>у</w:t>
            </w:r>
            <w:r w:rsidRPr="00B35D4D">
              <w:t>довлетворительно»</w:t>
            </w:r>
            <w:r>
              <w:t xml:space="preserve"> </w:t>
            </w:r>
            <w:r w:rsidRPr="00B35D4D">
              <w:t xml:space="preserve"> </w:t>
            </w:r>
            <w:r>
              <w:t>выставляется</w:t>
            </w:r>
            <w:proofErr w:type="gramEnd"/>
            <w:r>
              <w:t xml:space="preserve"> за практическую работу, в которой </w:t>
            </w:r>
            <w:r w:rsidRPr="00B35D4D">
              <w:t>от 70% до 50 % правильных ответов;</w:t>
            </w:r>
          </w:p>
          <w:p w14:paraId="5F063ADE" w14:textId="77777777" w:rsidR="006F226C" w:rsidRDefault="006F226C" w:rsidP="00C67AD1">
            <w:r>
              <w:t>Оценка «неудовлетворительно» соответствует менее 50% правильных ответов</w:t>
            </w:r>
            <w:r w:rsidRPr="00B35D4D">
              <w:t>.</w:t>
            </w:r>
          </w:p>
          <w:p w14:paraId="0D0D4240" w14:textId="77777777" w:rsidR="006F226C" w:rsidRPr="00B35D4D" w:rsidRDefault="006F226C" w:rsidP="00C67AD1">
            <w:pPr>
              <w:ind w:left="360"/>
              <w:jc w:val="center"/>
              <w:rPr>
                <w:b/>
              </w:rPr>
            </w:pPr>
            <w:r w:rsidRPr="00B35D4D">
              <w:rPr>
                <w:b/>
              </w:rPr>
              <w:t xml:space="preserve">Критерии оценивания </w:t>
            </w:r>
            <w:r>
              <w:rPr>
                <w:b/>
              </w:rPr>
              <w:t>практической работы</w:t>
            </w:r>
          </w:p>
          <w:p w14:paraId="50B33E6E" w14:textId="77777777" w:rsidR="006F226C" w:rsidRPr="00497A35" w:rsidRDefault="006F226C" w:rsidP="00C67AD1">
            <w:pPr>
              <w:pStyle w:val="aff5"/>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 w:right="-185"/>
              <w:rPr>
                <w:rFonts w:ascii="Times New Roman" w:hAnsi="Times New Roman"/>
              </w:rPr>
            </w:pPr>
            <w:r w:rsidRPr="00497A35">
              <w:rPr>
                <w:rFonts w:ascii="Times New Roman" w:hAnsi="Times New Roman"/>
              </w:rPr>
              <w:t xml:space="preserve">Оценка «отлично» выставляется </w:t>
            </w:r>
            <w:r>
              <w:rPr>
                <w:rFonts w:ascii="Times New Roman" w:hAnsi="Times New Roman"/>
              </w:rPr>
              <w:t>студентам</w:t>
            </w:r>
            <w:r w:rsidRPr="00497A35">
              <w:rPr>
                <w:rFonts w:ascii="Times New Roman" w:hAnsi="Times New Roman"/>
              </w:rPr>
              <w:t xml:space="preserve"> за работу, выполненную безошибочно, в полном объеме с учетом рациональности выбранных решений; </w:t>
            </w:r>
          </w:p>
          <w:p w14:paraId="076EF01C" w14:textId="77777777" w:rsidR="006F226C" w:rsidRPr="00497A35" w:rsidRDefault="006F226C" w:rsidP="00C67AD1">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pPr>
            <w:r w:rsidRPr="00497A35">
              <w:t>Оценка «</w:t>
            </w:r>
            <w:proofErr w:type="gramStart"/>
            <w:r w:rsidRPr="00497A35">
              <w:t>хорошо»  выставляется</w:t>
            </w:r>
            <w:proofErr w:type="gramEnd"/>
            <w:r w:rsidRPr="00497A35">
              <w:t xml:space="preserve"> </w:t>
            </w:r>
            <w:r>
              <w:t>студентам</w:t>
            </w:r>
            <w:r w:rsidRPr="00497A35">
              <w:t xml:space="preserve">  за  работу, выполненную в полном объеме с недочетами;</w:t>
            </w:r>
          </w:p>
          <w:p w14:paraId="45FE1619" w14:textId="77777777" w:rsidR="006F226C" w:rsidRPr="00497A35" w:rsidRDefault="006F226C" w:rsidP="00C67AD1">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pPr>
            <w:r w:rsidRPr="00497A35">
              <w:t xml:space="preserve">Оценка «удовлетворительно» выставляется </w:t>
            </w:r>
            <w:proofErr w:type="gramStart"/>
            <w:r>
              <w:t>студентам</w:t>
            </w:r>
            <w:r w:rsidRPr="00497A35">
              <w:t xml:space="preserve">  за</w:t>
            </w:r>
            <w:proofErr w:type="gramEnd"/>
            <w:r w:rsidRPr="00497A35">
              <w:t xml:space="preserve"> работу, выполненную в не полном объеме  (не менее 50% правильно выполненных заданий от общего объема работы); </w:t>
            </w:r>
          </w:p>
          <w:p w14:paraId="3FA29233" w14:textId="77777777" w:rsidR="006F226C" w:rsidRDefault="006F226C" w:rsidP="00C67AD1">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pPr>
            <w:r w:rsidRPr="00497A35">
              <w:t xml:space="preserve">Оценка «неудовлетворительно» выставляется </w:t>
            </w:r>
            <w:r>
              <w:t>студентам</w:t>
            </w:r>
            <w:r w:rsidRPr="00497A35">
              <w:t xml:space="preserve"> за работу, выполненную в не полном </w:t>
            </w:r>
            <w:proofErr w:type="gramStart"/>
            <w:r w:rsidRPr="00497A35">
              <w:t>объеме  (</w:t>
            </w:r>
            <w:proofErr w:type="gramEnd"/>
            <w:r w:rsidRPr="00497A35">
              <w:t>менее 50% правильно выполненных заданий от общего объема работы).</w:t>
            </w:r>
          </w:p>
          <w:p w14:paraId="5ACF958D" w14:textId="77777777" w:rsidR="006F226C" w:rsidRDefault="006F226C" w:rsidP="00C67AD1">
            <w:pPr>
              <w:ind w:left="360"/>
              <w:jc w:val="center"/>
            </w:pPr>
            <w:r w:rsidRPr="00B35D4D">
              <w:rPr>
                <w:b/>
              </w:rPr>
              <w:lastRenderedPageBreak/>
              <w:t xml:space="preserve">Критерии оценивания </w:t>
            </w:r>
            <w:r>
              <w:rPr>
                <w:b/>
              </w:rPr>
              <w:t xml:space="preserve">устного опроса </w:t>
            </w:r>
          </w:p>
          <w:p w14:paraId="68A9390F" w14:textId="77777777" w:rsidR="006F226C" w:rsidRPr="00F76FE1" w:rsidRDefault="006F226C" w:rsidP="00C67AD1">
            <w:pPr>
              <w:pStyle w:val="font7"/>
              <w:spacing w:before="0" w:beforeAutospacing="0" w:after="0" w:afterAutospacing="0"/>
              <w:textAlignment w:val="baseline"/>
            </w:pPr>
            <w:r>
              <w:rPr>
                <w:bCs/>
                <w:bdr w:val="none" w:sz="0" w:space="0" w:color="auto" w:frame="1"/>
              </w:rPr>
              <w:t>Оценка «</w:t>
            </w:r>
            <w:r w:rsidRPr="00F76FE1">
              <w:rPr>
                <w:bCs/>
                <w:bdr w:val="none" w:sz="0" w:space="0" w:color="auto" w:frame="1"/>
              </w:rPr>
              <w:t>отлично</w:t>
            </w:r>
            <w:r>
              <w:rPr>
                <w:bCs/>
                <w:bdr w:val="none" w:sz="0" w:space="0" w:color="auto" w:frame="1"/>
              </w:rPr>
              <w:t xml:space="preserve">» выставляется студентам за полный </w:t>
            </w:r>
            <w:r w:rsidRPr="00F76FE1">
              <w:t>ответ, прави</w:t>
            </w:r>
            <w:r>
              <w:t>льное и глубокое понимание материала;</w:t>
            </w:r>
          </w:p>
          <w:p w14:paraId="3EFED170" w14:textId="77777777" w:rsidR="006F226C" w:rsidRPr="00F76FE1" w:rsidRDefault="006F226C" w:rsidP="00C67AD1">
            <w:pPr>
              <w:pStyle w:val="font7"/>
              <w:spacing w:before="0" w:beforeAutospacing="0" w:after="0" w:afterAutospacing="0"/>
              <w:textAlignment w:val="baseline"/>
            </w:pPr>
            <w:r>
              <w:rPr>
                <w:bCs/>
                <w:bdr w:val="none" w:sz="0" w:space="0" w:color="auto" w:frame="1"/>
              </w:rPr>
              <w:t>Оценка «</w:t>
            </w:r>
            <w:r w:rsidRPr="00F76FE1">
              <w:rPr>
                <w:bCs/>
                <w:bdr w:val="none" w:sz="0" w:space="0" w:color="auto" w:frame="1"/>
              </w:rPr>
              <w:t>хорошо</w:t>
            </w:r>
            <w:r>
              <w:rPr>
                <w:bCs/>
                <w:bdr w:val="none" w:sz="0" w:space="0" w:color="auto" w:frame="1"/>
              </w:rPr>
              <w:t>» выставляется студентам, если дан ответ</w:t>
            </w:r>
            <w:r w:rsidRPr="00E0562C">
              <w:rPr>
                <w:color w:val="000000"/>
              </w:rPr>
              <w:t>, удовлетворяющий тем ж</w:t>
            </w:r>
            <w:r>
              <w:rPr>
                <w:color w:val="000000"/>
              </w:rPr>
              <w:t>е требованиям, что и для оценки «отлично</w:t>
            </w:r>
            <w:r w:rsidRPr="00E0562C">
              <w:rPr>
                <w:color w:val="000000"/>
              </w:rPr>
              <w:t>», но допускает 1-2 ошибки</w:t>
            </w:r>
            <w:r>
              <w:rPr>
                <w:color w:val="000000"/>
              </w:rPr>
              <w:t xml:space="preserve">: </w:t>
            </w:r>
            <w:r w:rsidRPr="00F76FE1">
              <w:t>изложение недостаточно систематизировано,</w:t>
            </w:r>
            <w:r>
              <w:t xml:space="preserve"> </w:t>
            </w:r>
            <w:r w:rsidRPr="00F76FE1">
              <w:t>в терминологии, выводах и обобщениях имеются отдельные неточности;</w:t>
            </w:r>
          </w:p>
          <w:p w14:paraId="50B5791F" w14:textId="77777777" w:rsidR="006F226C" w:rsidRPr="00F76FE1" w:rsidRDefault="006F226C" w:rsidP="00C67AD1">
            <w:pPr>
              <w:pStyle w:val="font7"/>
              <w:spacing w:before="0" w:beforeAutospacing="0" w:after="0" w:afterAutospacing="0"/>
              <w:textAlignment w:val="baseline"/>
            </w:pPr>
            <w:r>
              <w:rPr>
                <w:bCs/>
                <w:bdr w:val="none" w:sz="0" w:space="0" w:color="auto" w:frame="1"/>
              </w:rPr>
              <w:t>Оценка «</w:t>
            </w:r>
            <w:r w:rsidRPr="00F76FE1">
              <w:rPr>
                <w:bCs/>
                <w:bdr w:val="none" w:sz="0" w:space="0" w:color="auto" w:frame="1"/>
              </w:rPr>
              <w:t>удовлетворительно</w:t>
            </w:r>
            <w:r>
              <w:rPr>
                <w:bCs/>
                <w:bdr w:val="none" w:sz="0" w:space="0" w:color="auto" w:frame="1"/>
              </w:rPr>
              <w:t>» выставляется студентам, если при о</w:t>
            </w:r>
            <w:r w:rsidRPr="00F76FE1">
              <w:t>твет</w:t>
            </w:r>
            <w:r>
              <w:t>е</w:t>
            </w:r>
            <w:r w:rsidRPr="00F76FE1">
              <w:t xml:space="preserve"> обнаруживает</w:t>
            </w:r>
            <w:r>
              <w:t>ся</w:t>
            </w:r>
            <w:r w:rsidRPr="00F76FE1">
              <w:t xml:space="preserve"> понимание основных положений темы,</w:t>
            </w:r>
          </w:p>
          <w:p w14:paraId="5CF48662" w14:textId="77777777" w:rsidR="006F226C" w:rsidRPr="00F76FE1" w:rsidRDefault="006F226C" w:rsidP="00C67AD1">
            <w:pPr>
              <w:pStyle w:val="font8"/>
              <w:spacing w:before="0" w:beforeAutospacing="0" w:after="0" w:afterAutospacing="0"/>
              <w:textAlignment w:val="baseline"/>
            </w:pPr>
            <w:r w:rsidRPr="00F76FE1">
              <w:t>наблюдается неполнота знаний;</w:t>
            </w:r>
            <w:r>
              <w:t xml:space="preserve"> </w:t>
            </w:r>
            <w:r w:rsidRPr="00F76FE1">
              <w:t>выводы и обобщения слабо аргументированы, в них допущены ошибки;</w:t>
            </w:r>
          </w:p>
          <w:p w14:paraId="2BD43B90" w14:textId="77777777" w:rsidR="006F226C" w:rsidRPr="0060021F" w:rsidRDefault="006F226C" w:rsidP="00C67AD1">
            <w:pPr>
              <w:pStyle w:val="font7"/>
              <w:spacing w:before="0" w:beforeAutospacing="0" w:after="0" w:afterAutospacing="0"/>
              <w:textAlignment w:val="baseline"/>
            </w:pPr>
            <w:r>
              <w:rPr>
                <w:bCs/>
                <w:bdr w:val="none" w:sz="0" w:space="0" w:color="auto" w:frame="1"/>
              </w:rPr>
              <w:t>Оценка «</w:t>
            </w:r>
            <w:r w:rsidRPr="00F76FE1">
              <w:rPr>
                <w:bCs/>
                <w:bdr w:val="none" w:sz="0" w:space="0" w:color="auto" w:frame="1"/>
              </w:rPr>
              <w:t>неудовлетворительно</w:t>
            </w:r>
            <w:r>
              <w:rPr>
                <w:bCs/>
                <w:bdr w:val="none" w:sz="0" w:space="0" w:color="auto" w:frame="1"/>
              </w:rPr>
              <w:t xml:space="preserve">» выставляется студентам, если </w:t>
            </w:r>
            <w:r w:rsidRPr="00F76FE1">
              <w:t>речь непонятная, скудная;</w:t>
            </w:r>
            <w:r>
              <w:t xml:space="preserve"> </w:t>
            </w:r>
            <w:r w:rsidRPr="00F76FE1">
              <w:t>ни один из вопросов не объяснен,</w:t>
            </w:r>
            <w:r>
              <w:t xml:space="preserve"> </w:t>
            </w:r>
            <w:r w:rsidRPr="00F76FE1">
              <w:t>навыки обобщения материала и аргументации отсутствуют.</w:t>
            </w:r>
          </w:p>
        </w:tc>
        <w:tc>
          <w:tcPr>
            <w:tcW w:w="2191" w:type="dxa"/>
            <w:tcBorders>
              <w:left w:val="single" w:sz="4" w:space="0" w:color="auto"/>
              <w:right w:val="single" w:sz="4" w:space="0" w:color="auto"/>
            </w:tcBorders>
            <w:vAlign w:val="center"/>
          </w:tcPr>
          <w:p w14:paraId="07FDD49D" w14:textId="77777777" w:rsidR="006F226C" w:rsidRPr="004E5102" w:rsidRDefault="006F226C" w:rsidP="00C67AD1">
            <w:pPr>
              <w:jc w:val="both"/>
              <w:rPr>
                <w:bCs/>
              </w:rPr>
            </w:pPr>
            <w:r>
              <w:lastRenderedPageBreak/>
              <w:t>Т</w:t>
            </w:r>
            <w:r w:rsidRPr="004E5102">
              <w:t>естировани</w:t>
            </w:r>
            <w:r>
              <w:t>е</w:t>
            </w:r>
            <w:r w:rsidRPr="004E5102">
              <w:t xml:space="preserve">, </w:t>
            </w:r>
            <w:r>
              <w:t xml:space="preserve">устные </w:t>
            </w:r>
            <w:proofErr w:type="gramStart"/>
            <w:r>
              <w:t>опросы</w:t>
            </w:r>
            <w:r w:rsidRPr="004E5102">
              <w:t xml:space="preserve">,  </w:t>
            </w:r>
            <w:r>
              <w:t xml:space="preserve"> </w:t>
            </w:r>
            <w:proofErr w:type="gramEnd"/>
            <w:r>
              <w:t>практические работы</w:t>
            </w:r>
          </w:p>
        </w:tc>
      </w:tr>
    </w:tbl>
    <w:p w14:paraId="302AD3F6" w14:textId="77777777" w:rsidR="006F226C" w:rsidRPr="006A7E9A" w:rsidRDefault="006F226C" w:rsidP="006F226C">
      <w:pPr>
        <w:pStyle w:val="aff5"/>
        <w:spacing w:before="240" w:after="0"/>
        <w:ind w:left="0"/>
        <w:jc w:val="center"/>
        <w:rPr>
          <w:rFonts w:ascii="Times New Roman" w:hAnsi="Times New Roman"/>
          <w:b/>
          <w:bCs/>
        </w:rPr>
      </w:pPr>
      <w:r w:rsidRPr="006A7E9A">
        <w:rPr>
          <w:rFonts w:ascii="Times New Roman" w:hAnsi="Times New Roman"/>
          <w:b/>
          <w:lang w:eastAsia="ru-RU"/>
        </w:rPr>
        <w:t>5.КОНТРОЛЬ</w:t>
      </w:r>
      <w:r w:rsidRPr="006A7E9A">
        <w:rPr>
          <w:rFonts w:ascii="Times New Roman" w:hAnsi="Times New Roman"/>
          <w:b/>
        </w:rPr>
        <w:t xml:space="preserve"> И ОЦЕНКА</w:t>
      </w:r>
      <w:r w:rsidRPr="006A7E9A">
        <w:rPr>
          <w:rFonts w:ascii="Times New Roman" w:hAnsi="Times New Roman"/>
          <w:b/>
          <w:bCs/>
        </w:rPr>
        <w:t xml:space="preserve"> РЕЗУЛЬТАТОВ ОСВОЕНИЯ ОБУЧАЮЩИМИСЯ </w:t>
      </w:r>
      <w:r w:rsidRPr="001B28D4">
        <w:rPr>
          <w:rFonts w:ascii="Times New Roman" w:hAnsi="Times New Roman"/>
          <w:b/>
        </w:rPr>
        <w:t xml:space="preserve">ОБЩЕОБРАЗОВАТЕЛЬНОЙ </w:t>
      </w:r>
      <w:r w:rsidRPr="006A7E9A">
        <w:rPr>
          <w:rFonts w:ascii="Times New Roman" w:hAnsi="Times New Roman"/>
          <w:b/>
        </w:rPr>
        <w:t>ДИСЦИПЛИНЫ</w:t>
      </w:r>
      <w:r w:rsidRPr="006A7E9A">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6F226C" w:rsidRPr="006A7E9A" w14:paraId="2CCDC343" w14:textId="77777777" w:rsidTr="00C67AD1">
        <w:trPr>
          <w:tblHeader/>
        </w:trPr>
        <w:tc>
          <w:tcPr>
            <w:tcW w:w="7744" w:type="dxa"/>
            <w:tcBorders>
              <w:top w:val="single" w:sz="4" w:space="0" w:color="auto"/>
              <w:left w:val="single" w:sz="4" w:space="0" w:color="auto"/>
              <w:bottom w:val="single" w:sz="4" w:space="0" w:color="auto"/>
              <w:right w:val="single" w:sz="4" w:space="0" w:color="auto"/>
            </w:tcBorders>
            <w:hideMark/>
          </w:tcPr>
          <w:p w14:paraId="76124E3E" w14:textId="77777777" w:rsidR="006F226C" w:rsidRPr="006A7E9A" w:rsidRDefault="006F226C" w:rsidP="00C67AD1">
            <w:pPr>
              <w:ind w:firstLine="34"/>
              <w:jc w:val="center"/>
              <w:rPr>
                <w:b/>
                <w:bCs/>
                <w:i/>
              </w:rPr>
            </w:pPr>
            <w:r w:rsidRPr="006A7E9A">
              <w:rPr>
                <w:b/>
                <w:bCs/>
              </w:rPr>
              <w:tab/>
            </w:r>
            <w:r w:rsidRPr="006A7E9A">
              <w:rPr>
                <w:b/>
                <w:bCs/>
                <w:i/>
              </w:rPr>
              <w:t xml:space="preserve">Личностные результаты </w:t>
            </w:r>
          </w:p>
          <w:p w14:paraId="3750A479" w14:textId="77777777" w:rsidR="006F226C" w:rsidRPr="006A7E9A" w:rsidRDefault="006F226C" w:rsidP="00C67AD1">
            <w:pPr>
              <w:ind w:firstLine="34"/>
              <w:jc w:val="center"/>
              <w:rPr>
                <w:b/>
                <w:bCs/>
                <w:i/>
              </w:rPr>
            </w:pPr>
            <w:r w:rsidRPr="006A7E9A">
              <w:rPr>
                <w:b/>
                <w:bCs/>
                <w:i/>
              </w:rPr>
              <w:t xml:space="preserve">реализации программы воспитания </w:t>
            </w:r>
          </w:p>
          <w:p w14:paraId="2BC28ADA" w14:textId="77777777" w:rsidR="006F226C" w:rsidRPr="006A7E9A" w:rsidRDefault="006F226C" w:rsidP="00C67AD1">
            <w:pPr>
              <w:ind w:firstLine="34"/>
              <w:jc w:val="center"/>
              <w:rPr>
                <w:b/>
                <w:bCs/>
                <w:i/>
              </w:rPr>
            </w:pPr>
            <w:r w:rsidRPr="006A7E9A">
              <w:rPr>
                <w:b/>
                <w:bCs/>
                <w:i/>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1559F51" w14:textId="77777777" w:rsidR="006F226C" w:rsidRPr="006A7E9A" w:rsidRDefault="006F226C" w:rsidP="00C67AD1">
            <w:pPr>
              <w:ind w:firstLine="34"/>
              <w:jc w:val="center"/>
              <w:rPr>
                <w:b/>
                <w:bCs/>
                <w:i/>
              </w:rPr>
            </w:pPr>
            <w:r w:rsidRPr="006A7E9A">
              <w:rPr>
                <w:b/>
                <w:bCs/>
                <w:i/>
              </w:rPr>
              <w:t xml:space="preserve">Код личностных результатов </w:t>
            </w:r>
            <w:r w:rsidRPr="006A7E9A">
              <w:rPr>
                <w:b/>
                <w:bCs/>
                <w:i/>
              </w:rPr>
              <w:br/>
              <w:t xml:space="preserve">реализации </w:t>
            </w:r>
            <w:r w:rsidRPr="006A7E9A">
              <w:rPr>
                <w:b/>
                <w:bCs/>
                <w:i/>
              </w:rPr>
              <w:br/>
              <w:t xml:space="preserve">программы </w:t>
            </w:r>
            <w:r w:rsidRPr="006A7E9A">
              <w:rPr>
                <w:b/>
                <w:bCs/>
                <w:i/>
              </w:rPr>
              <w:br/>
              <w:t>воспитания</w:t>
            </w:r>
          </w:p>
        </w:tc>
      </w:tr>
      <w:tr w:rsidR="006F226C" w:rsidRPr="006A7E9A" w14:paraId="205FA51E" w14:textId="77777777" w:rsidTr="00C67AD1">
        <w:trPr>
          <w:trHeight w:val="643"/>
        </w:trPr>
        <w:tc>
          <w:tcPr>
            <w:tcW w:w="7744" w:type="dxa"/>
            <w:tcBorders>
              <w:top w:val="single" w:sz="4" w:space="0" w:color="auto"/>
              <w:left w:val="single" w:sz="4" w:space="0" w:color="auto"/>
              <w:bottom w:val="single" w:sz="4" w:space="0" w:color="auto"/>
              <w:right w:val="single" w:sz="4" w:space="0" w:color="auto"/>
            </w:tcBorders>
            <w:hideMark/>
          </w:tcPr>
          <w:p w14:paraId="6CC8BD33" w14:textId="77777777" w:rsidR="006F226C" w:rsidRPr="00D06A1D" w:rsidRDefault="006F226C" w:rsidP="00C67AD1">
            <w:pPr>
              <w:ind w:right="48"/>
            </w:pPr>
            <w:r>
              <w:t>С</w:t>
            </w:r>
            <w:r w:rsidRPr="001B5125">
              <w:t>формированность здорового и безопасного образа жизни, ответственного отношения к своему здоровью;</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C0F41E3" w14:textId="77777777" w:rsidR="006F226C" w:rsidRDefault="006F226C" w:rsidP="00C67AD1">
            <w:pPr>
              <w:ind w:firstLine="34"/>
              <w:jc w:val="center"/>
              <w:rPr>
                <w:bCs/>
              </w:rPr>
            </w:pPr>
            <w:r>
              <w:rPr>
                <w:bCs/>
              </w:rPr>
              <w:t>ЛР 20</w:t>
            </w:r>
          </w:p>
        </w:tc>
      </w:tr>
      <w:tr w:rsidR="006F226C" w:rsidRPr="006A7E9A" w14:paraId="7846CF28" w14:textId="77777777" w:rsidTr="00C67AD1">
        <w:trPr>
          <w:trHeight w:val="557"/>
        </w:trPr>
        <w:tc>
          <w:tcPr>
            <w:tcW w:w="7744" w:type="dxa"/>
            <w:tcBorders>
              <w:top w:val="single" w:sz="4" w:space="0" w:color="auto"/>
              <w:left w:val="single" w:sz="4" w:space="0" w:color="auto"/>
              <w:bottom w:val="single" w:sz="4" w:space="0" w:color="auto"/>
              <w:right w:val="single" w:sz="4" w:space="0" w:color="auto"/>
            </w:tcBorders>
            <w:hideMark/>
          </w:tcPr>
          <w:p w14:paraId="104E28EC" w14:textId="77777777" w:rsidR="006F226C" w:rsidRPr="00D06A1D" w:rsidRDefault="006F226C" w:rsidP="00C67AD1">
            <w:pPr>
              <w:ind w:right="48"/>
            </w:pPr>
            <w:r>
              <w:t>П</w:t>
            </w:r>
            <w:r w:rsidRPr="001B5125">
              <w:t>отребность в физическом совершенствовании, занятиях спортивно</w:t>
            </w:r>
            <w:r>
              <w:t>-</w:t>
            </w:r>
            <w:r w:rsidRPr="001B5125">
              <w:t>оздоровительной деятельностью;</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184A1FB" w14:textId="77777777" w:rsidR="006F226C" w:rsidRDefault="006F226C" w:rsidP="00C67AD1">
            <w:pPr>
              <w:ind w:firstLine="34"/>
              <w:jc w:val="center"/>
              <w:rPr>
                <w:bCs/>
              </w:rPr>
            </w:pPr>
            <w:r>
              <w:rPr>
                <w:bCs/>
              </w:rPr>
              <w:t>ЛР 21</w:t>
            </w:r>
          </w:p>
        </w:tc>
      </w:tr>
      <w:tr w:rsidR="006F226C" w:rsidRPr="006A7E9A" w14:paraId="30824BB3" w14:textId="77777777" w:rsidTr="00C67AD1">
        <w:trPr>
          <w:trHeight w:val="613"/>
        </w:trPr>
        <w:tc>
          <w:tcPr>
            <w:tcW w:w="7744" w:type="dxa"/>
            <w:tcBorders>
              <w:top w:val="single" w:sz="4" w:space="0" w:color="auto"/>
              <w:left w:val="single" w:sz="4" w:space="0" w:color="auto"/>
              <w:bottom w:val="single" w:sz="4" w:space="0" w:color="auto"/>
              <w:right w:val="single" w:sz="4" w:space="0" w:color="auto"/>
            </w:tcBorders>
            <w:hideMark/>
          </w:tcPr>
          <w:p w14:paraId="4F861B7B" w14:textId="77777777" w:rsidR="006F226C" w:rsidRPr="00D06A1D" w:rsidRDefault="006F226C" w:rsidP="00C67AD1">
            <w:pPr>
              <w:ind w:right="48"/>
            </w:pPr>
            <w:r>
              <w:t>А</w:t>
            </w:r>
            <w:r w:rsidRPr="001B5125">
              <w:t>ктивное неприятие вредных привычек и иных форм причинения вреда физическому и психическому</w:t>
            </w:r>
            <w:r>
              <w:t xml:space="preserve"> здоровью;</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6D91187" w14:textId="77777777" w:rsidR="006F226C" w:rsidRDefault="006F226C" w:rsidP="00C67AD1">
            <w:pPr>
              <w:ind w:firstLine="34"/>
              <w:jc w:val="center"/>
              <w:rPr>
                <w:bCs/>
              </w:rPr>
            </w:pPr>
            <w:r>
              <w:rPr>
                <w:bCs/>
              </w:rPr>
              <w:t>ЛР 22</w:t>
            </w:r>
          </w:p>
        </w:tc>
      </w:tr>
      <w:tr w:rsidR="006F226C" w:rsidRPr="006A7E9A" w14:paraId="21841F94" w14:textId="77777777" w:rsidTr="00C67AD1">
        <w:trPr>
          <w:trHeight w:val="925"/>
        </w:trPr>
        <w:tc>
          <w:tcPr>
            <w:tcW w:w="7744" w:type="dxa"/>
            <w:tcBorders>
              <w:top w:val="single" w:sz="4" w:space="0" w:color="auto"/>
              <w:left w:val="single" w:sz="4" w:space="0" w:color="auto"/>
              <w:bottom w:val="single" w:sz="4" w:space="0" w:color="auto"/>
              <w:right w:val="single" w:sz="4" w:space="0" w:color="auto"/>
            </w:tcBorders>
            <w:hideMark/>
          </w:tcPr>
          <w:p w14:paraId="119EDBD6" w14:textId="77777777" w:rsidR="006F226C" w:rsidRPr="00D06A1D" w:rsidRDefault="006F226C" w:rsidP="00C67AD1">
            <w:pPr>
              <w:ind w:right="48"/>
            </w:pPr>
            <w:r w:rsidRPr="00D06A1D">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noProof/>
                <w:lang w:eastAsia="ru-RU"/>
              </w:rPr>
              <w:drawing>
                <wp:inline distT="0" distB="0" distL="0" distR="0" wp14:anchorId="3B296598" wp14:editId="3E2B53DB">
                  <wp:extent cx="7620" cy="7620"/>
                  <wp:effectExtent l="0" t="0" r="0" b="0"/>
                  <wp:docPr id="8"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4"/>
                          <a:srcRect/>
                          <a:stretch>
                            <a:fillRect/>
                          </a:stretch>
                        </pic:blipFill>
                        <pic:spPr bwMode="auto">
                          <a:xfrm>
                            <a:off x="0" y="0"/>
                            <a:ext cx="7620" cy="7620"/>
                          </a:xfrm>
                          <a:prstGeom prst="rect">
                            <a:avLst/>
                          </a:prstGeom>
                          <a:noFill/>
                          <a:ln w="9525">
                            <a:noFill/>
                            <a:miter lim="800000"/>
                            <a:headEnd/>
                            <a:tailEnd/>
                          </a:ln>
                        </pic:spPr>
                      </pic:pic>
                    </a:graphicData>
                  </a:graphic>
                </wp:inline>
              </w:drawing>
            </w:r>
            <w:r w:rsidRPr="00D06A1D">
              <w:t xml:space="preserve">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6645100" w14:textId="77777777" w:rsidR="006F226C" w:rsidRPr="006A7E9A" w:rsidRDefault="006F226C" w:rsidP="00C67AD1">
            <w:pPr>
              <w:ind w:firstLine="34"/>
              <w:jc w:val="center"/>
              <w:rPr>
                <w:bCs/>
              </w:rPr>
            </w:pPr>
            <w:r>
              <w:rPr>
                <w:bCs/>
              </w:rPr>
              <w:t>ЛР 24</w:t>
            </w:r>
          </w:p>
        </w:tc>
      </w:tr>
      <w:tr w:rsidR="006F226C" w:rsidRPr="006A7E9A" w14:paraId="0C1B6B8E" w14:textId="77777777" w:rsidTr="00C67AD1">
        <w:tc>
          <w:tcPr>
            <w:tcW w:w="7744" w:type="dxa"/>
            <w:tcBorders>
              <w:top w:val="single" w:sz="4" w:space="0" w:color="auto"/>
              <w:left w:val="single" w:sz="4" w:space="0" w:color="auto"/>
              <w:bottom w:val="single" w:sz="4" w:space="0" w:color="auto"/>
              <w:right w:val="single" w:sz="4" w:space="0" w:color="auto"/>
            </w:tcBorders>
            <w:hideMark/>
          </w:tcPr>
          <w:p w14:paraId="64BC3B8B" w14:textId="77777777" w:rsidR="006F226C" w:rsidRPr="00D06A1D" w:rsidRDefault="006F226C" w:rsidP="00C67AD1">
            <w:pPr>
              <w:ind w:right="48"/>
            </w:pPr>
            <w:r w:rsidRPr="00D06A1D">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44527FA" w14:textId="77777777" w:rsidR="006F226C" w:rsidRPr="006A7E9A" w:rsidRDefault="006F226C" w:rsidP="00C67AD1">
            <w:pPr>
              <w:ind w:firstLine="34"/>
              <w:jc w:val="center"/>
              <w:rPr>
                <w:bCs/>
              </w:rPr>
            </w:pPr>
            <w:r>
              <w:rPr>
                <w:bCs/>
              </w:rPr>
              <w:t>ЛР 25</w:t>
            </w:r>
          </w:p>
        </w:tc>
      </w:tr>
      <w:tr w:rsidR="006F226C" w:rsidRPr="006A7E9A" w14:paraId="1E86524F" w14:textId="77777777" w:rsidTr="00C67AD1">
        <w:tc>
          <w:tcPr>
            <w:tcW w:w="7744" w:type="dxa"/>
            <w:tcBorders>
              <w:top w:val="single" w:sz="4" w:space="0" w:color="auto"/>
              <w:left w:val="single" w:sz="4" w:space="0" w:color="auto"/>
              <w:bottom w:val="single" w:sz="4" w:space="0" w:color="auto"/>
              <w:right w:val="single" w:sz="4" w:space="0" w:color="auto"/>
            </w:tcBorders>
          </w:tcPr>
          <w:p w14:paraId="12F9CFE0" w14:textId="77777777" w:rsidR="006F226C" w:rsidRPr="00D06A1D" w:rsidRDefault="006F226C" w:rsidP="00C67AD1">
            <w:pPr>
              <w:ind w:right="48"/>
            </w:pPr>
            <w:r>
              <w:t>Г</w:t>
            </w:r>
            <w:r w:rsidRPr="001B5125">
              <w:t>отовность и способность к образованию и самообразованию на протяжении всей жизни;</w:t>
            </w:r>
          </w:p>
        </w:tc>
        <w:tc>
          <w:tcPr>
            <w:tcW w:w="2003" w:type="dxa"/>
            <w:tcBorders>
              <w:top w:val="single" w:sz="4" w:space="0" w:color="auto"/>
              <w:left w:val="single" w:sz="4" w:space="0" w:color="auto"/>
              <w:bottom w:val="single" w:sz="4" w:space="0" w:color="auto"/>
              <w:right w:val="single" w:sz="4" w:space="0" w:color="auto"/>
            </w:tcBorders>
            <w:vAlign w:val="center"/>
          </w:tcPr>
          <w:p w14:paraId="14A87B13" w14:textId="77777777" w:rsidR="006F226C" w:rsidRDefault="006F226C" w:rsidP="00C67AD1">
            <w:pPr>
              <w:ind w:firstLine="34"/>
              <w:jc w:val="center"/>
              <w:rPr>
                <w:bCs/>
              </w:rPr>
            </w:pPr>
            <w:r>
              <w:rPr>
                <w:bCs/>
              </w:rPr>
              <w:t>ЛР 26</w:t>
            </w:r>
          </w:p>
        </w:tc>
      </w:tr>
      <w:tr w:rsidR="006F226C" w:rsidRPr="006A7E9A" w14:paraId="3B5B0A8B" w14:textId="77777777" w:rsidTr="00C67AD1">
        <w:trPr>
          <w:trHeight w:val="858"/>
        </w:trPr>
        <w:tc>
          <w:tcPr>
            <w:tcW w:w="7744" w:type="dxa"/>
            <w:tcBorders>
              <w:top w:val="single" w:sz="4" w:space="0" w:color="auto"/>
              <w:left w:val="single" w:sz="4" w:space="0" w:color="auto"/>
              <w:bottom w:val="single" w:sz="4" w:space="0" w:color="auto"/>
              <w:right w:val="single" w:sz="4" w:space="0" w:color="auto"/>
            </w:tcBorders>
          </w:tcPr>
          <w:p w14:paraId="22106257" w14:textId="77777777" w:rsidR="006F226C" w:rsidRPr="00D06A1D" w:rsidRDefault="006F226C" w:rsidP="00C67AD1">
            <w:pPr>
              <w:ind w:left="43" w:right="48"/>
            </w:pPr>
            <w:r>
              <w:t>О</w:t>
            </w:r>
            <w:r w:rsidRPr="001B5125">
              <w:t>сознание ценности научной деятельности, готовность осуществлять проектную и исследовательскую деятельность индивидуально и в группе.</w:t>
            </w:r>
          </w:p>
        </w:tc>
        <w:tc>
          <w:tcPr>
            <w:tcW w:w="2003" w:type="dxa"/>
            <w:tcBorders>
              <w:top w:val="single" w:sz="4" w:space="0" w:color="auto"/>
              <w:left w:val="single" w:sz="4" w:space="0" w:color="auto"/>
              <w:bottom w:val="single" w:sz="4" w:space="0" w:color="auto"/>
              <w:right w:val="single" w:sz="4" w:space="0" w:color="auto"/>
            </w:tcBorders>
            <w:vAlign w:val="center"/>
          </w:tcPr>
          <w:p w14:paraId="69995B93" w14:textId="77777777" w:rsidR="006F226C" w:rsidRPr="006A7E9A" w:rsidRDefault="006F226C" w:rsidP="00C67AD1">
            <w:pPr>
              <w:ind w:firstLine="34"/>
              <w:jc w:val="center"/>
              <w:rPr>
                <w:iCs/>
              </w:rPr>
            </w:pPr>
            <w:r>
              <w:rPr>
                <w:bCs/>
              </w:rPr>
              <w:t>ЛР 34</w:t>
            </w:r>
          </w:p>
        </w:tc>
      </w:tr>
    </w:tbl>
    <w:p w14:paraId="2EB03ECE" w14:textId="77777777" w:rsidR="006F226C" w:rsidRDefault="006F226C" w:rsidP="006F226C">
      <w:pPr>
        <w:rPr>
          <w:b/>
        </w:rPr>
      </w:pPr>
    </w:p>
    <w:p w14:paraId="3A66232D" w14:textId="77777777" w:rsidR="006F226C" w:rsidRPr="006A7E9A" w:rsidRDefault="006F226C" w:rsidP="006F226C">
      <w:pPr>
        <w:jc w:val="center"/>
        <w:rPr>
          <w:b/>
        </w:rPr>
      </w:pPr>
      <w:r w:rsidRPr="006A7E9A">
        <w:rPr>
          <w:b/>
        </w:rPr>
        <w:lastRenderedPageBreak/>
        <w:t xml:space="preserve">6. МЕРОПРИЯТИЯ, ЗАПЛАНИРОВАННЫЕ НА ПЕРИОД РЕАЛИЗАЦИИ </w:t>
      </w:r>
      <w:r w:rsidRPr="001B28D4">
        <w:rPr>
          <w:b/>
        </w:rPr>
        <w:t xml:space="preserve">ОБЩЕОБРАЗОВАТЕЛЬНОЙ </w:t>
      </w:r>
      <w:r w:rsidRPr="006A7E9A">
        <w:rPr>
          <w:b/>
        </w:rPr>
        <w:t xml:space="preserve">ДИСЦИПЛИНЫ СОГЛАСНО КАЛЕНДАРНОМУ ПЛАНУ ВОСПИТАТЕЛЬНОЙ РАБОТЫ </w:t>
      </w:r>
    </w:p>
    <w:p w14:paraId="7B6053FB" w14:textId="77777777" w:rsidR="006F226C" w:rsidRPr="003B7DE0" w:rsidRDefault="006F226C" w:rsidP="006F226C">
      <w:pPr>
        <w:widowControl w:val="0"/>
        <w:autoSpaceDE w:val="0"/>
        <w:autoSpaceDN w:val="0"/>
        <w:adjustRightInd w:val="0"/>
        <w:ind w:right="-1" w:firstLine="567"/>
        <w:jc w:val="right"/>
        <w:rPr>
          <w:kern w:val="2"/>
          <w:lang w:eastAsia="ko-KR"/>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3096"/>
        <w:gridCol w:w="1583"/>
        <w:gridCol w:w="1559"/>
        <w:gridCol w:w="1276"/>
        <w:gridCol w:w="1134"/>
      </w:tblGrid>
      <w:tr w:rsidR="006F226C" w:rsidRPr="003B7DE0" w14:paraId="37AAB1B7" w14:textId="77777777" w:rsidTr="00C67AD1">
        <w:tc>
          <w:tcPr>
            <w:tcW w:w="690" w:type="pct"/>
            <w:shd w:val="clear" w:color="auto" w:fill="auto"/>
          </w:tcPr>
          <w:p w14:paraId="3982ADD5" w14:textId="77777777" w:rsidR="006F226C" w:rsidRPr="003B7DE0" w:rsidRDefault="006F226C" w:rsidP="00C67AD1">
            <w:pPr>
              <w:widowControl w:val="0"/>
              <w:autoSpaceDE w:val="0"/>
              <w:autoSpaceDN w:val="0"/>
              <w:jc w:val="center"/>
              <w:rPr>
                <w:b/>
                <w:kern w:val="2"/>
                <w:lang w:eastAsia="ko-KR"/>
              </w:rPr>
            </w:pPr>
            <w:r w:rsidRPr="003B7DE0">
              <w:rPr>
                <w:b/>
                <w:kern w:val="2"/>
                <w:lang w:eastAsia="ko-KR"/>
              </w:rPr>
              <w:t>Дата</w:t>
            </w:r>
          </w:p>
        </w:tc>
        <w:tc>
          <w:tcPr>
            <w:tcW w:w="1543" w:type="pct"/>
            <w:shd w:val="clear" w:color="auto" w:fill="auto"/>
          </w:tcPr>
          <w:p w14:paraId="6553A2B6" w14:textId="77777777" w:rsidR="006F226C" w:rsidRPr="003B7DE0" w:rsidRDefault="006F226C" w:rsidP="00C67AD1">
            <w:pPr>
              <w:widowControl w:val="0"/>
              <w:autoSpaceDE w:val="0"/>
              <w:autoSpaceDN w:val="0"/>
              <w:jc w:val="center"/>
              <w:rPr>
                <w:b/>
                <w:kern w:val="2"/>
                <w:lang w:eastAsia="ko-KR"/>
              </w:rPr>
            </w:pPr>
            <w:r w:rsidRPr="003B7DE0">
              <w:rPr>
                <w:b/>
                <w:kern w:val="2"/>
                <w:lang w:eastAsia="ko-KR"/>
              </w:rPr>
              <w:t xml:space="preserve">Содержание и формы </w:t>
            </w:r>
            <w:r w:rsidRPr="003B7DE0">
              <w:rPr>
                <w:b/>
                <w:kern w:val="2"/>
                <w:lang w:eastAsia="ko-KR"/>
              </w:rPr>
              <w:br/>
              <w:t>деятельности</w:t>
            </w:r>
          </w:p>
          <w:p w14:paraId="54961441" w14:textId="77777777" w:rsidR="006F226C" w:rsidRPr="003B7DE0" w:rsidRDefault="006F226C" w:rsidP="00C67AD1">
            <w:pPr>
              <w:widowControl w:val="0"/>
              <w:autoSpaceDE w:val="0"/>
              <w:autoSpaceDN w:val="0"/>
              <w:jc w:val="center"/>
              <w:rPr>
                <w:b/>
                <w:i/>
                <w:kern w:val="2"/>
                <w:lang w:eastAsia="ko-KR"/>
              </w:rPr>
            </w:pPr>
          </w:p>
        </w:tc>
        <w:tc>
          <w:tcPr>
            <w:tcW w:w="789" w:type="pct"/>
            <w:shd w:val="clear" w:color="auto" w:fill="auto"/>
          </w:tcPr>
          <w:p w14:paraId="1C93F049" w14:textId="77777777" w:rsidR="006F226C" w:rsidRPr="003B7DE0" w:rsidRDefault="006F226C" w:rsidP="00C67AD1">
            <w:pPr>
              <w:widowControl w:val="0"/>
              <w:autoSpaceDE w:val="0"/>
              <w:autoSpaceDN w:val="0"/>
              <w:rPr>
                <w:b/>
                <w:kern w:val="2"/>
                <w:lang w:eastAsia="ko-KR"/>
              </w:rPr>
            </w:pPr>
            <w:r w:rsidRPr="003B7DE0">
              <w:rPr>
                <w:b/>
                <w:kern w:val="2"/>
                <w:lang w:eastAsia="ko-KR"/>
              </w:rPr>
              <w:t>Участники</w:t>
            </w:r>
          </w:p>
          <w:p w14:paraId="7275DEDB" w14:textId="77777777" w:rsidR="006F226C" w:rsidRPr="003B7DE0" w:rsidRDefault="006F226C" w:rsidP="00C67AD1">
            <w:pPr>
              <w:widowControl w:val="0"/>
              <w:autoSpaceDE w:val="0"/>
              <w:autoSpaceDN w:val="0"/>
              <w:rPr>
                <w:b/>
                <w:i/>
                <w:kern w:val="2"/>
                <w:lang w:eastAsia="ko-KR"/>
              </w:rPr>
            </w:pPr>
          </w:p>
        </w:tc>
        <w:tc>
          <w:tcPr>
            <w:tcW w:w="777" w:type="pct"/>
          </w:tcPr>
          <w:p w14:paraId="2EF37C8F" w14:textId="77777777" w:rsidR="006F226C" w:rsidRPr="003B7DE0" w:rsidRDefault="006F226C" w:rsidP="00C67AD1">
            <w:pPr>
              <w:widowControl w:val="0"/>
              <w:autoSpaceDE w:val="0"/>
              <w:autoSpaceDN w:val="0"/>
              <w:rPr>
                <w:b/>
                <w:kern w:val="2"/>
                <w:lang w:eastAsia="ko-KR"/>
              </w:rPr>
            </w:pPr>
            <w:r w:rsidRPr="003B7DE0">
              <w:rPr>
                <w:b/>
                <w:kern w:val="2"/>
                <w:lang w:eastAsia="ko-KR"/>
              </w:rPr>
              <w:t xml:space="preserve">Место </w:t>
            </w:r>
            <w:r w:rsidRPr="003B7DE0">
              <w:rPr>
                <w:b/>
                <w:kern w:val="2"/>
                <w:lang w:eastAsia="ko-KR"/>
              </w:rPr>
              <w:br/>
              <w:t>проведения</w:t>
            </w:r>
          </w:p>
          <w:p w14:paraId="4DFE3D4F" w14:textId="77777777" w:rsidR="006F226C" w:rsidRPr="003B7DE0" w:rsidRDefault="006F226C" w:rsidP="00C67AD1">
            <w:pPr>
              <w:widowControl w:val="0"/>
              <w:autoSpaceDE w:val="0"/>
              <w:autoSpaceDN w:val="0"/>
              <w:rPr>
                <w:b/>
                <w:kern w:val="2"/>
                <w:lang w:eastAsia="ko-KR"/>
              </w:rPr>
            </w:pPr>
          </w:p>
        </w:tc>
        <w:tc>
          <w:tcPr>
            <w:tcW w:w="636" w:type="pct"/>
            <w:shd w:val="clear" w:color="auto" w:fill="auto"/>
          </w:tcPr>
          <w:p w14:paraId="2D82E4DB" w14:textId="77777777" w:rsidR="006F226C" w:rsidRPr="003B7DE0" w:rsidRDefault="006F226C" w:rsidP="00C67AD1">
            <w:pPr>
              <w:widowControl w:val="0"/>
              <w:autoSpaceDE w:val="0"/>
              <w:autoSpaceDN w:val="0"/>
              <w:jc w:val="center"/>
              <w:rPr>
                <w:b/>
                <w:kern w:val="2"/>
                <w:lang w:eastAsia="ko-KR"/>
              </w:rPr>
            </w:pPr>
            <w:r w:rsidRPr="003B7DE0">
              <w:rPr>
                <w:b/>
                <w:kern w:val="2"/>
                <w:lang w:eastAsia="ko-KR"/>
              </w:rPr>
              <w:t>Ответственные</w:t>
            </w:r>
          </w:p>
        </w:tc>
        <w:tc>
          <w:tcPr>
            <w:tcW w:w="565" w:type="pct"/>
          </w:tcPr>
          <w:p w14:paraId="11926148" w14:textId="77777777" w:rsidR="006F226C" w:rsidRPr="003B7DE0" w:rsidRDefault="006F226C" w:rsidP="00C67AD1">
            <w:pPr>
              <w:widowControl w:val="0"/>
              <w:autoSpaceDE w:val="0"/>
              <w:autoSpaceDN w:val="0"/>
              <w:jc w:val="center"/>
              <w:rPr>
                <w:b/>
                <w:kern w:val="2"/>
                <w:lang w:eastAsia="ko-KR"/>
              </w:rPr>
            </w:pPr>
            <w:r w:rsidRPr="003B7DE0">
              <w:rPr>
                <w:b/>
                <w:kern w:val="2"/>
                <w:lang w:eastAsia="ko-KR"/>
              </w:rPr>
              <w:t xml:space="preserve">Коды ЛР  </w:t>
            </w:r>
          </w:p>
        </w:tc>
      </w:tr>
      <w:tr w:rsidR="006F226C" w:rsidRPr="003B7DE0" w14:paraId="1B4C6E99" w14:textId="77777777" w:rsidTr="00C67AD1">
        <w:tc>
          <w:tcPr>
            <w:tcW w:w="690" w:type="pct"/>
            <w:shd w:val="clear" w:color="auto" w:fill="auto"/>
            <w:vAlign w:val="center"/>
          </w:tcPr>
          <w:p w14:paraId="2A7099EA" w14:textId="77777777" w:rsidR="006F226C" w:rsidRDefault="006F226C" w:rsidP="00C67AD1">
            <w:pPr>
              <w:widowControl w:val="0"/>
              <w:autoSpaceDE w:val="0"/>
              <w:autoSpaceDN w:val="0"/>
              <w:jc w:val="center"/>
              <w:rPr>
                <w:bCs/>
                <w:kern w:val="2"/>
                <w:lang w:eastAsia="ko-KR"/>
              </w:rPr>
            </w:pPr>
            <w:r w:rsidRPr="00D25B26">
              <w:rPr>
                <w:bCs/>
                <w:kern w:val="2"/>
                <w:lang w:eastAsia="ko-KR"/>
              </w:rPr>
              <w:t>Октябрь</w:t>
            </w:r>
          </w:p>
          <w:p w14:paraId="3CCD7715"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315E28A3" w14:textId="77777777" w:rsidR="006F226C" w:rsidRPr="003B7DE0" w:rsidRDefault="006F226C" w:rsidP="00C67AD1">
            <w:pPr>
              <w:widowControl w:val="0"/>
              <w:autoSpaceDE w:val="0"/>
              <w:autoSpaceDN w:val="0"/>
              <w:jc w:val="both"/>
              <w:rPr>
                <w:bCs/>
                <w:color w:val="181818"/>
                <w:shd w:val="clear" w:color="auto" w:fill="FFFFFF"/>
              </w:rPr>
            </w:pPr>
            <w:r>
              <w:rPr>
                <w:bCs/>
                <w:color w:val="181818"/>
                <w:shd w:val="clear" w:color="auto" w:fill="FFFFFF"/>
              </w:rPr>
              <w:t>Подготовка и проведение в</w:t>
            </w:r>
            <w:r w:rsidRPr="003B7DE0">
              <w:rPr>
                <w:bCs/>
                <w:color w:val="181818"/>
                <w:shd w:val="clear" w:color="auto" w:fill="FFFFFF"/>
              </w:rPr>
              <w:t>икторин</w:t>
            </w:r>
            <w:r>
              <w:rPr>
                <w:bCs/>
                <w:color w:val="181818"/>
                <w:shd w:val="clear" w:color="auto" w:fill="FFFFFF"/>
              </w:rPr>
              <w:t>ы</w:t>
            </w:r>
            <w:r w:rsidRPr="003B7DE0">
              <w:rPr>
                <w:bCs/>
                <w:color w:val="181818"/>
                <w:shd w:val="clear" w:color="auto" w:fill="FFFFFF"/>
              </w:rPr>
              <w:t> </w:t>
            </w:r>
            <w:r w:rsidRPr="003B7DE0">
              <w:rPr>
                <w:bCs/>
                <w:kern w:val="2"/>
                <w:lang w:eastAsia="ko-KR"/>
              </w:rPr>
              <w:t>«</w:t>
            </w:r>
            <w:r>
              <w:rPr>
                <w:bCs/>
                <w:kern w:val="2"/>
                <w:lang w:eastAsia="ko-KR"/>
              </w:rPr>
              <w:t>Экология – наука о взаимодействии живых организмов</w:t>
            </w:r>
            <w:r w:rsidRPr="003B7DE0">
              <w:rPr>
                <w:bCs/>
                <w:kern w:val="2"/>
                <w:lang w:eastAsia="ko-KR"/>
              </w:rPr>
              <w:t>»</w:t>
            </w:r>
          </w:p>
        </w:tc>
        <w:tc>
          <w:tcPr>
            <w:tcW w:w="789" w:type="pct"/>
            <w:shd w:val="clear" w:color="auto" w:fill="auto"/>
          </w:tcPr>
          <w:p w14:paraId="0449BE0D" w14:textId="77777777" w:rsidR="006F226C" w:rsidRPr="003B7DE0" w:rsidRDefault="006F226C" w:rsidP="00C67AD1">
            <w:pPr>
              <w:jc w:val="center"/>
              <w:rPr>
                <w:color w:val="000000"/>
                <w:shd w:val="clear" w:color="auto" w:fill="FFFFFF"/>
              </w:rPr>
            </w:pPr>
            <w:r>
              <w:rPr>
                <w:kern w:val="2"/>
                <w:lang w:val="en-US" w:eastAsia="ko-KR"/>
              </w:rPr>
              <w:t>II</w:t>
            </w:r>
            <w:r w:rsidRPr="003B7DE0">
              <w:rPr>
                <w:kern w:val="2"/>
                <w:lang w:eastAsia="ko-KR"/>
              </w:rPr>
              <w:t xml:space="preserve"> курс</w:t>
            </w:r>
          </w:p>
        </w:tc>
        <w:tc>
          <w:tcPr>
            <w:tcW w:w="777" w:type="pct"/>
          </w:tcPr>
          <w:p w14:paraId="1C0C9B1E" w14:textId="77777777" w:rsidR="006F226C" w:rsidRPr="003B7DE0" w:rsidRDefault="006F226C" w:rsidP="00C67AD1">
            <w:pPr>
              <w:widowControl w:val="0"/>
              <w:autoSpaceDE w:val="0"/>
              <w:autoSpaceDN w:val="0"/>
              <w:rPr>
                <w:kern w:val="2"/>
                <w:lang w:eastAsia="ko-KR"/>
              </w:rPr>
            </w:pPr>
            <w:proofErr w:type="spellStart"/>
            <w:r>
              <w:rPr>
                <w:kern w:val="2"/>
                <w:lang w:eastAsia="ko-KR"/>
              </w:rPr>
              <w:t>ЮУрГТК</w:t>
            </w:r>
            <w:proofErr w:type="spellEnd"/>
            <w:r>
              <w:rPr>
                <w:kern w:val="2"/>
                <w:lang w:eastAsia="ko-KR"/>
              </w:rPr>
              <w:t>, МН</w:t>
            </w:r>
            <w:r w:rsidRPr="003B7DE0">
              <w:rPr>
                <w:kern w:val="2"/>
                <w:lang w:eastAsia="ko-KR"/>
              </w:rPr>
              <w:t>К</w:t>
            </w:r>
          </w:p>
          <w:p w14:paraId="2AA78FB0"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794018D8" w14:textId="77777777" w:rsidR="006F226C" w:rsidRDefault="006F226C" w:rsidP="00C67AD1">
            <w:r w:rsidRPr="009D0CDE">
              <w:t>преподаватель учебной дисциплины</w:t>
            </w:r>
          </w:p>
        </w:tc>
        <w:tc>
          <w:tcPr>
            <w:tcW w:w="565" w:type="pct"/>
          </w:tcPr>
          <w:p w14:paraId="2B06025E" w14:textId="77777777" w:rsidR="006F226C" w:rsidRDefault="006F226C" w:rsidP="00C67AD1">
            <w:pPr>
              <w:widowControl w:val="0"/>
              <w:autoSpaceDE w:val="0"/>
              <w:autoSpaceDN w:val="0"/>
              <w:jc w:val="center"/>
              <w:rPr>
                <w:bCs/>
              </w:rPr>
            </w:pPr>
            <w:r>
              <w:rPr>
                <w:bCs/>
              </w:rPr>
              <w:t>ЛР 20</w:t>
            </w:r>
          </w:p>
          <w:p w14:paraId="20959935" w14:textId="77777777" w:rsidR="006F226C" w:rsidRDefault="006F226C" w:rsidP="00C67AD1">
            <w:pPr>
              <w:widowControl w:val="0"/>
              <w:autoSpaceDE w:val="0"/>
              <w:autoSpaceDN w:val="0"/>
              <w:jc w:val="center"/>
              <w:rPr>
                <w:bCs/>
              </w:rPr>
            </w:pPr>
            <w:r>
              <w:rPr>
                <w:bCs/>
              </w:rPr>
              <w:t>ЛР 21</w:t>
            </w:r>
          </w:p>
          <w:p w14:paraId="26233D8E" w14:textId="77777777" w:rsidR="006F226C" w:rsidRDefault="006F226C" w:rsidP="00C67AD1">
            <w:pPr>
              <w:widowControl w:val="0"/>
              <w:autoSpaceDE w:val="0"/>
              <w:autoSpaceDN w:val="0"/>
              <w:jc w:val="center"/>
              <w:rPr>
                <w:bCs/>
              </w:rPr>
            </w:pPr>
            <w:r>
              <w:rPr>
                <w:bCs/>
              </w:rPr>
              <w:t>ЛР 24</w:t>
            </w:r>
          </w:p>
          <w:p w14:paraId="30FD2603" w14:textId="77777777" w:rsidR="006F226C" w:rsidRDefault="006F226C" w:rsidP="00C67AD1">
            <w:pPr>
              <w:widowControl w:val="0"/>
              <w:autoSpaceDE w:val="0"/>
              <w:autoSpaceDN w:val="0"/>
              <w:jc w:val="center"/>
              <w:rPr>
                <w:bCs/>
              </w:rPr>
            </w:pPr>
            <w:r>
              <w:rPr>
                <w:bCs/>
              </w:rPr>
              <w:t>ЛР 25</w:t>
            </w:r>
          </w:p>
          <w:p w14:paraId="7AA8081E" w14:textId="77777777" w:rsidR="006F226C" w:rsidRPr="003B7DE0" w:rsidRDefault="006F226C" w:rsidP="00C67AD1">
            <w:pPr>
              <w:widowControl w:val="0"/>
              <w:autoSpaceDE w:val="0"/>
              <w:autoSpaceDN w:val="0"/>
              <w:jc w:val="center"/>
              <w:rPr>
                <w:kern w:val="2"/>
                <w:highlight w:val="yellow"/>
                <w:lang w:eastAsia="ko-KR"/>
              </w:rPr>
            </w:pPr>
          </w:p>
        </w:tc>
      </w:tr>
      <w:tr w:rsidR="006F226C" w:rsidRPr="003B7DE0" w14:paraId="7771CB09" w14:textId="77777777" w:rsidTr="00C67AD1">
        <w:tc>
          <w:tcPr>
            <w:tcW w:w="690" w:type="pct"/>
            <w:shd w:val="clear" w:color="auto" w:fill="auto"/>
            <w:vAlign w:val="center"/>
          </w:tcPr>
          <w:p w14:paraId="5E3B9542" w14:textId="77777777" w:rsidR="006F226C" w:rsidRDefault="006F226C" w:rsidP="00C67AD1">
            <w:pPr>
              <w:widowControl w:val="0"/>
              <w:autoSpaceDE w:val="0"/>
              <w:autoSpaceDN w:val="0"/>
              <w:jc w:val="center"/>
              <w:rPr>
                <w:kern w:val="2"/>
                <w:lang w:eastAsia="ko-KR"/>
              </w:rPr>
            </w:pPr>
            <w:r w:rsidRPr="00D25B26">
              <w:rPr>
                <w:kern w:val="2"/>
                <w:lang w:eastAsia="ko-KR"/>
              </w:rPr>
              <w:t>Ноябрь</w:t>
            </w:r>
          </w:p>
          <w:p w14:paraId="2ED9EF3A" w14:textId="77777777" w:rsidR="006F226C" w:rsidRPr="00D25B26" w:rsidRDefault="006F226C" w:rsidP="00C67AD1">
            <w:pPr>
              <w:widowControl w:val="0"/>
              <w:autoSpaceDE w:val="0"/>
              <w:autoSpaceDN w:val="0"/>
              <w:jc w:val="center"/>
              <w:rPr>
                <w:kern w:val="2"/>
                <w:lang w:eastAsia="ko-KR"/>
              </w:rPr>
            </w:pPr>
            <w:r w:rsidRPr="00B710DB">
              <w:rPr>
                <w:color w:val="000000"/>
              </w:rPr>
              <w:t>(ежегодно)</w:t>
            </w:r>
          </w:p>
        </w:tc>
        <w:tc>
          <w:tcPr>
            <w:tcW w:w="1543" w:type="pct"/>
            <w:shd w:val="clear" w:color="auto" w:fill="auto"/>
          </w:tcPr>
          <w:p w14:paraId="79BB4D46" w14:textId="77777777" w:rsidR="006F226C" w:rsidRPr="003B7DE0" w:rsidRDefault="006F226C" w:rsidP="00C67AD1">
            <w:pPr>
              <w:widowControl w:val="0"/>
              <w:autoSpaceDE w:val="0"/>
              <w:autoSpaceDN w:val="0"/>
              <w:rPr>
                <w:kern w:val="2"/>
                <w:lang w:eastAsia="ko-KR"/>
              </w:rPr>
            </w:pPr>
            <w:r>
              <w:rPr>
                <w:bCs/>
                <w:color w:val="181818"/>
                <w:shd w:val="clear" w:color="auto" w:fill="FFFFFF"/>
              </w:rPr>
              <w:t xml:space="preserve">Подготовка и проведение </w:t>
            </w:r>
            <w:r>
              <w:rPr>
                <w:bCs/>
                <w:kern w:val="2"/>
                <w:lang w:eastAsia="ko-KR"/>
              </w:rPr>
              <w:t>к</w:t>
            </w:r>
            <w:r w:rsidRPr="003B7DE0">
              <w:rPr>
                <w:bCs/>
                <w:kern w:val="2"/>
                <w:lang w:eastAsia="ko-KR"/>
              </w:rPr>
              <w:t>лассн</w:t>
            </w:r>
            <w:r>
              <w:rPr>
                <w:bCs/>
                <w:kern w:val="2"/>
                <w:lang w:eastAsia="ko-KR"/>
              </w:rPr>
              <w:t>ого</w:t>
            </w:r>
            <w:r w:rsidRPr="003B7DE0">
              <w:rPr>
                <w:bCs/>
                <w:kern w:val="2"/>
                <w:lang w:eastAsia="ko-KR"/>
              </w:rPr>
              <w:t xml:space="preserve"> час</w:t>
            </w:r>
            <w:r>
              <w:rPr>
                <w:bCs/>
                <w:kern w:val="2"/>
                <w:lang w:eastAsia="ko-KR"/>
              </w:rPr>
              <w:t>а</w:t>
            </w:r>
            <w:r w:rsidRPr="003B7DE0">
              <w:rPr>
                <w:bCs/>
                <w:kern w:val="2"/>
                <w:lang w:eastAsia="ko-KR"/>
              </w:rPr>
              <w:t xml:space="preserve"> «</w:t>
            </w:r>
            <w:r>
              <w:rPr>
                <w:bCs/>
                <w:kern w:val="2"/>
                <w:lang w:eastAsia="ko-KR"/>
              </w:rPr>
              <w:t xml:space="preserve">Экология </w:t>
            </w:r>
            <w:proofErr w:type="spellStart"/>
            <w:r>
              <w:rPr>
                <w:bCs/>
                <w:kern w:val="2"/>
                <w:lang w:eastAsia="ko-KR"/>
              </w:rPr>
              <w:t>г.Челябинска</w:t>
            </w:r>
            <w:proofErr w:type="spellEnd"/>
            <w:r w:rsidRPr="003B7DE0">
              <w:rPr>
                <w:bCs/>
                <w:kern w:val="2"/>
                <w:lang w:eastAsia="ko-KR"/>
              </w:rPr>
              <w:t>»</w:t>
            </w:r>
          </w:p>
        </w:tc>
        <w:tc>
          <w:tcPr>
            <w:tcW w:w="789" w:type="pct"/>
            <w:shd w:val="clear" w:color="auto" w:fill="auto"/>
          </w:tcPr>
          <w:p w14:paraId="21906207"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3B0D7A17"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0F118C24" w14:textId="77777777" w:rsidR="006F226C" w:rsidRPr="003B7DE0" w:rsidRDefault="006F226C" w:rsidP="00C67AD1">
            <w:pPr>
              <w:widowControl w:val="0"/>
              <w:autoSpaceDE w:val="0"/>
              <w:autoSpaceDN w:val="0"/>
              <w:rPr>
                <w:kern w:val="2"/>
                <w:lang w:eastAsia="ko-KR"/>
              </w:rPr>
            </w:pPr>
          </w:p>
          <w:p w14:paraId="2F39F501"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5D78FC7B" w14:textId="77777777" w:rsidR="006F226C" w:rsidRDefault="006F226C" w:rsidP="00C67AD1">
            <w:r w:rsidRPr="009D0CDE">
              <w:t>преподаватель учебной дисциплины</w:t>
            </w:r>
          </w:p>
        </w:tc>
        <w:tc>
          <w:tcPr>
            <w:tcW w:w="565" w:type="pct"/>
          </w:tcPr>
          <w:p w14:paraId="057AE1B7" w14:textId="77777777" w:rsidR="006F226C" w:rsidRDefault="006F226C" w:rsidP="00C67AD1">
            <w:pPr>
              <w:widowControl w:val="0"/>
              <w:autoSpaceDE w:val="0"/>
              <w:autoSpaceDN w:val="0"/>
              <w:jc w:val="center"/>
              <w:rPr>
                <w:bCs/>
              </w:rPr>
            </w:pPr>
            <w:r>
              <w:rPr>
                <w:bCs/>
              </w:rPr>
              <w:t>ЛР 20</w:t>
            </w:r>
          </w:p>
          <w:p w14:paraId="5631D397" w14:textId="77777777" w:rsidR="006F226C" w:rsidRDefault="006F226C" w:rsidP="00C67AD1">
            <w:pPr>
              <w:widowControl w:val="0"/>
              <w:autoSpaceDE w:val="0"/>
              <w:autoSpaceDN w:val="0"/>
              <w:jc w:val="center"/>
              <w:rPr>
                <w:bCs/>
              </w:rPr>
            </w:pPr>
            <w:r>
              <w:rPr>
                <w:bCs/>
              </w:rPr>
              <w:t>ЛР 24</w:t>
            </w:r>
          </w:p>
          <w:p w14:paraId="508F24D7" w14:textId="77777777" w:rsidR="006F226C" w:rsidRDefault="006F226C" w:rsidP="00C67AD1">
            <w:pPr>
              <w:widowControl w:val="0"/>
              <w:autoSpaceDE w:val="0"/>
              <w:autoSpaceDN w:val="0"/>
              <w:jc w:val="center"/>
              <w:rPr>
                <w:bCs/>
              </w:rPr>
            </w:pPr>
            <w:r>
              <w:rPr>
                <w:bCs/>
              </w:rPr>
              <w:t>ЛР 26</w:t>
            </w:r>
          </w:p>
          <w:p w14:paraId="1E8535E8" w14:textId="77777777" w:rsidR="006F226C" w:rsidRPr="003B7DE0" w:rsidRDefault="006F226C" w:rsidP="00C67AD1">
            <w:pPr>
              <w:widowControl w:val="0"/>
              <w:autoSpaceDE w:val="0"/>
              <w:autoSpaceDN w:val="0"/>
              <w:jc w:val="center"/>
              <w:rPr>
                <w:kern w:val="2"/>
                <w:highlight w:val="yellow"/>
                <w:lang w:eastAsia="ko-KR"/>
              </w:rPr>
            </w:pPr>
          </w:p>
        </w:tc>
      </w:tr>
      <w:tr w:rsidR="006F226C" w:rsidRPr="003B7DE0" w14:paraId="40A479E0" w14:textId="77777777" w:rsidTr="00C67AD1">
        <w:tc>
          <w:tcPr>
            <w:tcW w:w="690" w:type="pct"/>
            <w:shd w:val="clear" w:color="auto" w:fill="auto"/>
            <w:vAlign w:val="center"/>
          </w:tcPr>
          <w:p w14:paraId="63871C97" w14:textId="77777777" w:rsidR="006F226C" w:rsidRDefault="006F226C" w:rsidP="00C67AD1">
            <w:pPr>
              <w:widowControl w:val="0"/>
              <w:autoSpaceDE w:val="0"/>
              <w:autoSpaceDN w:val="0"/>
              <w:jc w:val="center"/>
              <w:rPr>
                <w:bCs/>
                <w:kern w:val="2"/>
                <w:lang w:eastAsia="ko-KR"/>
              </w:rPr>
            </w:pPr>
            <w:r w:rsidRPr="00D25B26">
              <w:rPr>
                <w:bCs/>
                <w:kern w:val="2"/>
                <w:lang w:eastAsia="ko-KR"/>
              </w:rPr>
              <w:t>Декабрь</w:t>
            </w:r>
          </w:p>
          <w:p w14:paraId="5160C4AA"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0865989C" w14:textId="77777777" w:rsidR="006F226C" w:rsidRPr="003B7DE0" w:rsidRDefault="006F226C" w:rsidP="00C67AD1">
            <w:pPr>
              <w:widowControl w:val="0"/>
              <w:autoSpaceDE w:val="0"/>
              <w:autoSpaceDN w:val="0"/>
              <w:rPr>
                <w:bCs/>
                <w:kern w:val="2"/>
                <w:lang w:eastAsia="ko-KR"/>
              </w:rPr>
            </w:pPr>
            <w:r w:rsidRPr="003B7DE0">
              <w:rPr>
                <w:bCs/>
                <w:kern w:val="2"/>
                <w:lang w:eastAsia="ko-KR"/>
              </w:rPr>
              <w:t>Участие в неделе ЕМД</w:t>
            </w:r>
          </w:p>
          <w:p w14:paraId="3C9C4CE6" w14:textId="77777777" w:rsidR="006F226C" w:rsidRPr="003B7DE0" w:rsidRDefault="006F226C" w:rsidP="00C67AD1">
            <w:pPr>
              <w:widowControl w:val="0"/>
              <w:autoSpaceDE w:val="0"/>
              <w:autoSpaceDN w:val="0"/>
              <w:jc w:val="both"/>
              <w:rPr>
                <w:bCs/>
                <w:kern w:val="2"/>
                <w:lang w:eastAsia="ko-KR"/>
              </w:rPr>
            </w:pPr>
            <w:r>
              <w:rPr>
                <w:bCs/>
                <w:kern w:val="2"/>
                <w:lang w:eastAsia="ko-KR"/>
              </w:rPr>
              <w:t>Конференция «Твои первые шаги в науку»</w:t>
            </w:r>
          </w:p>
        </w:tc>
        <w:tc>
          <w:tcPr>
            <w:tcW w:w="789" w:type="pct"/>
            <w:shd w:val="clear" w:color="auto" w:fill="auto"/>
          </w:tcPr>
          <w:p w14:paraId="533EDE2F"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2DDE879E"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4D058A5F"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689A2D69" w14:textId="77777777" w:rsidR="006F226C" w:rsidRPr="003B7DE0" w:rsidRDefault="006F226C" w:rsidP="00C67AD1">
            <w:pPr>
              <w:widowControl w:val="0"/>
              <w:autoSpaceDE w:val="0"/>
              <w:autoSpaceDN w:val="0"/>
              <w:rPr>
                <w:kern w:val="2"/>
                <w:lang w:eastAsia="ko-KR"/>
              </w:rPr>
            </w:pPr>
            <w:r w:rsidRPr="00B710DB">
              <w:t>Председатель ПЦК</w:t>
            </w:r>
          </w:p>
        </w:tc>
        <w:tc>
          <w:tcPr>
            <w:tcW w:w="565" w:type="pct"/>
          </w:tcPr>
          <w:p w14:paraId="7DCCF93F" w14:textId="77777777" w:rsidR="006F226C" w:rsidRDefault="006F226C" w:rsidP="00C67AD1">
            <w:pPr>
              <w:widowControl w:val="0"/>
              <w:autoSpaceDE w:val="0"/>
              <w:autoSpaceDN w:val="0"/>
              <w:jc w:val="center"/>
              <w:rPr>
                <w:bCs/>
              </w:rPr>
            </w:pPr>
            <w:r>
              <w:rPr>
                <w:bCs/>
              </w:rPr>
              <w:t>ЛР 20</w:t>
            </w:r>
          </w:p>
          <w:p w14:paraId="3B82D980" w14:textId="77777777" w:rsidR="006F226C" w:rsidRDefault="006F226C" w:rsidP="00C67AD1">
            <w:pPr>
              <w:widowControl w:val="0"/>
              <w:autoSpaceDE w:val="0"/>
              <w:autoSpaceDN w:val="0"/>
              <w:jc w:val="center"/>
              <w:rPr>
                <w:bCs/>
              </w:rPr>
            </w:pPr>
            <w:r>
              <w:rPr>
                <w:bCs/>
              </w:rPr>
              <w:t>ЛР 21</w:t>
            </w:r>
          </w:p>
          <w:p w14:paraId="25DEE7D5" w14:textId="77777777" w:rsidR="006F226C" w:rsidRDefault="006F226C" w:rsidP="00C67AD1">
            <w:pPr>
              <w:widowControl w:val="0"/>
              <w:autoSpaceDE w:val="0"/>
              <w:autoSpaceDN w:val="0"/>
              <w:jc w:val="center"/>
              <w:rPr>
                <w:bCs/>
              </w:rPr>
            </w:pPr>
            <w:r>
              <w:rPr>
                <w:bCs/>
              </w:rPr>
              <w:t>ЛР 22</w:t>
            </w:r>
          </w:p>
          <w:p w14:paraId="7370922B" w14:textId="77777777" w:rsidR="006F226C" w:rsidRPr="00DF4692" w:rsidRDefault="006F226C" w:rsidP="00C67AD1">
            <w:pPr>
              <w:widowControl w:val="0"/>
              <w:autoSpaceDE w:val="0"/>
              <w:autoSpaceDN w:val="0"/>
              <w:jc w:val="center"/>
              <w:rPr>
                <w:bCs/>
              </w:rPr>
            </w:pPr>
            <w:r>
              <w:rPr>
                <w:bCs/>
              </w:rPr>
              <w:t>ЛР 26</w:t>
            </w:r>
          </w:p>
        </w:tc>
      </w:tr>
      <w:tr w:rsidR="006F226C" w:rsidRPr="003B7DE0" w14:paraId="4B344710" w14:textId="77777777" w:rsidTr="00C67AD1">
        <w:tc>
          <w:tcPr>
            <w:tcW w:w="690" w:type="pct"/>
            <w:shd w:val="clear" w:color="auto" w:fill="auto"/>
            <w:vAlign w:val="center"/>
          </w:tcPr>
          <w:p w14:paraId="00E462C4" w14:textId="77777777" w:rsidR="006F226C" w:rsidRDefault="006F226C" w:rsidP="00C67AD1">
            <w:pPr>
              <w:widowControl w:val="0"/>
              <w:autoSpaceDE w:val="0"/>
              <w:autoSpaceDN w:val="0"/>
              <w:jc w:val="center"/>
              <w:rPr>
                <w:bCs/>
                <w:kern w:val="2"/>
                <w:lang w:eastAsia="ko-KR"/>
              </w:rPr>
            </w:pPr>
            <w:r w:rsidRPr="00D25B26">
              <w:rPr>
                <w:bCs/>
                <w:kern w:val="2"/>
                <w:lang w:eastAsia="ko-KR"/>
              </w:rPr>
              <w:t>Февраль</w:t>
            </w:r>
          </w:p>
          <w:p w14:paraId="54ADAB41"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258FC358" w14:textId="77777777" w:rsidR="006F226C" w:rsidRPr="003B7DE0" w:rsidRDefault="006F226C" w:rsidP="00C67AD1">
            <w:pPr>
              <w:widowControl w:val="0"/>
              <w:autoSpaceDE w:val="0"/>
              <w:autoSpaceDN w:val="0"/>
              <w:jc w:val="both"/>
              <w:rPr>
                <w:bCs/>
                <w:kern w:val="2"/>
                <w:lang w:eastAsia="ko-KR"/>
              </w:rPr>
            </w:pPr>
            <w:r>
              <w:rPr>
                <w:bCs/>
                <w:color w:val="181818"/>
                <w:shd w:val="clear" w:color="auto" w:fill="FFFFFF"/>
              </w:rPr>
              <w:t xml:space="preserve">Подготовка и проведение </w:t>
            </w:r>
            <w:r w:rsidRPr="003B7DE0">
              <w:rPr>
                <w:color w:val="000000"/>
              </w:rPr>
              <w:t>КВН «В мире наук» (физика, экология, валеология)</w:t>
            </w:r>
          </w:p>
        </w:tc>
        <w:tc>
          <w:tcPr>
            <w:tcW w:w="789" w:type="pct"/>
            <w:shd w:val="clear" w:color="auto" w:fill="auto"/>
          </w:tcPr>
          <w:p w14:paraId="1745C709"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6AF1635B"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497D9803"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723D91F7" w14:textId="77777777" w:rsidR="006F226C" w:rsidRDefault="006F226C" w:rsidP="00C67AD1">
            <w:r w:rsidRPr="00516AAB">
              <w:t>преподаватель учебной дисциплины</w:t>
            </w:r>
          </w:p>
        </w:tc>
        <w:tc>
          <w:tcPr>
            <w:tcW w:w="565" w:type="pct"/>
          </w:tcPr>
          <w:p w14:paraId="3F1599A1" w14:textId="77777777" w:rsidR="006F226C" w:rsidRDefault="006F226C" w:rsidP="00C67AD1">
            <w:pPr>
              <w:widowControl w:val="0"/>
              <w:autoSpaceDE w:val="0"/>
              <w:autoSpaceDN w:val="0"/>
              <w:jc w:val="center"/>
              <w:rPr>
                <w:bCs/>
              </w:rPr>
            </w:pPr>
            <w:r>
              <w:rPr>
                <w:bCs/>
              </w:rPr>
              <w:t>ЛР 20</w:t>
            </w:r>
          </w:p>
          <w:p w14:paraId="3AB39AB8" w14:textId="77777777" w:rsidR="006F226C" w:rsidRDefault="006F226C" w:rsidP="00C67AD1">
            <w:pPr>
              <w:widowControl w:val="0"/>
              <w:autoSpaceDE w:val="0"/>
              <w:autoSpaceDN w:val="0"/>
              <w:jc w:val="center"/>
              <w:rPr>
                <w:iCs/>
              </w:rPr>
            </w:pPr>
            <w:r w:rsidRPr="006A7E9A">
              <w:rPr>
                <w:iCs/>
              </w:rPr>
              <w:t xml:space="preserve">ЛР </w:t>
            </w:r>
            <w:r>
              <w:rPr>
                <w:iCs/>
              </w:rPr>
              <w:t>22</w:t>
            </w:r>
          </w:p>
          <w:p w14:paraId="17434788" w14:textId="77777777" w:rsidR="006F226C" w:rsidRDefault="006F226C" w:rsidP="00C67AD1">
            <w:pPr>
              <w:widowControl w:val="0"/>
              <w:autoSpaceDE w:val="0"/>
              <w:autoSpaceDN w:val="0"/>
              <w:jc w:val="center"/>
              <w:rPr>
                <w:bCs/>
              </w:rPr>
            </w:pPr>
            <w:r>
              <w:rPr>
                <w:bCs/>
              </w:rPr>
              <w:t>ЛР 26</w:t>
            </w:r>
          </w:p>
          <w:p w14:paraId="0B1BF936" w14:textId="77777777" w:rsidR="006F226C" w:rsidRPr="003B7DE0" w:rsidRDefault="006F226C" w:rsidP="00C67AD1">
            <w:pPr>
              <w:widowControl w:val="0"/>
              <w:autoSpaceDE w:val="0"/>
              <w:autoSpaceDN w:val="0"/>
              <w:jc w:val="center"/>
              <w:rPr>
                <w:kern w:val="2"/>
                <w:highlight w:val="yellow"/>
                <w:lang w:eastAsia="ko-KR"/>
              </w:rPr>
            </w:pPr>
          </w:p>
        </w:tc>
      </w:tr>
      <w:tr w:rsidR="006F226C" w:rsidRPr="003B7DE0" w14:paraId="197B6429" w14:textId="77777777" w:rsidTr="00C67AD1">
        <w:tc>
          <w:tcPr>
            <w:tcW w:w="690" w:type="pct"/>
            <w:shd w:val="clear" w:color="auto" w:fill="auto"/>
            <w:vAlign w:val="center"/>
          </w:tcPr>
          <w:p w14:paraId="2F96FE5D" w14:textId="77777777" w:rsidR="006F226C" w:rsidRDefault="006F226C" w:rsidP="00C67AD1">
            <w:pPr>
              <w:widowControl w:val="0"/>
              <w:autoSpaceDE w:val="0"/>
              <w:autoSpaceDN w:val="0"/>
              <w:jc w:val="center"/>
              <w:rPr>
                <w:bCs/>
                <w:kern w:val="2"/>
                <w:lang w:eastAsia="ko-KR"/>
              </w:rPr>
            </w:pPr>
            <w:r w:rsidRPr="00D25B26">
              <w:rPr>
                <w:bCs/>
                <w:kern w:val="2"/>
                <w:lang w:eastAsia="ko-KR"/>
              </w:rPr>
              <w:t>Март</w:t>
            </w:r>
          </w:p>
          <w:p w14:paraId="4EA90F8C"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46C65EED" w14:textId="77777777" w:rsidR="006F226C" w:rsidRPr="003B7DE0" w:rsidRDefault="006F226C" w:rsidP="00C67AD1">
            <w:pPr>
              <w:widowControl w:val="0"/>
              <w:autoSpaceDE w:val="0"/>
              <w:autoSpaceDN w:val="0"/>
              <w:jc w:val="both"/>
              <w:rPr>
                <w:bCs/>
                <w:kern w:val="2"/>
                <w:lang w:eastAsia="ko-KR"/>
              </w:rPr>
            </w:pPr>
            <w:r>
              <w:rPr>
                <w:bCs/>
                <w:color w:val="181818"/>
                <w:shd w:val="clear" w:color="auto" w:fill="FFFFFF"/>
              </w:rPr>
              <w:t xml:space="preserve">Подготовка и проведение </w:t>
            </w:r>
            <w:r>
              <w:rPr>
                <w:bCs/>
                <w:kern w:val="2"/>
                <w:lang w:eastAsia="ko-KR"/>
              </w:rPr>
              <w:t>к</w:t>
            </w:r>
            <w:r w:rsidRPr="003B7DE0">
              <w:rPr>
                <w:bCs/>
                <w:kern w:val="2"/>
                <w:lang w:eastAsia="ko-KR"/>
              </w:rPr>
              <w:t>лассн</w:t>
            </w:r>
            <w:r>
              <w:rPr>
                <w:bCs/>
                <w:kern w:val="2"/>
                <w:lang w:eastAsia="ko-KR"/>
              </w:rPr>
              <w:t>ого</w:t>
            </w:r>
            <w:r w:rsidRPr="003B7DE0">
              <w:rPr>
                <w:bCs/>
                <w:kern w:val="2"/>
                <w:lang w:eastAsia="ko-KR"/>
              </w:rPr>
              <w:t xml:space="preserve"> час</w:t>
            </w:r>
            <w:r>
              <w:rPr>
                <w:bCs/>
                <w:kern w:val="2"/>
                <w:lang w:eastAsia="ko-KR"/>
              </w:rPr>
              <w:t>а</w:t>
            </w:r>
            <w:r w:rsidRPr="003B7DE0">
              <w:rPr>
                <w:bCs/>
                <w:kern w:val="2"/>
                <w:lang w:eastAsia="ko-KR"/>
              </w:rPr>
              <w:t xml:space="preserve"> </w:t>
            </w:r>
            <w:r w:rsidRPr="003B7DE0">
              <w:t>«</w:t>
            </w:r>
            <w:r>
              <w:t>Современные технологии переработки отходов</w:t>
            </w:r>
            <w:r w:rsidRPr="003B7DE0">
              <w:rPr>
                <w:color w:val="181818"/>
                <w:shd w:val="clear" w:color="auto" w:fill="FFFFFF"/>
              </w:rPr>
              <w:t>»</w:t>
            </w:r>
          </w:p>
        </w:tc>
        <w:tc>
          <w:tcPr>
            <w:tcW w:w="789" w:type="pct"/>
            <w:shd w:val="clear" w:color="auto" w:fill="auto"/>
          </w:tcPr>
          <w:p w14:paraId="4334879C"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51433986"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1B0298F5"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4DB2A939" w14:textId="77777777" w:rsidR="006F226C" w:rsidRDefault="006F226C" w:rsidP="00C67AD1">
            <w:r w:rsidRPr="00516AAB">
              <w:t>преподаватель учебной дисциплины</w:t>
            </w:r>
          </w:p>
        </w:tc>
        <w:tc>
          <w:tcPr>
            <w:tcW w:w="565" w:type="pct"/>
          </w:tcPr>
          <w:p w14:paraId="5A12CEB7" w14:textId="77777777" w:rsidR="006F226C" w:rsidRDefault="006F226C" w:rsidP="00C67AD1">
            <w:pPr>
              <w:widowControl w:val="0"/>
              <w:autoSpaceDE w:val="0"/>
              <w:autoSpaceDN w:val="0"/>
              <w:jc w:val="center"/>
              <w:rPr>
                <w:bCs/>
              </w:rPr>
            </w:pPr>
            <w:r>
              <w:rPr>
                <w:bCs/>
              </w:rPr>
              <w:t>ЛР 20</w:t>
            </w:r>
          </w:p>
          <w:p w14:paraId="1E91289C" w14:textId="77777777" w:rsidR="006F226C" w:rsidRDefault="006F226C" w:rsidP="00C67AD1">
            <w:pPr>
              <w:widowControl w:val="0"/>
              <w:autoSpaceDE w:val="0"/>
              <w:autoSpaceDN w:val="0"/>
              <w:jc w:val="center"/>
              <w:rPr>
                <w:iCs/>
              </w:rPr>
            </w:pPr>
            <w:r w:rsidRPr="006A7E9A">
              <w:rPr>
                <w:iCs/>
              </w:rPr>
              <w:t xml:space="preserve">ЛР </w:t>
            </w:r>
            <w:r>
              <w:rPr>
                <w:iCs/>
              </w:rPr>
              <w:t>25</w:t>
            </w:r>
          </w:p>
          <w:p w14:paraId="41CFB240" w14:textId="77777777" w:rsidR="006F226C" w:rsidRDefault="006F226C" w:rsidP="00C67AD1">
            <w:pPr>
              <w:widowControl w:val="0"/>
              <w:autoSpaceDE w:val="0"/>
              <w:autoSpaceDN w:val="0"/>
              <w:jc w:val="center"/>
              <w:rPr>
                <w:bCs/>
              </w:rPr>
            </w:pPr>
            <w:r>
              <w:rPr>
                <w:bCs/>
              </w:rPr>
              <w:t>ЛР 34</w:t>
            </w:r>
          </w:p>
          <w:p w14:paraId="57F62953" w14:textId="77777777" w:rsidR="006F226C" w:rsidRDefault="006F226C" w:rsidP="00C67AD1">
            <w:pPr>
              <w:widowControl w:val="0"/>
              <w:autoSpaceDE w:val="0"/>
              <w:autoSpaceDN w:val="0"/>
              <w:jc w:val="center"/>
              <w:rPr>
                <w:bCs/>
              </w:rPr>
            </w:pPr>
            <w:r>
              <w:rPr>
                <w:bCs/>
              </w:rPr>
              <w:t>ЛР 26</w:t>
            </w:r>
          </w:p>
          <w:p w14:paraId="199C3A75" w14:textId="77777777" w:rsidR="006F226C" w:rsidRPr="003B7DE0" w:rsidRDefault="006F226C" w:rsidP="00C67AD1">
            <w:pPr>
              <w:widowControl w:val="0"/>
              <w:autoSpaceDE w:val="0"/>
              <w:autoSpaceDN w:val="0"/>
              <w:jc w:val="center"/>
              <w:rPr>
                <w:kern w:val="2"/>
                <w:highlight w:val="yellow"/>
                <w:lang w:eastAsia="ko-KR"/>
              </w:rPr>
            </w:pPr>
          </w:p>
        </w:tc>
      </w:tr>
      <w:tr w:rsidR="006F226C" w:rsidRPr="003B7DE0" w14:paraId="6538E9CB" w14:textId="77777777" w:rsidTr="00C67AD1">
        <w:tc>
          <w:tcPr>
            <w:tcW w:w="690" w:type="pct"/>
            <w:shd w:val="clear" w:color="auto" w:fill="auto"/>
            <w:vAlign w:val="center"/>
          </w:tcPr>
          <w:p w14:paraId="2DBE4194" w14:textId="77777777" w:rsidR="006F226C" w:rsidRDefault="006F226C" w:rsidP="00C67AD1">
            <w:pPr>
              <w:widowControl w:val="0"/>
              <w:autoSpaceDE w:val="0"/>
              <w:autoSpaceDN w:val="0"/>
              <w:jc w:val="center"/>
              <w:rPr>
                <w:bCs/>
                <w:kern w:val="2"/>
                <w:lang w:eastAsia="ko-KR"/>
              </w:rPr>
            </w:pPr>
            <w:r w:rsidRPr="00D25B26">
              <w:rPr>
                <w:bCs/>
                <w:kern w:val="2"/>
                <w:lang w:eastAsia="ko-KR"/>
              </w:rPr>
              <w:t>Апрель</w:t>
            </w:r>
          </w:p>
          <w:p w14:paraId="76E68595"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049F9586" w14:textId="77777777" w:rsidR="006F226C" w:rsidRPr="003B7DE0" w:rsidRDefault="006F226C" w:rsidP="00C67AD1">
            <w:pPr>
              <w:widowControl w:val="0"/>
              <w:autoSpaceDE w:val="0"/>
              <w:autoSpaceDN w:val="0"/>
              <w:jc w:val="both"/>
              <w:rPr>
                <w:bCs/>
                <w:kern w:val="2"/>
                <w:lang w:eastAsia="ko-KR"/>
              </w:rPr>
            </w:pPr>
            <w:r>
              <w:rPr>
                <w:bCs/>
                <w:color w:val="181818"/>
                <w:shd w:val="clear" w:color="auto" w:fill="FFFFFF"/>
              </w:rPr>
              <w:t xml:space="preserve">Подготовка и проведение </w:t>
            </w:r>
            <w:r w:rsidRPr="003B7DE0">
              <w:rPr>
                <w:shd w:val="clear" w:color="auto" w:fill="FFFFFF"/>
              </w:rPr>
              <w:t>Кругл</w:t>
            </w:r>
            <w:r>
              <w:rPr>
                <w:shd w:val="clear" w:color="auto" w:fill="FFFFFF"/>
              </w:rPr>
              <w:t>ого</w:t>
            </w:r>
            <w:r w:rsidRPr="003B7DE0">
              <w:rPr>
                <w:shd w:val="clear" w:color="auto" w:fill="FFFFFF"/>
              </w:rPr>
              <w:t xml:space="preserve"> стол</w:t>
            </w:r>
            <w:r>
              <w:rPr>
                <w:shd w:val="clear" w:color="auto" w:fill="FFFFFF"/>
              </w:rPr>
              <w:t>а</w:t>
            </w:r>
            <w:r w:rsidRPr="003B7DE0">
              <w:rPr>
                <w:shd w:val="clear" w:color="auto" w:fill="FFFFFF"/>
              </w:rPr>
              <w:t xml:space="preserve"> </w:t>
            </w:r>
            <w:r w:rsidRPr="003B7DE0">
              <w:t xml:space="preserve">«Здоровый </w:t>
            </w:r>
            <w:r>
              <w:t>образ жизни</w:t>
            </w:r>
            <w:r w:rsidRPr="003B7DE0">
              <w:rPr>
                <w:shd w:val="clear" w:color="auto" w:fill="FFFFFF"/>
              </w:rPr>
              <w:t>»</w:t>
            </w:r>
          </w:p>
        </w:tc>
        <w:tc>
          <w:tcPr>
            <w:tcW w:w="789" w:type="pct"/>
            <w:shd w:val="clear" w:color="auto" w:fill="auto"/>
          </w:tcPr>
          <w:p w14:paraId="7937FAD6"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739ED6AE"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2F9EC3A1" w14:textId="77777777" w:rsidR="006F226C" w:rsidRPr="003B7DE0" w:rsidRDefault="006F226C" w:rsidP="00C67AD1">
            <w:pPr>
              <w:widowControl w:val="0"/>
              <w:autoSpaceDE w:val="0"/>
              <w:autoSpaceDN w:val="0"/>
              <w:rPr>
                <w:kern w:val="2"/>
                <w:lang w:eastAsia="ko-KR"/>
              </w:rPr>
            </w:pPr>
          </w:p>
          <w:p w14:paraId="78C3B90C"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079EFF18" w14:textId="77777777" w:rsidR="006F226C" w:rsidRDefault="006F226C" w:rsidP="00C67AD1">
            <w:r w:rsidRPr="00516AAB">
              <w:t>преподаватель учебной дисциплины</w:t>
            </w:r>
          </w:p>
        </w:tc>
        <w:tc>
          <w:tcPr>
            <w:tcW w:w="565" w:type="pct"/>
          </w:tcPr>
          <w:p w14:paraId="79ACE766" w14:textId="77777777" w:rsidR="006F226C" w:rsidRDefault="006F226C" w:rsidP="00C67AD1">
            <w:pPr>
              <w:widowControl w:val="0"/>
              <w:autoSpaceDE w:val="0"/>
              <w:autoSpaceDN w:val="0"/>
              <w:jc w:val="center"/>
              <w:rPr>
                <w:bCs/>
              </w:rPr>
            </w:pPr>
            <w:r>
              <w:rPr>
                <w:bCs/>
              </w:rPr>
              <w:t>ЛР 21</w:t>
            </w:r>
          </w:p>
          <w:p w14:paraId="79363048" w14:textId="77777777" w:rsidR="006F226C" w:rsidRDefault="006F226C" w:rsidP="00C67AD1">
            <w:pPr>
              <w:widowControl w:val="0"/>
              <w:autoSpaceDE w:val="0"/>
              <w:autoSpaceDN w:val="0"/>
              <w:jc w:val="center"/>
              <w:rPr>
                <w:iCs/>
              </w:rPr>
            </w:pPr>
            <w:r w:rsidRPr="006A7E9A">
              <w:rPr>
                <w:iCs/>
              </w:rPr>
              <w:t xml:space="preserve">ЛР </w:t>
            </w:r>
            <w:r>
              <w:rPr>
                <w:iCs/>
              </w:rPr>
              <w:t>22</w:t>
            </w:r>
          </w:p>
          <w:p w14:paraId="2EE740A7" w14:textId="77777777" w:rsidR="006F226C" w:rsidRDefault="006F226C" w:rsidP="00C67AD1">
            <w:pPr>
              <w:widowControl w:val="0"/>
              <w:autoSpaceDE w:val="0"/>
              <w:autoSpaceDN w:val="0"/>
              <w:jc w:val="center"/>
              <w:rPr>
                <w:bCs/>
              </w:rPr>
            </w:pPr>
            <w:r>
              <w:rPr>
                <w:bCs/>
              </w:rPr>
              <w:t>ЛР 26</w:t>
            </w:r>
          </w:p>
          <w:p w14:paraId="78A8224D" w14:textId="77777777" w:rsidR="006F226C" w:rsidRPr="003B7DE0" w:rsidRDefault="006F226C" w:rsidP="00C67AD1">
            <w:pPr>
              <w:widowControl w:val="0"/>
              <w:autoSpaceDE w:val="0"/>
              <w:autoSpaceDN w:val="0"/>
              <w:jc w:val="center"/>
              <w:rPr>
                <w:kern w:val="2"/>
                <w:highlight w:val="yellow"/>
                <w:lang w:eastAsia="ko-KR"/>
              </w:rPr>
            </w:pPr>
          </w:p>
        </w:tc>
      </w:tr>
      <w:tr w:rsidR="006F226C" w:rsidRPr="003B7DE0" w14:paraId="20BE8E98" w14:textId="77777777" w:rsidTr="00C67AD1">
        <w:tc>
          <w:tcPr>
            <w:tcW w:w="690" w:type="pct"/>
            <w:shd w:val="clear" w:color="auto" w:fill="auto"/>
            <w:vAlign w:val="center"/>
          </w:tcPr>
          <w:p w14:paraId="536DFA78" w14:textId="77777777" w:rsidR="006F226C" w:rsidRDefault="006F226C" w:rsidP="00C67AD1">
            <w:pPr>
              <w:widowControl w:val="0"/>
              <w:autoSpaceDE w:val="0"/>
              <w:autoSpaceDN w:val="0"/>
              <w:jc w:val="center"/>
              <w:rPr>
                <w:bCs/>
                <w:kern w:val="2"/>
                <w:lang w:eastAsia="ko-KR"/>
              </w:rPr>
            </w:pPr>
            <w:r w:rsidRPr="00D25B26">
              <w:rPr>
                <w:bCs/>
                <w:kern w:val="2"/>
                <w:lang w:eastAsia="ko-KR"/>
              </w:rPr>
              <w:t>Май</w:t>
            </w:r>
          </w:p>
          <w:p w14:paraId="3D2EB2BF"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438C2B78" w14:textId="77777777" w:rsidR="006F226C" w:rsidRPr="003B7DE0" w:rsidRDefault="006F226C" w:rsidP="00C67AD1">
            <w:pPr>
              <w:widowControl w:val="0"/>
              <w:autoSpaceDE w:val="0"/>
              <w:autoSpaceDN w:val="0"/>
              <w:jc w:val="both"/>
              <w:rPr>
                <w:bCs/>
                <w:kern w:val="2"/>
                <w:lang w:eastAsia="ko-KR"/>
              </w:rPr>
            </w:pPr>
            <w:r>
              <w:rPr>
                <w:bCs/>
                <w:color w:val="181818"/>
                <w:shd w:val="clear" w:color="auto" w:fill="FFFFFF"/>
              </w:rPr>
              <w:t xml:space="preserve">Подготовка и проведение </w:t>
            </w:r>
            <w:r>
              <w:rPr>
                <w:bCs/>
                <w:kern w:val="2"/>
                <w:lang w:eastAsia="ko-KR"/>
              </w:rPr>
              <w:t>к</w:t>
            </w:r>
            <w:r w:rsidRPr="003B7DE0">
              <w:rPr>
                <w:bCs/>
                <w:kern w:val="2"/>
                <w:lang w:eastAsia="ko-KR"/>
              </w:rPr>
              <w:t>лассн</w:t>
            </w:r>
            <w:r>
              <w:rPr>
                <w:bCs/>
                <w:kern w:val="2"/>
                <w:lang w:eastAsia="ko-KR"/>
              </w:rPr>
              <w:t>ого</w:t>
            </w:r>
            <w:r w:rsidRPr="003B7DE0">
              <w:rPr>
                <w:bCs/>
                <w:kern w:val="2"/>
                <w:lang w:eastAsia="ko-KR"/>
              </w:rPr>
              <w:t xml:space="preserve"> час</w:t>
            </w:r>
            <w:r>
              <w:rPr>
                <w:bCs/>
                <w:kern w:val="2"/>
                <w:lang w:eastAsia="ko-KR"/>
              </w:rPr>
              <w:t>а</w:t>
            </w:r>
            <w:r w:rsidRPr="003B7DE0">
              <w:rPr>
                <w:bCs/>
                <w:kern w:val="2"/>
                <w:lang w:eastAsia="ko-KR"/>
              </w:rPr>
              <w:t xml:space="preserve"> </w:t>
            </w:r>
            <w:r w:rsidRPr="003B7DE0">
              <w:t>«</w:t>
            </w:r>
            <w:r>
              <w:t>Современные гаджеты в нашей жизни</w:t>
            </w:r>
            <w:r w:rsidRPr="003B7DE0">
              <w:t>»</w:t>
            </w:r>
          </w:p>
        </w:tc>
        <w:tc>
          <w:tcPr>
            <w:tcW w:w="789" w:type="pct"/>
            <w:shd w:val="clear" w:color="auto" w:fill="auto"/>
          </w:tcPr>
          <w:p w14:paraId="736C6B83"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21658763"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4F07B21D" w14:textId="77777777" w:rsidR="006F226C" w:rsidRPr="003B7DE0" w:rsidRDefault="006F226C" w:rsidP="00C67AD1">
            <w:pPr>
              <w:widowControl w:val="0"/>
              <w:autoSpaceDE w:val="0"/>
              <w:autoSpaceDN w:val="0"/>
              <w:rPr>
                <w:kern w:val="2"/>
                <w:lang w:eastAsia="ko-KR"/>
              </w:rPr>
            </w:pPr>
          </w:p>
          <w:p w14:paraId="7548D182"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059A534E" w14:textId="77777777" w:rsidR="006F226C" w:rsidRDefault="006F226C" w:rsidP="00C67AD1">
            <w:r w:rsidRPr="00516AAB">
              <w:t>преподаватель учебной дисциплины</w:t>
            </w:r>
          </w:p>
        </w:tc>
        <w:tc>
          <w:tcPr>
            <w:tcW w:w="565" w:type="pct"/>
          </w:tcPr>
          <w:p w14:paraId="0C7A7A2E" w14:textId="77777777" w:rsidR="006F226C" w:rsidRDefault="006F226C" w:rsidP="00C67AD1">
            <w:pPr>
              <w:jc w:val="center"/>
              <w:rPr>
                <w:bCs/>
              </w:rPr>
            </w:pPr>
            <w:r w:rsidRPr="00A05C1C">
              <w:rPr>
                <w:bCs/>
              </w:rPr>
              <w:t>ЛР 20</w:t>
            </w:r>
          </w:p>
          <w:p w14:paraId="51ADFBF2" w14:textId="77777777" w:rsidR="006F226C" w:rsidRDefault="006F226C" w:rsidP="00C67AD1">
            <w:pPr>
              <w:jc w:val="center"/>
              <w:rPr>
                <w:bCs/>
              </w:rPr>
            </w:pPr>
            <w:r>
              <w:rPr>
                <w:bCs/>
              </w:rPr>
              <w:t>ЛР 22</w:t>
            </w:r>
          </w:p>
          <w:p w14:paraId="1AA74676" w14:textId="77777777" w:rsidR="006F226C" w:rsidRDefault="006F226C" w:rsidP="00C67AD1">
            <w:pPr>
              <w:widowControl w:val="0"/>
              <w:autoSpaceDE w:val="0"/>
              <w:autoSpaceDN w:val="0"/>
              <w:jc w:val="center"/>
              <w:rPr>
                <w:bCs/>
              </w:rPr>
            </w:pPr>
            <w:r>
              <w:rPr>
                <w:bCs/>
              </w:rPr>
              <w:t>ЛР 26</w:t>
            </w:r>
          </w:p>
          <w:p w14:paraId="1E46E4A7" w14:textId="77777777" w:rsidR="006F226C" w:rsidRDefault="006F226C" w:rsidP="00C67AD1">
            <w:pPr>
              <w:jc w:val="center"/>
            </w:pPr>
          </w:p>
        </w:tc>
      </w:tr>
      <w:tr w:rsidR="006F226C" w:rsidRPr="003B7DE0" w14:paraId="16F91FF8" w14:textId="77777777" w:rsidTr="00C67AD1">
        <w:tc>
          <w:tcPr>
            <w:tcW w:w="690" w:type="pct"/>
            <w:shd w:val="clear" w:color="auto" w:fill="auto"/>
            <w:vAlign w:val="center"/>
          </w:tcPr>
          <w:p w14:paraId="49713256" w14:textId="77777777" w:rsidR="006F226C" w:rsidRDefault="006F226C" w:rsidP="00C67AD1">
            <w:pPr>
              <w:widowControl w:val="0"/>
              <w:autoSpaceDE w:val="0"/>
              <w:autoSpaceDN w:val="0"/>
              <w:jc w:val="center"/>
              <w:rPr>
                <w:bCs/>
                <w:kern w:val="2"/>
                <w:lang w:eastAsia="ko-KR"/>
              </w:rPr>
            </w:pPr>
            <w:r w:rsidRPr="00D25B26">
              <w:rPr>
                <w:bCs/>
                <w:kern w:val="2"/>
                <w:lang w:eastAsia="ko-KR"/>
              </w:rPr>
              <w:t>Июнь</w:t>
            </w:r>
          </w:p>
          <w:p w14:paraId="16A4F445" w14:textId="77777777" w:rsidR="006F226C" w:rsidRPr="00D25B26" w:rsidRDefault="006F226C" w:rsidP="00C67AD1">
            <w:pPr>
              <w:widowControl w:val="0"/>
              <w:autoSpaceDE w:val="0"/>
              <w:autoSpaceDN w:val="0"/>
              <w:jc w:val="center"/>
              <w:rPr>
                <w:bCs/>
                <w:kern w:val="2"/>
                <w:lang w:eastAsia="ko-KR"/>
              </w:rPr>
            </w:pPr>
            <w:r w:rsidRPr="00B710DB">
              <w:rPr>
                <w:color w:val="000000"/>
              </w:rPr>
              <w:t>(ежегодно)</w:t>
            </w:r>
          </w:p>
        </w:tc>
        <w:tc>
          <w:tcPr>
            <w:tcW w:w="1543" w:type="pct"/>
            <w:shd w:val="clear" w:color="auto" w:fill="auto"/>
          </w:tcPr>
          <w:p w14:paraId="513BCB8A" w14:textId="77777777" w:rsidR="006F226C" w:rsidRPr="003B7DE0" w:rsidRDefault="006F226C" w:rsidP="00C67AD1">
            <w:pPr>
              <w:widowControl w:val="0"/>
              <w:autoSpaceDE w:val="0"/>
              <w:autoSpaceDN w:val="0"/>
              <w:jc w:val="both"/>
              <w:rPr>
                <w:bCs/>
                <w:kern w:val="2"/>
                <w:lang w:eastAsia="ko-KR"/>
              </w:rPr>
            </w:pPr>
            <w:r>
              <w:rPr>
                <w:bCs/>
                <w:color w:val="181818"/>
                <w:shd w:val="clear" w:color="auto" w:fill="FFFFFF"/>
              </w:rPr>
              <w:t xml:space="preserve">Подготовка и проведение </w:t>
            </w:r>
            <w:r>
              <w:rPr>
                <w:bCs/>
                <w:kern w:val="2"/>
                <w:lang w:eastAsia="ko-KR"/>
              </w:rPr>
              <w:t>к</w:t>
            </w:r>
            <w:r w:rsidRPr="003B7DE0">
              <w:rPr>
                <w:bCs/>
                <w:kern w:val="2"/>
                <w:lang w:eastAsia="ko-KR"/>
              </w:rPr>
              <w:t>лассн</w:t>
            </w:r>
            <w:r>
              <w:rPr>
                <w:bCs/>
                <w:kern w:val="2"/>
                <w:lang w:eastAsia="ko-KR"/>
              </w:rPr>
              <w:t>ого</w:t>
            </w:r>
            <w:r w:rsidRPr="003B7DE0">
              <w:rPr>
                <w:bCs/>
                <w:kern w:val="2"/>
                <w:lang w:eastAsia="ko-KR"/>
              </w:rPr>
              <w:t xml:space="preserve"> час</w:t>
            </w:r>
            <w:r>
              <w:rPr>
                <w:bCs/>
                <w:kern w:val="2"/>
                <w:lang w:eastAsia="ko-KR"/>
              </w:rPr>
              <w:t>а</w:t>
            </w:r>
            <w:r w:rsidRPr="003B7DE0">
              <w:rPr>
                <w:bCs/>
                <w:kern w:val="2"/>
                <w:lang w:eastAsia="ko-KR"/>
              </w:rPr>
              <w:t xml:space="preserve"> </w:t>
            </w:r>
            <w:r w:rsidRPr="003B7DE0">
              <w:t>«</w:t>
            </w:r>
            <w:r>
              <w:t>Экологический кризис – пути решения!</w:t>
            </w:r>
            <w:r w:rsidRPr="003B7DE0">
              <w:t>»</w:t>
            </w:r>
          </w:p>
        </w:tc>
        <w:tc>
          <w:tcPr>
            <w:tcW w:w="789" w:type="pct"/>
            <w:shd w:val="clear" w:color="auto" w:fill="auto"/>
          </w:tcPr>
          <w:p w14:paraId="7DFC4A1E" w14:textId="77777777" w:rsidR="006F226C" w:rsidRDefault="006F226C" w:rsidP="00C67AD1">
            <w:pPr>
              <w:jc w:val="center"/>
            </w:pPr>
            <w:r>
              <w:rPr>
                <w:kern w:val="2"/>
                <w:lang w:val="en-US" w:eastAsia="ko-KR"/>
              </w:rPr>
              <w:t>II</w:t>
            </w:r>
            <w:r w:rsidRPr="00F533EB">
              <w:rPr>
                <w:kern w:val="2"/>
                <w:lang w:eastAsia="ko-KR"/>
              </w:rPr>
              <w:t xml:space="preserve"> курс</w:t>
            </w:r>
          </w:p>
        </w:tc>
        <w:tc>
          <w:tcPr>
            <w:tcW w:w="777" w:type="pct"/>
          </w:tcPr>
          <w:p w14:paraId="52B44AB2" w14:textId="77777777" w:rsidR="006F226C" w:rsidRPr="003B7DE0" w:rsidRDefault="006F226C" w:rsidP="00C67AD1">
            <w:pPr>
              <w:widowControl w:val="0"/>
              <w:autoSpaceDE w:val="0"/>
              <w:autoSpaceDN w:val="0"/>
              <w:rPr>
                <w:kern w:val="2"/>
                <w:lang w:eastAsia="ko-KR"/>
              </w:rPr>
            </w:pPr>
            <w:proofErr w:type="spellStart"/>
            <w:r w:rsidRPr="003B7DE0">
              <w:rPr>
                <w:kern w:val="2"/>
                <w:lang w:eastAsia="ko-KR"/>
              </w:rPr>
              <w:t>ЮУрГТК</w:t>
            </w:r>
            <w:proofErr w:type="spellEnd"/>
            <w:r w:rsidRPr="003B7DE0">
              <w:rPr>
                <w:kern w:val="2"/>
                <w:lang w:eastAsia="ko-KR"/>
              </w:rPr>
              <w:t xml:space="preserve">, </w:t>
            </w:r>
            <w:r>
              <w:rPr>
                <w:kern w:val="2"/>
                <w:lang w:eastAsia="ko-KR"/>
              </w:rPr>
              <w:t>МН</w:t>
            </w:r>
            <w:r w:rsidRPr="003B7DE0">
              <w:rPr>
                <w:kern w:val="2"/>
                <w:lang w:eastAsia="ko-KR"/>
              </w:rPr>
              <w:t>К</w:t>
            </w:r>
          </w:p>
          <w:p w14:paraId="69A27AC9" w14:textId="77777777" w:rsidR="006F226C" w:rsidRPr="003B7DE0" w:rsidRDefault="006F226C" w:rsidP="00C67AD1">
            <w:pPr>
              <w:widowControl w:val="0"/>
              <w:autoSpaceDE w:val="0"/>
              <w:autoSpaceDN w:val="0"/>
              <w:rPr>
                <w:kern w:val="2"/>
                <w:lang w:eastAsia="ko-KR"/>
              </w:rPr>
            </w:pPr>
          </w:p>
        </w:tc>
        <w:tc>
          <w:tcPr>
            <w:tcW w:w="636" w:type="pct"/>
            <w:shd w:val="clear" w:color="auto" w:fill="auto"/>
          </w:tcPr>
          <w:p w14:paraId="194D4EFB" w14:textId="77777777" w:rsidR="006F226C" w:rsidRDefault="006F226C" w:rsidP="00C67AD1">
            <w:r w:rsidRPr="00516AAB">
              <w:t>преподаватель учебной дисциплины</w:t>
            </w:r>
          </w:p>
        </w:tc>
        <w:tc>
          <w:tcPr>
            <w:tcW w:w="565" w:type="pct"/>
          </w:tcPr>
          <w:p w14:paraId="45DBC47B" w14:textId="77777777" w:rsidR="006F226C" w:rsidRDefault="006F226C" w:rsidP="00C67AD1">
            <w:pPr>
              <w:jc w:val="center"/>
              <w:rPr>
                <w:bCs/>
              </w:rPr>
            </w:pPr>
            <w:r w:rsidRPr="00A05C1C">
              <w:rPr>
                <w:bCs/>
              </w:rPr>
              <w:t>ЛР 20</w:t>
            </w:r>
          </w:p>
          <w:p w14:paraId="1B0D7F99" w14:textId="77777777" w:rsidR="006F226C" w:rsidRDefault="006F226C" w:rsidP="00C67AD1">
            <w:pPr>
              <w:jc w:val="center"/>
              <w:rPr>
                <w:bCs/>
              </w:rPr>
            </w:pPr>
            <w:r>
              <w:rPr>
                <w:bCs/>
              </w:rPr>
              <w:t>ЛР 21</w:t>
            </w:r>
          </w:p>
          <w:p w14:paraId="6FE4CD0C" w14:textId="77777777" w:rsidR="006F226C" w:rsidRDefault="006F226C" w:rsidP="00C67AD1">
            <w:pPr>
              <w:jc w:val="center"/>
              <w:rPr>
                <w:bCs/>
              </w:rPr>
            </w:pPr>
            <w:r>
              <w:rPr>
                <w:bCs/>
              </w:rPr>
              <w:t>ЛР 24</w:t>
            </w:r>
          </w:p>
          <w:p w14:paraId="379B359A" w14:textId="77777777" w:rsidR="006F226C" w:rsidRDefault="006F226C" w:rsidP="00C67AD1">
            <w:pPr>
              <w:jc w:val="center"/>
              <w:rPr>
                <w:bCs/>
              </w:rPr>
            </w:pPr>
            <w:r>
              <w:rPr>
                <w:bCs/>
              </w:rPr>
              <w:t>ЛР 34</w:t>
            </w:r>
          </w:p>
          <w:p w14:paraId="586432AE" w14:textId="77777777" w:rsidR="006F226C" w:rsidRPr="00DF4692" w:rsidRDefault="006F226C" w:rsidP="00C67AD1">
            <w:pPr>
              <w:widowControl w:val="0"/>
              <w:autoSpaceDE w:val="0"/>
              <w:autoSpaceDN w:val="0"/>
              <w:jc w:val="center"/>
              <w:rPr>
                <w:bCs/>
              </w:rPr>
            </w:pPr>
            <w:r>
              <w:rPr>
                <w:bCs/>
              </w:rPr>
              <w:t>ЛР 26</w:t>
            </w:r>
          </w:p>
        </w:tc>
      </w:tr>
    </w:tbl>
    <w:p w14:paraId="6E4C3001" w14:textId="77777777" w:rsidR="006F226C" w:rsidRPr="003B7DE0" w:rsidRDefault="006F226C" w:rsidP="006F226C">
      <w:pPr>
        <w:spacing w:line="276" w:lineRule="auto"/>
        <w:rPr>
          <w:b/>
        </w:rPr>
      </w:pPr>
    </w:p>
    <w:p w14:paraId="7BDA7811" w14:textId="77777777" w:rsidR="006F226C" w:rsidRPr="003B7DE0" w:rsidRDefault="006F226C" w:rsidP="006F226C">
      <w:pPr>
        <w:spacing w:line="276" w:lineRule="auto"/>
        <w:rPr>
          <w:b/>
        </w:rPr>
      </w:pPr>
    </w:p>
    <w:p w14:paraId="073D1EFD" w14:textId="77777777" w:rsidR="00275954" w:rsidRDefault="00275954"/>
    <w:sectPr w:rsidR="00275954" w:rsidSect="006F226C">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236A6" w14:textId="77777777" w:rsidR="00B56899" w:rsidRDefault="00B56899" w:rsidP="008C1F4D">
      <w:r>
        <w:separator/>
      </w:r>
    </w:p>
  </w:endnote>
  <w:endnote w:type="continuationSeparator" w:id="0">
    <w:p w14:paraId="49C8BFCA" w14:textId="77777777" w:rsidR="00B56899" w:rsidRDefault="00B56899" w:rsidP="008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E796A" w14:textId="77777777" w:rsidR="00CB4FBB" w:rsidRDefault="00CB4FBB">
    <w:pPr>
      <w:pStyle w:val="afc"/>
      <w:jc w:val="center"/>
    </w:pPr>
    <w:r>
      <w:rPr>
        <w:noProof/>
      </w:rPr>
      <w:fldChar w:fldCharType="begin"/>
    </w:r>
    <w:r>
      <w:rPr>
        <w:noProof/>
      </w:rPr>
      <w:instrText xml:space="preserve"> PAGE </w:instrText>
    </w:r>
    <w:r>
      <w:rPr>
        <w:noProof/>
      </w:rPr>
      <w:fldChar w:fldCharType="separate"/>
    </w:r>
    <w:r>
      <w:rPr>
        <w:noProof/>
      </w:rPr>
      <w:t>2</w:t>
    </w:r>
    <w:r>
      <w:rPr>
        <w:noProof/>
      </w:rPr>
      <w:fldChar w:fldCharType="end"/>
    </w:r>
  </w:p>
  <w:p w14:paraId="1A048824" w14:textId="77777777" w:rsidR="00CB4FBB" w:rsidRDefault="00CB4FBB">
    <w:pPr>
      <w:pStyle w:val="af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8D4FD" w14:textId="77777777" w:rsidR="00CB4FBB" w:rsidRDefault="00CB4F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F9076" w14:textId="77777777" w:rsidR="00CB4FBB" w:rsidRDefault="00CB4FBB">
    <w:pPr>
      <w:pStyle w:val="afc"/>
      <w:jc w:val="center"/>
    </w:pPr>
    <w:r>
      <w:rPr>
        <w:noProof/>
      </w:rPr>
      <w:fldChar w:fldCharType="begin"/>
    </w:r>
    <w:r>
      <w:rPr>
        <w:noProof/>
      </w:rPr>
      <w:instrText xml:space="preserve"> PAGE   \* MERGEFORMAT </w:instrText>
    </w:r>
    <w:r>
      <w:rPr>
        <w:noProof/>
      </w:rPr>
      <w:fldChar w:fldCharType="separate"/>
    </w:r>
    <w:r>
      <w:rPr>
        <w:noProof/>
      </w:rPr>
      <w:t>20</w:t>
    </w:r>
    <w:r>
      <w:rPr>
        <w:noProof/>
      </w:rPr>
      <w:fldChar w:fldCharType="end"/>
    </w:r>
  </w:p>
  <w:p w14:paraId="0255E18D" w14:textId="77777777" w:rsidR="00CB4FBB" w:rsidRDefault="00CB4FBB" w:rsidP="00C67AD1">
    <w:pPr>
      <w:pStyle w:val="af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0CB4F" w14:textId="77777777" w:rsidR="00CB4FBB" w:rsidRDefault="00CB4F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CD805" w14:textId="77777777" w:rsidR="00B56899" w:rsidRDefault="00B56899" w:rsidP="008C1F4D">
      <w:r>
        <w:separator/>
      </w:r>
    </w:p>
  </w:footnote>
  <w:footnote w:type="continuationSeparator" w:id="0">
    <w:p w14:paraId="0AA612C3" w14:textId="77777777" w:rsidR="00B56899" w:rsidRDefault="00B56899" w:rsidP="008C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200E3" w14:textId="77777777" w:rsidR="00CB4FBB" w:rsidRDefault="00CB4F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53269" w14:textId="77777777" w:rsidR="00CB4FBB" w:rsidRDefault="00CB4FB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92317" w14:textId="77777777" w:rsidR="00CB4FBB" w:rsidRDefault="00CB4F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2F02F72"/>
    <w:lvl w:ilvl="0">
      <w:start w:val="2"/>
      <w:numFmt w:val="decimal"/>
      <w:lvlText w:val="%1."/>
      <w:lvlJc w:val="left"/>
      <w:pPr>
        <w:tabs>
          <w:tab w:val="num" w:pos="644"/>
        </w:tabs>
        <w:ind w:left="644" w:hanging="360"/>
      </w:pPr>
      <w:rPr>
        <w:rFonts w:ascii="Symbol" w:hAnsi="Symbol" w:hint="default"/>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36120"/>
    <w:multiLevelType w:val="hybridMultilevel"/>
    <w:tmpl w:val="C3FC294E"/>
    <w:name w:val="WW8Num52"/>
    <w:lvl w:ilvl="0" w:tplc="B45A74D6">
      <w:start w:val="1"/>
      <w:numFmt w:val="bullet"/>
      <w:lvlText w:val="-"/>
      <w:lvlJc w:val="left"/>
      <w:pPr>
        <w:ind w:left="1389" w:hanging="360"/>
      </w:pPr>
      <w:rPr>
        <w:rFonts w:ascii="Times New Roman" w:hAnsi="Times New Roman" w:cs="Times New Roman" w:hint="default"/>
        <w:b w:val="0"/>
      </w:rPr>
    </w:lvl>
    <w:lvl w:ilvl="1" w:tplc="04190003">
      <w:start w:val="1"/>
      <w:numFmt w:val="bullet"/>
      <w:lvlText w:val="o"/>
      <w:lvlJc w:val="left"/>
      <w:pPr>
        <w:ind w:left="2109" w:hanging="360"/>
      </w:pPr>
      <w:rPr>
        <w:rFonts w:ascii="Courier New" w:hAnsi="Courier New" w:cs="Courier New" w:hint="default"/>
      </w:rPr>
    </w:lvl>
    <w:lvl w:ilvl="2" w:tplc="04190005">
      <w:start w:val="1"/>
      <w:numFmt w:val="bullet"/>
      <w:lvlText w:val=""/>
      <w:lvlJc w:val="left"/>
      <w:pPr>
        <w:ind w:left="2829" w:hanging="360"/>
      </w:pPr>
      <w:rPr>
        <w:rFonts w:ascii="Wingdings" w:hAnsi="Wingdings" w:hint="default"/>
      </w:rPr>
    </w:lvl>
    <w:lvl w:ilvl="3" w:tplc="04190001">
      <w:start w:val="1"/>
      <w:numFmt w:val="bullet"/>
      <w:lvlText w:val=""/>
      <w:lvlJc w:val="left"/>
      <w:pPr>
        <w:ind w:left="3549" w:hanging="360"/>
      </w:pPr>
      <w:rPr>
        <w:rFonts w:ascii="Symbol" w:hAnsi="Symbol" w:hint="default"/>
      </w:rPr>
    </w:lvl>
    <w:lvl w:ilvl="4" w:tplc="04190003">
      <w:start w:val="1"/>
      <w:numFmt w:val="bullet"/>
      <w:lvlText w:val="o"/>
      <w:lvlJc w:val="left"/>
      <w:pPr>
        <w:ind w:left="4269" w:hanging="360"/>
      </w:pPr>
      <w:rPr>
        <w:rFonts w:ascii="Courier New" w:hAnsi="Courier New" w:cs="Courier New" w:hint="default"/>
      </w:rPr>
    </w:lvl>
    <w:lvl w:ilvl="5" w:tplc="04190005">
      <w:start w:val="1"/>
      <w:numFmt w:val="bullet"/>
      <w:lvlText w:val=""/>
      <w:lvlJc w:val="left"/>
      <w:pPr>
        <w:ind w:left="4989" w:hanging="360"/>
      </w:pPr>
      <w:rPr>
        <w:rFonts w:ascii="Wingdings" w:hAnsi="Wingdings" w:hint="default"/>
      </w:rPr>
    </w:lvl>
    <w:lvl w:ilvl="6" w:tplc="04190001">
      <w:start w:val="1"/>
      <w:numFmt w:val="bullet"/>
      <w:lvlText w:val=""/>
      <w:lvlJc w:val="left"/>
      <w:pPr>
        <w:ind w:left="5709" w:hanging="360"/>
      </w:pPr>
      <w:rPr>
        <w:rFonts w:ascii="Symbol" w:hAnsi="Symbol" w:hint="default"/>
      </w:rPr>
    </w:lvl>
    <w:lvl w:ilvl="7" w:tplc="04190003">
      <w:start w:val="1"/>
      <w:numFmt w:val="bullet"/>
      <w:lvlText w:val="o"/>
      <w:lvlJc w:val="left"/>
      <w:pPr>
        <w:ind w:left="6429" w:hanging="360"/>
      </w:pPr>
      <w:rPr>
        <w:rFonts w:ascii="Courier New" w:hAnsi="Courier New" w:cs="Courier New" w:hint="default"/>
      </w:rPr>
    </w:lvl>
    <w:lvl w:ilvl="8" w:tplc="04190005">
      <w:start w:val="1"/>
      <w:numFmt w:val="bullet"/>
      <w:lvlText w:val=""/>
      <w:lvlJc w:val="left"/>
      <w:pPr>
        <w:ind w:left="7149" w:hanging="360"/>
      </w:pPr>
      <w:rPr>
        <w:rFonts w:ascii="Wingdings" w:hAnsi="Wingdings" w:hint="default"/>
      </w:rPr>
    </w:lvl>
  </w:abstractNum>
  <w:abstractNum w:abstractNumId="6" w15:restartNumberingAfterBreak="0">
    <w:nsid w:val="1E4736B7"/>
    <w:multiLevelType w:val="hybridMultilevel"/>
    <w:tmpl w:val="0E960D20"/>
    <w:lvl w:ilvl="0" w:tplc="DB5C1252">
      <w:start w:val="1"/>
      <w:numFmt w:val="decimal"/>
      <w:lvlText w:val="%1."/>
      <w:lvlJc w:val="left"/>
      <w:pPr>
        <w:ind w:left="360" w:hanging="360"/>
      </w:pPr>
      <w:rPr>
        <w:rFonts w:cs="Times New Roman"/>
        <w:b w:val="0"/>
        <w:lang w:val="ru-RU"/>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1E960B2B"/>
    <w:multiLevelType w:val="multilevel"/>
    <w:tmpl w:val="3DA8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747A3B"/>
    <w:multiLevelType w:val="hybridMultilevel"/>
    <w:tmpl w:val="FF5AA6B2"/>
    <w:lvl w:ilvl="0" w:tplc="B42C95BA">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121314"/>
    <w:multiLevelType w:val="hybridMultilevel"/>
    <w:tmpl w:val="AF48C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7B1703"/>
    <w:multiLevelType w:val="hybridMultilevel"/>
    <w:tmpl w:val="E7E4A88A"/>
    <w:lvl w:ilvl="0" w:tplc="DAA0A9CA">
      <w:start w:val="1"/>
      <w:numFmt w:val="decimal"/>
      <w:lvlText w:val="%1."/>
      <w:lvlJc w:val="left"/>
      <w:pPr>
        <w:ind w:left="2062" w:hanging="360"/>
      </w:pPr>
    </w:lvl>
    <w:lvl w:ilvl="1" w:tplc="04190003" w:tentative="1">
      <w:start w:val="1"/>
      <w:numFmt w:val="lowerLetter"/>
      <w:lvlText w:val="%2."/>
      <w:lvlJc w:val="left"/>
      <w:pPr>
        <w:ind w:left="2782" w:hanging="360"/>
      </w:pPr>
    </w:lvl>
    <w:lvl w:ilvl="2" w:tplc="04190005" w:tentative="1">
      <w:start w:val="1"/>
      <w:numFmt w:val="lowerRoman"/>
      <w:lvlText w:val="%3."/>
      <w:lvlJc w:val="right"/>
      <w:pPr>
        <w:ind w:left="3502" w:hanging="180"/>
      </w:pPr>
    </w:lvl>
    <w:lvl w:ilvl="3" w:tplc="04190001" w:tentative="1">
      <w:start w:val="1"/>
      <w:numFmt w:val="decimal"/>
      <w:lvlText w:val="%4."/>
      <w:lvlJc w:val="left"/>
      <w:pPr>
        <w:ind w:left="4222" w:hanging="360"/>
      </w:pPr>
    </w:lvl>
    <w:lvl w:ilvl="4" w:tplc="04190003" w:tentative="1">
      <w:start w:val="1"/>
      <w:numFmt w:val="lowerLetter"/>
      <w:lvlText w:val="%5."/>
      <w:lvlJc w:val="left"/>
      <w:pPr>
        <w:ind w:left="4942" w:hanging="360"/>
      </w:pPr>
    </w:lvl>
    <w:lvl w:ilvl="5" w:tplc="04190005" w:tentative="1">
      <w:start w:val="1"/>
      <w:numFmt w:val="lowerRoman"/>
      <w:lvlText w:val="%6."/>
      <w:lvlJc w:val="right"/>
      <w:pPr>
        <w:ind w:left="5662" w:hanging="180"/>
      </w:pPr>
    </w:lvl>
    <w:lvl w:ilvl="6" w:tplc="04190001" w:tentative="1">
      <w:start w:val="1"/>
      <w:numFmt w:val="decimal"/>
      <w:lvlText w:val="%7."/>
      <w:lvlJc w:val="left"/>
      <w:pPr>
        <w:ind w:left="6382" w:hanging="360"/>
      </w:pPr>
    </w:lvl>
    <w:lvl w:ilvl="7" w:tplc="04190003" w:tentative="1">
      <w:start w:val="1"/>
      <w:numFmt w:val="lowerLetter"/>
      <w:lvlText w:val="%8."/>
      <w:lvlJc w:val="left"/>
      <w:pPr>
        <w:ind w:left="7102" w:hanging="360"/>
      </w:pPr>
    </w:lvl>
    <w:lvl w:ilvl="8" w:tplc="04190005" w:tentative="1">
      <w:start w:val="1"/>
      <w:numFmt w:val="lowerRoman"/>
      <w:lvlText w:val="%9."/>
      <w:lvlJc w:val="right"/>
      <w:pPr>
        <w:ind w:left="7822" w:hanging="180"/>
      </w:pPr>
    </w:lvl>
  </w:abstractNum>
  <w:abstractNum w:abstractNumId="12" w15:restartNumberingAfterBreak="0">
    <w:nsid w:val="524F5548"/>
    <w:multiLevelType w:val="hybridMultilevel"/>
    <w:tmpl w:val="F1BAF75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0F0E5B"/>
    <w:multiLevelType w:val="hybridMultilevel"/>
    <w:tmpl w:val="FF109708"/>
    <w:lvl w:ilvl="0" w:tplc="DD70AC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B74834"/>
    <w:multiLevelType w:val="multilevel"/>
    <w:tmpl w:val="3490E9D6"/>
    <w:lvl w:ilvl="0">
      <w:start w:val="1"/>
      <w:numFmt w:val="decimal"/>
      <w:lvlText w:val="%1."/>
      <w:lvlJc w:val="left"/>
      <w:pPr>
        <w:ind w:left="1069" w:hanging="360"/>
      </w:pPr>
      <w:rPr>
        <w:rFonts w:hint="default"/>
      </w:rPr>
    </w:lvl>
    <w:lvl w:ilvl="1">
      <w:start w:val="2"/>
      <w:numFmt w:val="decimal"/>
      <w:isLgl/>
      <w:lvlText w:val="%1.%2."/>
      <w:lvlJc w:val="left"/>
      <w:pPr>
        <w:ind w:left="2544" w:hanging="1410"/>
      </w:pPr>
      <w:rPr>
        <w:rFonts w:hint="default"/>
        <w:b/>
      </w:rPr>
    </w:lvl>
    <w:lvl w:ilvl="2">
      <w:start w:val="1"/>
      <w:numFmt w:val="decimal"/>
      <w:isLgl/>
      <w:lvlText w:val="%1.%2.%3."/>
      <w:lvlJc w:val="left"/>
      <w:pPr>
        <w:ind w:left="2969" w:hanging="1410"/>
      </w:pPr>
      <w:rPr>
        <w:rFonts w:hint="default"/>
      </w:rPr>
    </w:lvl>
    <w:lvl w:ilvl="3">
      <w:start w:val="1"/>
      <w:numFmt w:val="decimal"/>
      <w:isLgl/>
      <w:lvlText w:val="%1.%2.%3.%4."/>
      <w:lvlJc w:val="left"/>
      <w:pPr>
        <w:ind w:left="3394" w:hanging="1410"/>
      </w:pPr>
      <w:rPr>
        <w:rFonts w:hint="default"/>
      </w:rPr>
    </w:lvl>
    <w:lvl w:ilvl="4">
      <w:start w:val="1"/>
      <w:numFmt w:val="decimal"/>
      <w:isLgl/>
      <w:lvlText w:val="%1.%2.%3.%4.%5."/>
      <w:lvlJc w:val="left"/>
      <w:pPr>
        <w:ind w:left="3819" w:hanging="1410"/>
      </w:pPr>
      <w:rPr>
        <w:rFonts w:hint="default"/>
      </w:rPr>
    </w:lvl>
    <w:lvl w:ilvl="5">
      <w:start w:val="1"/>
      <w:numFmt w:val="decimal"/>
      <w:isLgl/>
      <w:lvlText w:val="%1.%2.%3.%4.%5.%6."/>
      <w:lvlJc w:val="left"/>
      <w:pPr>
        <w:ind w:left="4274" w:hanging="1440"/>
      </w:pPr>
      <w:rPr>
        <w:rFonts w:hint="default"/>
      </w:rPr>
    </w:lvl>
    <w:lvl w:ilvl="6">
      <w:start w:val="1"/>
      <w:numFmt w:val="decimal"/>
      <w:isLgl/>
      <w:lvlText w:val="%1.%2.%3.%4.%5.%6.%7."/>
      <w:lvlJc w:val="left"/>
      <w:pPr>
        <w:ind w:left="5059" w:hanging="1800"/>
      </w:pPr>
      <w:rPr>
        <w:rFonts w:hint="default"/>
      </w:rPr>
    </w:lvl>
    <w:lvl w:ilvl="7">
      <w:start w:val="1"/>
      <w:numFmt w:val="decimal"/>
      <w:isLgl/>
      <w:lvlText w:val="%1.%2.%3.%4.%5.%6.%7.%8."/>
      <w:lvlJc w:val="left"/>
      <w:pPr>
        <w:ind w:left="5484" w:hanging="1800"/>
      </w:pPr>
      <w:rPr>
        <w:rFonts w:hint="default"/>
      </w:rPr>
    </w:lvl>
    <w:lvl w:ilvl="8">
      <w:start w:val="1"/>
      <w:numFmt w:val="decimal"/>
      <w:isLgl/>
      <w:lvlText w:val="%1.%2.%3.%4.%5.%6.%7.%8.%9."/>
      <w:lvlJc w:val="left"/>
      <w:pPr>
        <w:ind w:left="6269" w:hanging="2160"/>
      </w:pPr>
      <w:rPr>
        <w:rFonts w:hint="default"/>
      </w:rPr>
    </w:lvl>
  </w:abstractNum>
  <w:abstractNum w:abstractNumId="15" w15:restartNumberingAfterBreak="0">
    <w:nsid w:val="5F1C76FD"/>
    <w:multiLevelType w:val="hybridMultilevel"/>
    <w:tmpl w:val="16D40D78"/>
    <w:lvl w:ilvl="0" w:tplc="504E29C0">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6" w15:restartNumberingAfterBreak="0">
    <w:nsid w:val="647C4611"/>
    <w:multiLevelType w:val="hybridMultilevel"/>
    <w:tmpl w:val="5B508792"/>
    <w:lvl w:ilvl="0" w:tplc="E8C67A00">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7"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4"/>
  </w:num>
  <w:num w:numId="3">
    <w:abstractNumId w:val="8"/>
  </w:num>
  <w:num w:numId="4">
    <w:abstractNumId w:val="13"/>
  </w:num>
  <w:num w:numId="5">
    <w:abstractNumId w:val="7"/>
  </w:num>
  <w:num w:numId="6">
    <w:abstractNumId w:val="5"/>
  </w:num>
  <w:num w:numId="7">
    <w:abstractNumId w:val="2"/>
  </w:num>
  <w:num w:numId="8">
    <w:abstractNumId w:val="1"/>
  </w:num>
  <w:num w:numId="9">
    <w:abstractNumId w:val="17"/>
  </w:num>
  <w:num w:numId="10">
    <w:abstractNumId w:val="15"/>
  </w:num>
  <w:num w:numId="11">
    <w:abstractNumId w:val="4"/>
  </w:num>
  <w:num w:numId="12">
    <w:abstractNumId w:val="16"/>
  </w:num>
  <w:num w:numId="13">
    <w:abstractNumId w:val="3"/>
  </w:num>
  <w:num w:numId="14">
    <w:abstractNumId w:val="11"/>
  </w:num>
  <w:num w:numId="15">
    <w:abstractNumId w:val="6"/>
  </w:num>
  <w:num w:numId="16">
    <w:abstractNumId w:val="12"/>
  </w:num>
  <w:num w:numId="17">
    <w:abstractNumId w:val="9"/>
  </w:num>
  <w:num w:numId="18">
    <w:abstractNumId w:val="1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226C"/>
    <w:rsid w:val="00010F2D"/>
    <w:rsid w:val="000379D0"/>
    <w:rsid w:val="0004097F"/>
    <w:rsid w:val="0007347B"/>
    <w:rsid w:val="000B70B4"/>
    <w:rsid w:val="000D6285"/>
    <w:rsid w:val="001660AC"/>
    <w:rsid w:val="00202F50"/>
    <w:rsid w:val="00275954"/>
    <w:rsid w:val="002D7E7E"/>
    <w:rsid w:val="002F5DDB"/>
    <w:rsid w:val="0030577C"/>
    <w:rsid w:val="00310139"/>
    <w:rsid w:val="003532F2"/>
    <w:rsid w:val="004718EF"/>
    <w:rsid w:val="004C63CE"/>
    <w:rsid w:val="004E20CB"/>
    <w:rsid w:val="0055752F"/>
    <w:rsid w:val="0058566A"/>
    <w:rsid w:val="005C51CC"/>
    <w:rsid w:val="005D0B8E"/>
    <w:rsid w:val="006E31EF"/>
    <w:rsid w:val="006E4DA6"/>
    <w:rsid w:val="006F226C"/>
    <w:rsid w:val="007A2F3B"/>
    <w:rsid w:val="007B10C2"/>
    <w:rsid w:val="007B4FE4"/>
    <w:rsid w:val="00836AC3"/>
    <w:rsid w:val="008A0131"/>
    <w:rsid w:val="008A5930"/>
    <w:rsid w:val="008C1F4D"/>
    <w:rsid w:val="008F2D2E"/>
    <w:rsid w:val="00955636"/>
    <w:rsid w:val="00981D08"/>
    <w:rsid w:val="00981F05"/>
    <w:rsid w:val="009B10CE"/>
    <w:rsid w:val="009F2BD1"/>
    <w:rsid w:val="00A50B97"/>
    <w:rsid w:val="00AA4BFE"/>
    <w:rsid w:val="00AC2D14"/>
    <w:rsid w:val="00AF302B"/>
    <w:rsid w:val="00B24075"/>
    <w:rsid w:val="00B52592"/>
    <w:rsid w:val="00B534D2"/>
    <w:rsid w:val="00B56899"/>
    <w:rsid w:val="00B625DB"/>
    <w:rsid w:val="00B62CAB"/>
    <w:rsid w:val="00BE6C65"/>
    <w:rsid w:val="00C06FF0"/>
    <w:rsid w:val="00C67AD1"/>
    <w:rsid w:val="00C80305"/>
    <w:rsid w:val="00C84B24"/>
    <w:rsid w:val="00CB4FBB"/>
    <w:rsid w:val="00CE166D"/>
    <w:rsid w:val="00D524D2"/>
    <w:rsid w:val="00D800C8"/>
    <w:rsid w:val="00DC2021"/>
    <w:rsid w:val="00E20FF8"/>
    <w:rsid w:val="00E22DD8"/>
    <w:rsid w:val="00EC0C9D"/>
    <w:rsid w:val="00EC5578"/>
    <w:rsid w:val="00F038A4"/>
    <w:rsid w:val="00F2502B"/>
    <w:rsid w:val="00FB676C"/>
    <w:rsid w:val="00FF5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7AE6C"/>
  <w15:docId w15:val="{7F013B31-2363-495C-B392-253C7671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226C"/>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6F226C"/>
    <w:pPr>
      <w:keepNext/>
      <w:tabs>
        <w:tab w:val="num" w:pos="432"/>
      </w:tabs>
      <w:autoSpaceDE w:val="0"/>
      <w:ind w:firstLine="284"/>
      <w:outlineLvl w:val="0"/>
    </w:pPr>
  </w:style>
  <w:style w:type="paragraph" w:styleId="2">
    <w:name w:val="heading 2"/>
    <w:basedOn w:val="a"/>
    <w:next w:val="a"/>
    <w:link w:val="20"/>
    <w:qFormat/>
    <w:rsid w:val="006F226C"/>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6F226C"/>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6F226C"/>
    <w:pPr>
      <w:keepNext/>
      <w:tabs>
        <w:tab w:val="num" w:pos="864"/>
      </w:tabs>
      <w:spacing w:before="240" w:after="60"/>
      <w:ind w:left="864" w:hanging="864"/>
      <w:outlineLvl w:val="3"/>
    </w:pPr>
    <w:rPr>
      <w:b/>
      <w:bCs/>
      <w:sz w:val="28"/>
      <w:szCs w:val="28"/>
    </w:rPr>
  </w:style>
  <w:style w:type="paragraph" w:styleId="8">
    <w:name w:val="heading 8"/>
    <w:basedOn w:val="a"/>
    <w:next w:val="a"/>
    <w:link w:val="80"/>
    <w:uiPriority w:val="9"/>
    <w:unhideWhenUsed/>
    <w:qFormat/>
    <w:rsid w:val="006F226C"/>
    <w:pPr>
      <w:spacing w:before="240" w:after="60"/>
      <w:outlineLvl w:val="7"/>
    </w:pPr>
    <w:rPr>
      <w:rFonts w:ascii="Calibri" w:hAnsi="Calibri"/>
      <w:i/>
      <w:iCs/>
    </w:rPr>
  </w:style>
  <w:style w:type="paragraph" w:styleId="9">
    <w:name w:val="heading 9"/>
    <w:basedOn w:val="a"/>
    <w:next w:val="a"/>
    <w:link w:val="90"/>
    <w:uiPriority w:val="9"/>
    <w:qFormat/>
    <w:rsid w:val="006F226C"/>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226C"/>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6F226C"/>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6F226C"/>
    <w:rPr>
      <w:rFonts w:ascii="Cambria" w:eastAsia="Times New Roman" w:hAnsi="Cambria" w:cs="Times New Roman"/>
      <w:b/>
      <w:bCs/>
      <w:sz w:val="26"/>
      <w:szCs w:val="26"/>
      <w:lang w:eastAsia="ar-SA"/>
    </w:rPr>
  </w:style>
  <w:style w:type="character" w:customStyle="1" w:styleId="40">
    <w:name w:val="Заголовок 4 Знак"/>
    <w:basedOn w:val="a0"/>
    <w:link w:val="4"/>
    <w:rsid w:val="006F226C"/>
    <w:rPr>
      <w:rFonts w:ascii="Times New Roman" w:eastAsia="Times New Roman" w:hAnsi="Times New Roman" w:cs="Times New Roman"/>
      <w:b/>
      <w:bCs/>
      <w:sz w:val="28"/>
      <w:szCs w:val="28"/>
      <w:lang w:eastAsia="ar-SA"/>
    </w:rPr>
  </w:style>
  <w:style w:type="character" w:customStyle="1" w:styleId="80">
    <w:name w:val="Заголовок 8 Знак"/>
    <w:basedOn w:val="a0"/>
    <w:link w:val="8"/>
    <w:uiPriority w:val="9"/>
    <w:rsid w:val="006F226C"/>
    <w:rPr>
      <w:rFonts w:ascii="Calibri" w:eastAsia="Times New Roman" w:hAnsi="Calibri" w:cs="Times New Roman"/>
      <w:i/>
      <w:iCs/>
      <w:sz w:val="24"/>
      <w:szCs w:val="24"/>
      <w:lang w:eastAsia="ar-SA"/>
    </w:rPr>
  </w:style>
  <w:style w:type="character" w:customStyle="1" w:styleId="90">
    <w:name w:val="Заголовок 9 Знак"/>
    <w:basedOn w:val="a0"/>
    <w:link w:val="9"/>
    <w:uiPriority w:val="9"/>
    <w:rsid w:val="006F226C"/>
    <w:rPr>
      <w:rFonts w:ascii="Cambria" w:eastAsia="Times New Roman" w:hAnsi="Cambria" w:cs="Times New Roman"/>
      <w:lang w:eastAsia="ar-SA"/>
    </w:rPr>
  </w:style>
  <w:style w:type="character" w:customStyle="1" w:styleId="WW8Num2z0">
    <w:name w:val="WW8Num2z0"/>
    <w:rsid w:val="006F226C"/>
    <w:rPr>
      <w:rFonts w:ascii="Symbol" w:hAnsi="Symbol"/>
    </w:rPr>
  </w:style>
  <w:style w:type="character" w:customStyle="1" w:styleId="WW8Num3z0">
    <w:name w:val="WW8Num3z0"/>
    <w:rsid w:val="006F226C"/>
    <w:rPr>
      <w:rFonts w:ascii="Symbol" w:hAnsi="Symbol"/>
    </w:rPr>
  </w:style>
  <w:style w:type="character" w:customStyle="1" w:styleId="WW8Num4z0">
    <w:name w:val="WW8Num4z0"/>
    <w:rsid w:val="006F226C"/>
    <w:rPr>
      <w:rFonts w:ascii="Symbol" w:hAnsi="Symbol"/>
    </w:rPr>
  </w:style>
  <w:style w:type="character" w:customStyle="1" w:styleId="WW8Num5z0">
    <w:name w:val="WW8Num5z0"/>
    <w:rsid w:val="006F226C"/>
    <w:rPr>
      <w:rFonts w:ascii="Times New Roman" w:hAnsi="Times New Roman" w:cs="Times New Roman"/>
      <w:b w:val="0"/>
    </w:rPr>
  </w:style>
  <w:style w:type="character" w:customStyle="1" w:styleId="WW8Num8z0">
    <w:name w:val="WW8Num8z0"/>
    <w:rsid w:val="006F226C"/>
    <w:rPr>
      <w:b w:val="0"/>
      <w:bCs/>
    </w:rPr>
  </w:style>
  <w:style w:type="character" w:customStyle="1" w:styleId="Absatz-Standardschriftart">
    <w:name w:val="Absatz-Standardschriftart"/>
    <w:rsid w:val="006F226C"/>
  </w:style>
  <w:style w:type="character" w:customStyle="1" w:styleId="WW-Absatz-Standardschriftart">
    <w:name w:val="WW-Absatz-Standardschriftart"/>
    <w:rsid w:val="006F226C"/>
  </w:style>
  <w:style w:type="character" w:customStyle="1" w:styleId="WW8Num6z0">
    <w:name w:val="WW8Num6z0"/>
    <w:rsid w:val="006F226C"/>
    <w:rPr>
      <w:b/>
    </w:rPr>
  </w:style>
  <w:style w:type="character" w:customStyle="1" w:styleId="WW8Num9z0">
    <w:name w:val="WW8Num9z0"/>
    <w:rsid w:val="006F226C"/>
    <w:rPr>
      <w:rFonts w:ascii="Times New Roman" w:eastAsia="Times New Roman" w:hAnsi="Times New Roman" w:cs="Times New Roman"/>
      <w:b/>
      <w:color w:val="FF0000"/>
    </w:rPr>
  </w:style>
  <w:style w:type="character" w:customStyle="1" w:styleId="WW-Absatz-Standardschriftart1">
    <w:name w:val="WW-Absatz-Standardschriftart1"/>
    <w:rsid w:val="006F226C"/>
  </w:style>
  <w:style w:type="character" w:customStyle="1" w:styleId="WW-Absatz-Standardschriftart11">
    <w:name w:val="WW-Absatz-Standardschriftart11"/>
    <w:rsid w:val="006F226C"/>
  </w:style>
  <w:style w:type="character" w:customStyle="1" w:styleId="WW8Num7z0">
    <w:name w:val="WW8Num7z0"/>
    <w:rsid w:val="006F226C"/>
    <w:rPr>
      <w:rFonts w:ascii="Symbol" w:hAnsi="Symbol"/>
      <w:b/>
    </w:rPr>
  </w:style>
  <w:style w:type="character" w:customStyle="1" w:styleId="WW8Num10z0">
    <w:name w:val="WW8Num10z0"/>
    <w:rsid w:val="006F226C"/>
    <w:rPr>
      <w:b/>
    </w:rPr>
  </w:style>
  <w:style w:type="character" w:customStyle="1" w:styleId="WW-Absatz-Standardschriftart111">
    <w:name w:val="WW-Absatz-Standardschriftart111"/>
    <w:rsid w:val="006F226C"/>
  </w:style>
  <w:style w:type="character" w:customStyle="1" w:styleId="WW-Absatz-Standardschriftart1111">
    <w:name w:val="WW-Absatz-Standardschriftart1111"/>
    <w:rsid w:val="006F226C"/>
  </w:style>
  <w:style w:type="character" w:customStyle="1" w:styleId="WW-Absatz-Standardschriftart11111">
    <w:name w:val="WW-Absatz-Standardschriftart11111"/>
    <w:rsid w:val="006F226C"/>
  </w:style>
  <w:style w:type="character" w:customStyle="1" w:styleId="WW-Absatz-Standardschriftart111111">
    <w:name w:val="WW-Absatz-Standardschriftart111111"/>
    <w:rsid w:val="006F226C"/>
  </w:style>
  <w:style w:type="character" w:customStyle="1" w:styleId="WW-Absatz-Standardschriftart1111111">
    <w:name w:val="WW-Absatz-Standardschriftart1111111"/>
    <w:rsid w:val="006F226C"/>
  </w:style>
  <w:style w:type="character" w:customStyle="1" w:styleId="WW-Absatz-Standardschriftart11111111">
    <w:name w:val="WW-Absatz-Standardschriftart11111111"/>
    <w:rsid w:val="006F226C"/>
  </w:style>
  <w:style w:type="character" w:customStyle="1" w:styleId="WW-Absatz-Standardschriftart111111111">
    <w:name w:val="WW-Absatz-Standardschriftart111111111"/>
    <w:rsid w:val="006F226C"/>
  </w:style>
  <w:style w:type="character" w:customStyle="1" w:styleId="WW8Num1z0">
    <w:name w:val="WW8Num1z0"/>
    <w:rsid w:val="006F226C"/>
    <w:rPr>
      <w:rFonts w:ascii="Symbol" w:hAnsi="Symbol"/>
    </w:rPr>
  </w:style>
  <w:style w:type="character" w:customStyle="1" w:styleId="WW8Num4z1">
    <w:name w:val="WW8Num4z1"/>
    <w:rsid w:val="006F226C"/>
    <w:rPr>
      <w:rFonts w:ascii="Courier New" w:hAnsi="Courier New" w:cs="Courier New"/>
    </w:rPr>
  </w:style>
  <w:style w:type="character" w:customStyle="1" w:styleId="WW8Num4z2">
    <w:name w:val="WW8Num4z2"/>
    <w:rsid w:val="006F226C"/>
    <w:rPr>
      <w:rFonts w:ascii="Wingdings" w:hAnsi="Wingdings"/>
    </w:rPr>
  </w:style>
  <w:style w:type="character" w:customStyle="1" w:styleId="WW8Num9z1">
    <w:name w:val="WW8Num9z1"/>
    <w:rsid w:val="006F226C"/>
    <w:rPr>
      <w:rFonts w:ascii="Courier New" w:hAnsi="Courier New"/>
    </w:rPr>
  </w:style>
  <w:style w:type="character" w:customStyle="1" w:styleId="WW8Num9z2">
    <w:name w:val="WW8Num9z2"/>
    <w:rsid w:val="006F226C"/>
    <w:rPr>
      <w:rFonts w:ascii="Wingdings" w:hAnsi="Wingdings"/>
    </w:rPr>
  </w:style>
  <w:style w:type="character" w:customStyle="1" w:styleId="WW8Num9z3">
    <w:name w:val="WW8Num9z3"/>
    <w:rsid w:val="006F226C"/>
    <w:rPr>
      <w:rFonts w:ascii="Symbol" w:hAnsi="Symbol"/>
    </w:rPr>
  </w:style>
  <w:style w:type="character" w:customStyle="1" w:styleId="WW8Num13z0">
    <w:name w:val="WW8Num13z0"/>
    <w:rsid w:val="006F226C"/>
    <w:rPr>
      <w:rFonts w:ascii="Symbol" w:hAnsi="Symbol"/>
    </w:rPr>
  </w:style>
  <w:style w:type="character" w:customStyle="1" w:styleId="WW8Num13z1">
    <w:name w:val="WW8Num13z1"/>
    <w:rsid w:val="006F226C"/>
    <w:rPr>
      <w:rFonts w:ascii="Courier New" w:hAnsi="Courier New" w:cs="Courier New"/>
    </w:rPr>
  </w:style>
  <w:style w:type="character" w:customStyle="1" w:styleId="WW8Num13z2">
    <w:name w:val="WW8Num13z2"/>
    <w:rsid w:val="006F226C"/>
    <w:rPr>
      <w:rFonts w:ascii="Wingdings" w:hAnsi="Wingdings"/>
    </w:rPr>
  </w:style>
  <w:style w:type="character" w:customStyle="1" w:styleId="WW8Num15z0">
    <w:name w:val="WW8Num15z0"/>
    <w:rsid w:val="006F226C"/>
    <w:rPr>
      <w:b/>
    </w:rPr>
  </w:style>
  <w:style w:type="character" w:customStyle="1" w:styleId="WW8Num16z0">
    <w:name w:val="WW8Num16z0"/>
    <w:rsid w:val="006F226C"/>
    <w:rPr>
      <w:b/>
    </w:rPr>
  </w:style>
  <w:style w:type="character" w:customStyle="1" w:styleId="WW8Num19z0">
    <w:name w:val="WW8Num19z0"/>
    <w:rsid w:val="006F226C"/>
    <w:rPr>
      <w:b w:val="0"/>
    </w:rPr>
  </w:style>
  <w:style w:type="character" w:customStyle="1" w:styleId="WW8Num21z0">
    <w:name w:val="WW8Num21z0"/>
    <w:rsid w:val="006F226C"/>
    <w:rPr>
      <w:b w:val="0"/>
      <w:bCs/>
    </w:rPr>
  </w:style>
  <w:style w:type="character" w:customStyle="1" w:styleId="WW8Num23z0">
    <w:name w:val="WW8Num23z0"/>
    <w:rsid w:val="006F226C"/>
    <w:rPr>
      <w:b w:val="0"/>
      <w:bCs/>
    </w:rPr>
  </w:style>
  <w:style w:type="character" w:customStyle="1" w:styleId="WW8Num24z0">
    <w:name w:val="WW8Num24z0"/>
    <w:rsid w:val="006F226C"/>
    <w:rPr>
      <w:b w:val="0"/>
    </w:rPr>
  </w:style>
  <w:style w:type="character" w:customStyle="1" w:styleId="WW8Num27z0">
    <w:name w:val="WW8Num27z0"/>
    <w:rsid w:val="006F226C"/>
    <w:rPr>
      <w:b w:val="0"/>
      <w:bCs/>
    </w:rPr>
  </w:style>
  <w:style w:type="character" w:customStyle="1" w:styleId="WW8Num32z0">
    <w:name w:val="WW8Num32z0"/>
    <w:rsid w:val="006F226C"/>
    <w:rPr>
      <w:b w:val="0"/>
      <w:bCs/>
    </w:rPr>
  </w:style>
  <w:style w:type="character" w:customStyle="1" w:styleId="WW8Num34z0">
    <w:name w:val="WW8Num34z0"/>
    <w:rsid w:val="006F226C"/>
    <w:rPr>
      <w:b w:val="0"/>
      <w:bCs/>
    </w:rPr>
  </w:style>
  <w:style w:type="character" w:customStyle="1" w:styleId="WW8Num36z0">
    <w:name w:val="WW8Num36z0"/>
    <w:rsid w:val="006F226C"/>
    <w:rPr>
      <w:b w:val="0"/>
      <w:bCs/>
    </w:rPr>
  </w:style>
  <w:style w:type="character" w:customStyle="1" w:styleId="WW8Num37z0">
    <w:name w:val="WW8Num37z0"/>
    <w:rsid w:val="006F226C"/>
    <w:rPr>
      <w:b w:val="0"/>
      <w:bCs/>
    </w:rPr>
  </w:style>
  <w:style w:type="character" w:customStyle="1" w:styleId="WW8Num38z0">
    <w:name w:val="WW8Num38z0"/>
    <w:rsid w:val="006F226C"/>
    <w:rPr>
      <w:b w:val="0"/>
      <w:bCs/>
    </w:rPr>
  </w:style>
  <w:style w:type="character" w:customStyle="1" w:styleId="WW8Num40z0">
    <w:name w:val="WW8Num40z0"/>
    <w:rsid w:val="006F226C"/>
    <w:rPr>
      <w:rFonts w:ascii="Symbol" w:hAnsi="Symbol"/>
    </w:rPr>
  </w:style>
  <w:style w:type="character" w:customStyle="1" w:styleId="WW8Num40z1">
    <w:name w:val="WW8Num40z1"/>
    <w:rsid w:val="006F226C"/>
    <w:rPr>
      <w:rFonts w:ascii="Courier New" w:hAnsi="Courier New" w:cs="Courier New"/>
    </w:rPr>
  </w:style>
  <w:style w:type="character" w:customStyle="1" w:styleId="WW8Num40z2">
    <w:name w:val="WW8Num40z2"/>
    <w:rsid w:val="006F226C"/>
    <w:rPr>
      <w:rFonts w:ascii="Wingdings" w:hAnsi="Wingdings"/>
    </w:rPr>
  </w:style>
  <w:style w:type="character" w:customStyle="1" w:styleId="11">
    <w:name w:val="Основной шрифт абзаца1"/>
    <w:rsid w:val="006F226C"/>
  </w:style>
  <w:style w:type="character" w:styleId="a3">
    <w:name w:val="Strong"/>
    <w:uiPriority w:val="22"/>
    <w:qFormat/>
    <w:rsid w:val="006F226C"/>
    <w:rPr>
      <w:b/>
      <w:bCs/>
    </w:rPr>
  </w:style>
  <w:style w:type="character" w:customStyle="1" w:styleId="a4">
    <w:name w:val="Символ сноски"/>
    <w:rsid w:val="006F226C"/>
    <w:rPr>
      <w:vertAlign w:val="superscript"/>
    </w:rPr>
  </w:style>
  <w:style w:type="character" w:customStyle="1" w:styleId="a5">
    <w:name w:val="Основной текст Знак"/>
    <w:rsid w:val="006F226C"/>
    <w:rPr>
      <w:sz w:val="24"/>
      <w:szCs w:val="24"/>
      <w:lang w:val="ru-RU" w:eastAsia="ar-SA" w:bidi="ar-SA"/>
    </w:rPr>
  </w:style>
  <w:style w:type="character" w:customStyle="1" w:styleId="12">
    <w:name w:val="Знак примечания1"/>
    <w:rsid w:val="006F226C"/>
    <w:rPr>
      <w:sz w:val="16"/>
      <w:szCs w:val="16"/>
    </w:rPr>
  </w:style>
  <w:style w:type="character" w:styleId="a6">
    <w:name w:val="FollowedHyperlink"/>
    <w:rsid w:val="006F226C"/>
    <w:rPr>
      <w:color w:val="800080"/>
      <w:u w:val="single"/>
    </w:rPr>
  </w:style>
  <w:style w:type="character" w:styleId="a7">
    <w:name w:val="page number"/>
    <w:basedOn w:val="11"/>
    <w:rsid w:val="006F226C"/>
  </w:style>
  <w:style w:type="character" w:customStyle="1" w:styleId="a8">
    <w:name w:val="Подзаголовок Знак"/>
    <w:rsid w:val="006F226C"/>
    <w:rPr>
      <w:rFonts w:ascii="Cambria" w:hAnsi="Cambria"/>
      <w:sz w:val="24"/>
      <w:szCs w:val="24"/>
    </w:rPr>
  </w:style>
  <w:style w:type="character" w:customStyle="1" w:styleId="a9">
    <w:name w:val="Текст Знак"/>
    <w:rsid w:val="006F226C"/>
    <w:rPr>
      <w:rFonts w:ascii="Courier New" w:hAnsi="Courier New"/>
    </w:rPr>
  </w:style>
  <w:style w:type="character" w:styleId="aa">
    <w:name w:val="Hyperlink"/>
    <w:rsid w:val="006F226C"/>
    <w:rPr>
      <w:color w:val="0000FF"/>
      <w:u w:val="single"/>
    </w:rPr>
  </w:style>
  <w:style w:type="character" w:customStyle="1" w:styleId="ab">
    <w:name w:val="Нижний колонтитул Знак"/>
    <w:uiPriority w:val="99"/>
    <w:rsid w:val="006F226C"/>
    <w:rPr>
      <w:sz w:val="24"/>
      <w:szCs w:val="24"/>
    </w:rPr>
  </w:style>
  <w:style w:type="character" w:customStyle="1" w:styleId="ac">
    <w:name w:val="Верхний колонтитул Знак"/>
    <w:rsid w:val="006F226C"/>
    <w:rPr>
      <w:sz w:val="24"/>
      <w:szCs w:val="24"/>
    </w:rPr>
  </w:style>
  <w:style w:type="character" w:customStyle="1" w:styleId="WW8Num2z1">
    <w:name w:val="WW8Num2z1"/>
    <w:rsid w:val="006F226C"/>
    <w:rPr>
      <w:rFonts w:ascii="Courier New" w:hAnsi="Courier New" w:cs="Courier New"/>
    </w:rPr>
  </w:style>
  <w:style w:type="character" w:customStyle="1" w:styleId="31">
    <w:name w:val="Основной текст 3 Знак"/>
    <w:rsid w:val="006F226C"/>
    <w:rPr>
      <w:sz w:val="28"/>
      <w:szCs w:val="28"/>
    </w:rPr>
  </w:style>
  <w:style w:type="character" w:customStyle="1" w:styleId="ad">
    <w:name w:val="Символ нумерации"/>
    <w:rsid w:val="006F226C"/>
  </w:style>
  <w:style w:type="paragraph" w:customStyle="1" w:styleId="ae">
    <w:basedOn w:val="a"/>
    <w:next w:val="af"/>
    <w:uiPriority w:val="10"/>
    <w:qFormat/>
    <w:rsid w:val="006F226C"/>
    <w:pPr>
      <w:keepNext/>
      <w:spacing w:before="240" w:after="120"/>
    </w:pPr>
    <w:rPr>
      <w:rFonts w:ascii="Arial" w:eastAsia="MS Mincho" w:hAnsi="Arial"/>
      <w:sz w:val="28"/>
      <w:szCs w:val="28"/>
    </w:rPr>
  </w:style>
  <w:style w:type="paragraph" w:styleId="af">
    <w:name w:val="Body Text"/>
    <w:basedOn w:val="a"/>
    <w:link w:val="13"/>
    <w:uiPriority w:val="99"/>
    <w:qFormat/>
    <w:rsid w:val="006F226C"/>
    <w:pPr>
      <w:spacing w:after="120"/>
    </w:pPr>
  </w:style>
  <w:style w:type="character" w:customStyle="1" w:styleId="13">
    <w:name w:val="Основной текст Знак1"/>
    <w:basedOn w:val="a0"/>
    <w:link w:val="af"/>
    <w:uiPriority w:val="99"/>
    <w:rsid w:val="006F226C"/>
    <w:rPr>
      <w:rFonts w:ascii="Times New Roman" w:eastAsia="Times New Roman" w:hAnsi="Times New Roman" w:cs="Times New Roman"/>
      <w:sz w:val="24"/>
      <w:szCs w:val="24"/>
      <w:lang w:eastAsia="ar-SA"/>
    </w:rPr>
  </w:style>
  <w:style w:type="paragraph" w:styleId="af0">
    <w:name w:val="List"/>
    <w:basedOn w:val="af"/>
    <w:rsid w:val="006F226C"/>
    <w:rPr>
      <w:rFonts w:cs="Tahoma"/>
    </w:rPr>
  </w:style>
  <w:style w:type="paragraph" w:customStyle="1" w:styleId="14">
    <w:name w:val="Название1"/>
    <w:basedOn w:val="a"/>
    <w:rsid w:val="006F226C"/>
    <w:pPr>
      <w:suppressLineNumbers/>
      <w:spacing w:before="120" w:after="120"/>
    </w:pPr>
    <w:rPr>
      <w:rFonts w:cs="Tahoma"/>
      <w:i/>
      <w:iCs/>
    </w:rPr>
  </w:style>
  <w:style w:type="paragraph" w:customStyle="1" w:styleId="15">
    <w:name w:val="Указатель1"/>
    <w:basedOn w:val="a"/>
    <w:rsid w:val="006F226C"/>
    <w:pPr>
      <w:suppressLineNumbers/>
    </w:pPr>
    <w:rPr>
      <w:rFonts w:cs="Tahoma"/>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2"/>
    <w:uiPriority w:val="99"/>
    <w:qFormat/>
    <w:rsid w:val="006F226C"/>
    <w:pPr>
      <w:spacing w:before="280" w:after="280"/>
    </w:pPr>
  </w:style>
  <w:style w:type="paragraph" w:customStyle="1" w:styleId="21">
    <w:name w:val="Список 21"/>
    <w:basedOn w:val="a"/>
    <w:rsid w:val="006F226C"/>
    <w:pPr>
      <w:ind w:left="566" w:hanging="283"/>
    </w:pPr>
  </w:style>
  <w:style w:type="paragraph" w:customStyle="1" w:styleId="23">
    <w:name w:val="Основной текст с отступом 23"/>
    <w:basedOn w:val="a"/>
    <w:rsid w:val="006F226C"/>
    <w:pPr>
      <w:spacing w:after="120" w:line="480" w:lineRule="auto"/>
      <w:ind w:left="283"/>
    </w:pPr>
  </w:style>
  <w:style w:type="paragraph" w:styleId="af3">
    <w:name w:val="footnote text"/>
    <w:basedOn w:val="a"/>
    <w:link w:val="af4"/>
    <w:rsid w:val="006F226C"/>
    <w:rPr>
      <w:sz w:val="20"/>
      <w:szCs w:val="20"/>
    </w:rPr>
  </w:style>
  <w:style w:type="character" w:customStyle="1" w:styleId="af4">
    <w:name w:val="Текст сноски Знак"/>
    <w:basedOn w:val="a0"/>
    <w:link w:val="af3"/>
    <w:rsid w:val="006F226C"/>
    <w:rPr>
      <w:rFonts w:ascii="Times New Roman" w:eastAsia="Times New Roman" w:hAnsi="Times New Roman" w:cs="Times New Roman"/>
      <w:sz w:val="20"/>
      <w:szCs w:val="20"/>
      <w:lang w:eastAsia="ar-SA"/>
    </w:rPr>
  </w:style>
  <w:style w:type="paragraph" w:styleId="af5">
    <w:name w:val="Balloon Text"/>
    <w:basedOn w:val="a"/>
    <w:link w:val="af6"/>
    <w:rsid w:val="006F226C"/>
    <w:rPr>
      <w:rFonts w:ascii="Tahoma" w:hAnsi="Tahoma"/>
      <w:sz w:val="16"/>
      <w:szCs w:val="16"/>
    </w:rPr>
  </w:style>
  <w:style w:type="character" w:customStyle="1" w:styleId="af6">
    <w:name w:val="Текст выноски Знак"/>
    <w:basedOn w:val="a0"/>
    <w:link w:val="af5"/>
    <w:rsid w:val="006F226C"/>
    <w:rPr>
      <w:rFonts w:ascii="Tahoma" w:eastAsia="Times New Roman" w:hAnsi="Tahoma" w:cs="Times New Roman"/>
      <w:sz w:val="16"/>
      <w:szCs w:val="16"/>
      <w:lang w:eastAsia="ar-SA"/>
    </w:rPr>
  </w:style>
  <w:style w:type="paragraph" w:customStyle="1" w:styleId="210">
    <w:name w:val="Основной текст 21"/>
    <w:basedOn w:val="a"/>
    <w:rsid w:val="006F226C"/>
    <w:pPr>
      <w:spacing w:after="120" w:line="480" w:lineRule="auto"/>
    </w:pPr>
  </w:style>
  <w:style w:type="paragraph" w:customStyle="1" w:styleId="16">
    <w:name w:val="Текст примечания1"/>
    <w:basedOn w:val="a"/>
    <w:rsid w:val="006F226C"/>
    <w:rPr>
      <w:sz w:val="20"/>
      <w:szCs w:val="20"/>
    </w:rPr>
  </w:style>
  <w:style w:type="paragraph" w:styleId="af7">
    <w:name w:val="annotation text"/>
    <w:basedOn w:val="a"/>
    <w:link w:val="af8"/>
    <w:uiPriority w:val="99"/>
    <w:semiHidden/>
    <w:unhideWhenUsed/>
    <w:rsid w:val="006F226C"/>
    <w:rPr>
      <w:sz w:val="20"/>
      <w:szCs w:val="20"/>
    </w:rPr>
  </w:style>
  <w:style w:type="character" w:customStyle="1" w:styleId="af8">
    <w:name w:val="Текст примечания Знак"/>
    <w:basedOn w:val="a0"/>
    <w:link w:val="af7"/>
    <w:uiPriority w:val="99"/>
    <w:semiHidden/>
    <w:rsid w:val="006F226C"/>
    <w:rPr>
      <w:rFonts w:ascii="Times New Roman" w:eastAsia="Times New Roman" w:hAnsi="Times New Roman" w:cs="Times New Roman"/>
      <w:sz w:val="20"/>
      <w:szCs w:val="20"/>
      <w:lang w:eastAsia="ar-SA"/>
    </w:rPr>
  </w:style>
  <w:style w:type="paragraph" w:styleId="af9">
    <w:name w:val="annotation subject"/>
    <w:basedOn w:val="16"/>
    <w:next w:val="16"/>
    <w:link w:val="afa"/>
    <w:rsid w:val="006F226C"/>
    <w:rPr>
      <w:rFonts w:ascii="Calibri" w:hAnsi="Calibri"/>
      <w:b/>
      <w:bCs/>
    </w:rPr>
  </w:style>
  <w:style w:type="character" w:customStyle="1" w:styleId="afa">
    <w:name w:val="Тема примечания Знак"/>
    <w:basedOn w:val="af8"/>
    <w:link w:val="af9"/>
    <w:rsid w:val="006F226C"/>
    <w:rPr>
      <w:rFonts w:ascii="Calibri" w:eastAsia="Times New Roman" w:hAnsi="Calibri" w:cs="Times New Roman"/>
      <w:b/>
      <w:bCs/>
      <w:sz w:val="20"/>
      <w:szCs w:val="20"/>
      <w:lang w:eastAsia="ar-SA"/>
    </w:rPr>
  </w:style>
  <w:style w:type="paragraph" w:customStyle="1" w:styleId="afb">
    <w:name w:val="Знак"/>
    <w:basedOn w:val="a"/>
    <w:rsid w:val="006F226C"/>
    <w:pPr>
      <w:spacing w:after="160" w:line="240" w:lineRule="exact"/>
    </w:pPr>
    <w:rPr>
      <w:rFonts w:ascii="Verdana" w:hAnsi="Verdana"/>
      <w:sz w:val="20"/>
      <w:szCs w:val="20"/>
    </w:rPr>
  </w:style>
  <w:style w:type="paragraph" w:customStyle="1" w:styleId="310">
    <w:name w:val="Основной текст 31"/>
    <w:basedOn w:val="a"/>
    <w:rsid w:val="006F226C"/>
    <w:pPr>
      <w:jc w:val="both"/>
    </w:pPr>
    <w:rPr>
      <w:sz w:val="28"/>
      <w:szCs w:val="28"/>
    </w:rPr>
  </w:style>
  <w:style w:type="paragraph" w:styleId="afc">
    <w:name w:val="footer"/>
    <w:basedOn w:val="a"/>
    <w:link w:val="17"/>
    <w:rsid w:val="006F226C"/>
    <w:pPr>
      <w:tabs>
        <w:tab w:val="center" w:pos="4677"/>
        <w:tab w:val="right" w:pos="9355"/>
      </w:tabs>
    </w:pPr>
  </w:style>
  <w:style w:type="character" w:customStyle="1" w:styleId="17">
    <w:name w:val="Нижний колонтитул Знак1"/>
    <w:basedOn w:val="a0"/>
    <w:link w:val="afc"/>
    <w:rsid w:val="006F226C"/>
    <w:rPr>
      <w:rFonts w:ascii="Times New Roman" w:eastAsia="Times New Roman" w:hAnsi="Times New Roman" w:cs="Times New Roman"/>
      <w:sz w:val="24"/>
      <w:szCs w:val="24"/>
      <w:lang w:eastAsia="ar-SA"/>
    </w:rPr>
  </w:style>
  <w:style w:type="paragraph" w:customStyle="1" w:styleId="22">
    <w:name w:val="Знак2"/>
    <w:basedOn w:val="a"/>
    <w:rsid w:val="006F226C"/>
    <w:pPr>
      <w:tabs>
        <w:tab w:val="left" w:pos="708"/>
      </w:tabs>
      <w:spacing w:after="160" w:line="240" w:lineRule="exact"/>
    </w:pPr>
    <w:rPr>
      <w:rFonts w:ascii="Verdana" w:hAnsi="Verdana" w:cs="Verdana"/>
      <w:sz w:val="20"/>
      <w:szCs w:val="20"/>
      <w:lang w:val="en-US"/>
    </w:rPr>
  </w:style>
  <w:style w:type="paragraph" w:styleId="afd">
    <w:name w:val="header"/>
    <w:basedOn w:val="a"/>
    <w:link w:val="18"/>
    <w:rsid w:val="006F226C"/>
    <w:pPr>
      <w:tabs>
        <w:tab w:val="center" w:pos="4677"/>
        <w:tab w:val="right" w:pos="9355"/>
      </w:tabs>
    </w:pPr>
  </w:style>
  <w:style w:type="character" w:customStyle="1" w:styleId="18">
    <w:name w:val="Верхний колонтитул Знак1"/>
    <w:basedOn w:val="a0"/>
    <w:link w:val="afd"/>
    <w:rsid w:val="006F226C"/>
    <w:rPr>
      <w:rFonts w:ascii="Times New Roman" w:eastAsia="Times New Roman" w:hAnsi="Times New Roman" w:cs="Times New Roman"/>
      <w:sz w:val="24"/>
      <w:szCs w:val="24"/>
      <w:lang w:eastAsia="ar-SA"/>
    </w:rPr>
  </w:style>
  <w:style w:type="paragraph" w:styleId="afe">
    <w:name w:val="Subtitle"/>
    <w:basedOn w:val="a"/>
    <w:next w:val="a"/>
    <w:link w:val="19"/>
    <w:qFormat/>
    <w:rsid w:val="006F226C"/>
    <w:pPr>
      <w:spacing w:after="60"/>
      <w:jc w:val="center"/>
    </w:pPr>
    <w:rPr>
      <w:rFonts w:ascii="Cambria" w:hAnsi="Cambria"/>
    </w:rPr>
  </w:style>
  <w:style w:type="character" w:customStyle="1" w:styleId="19">
    <w:name w:val="Подзаголовок Знак1"/>
    <w:basedOn w:val="a0"/>
    <w:link w:val="afe"/>
    <w:rsid w:val="006F226C"/>
    <w:rPr>
      <w:rFonts w:ascii="Cambria" w:eastAsia="Times New Roman" w:hAnsi="Cambria" w:cs="Times New Roman"/>
      <w:sz w:val="24"/>
      <w:szCs w:val="24"/>
      <w:lang w:eastAsia="ar-SA"/>
    </w:rPr>
  </w:style>
  <w:style w:type="paragraph" w:customStyle="1" w:styleId="1a">
    <w:name w:val="Текст1"/>
    <w:basedOn w:val="a"/>
    <w:rsid w:val="006F226C"/>
    <w:rPr>
      <w:rFonts w:ascii="Courier New" w:hAnsi="Courier New"/>
      <w:sz w:val="20"/>
      <w:szCs w:val="20"/>
    </w:rPr>
  </w:style>
  <w:style w:type="paragraph" w:customStyle="1" w:styleId="1b">
    <w:name w:val="Стиль1"/>
    <w:rsid w:val="006F226C"/>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f">
    <w:name w:val="Body Text Indent"/>
    <w:basedOn w:val="a"/>
    <w:link w:val="aff0"/>
    <w:rsid w:val="006F226C"/>
    <w:pPr>
      <w:spacing w:line="360" w:lineRule="auto"/>
      <w:ind w:firstLine="284"/>
    </w:pPr>
    <w:rPr>
      <w:color w:val="FF0000"/>
      <w:sz w:val="28"/>
      <w:szCs w:val="28"/>
    </w:rPr>
  </w:style>
  <w:style w:type="character" w:customStyle="1" w:styleId="aff0">
    <w:name w:val="Основной текст с отступом Знак"/>
    <w:basedOn w:val="a0"/>
    <w:link w:val="aff"/>
    <w:rsid w:val="006F226C"/>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6F2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6F226C"/>
    <w:pPr>
      <w:ind w:firstLine="360"/>
      <w:jc w:val="both"/>
    </w:pPr>
  </w:style>
  <w:style w:type="paragraph" w:customStyle="1" w:styleId="32">
    <w:name w:val="Основной текст с отступом 32"/>
    <w:basedOn w:val="a"/>
    <w:rsid w:val="006F226C"/>
    <w:pPr>
      <w:ind w:firstLine="709"/>
    </w:pPr>
  </w:style>
  <w:style w:type="paragraph" w:customStyle="1" w:styleId="211">
    <w:name w:val="Основной текст с отступом 21"/>
    <w:basedOn w:val="a"/>
    <w:rsid w:val="006F226C"/>
    <w:pPr>
      <w:ind w:firstLine="360"/>
      <w:jc w:val="both"/>
    </w:pPr>
  </w:style>
  <w:style w:type="paragraph" w:customStyle="1" w:styleId="311">
    <w:name w:val="Основной текст с отступом 31"/>
    <w:basedOn w:val="a"/>
    <w:rsid w:val="006F226C"/>
    <w:pPr>
      <w:ind w:firstLine="709"/>
    </w:pPr>
  </w:style>
  <w:style w:type="paragraph" w:customStyle="1" w:styleId="Default">
    <w:name w:val="Default"/>
    <w:uiPriority w:val="99"/>
    <w:rsid w:val="006F226C"/>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1">
    <w:name w:val="Содержимое таблицы"/>
    <w:basedOn w:val="a"/>
    <w:rsid w:val="006F226C"/>
    <w:pPr>
      <w:suppressLineNumbers/>
    </w:pPr>
  </w:style>
  <w:style w:type="paragraph" w:customStyle="1" w:styleId="aff2">
    <w:name w:val="Заголовок таблицы"/>
    <w:basedOn w:val="aff1"/>
    <w:rsid w:val="006F226C"/>
    <w:pPr>
      <w:jc w:val="center"/>
    </w:pPr>
    <w:rPr>
      <w:b/>
      <w:bCs/>
    </w:rPr>
  </w:style>
  <w:style w:type="paragraph" w:customStyle="1" w:styleId="aff3">
    <w:name w:val="Содержимое врезки"/>
    <w:basedOn w:val="af"/>
    <w:rsid w:val="006F226C"/>
  </w:style>
  <w:style w:type="table" w:styleId="aff4">
    <w:name w:val="Table Grid"/>
    <w:basedOn w:val="a1"/>
    <w:uiPriority w:val="59"/>
    <w:rsid w:val="006F226C"/>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f6"/>
    <w:uiPriority w:val="34"/>
    <w:qFormat/>
    <w:rsid w:val="006F226C"/>
    <w:pPr>
      <w:spacing w:after="200" w:line="276" w:lineRule="auto"/>
      <w:ind w:left="720"/>
      <w:contextualSpacing/>
    </w:pPr>
    <w:rPr>
      <w:rFonts w:ascii="Calibri" w:eastAsia="Calibri" w:hAnsi="Calibri"/>
      <w:sz w:val="22"/>
      <w:szCs w:val="22"/>
      <w:lang w:eastAsia="en-US"/>
    </w:rPr>
  </w:style>
  <w:style w:type="paragraph" w:customStyle="1" w:styleId="TableParagraph">
    <w:name w:val="Table Paragraph"/>
    <w:basedOn w:val="a"/>
    <w:uiPriority w:val="1"/>
    <w:qFormat/>
    <w:rsid w:val="006F226C"/>
    <w:pPr>
      <w:widowControl w:val="0"/>
      <w:autoSpaceDE w:val="0"/>
      <w:autoSpaceDN w:val="0"/>
      <w:adjustRightInd w:val="0"/>
    </w:pPr>
    <w:rPr>
      <w:lang w:eastAsia="ru-RU"/>
    </w:rPr>
  </w:style>
  <w:style w:type="paragraph" w:styleId="24">
    <w:name w:val="Body Text Indent 2"/>
    <w:basedOn w:val="a"/>
    <w:link w:val="25"/>
    <w:rsid w:val="006F226C"/>
    <w:pPr>
      <w:spacing w:after="120" w:line="480" w:lineRule="auto"/>
      <w:ind w:left="283"/>
    </w:pPr>
  </w:style>
  <w:style w:type="character" w:customStyle="1" w:styleId="25">
    <w:name w:val="Основной текст с отступом 2 Знак"/>
    <w:basedOn w:val="a0"/>
    <w:link w:val="24"/>
    <w:rsid w:val="006F226C"/>
    <w:rPr>
      <w:rFonts w:ascii="Times New Roman" w:eastAsia="Times New Roman" w:hAnsi="Times New Roman" w:cs="Times New Roman"/>
      <w:sz w:val="24"/>
      <w:szCs w:val="24"/>
    </w:rPr>
  </w:style>
  <w:style w:type="character" w:customStyle="1" w:styleId="c0">
    <w:name w:val="c0"/>
    <w:basedOn w:val="a0"/>
    <w:rsid w:val="006F226C"/>
  </w:style>
  <w:style w:type="character" w:customStyle="1" w:styleId="apple-converted-space">
    <w:name w:val="apple-converted-space"/>
    <w:basedOn w:val="a0"/>
    <w:rsid w:val="006F226C"/>
  </w:style>
  <w:style w:type="paragraph" w:styleId="aff7">
    <w:name w:val="No Spacing"/>
    <w:uiPriority w:val="1"/>
    <w:qFormat/>
    <w:rsid w:val="006F226C"/>
    <w:pPr>
      <w:spacing w:after="0" w:line="240" w:lineRule="auto"/>
    </w:pPr>
    <w:rPr>
      <w:rFonts w:ascii="Calibri" w:eastAsia="Calibri" w:hAnsi="Calibri" w:cs="Times New Roman"/>
    </w:rPr>
  </w:style>
  <w:style w:type="paragraph" w:customStyle="1" w:styleId="51">
    <w:name w:val="Заголовок 51"/>
    <w:basedOn w:val="a"/>
    <w:uiPriority w:val="1"/>
    <w:qFormat/>
    <w:rsid w:val="006F226C"/>
    <w:pPr>
      <w:widowControl w:val="0"/>
      <w:autoSpaceDE w:val="0"/>
      <w:autoSpaceDN w:val="0"/>
      <w:adjustRightInd w:val="0"/>
      <w:ind w:left="384"/>
      <w:outlineLvl w:val="4"/>
    </w:pPr>
    <w:rPr>
      <w:rFonts w:ascii="Book Antiqua" w:hAnsi="Book Antiqua" w:cs="Book Antiqua"/>
      <w:b/>
      <w:bCs/>
      <w:i/>
      <w:iCs/>
      <w:sz w:val="21"/>
      <w:szCs w:val="21"/>
      <w:lang w:eastAsia="ru-RU"/>
    </w:rPr>
  </w:style>
  <w:style w:type="paragraph" w:customStyle="1" w:styleId="312">
    <w:name w:val="Заголовок 31"/>
    <w:basedOn w:val="a"/>
    <w:uiPriority w:val="1"/>
    <w:qFormat/>
    <w:rsid w:val="006F226C"/>
    <w:pPr>
      <w:widowControl w:val="0"/>
      <w:autoSpaceDE w:val="0"/>
      <w:autoSpaceDN w:val="0"/>
      <w:adjustRightInd w:val="0"/>
      <w:spacing w:before="60"/>
      <w:outlineLvl w:val="2"/>
    </w:pPr>
    <w:rPr>
      <w:rFonts w:ascii="Book Antiqua" w:hAnsi="Book Antiqua" w:cs="Book Antiqua"/>
      <w:lang w:eastAsia="ru-RU"/>
    </w:rPr>
  </w:style>
  <w:style w:type="paragraph" w:customStyle="1" w:styleId="msonormalbullet1gif">
    <w:name w:val="msonormalbullet1.gif"/>
    <w:basedOn w:val="a"/>
    <w:rsid w:val="006F226C"/>
    <w:pPr>
      <w:spacing w:before="100" w:beforeAutospacing="1" w:after="100" w:afterAutospacing="1"/>
    </w:pPr>
    <w:rPr>
      <w:lang w:eastAsia="ru-RU"/>
    </w:rPr>
  </w:style>
  <w:style w:type="character" w:customStyle="1" w:styleId="apple-style-span">
    <w:name w:val="apple-style-span"/>
    <w:basedOn w:val="a0"/>
    <w:rsid w:val="006F226C"/>
  </w:style>
  <w:style w:type="character" w:customStyle="1" w:styleId="af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f5"/>
    <w:uiPriority w:val="34"/>
    <w:qFormat/>
    <w:locked/>
    <w:rsid w:val="006F226C"/>
    <w:rPr>
      <w:rFonts w:ascii="Calibri" w:eastAsia="Calibri" w:hAnsi="Calibri" w:cs="Times New Roman"/>
    </w:rPr>
  </w:style>
  <w:style w:type="character" w:customStyle="1" w:styleId="c10">
    <w:name w:val="c10"/>
    <w:basedOn w:val="a0"/>
    <w:rsid w:val="006F226C"/>
  </w:style>
  <w:style w:type="character" w:customStyle="1" w:styleId="c18">
    <w:name w:val="c18"/>
    <w:basedOn w:val="a0"/>
    <w:rsid w:val="006F226C"/>
  </w:style>
  <w:style w:type="character" w:customStyle="1" w:styleId="c6">
    <w:name w:val="c6"/>
    <w:basedOn w:val="a0"/>
    <w:rsid w:val="006F226C"/>
  </w:style>
  <w:style w:type="character" w:customStyle="1" w:styleId="c33">
    <w:name w:val="c33"/>
    <w:basedOn w:val="a0"/>
    <w:rsid w:val="006F226C"/>
  </w:style>
  <w:style w:type="paragraph" w:customStyle="1" w:styleId="c1">
    <w:name w:val="c1"/>
    <w:basedOn w:val="a"/>
    <w:rsid w:val="006F226C"/>
    <w:pPr>
      <w:spacing w:before="100" w:beforeAutospacing="1" w:after="100" w:afterAutospacing="1"/>
    </w:pPr>
    <w:rPr>
      <w:lang w:eastAsia="ru-RU"/>
    </w:rPr>
  </w:style>
  <w:style w:type="paragraph" w:customStyle="1" w:styleId="c60">
    <w:name w:val="c60"/>
    <w:basedOn w:val="a"/>
    <w:rsid w:val="006F226C"/>
    <w:pPr>
      <w:spacing w:before="100" w:beforeAutospacing="1" w:after="100" w:afterAutospacing="1"/>
    </w:pPr>
    <w:rPr>
      <w:lang w:eastAsia="ru-RU"/>
    </w:rPr>
  </w:style>
  <w:style w:type="paragraph" w:customStyle="1" w:styleId="c12">
    <w:name w:val="c12"/>
    <w:basedOn w:val="a"/>
    <w:rsid w:val="006F226C"/>
    <w:pPr>
      <w:spacing w:before="100" w:beforeAutospacing="1" w:after="100" w:afterAutospacing="1"/>
    </w:pPr>
    <w:rPr>
      <w:lang w:eastAsia="ru-RU"/>
    </w:rPr>
  </w:style>
  <w:style w:type="character" w:customStyle="1" w:styleId="fontstyle01">
    <w:name w:val="fontstyle01"/>
    <w:rsid w:val="006F226C"/>
    <w:rPr>
      <w:rFonts w:ascii="ArialMT" w:hAnsi="ArialMT" w:hint="default"/>
      <w:b w:val="0"/>
      <w:bCs w:val="0"/>
      <w:i w:val="0"/>
      <w:iCs w:val="0"/>
      <w:color w:val="000000"/>
      <w:sz w:val="30"/>
      <w:szCs w:val="30"/>
    </w:rPr>
  </w:style>
  <w:style w:type="paragraph" w:customStyle="1" w:styleId="120">
    <w:name w:val="таблСлева12"/>
    <w:basedOn w:val="a"/>
    <w:uiPriority w:val="3"/>
    <w:qFormat/>
    <w:rsid w:val="006F226C"/>
    <w:pPr>
      <w:snapToGrid w:val="0"/>
    </w:pPr>
    <w:rPr>
      <w:rFonts w:ascii="Batang" w:eastAsia="Batang" w:hAnsi="Batang" w:cs="Batang"/>
      <w:iCs/>
      <w:szCs w:val="28"/>
      <w:lang w:eastAsia="ru-RU"/>
    </w:rPr>
  </w:style>
  <w:style w:type="character" w:customStyle="1" w:styleId="af2">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6F226C"/>
    <w:rPr>
      <w:rFonts w:ascii="Times New Roman" w:eastAsia="Times New Roman" w:hAnsi="Times New Roman" w:cs="Times New Roman"/>
      <w:sz w:val="24"/>
      <w:szCs w:val="24"/>
      <w:lang w:eastAsia="ar-SA"/>
    </w:rPr>
  </w:style>
  <w:style w:type="paragraph" w:customStyle="1" w:styleId="font7">
    <w:name w:val="font_7"/>
    <w:basedOn w:val="a"/>
    <w:rsid w:val="006F226C"/>
    <w:pPr>
      <w:spacing w:before="100" w:beforeAutospacing="1" w:after="100" w:afterAutospacing="1"/>
    </w:pPr>
    <w:rPr>
      <w:lang w:eastAsia="ru-RU"/>
    </w:rPr>
  </w:style>
  <w:style w:type="paragraph" w:customStyle="1" w:styleId="font8">
    <w:name w:val="font_8"/>
    <w:basedOn w:val="a"/>
    <w:rsid w:val="006F226C"/>
    <w:pPr>
      <w:spacing w:before="100" w:beforeAutospacing="1" w:after="100" w:afterAutospacing="1"/>
    </w:pPr>
    <w:rPr>
      <w:lang w:eastAsia="ru-RU"/>
    </w:rPr>
  </w:style>
  <w:style w:type="character" w:customStyle="1" w:styleId="aff8">
    <w:name w:val="Заголовок Знак"/>
    <w:link w:val="aff9"/>
    <w:uiPriority w:val="10"/>
    <w:rsid w:val="006F226C"/>
    <w:rPr>
      <w:rFonts w:ascii="Arial" w:eastAsia="MS Mincho" w:hAnsi="Arial" w:cs="Tahoma"/>
      <w:sz w:val="28"/>
      <w:szCs w:val="28"/>
      <w:lang w:eastAsia="ar-SA"/>
    </w:rPr>
  </w:style>
  <w:style w:type="character" w:customStyle="1" w:styleId="1c">
    <w:name w:val="Неразрешенное упоминание1"/>
    <w:uiPriority w:val="99"/>
    <w:semiHidden/>
    <w:unhideWhenUsed/>
    <w:rsid w:val="006F226C"/>
    <w:rPr>
      <w:color w:val="605E5C"/>
      <w:shd w:val="clear" w:color="auto" w:fill="E1DFDD"/>
    </w:rPr>
  </w:style>
  <w:style w:type="paragraph" w:styleId="aff9">
    <w:name w:val="Title"/>
    <w:basedOn w:val="a"/>
    <w:next w:val="a"/>
    <w:link w:val="aff8"/>
    <w:uiPriority w:val="10"/>
    <w:qFormat/>
    <w:rsid w:val="006F226C"/>
    <w:pPr>
      <w:pBdr>
        <w:bottom w:val="single" w:sz="8" w:space="4" w:color="4F81BD" w:themeColor="accent1"/>
      </w:pBdr>
      <w:spacing w:after="300"/>
      <w:contextualSpacing/>
    </w:pPr>
    <w:rPr>
      <w:rFonts w:ascii="Arial" w:eastAsia="MS Mincho" w:hAnsi="Arial" w:cs="Tahoma"/>
      <w:sz w:val="28"/>
      <w:szCs w:val="28"/>
    </w:rPr>
  </w:style>
  <w:style w:type="character" w:customStyle="1" w:styleId="affa">
    <w:name w:val="Название Знак"/>
    <w:basedOn w:val="a0"/>
    <w:uiPriority w:val="10"/>
    <w:rsid w:val="006F226C"/>
    <w:rPr>
      <w:rFonts w:asciiTheme="majorHAnsi" w:eastAsiaTheme="majorEastAsia" w:hAnsiTheme="majorHAnsi" w:cstheme="majorBidi"/>
      <w:color w:val="17365D" w:themeColor="text2" w:themeShade="BF"/>
      <w:spacing w:val="5"/>
      <w:kern w:val="28"/>
      <w:sz w:val="52"/>
      <w:szCs w:val="5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20</Pages>
  <Words>4240</Words>
  <Characters>24174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Ахмадеева Наталья Владимировна</cp:lastModifiedBy>
  <cp:revision>63</cp:revision>
  <dcterms:created xsi:type="dcterms:W3CDTF">2024-09-16T14:03:00Z</dcterms:created>
  <dcterms:modified xsi:type="dcterms:W3CDTF">2025-04-24T06:56:00Z</dcterms:modified>
</cp:coreProperties>
</file>